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6EDEA8" w14:textId="1821737A" w:rsidR="00D93509" w:rsidRPr="000655D7" w:rsidRDefault="004F5152">
      <w:pPr>
        <w:rPr>
          <w:rFonts w:eastAsia="宋体" w:cs="Arial"/>
        </w:rPr>
      </w:pPr>
      <w:r w:rsidRPr="000655D7">
        <w:rPr>
          <w:rFonts w:eastAsia="宋体" w:cs="Arial"/>
          <w:noProof/>
          <w:color w:val="2B579A"/>
          <w:shd w:val="clear" w:color="auto" w:fill="E6E6E6"/>
        </w:rPr>
        <w:drawing>
          <wp:anchor distT="0" distB="0" distL="114300" distR="114300" simplePos="0" relativeHeight="251658245" behindDoc="1" locked="0" layoutInCell="1" allowOverlap="1" wp14:anchorId="6DF54682" wp14:editId="759ED99E">
            <wp:simplePos x="0" y="0"/>
            <wp:positionH relativeFrom="page">
              <wp:posOffset>0</wp:posOffset>
            </wp:positionH>
            <wp:positionV relativeFrom="paragraph">
              <wp:posOffset>-889635</wp:posOffset>
            </wp:positionV>
            <wp:extent cx="10692765" cy="6848475"/>
            <wp:effectExtent l="0" t="0" r="0" b="9525"/>
            <wp:wrapNone/>
            <wp:docPr id="2" name="图片 2" descr="A picture containing fis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F2021_module-cover.p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0692765" cy="6848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w16du="http://schemas.microsoft.com/office/word/2023/wordml/word16du" xmlns="" xmlns:a14="http://schemas.microsoft.com/office/drawing/2010/main" xmlns:arto="http://schemas.microsoft.com/office/word/2006/arto" xmlns:mv="urn:schemas-microsoft-com:mac:vml" xmlns:mo="http://schemas.microsoft.com/office/mac/office/2008/main" xmlns:o="urn:schemas-microsoft-com:office:office" xmlns:v="urn:schemas-microsoft-com:vml" xmlns:w10="urn:schemas-microsoft-com:office:word" xmlns:w="http://schemas.openxmlformats.org/wordprocessingml/2006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0385" w:rsidRPr="000655D7">
        <w:rPr>
          <w:rFonts w:eastAsia="宋体" w:cs="Arial"/>
          <w:noProof/>
          <w:color w:val="2B579A"/>
          <w:shd w:val="clear" w:color="auto" w:fill="E6E6E6"/>
        </w:rPr>
        <w:drawing>
          <wp:anchor distT="0" distB="0" distL="114300" distR="114300" simplePos="0" relativeHeight="251658244" behindDoc="0" locked="0" layoutInCell="1" allowOverlap="1" wp14:anchorId="6A0F6DEB" wp14:editId="6CF8C362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1971675" cy="428825"/>
            <wp:effectExtent l="0" t="0" r="0" b="9525"/>
            <wp:wrapNone/>
            <wp:docPr id="5" name="图片 5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RI-White-V1_big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428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60A6F3" w14:textId="77777777" w:rsidR="00742A8C" w:rsidRPr="000655D7" w:rsidRDefault="00742A8C" w:rsidP="00FF0A64">
      <w:pPr>
        <w:rPr>
          <w:rFonts w:eastAsia="宋体" w:cs="Arial"/>
        </w:rPr>
      </w:pPr>
    </w:p>
    <w:p w14:paraId="52F1A2E6" w14:textId="77777777" w:rsidR="00F573C1" w:rsidRPr="000655D7" w:rsidRDefault="00F573C1" w:rsidP="00FF0A64">
      <w:pPr>
        <w:rPr>
          <w:rFonts w:eastAsia="宋体" w:cs="Arial"/>
        </w:rPr>
      </w:pPr>
    </w:p>
    <w:p w14:paraId="1B033DAE" w14:textId="77777777" w:rsidR="00B50385" w:rsidRPr="000655D7" w:rsidRDefault="00B50385" w:rsidP="00B50385">
      <w:pPr>
        <w:tabs>
          <w:tab w:val="center" w:pos="6848"/>
        </w:tabs>
        <w:spacing w:after="160" w:line="259" w:lineRule="auto"/>
        <w:rPr>
          <w:rFonts w:eastAsia="宋体" w:cs="Arial"/>
        </w:rPr>
      </w:pPr>
    </w:p>
    <w:p w14:paraId="56D31D7F" w14:textId="77777777" w:rsidR="00D93509" w:rsidRPr="000655D7" w:rsidRDefault="004F5152">
      <w:pPr>
        <w:rPr>
          <w:rFonts w:eastAsia="宋体" w:cs="Arial"/>
          <w:lang w:eastAsia="zh-CN"/>
        </w:rPr>
      </w:pPr>
      <w:bookmarkStart w:id="0" w:name="_Toc116048513"/>
      <w:bookmarkStart w:id="1" w:name="_Toc119008882"/>
      <w:r w:rsidRPr="000655D7">
        <w:rPr>
          <w:rFonts w:eastAsia="宋体" w:cs="Arial"/>
          <w:noProof/>
          <w:shd w:val="clear" w:color="auto" w:fill="E6E6E6"/>
        </w:rPr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1E6C7FD7" wp14:editId="43710AAF">
                <wp:simplePos x="0" y="0"/>
                <wp:positionH relativeFrom="margin">
                  <wp:posOffset>-2402</wp:posOffset>
                </wp:positionH>
                <wp:positionV relativeFrom="paragraph">
                  <wp:posOffset>1234026</wp:posOffset>
                </wp:positionV>
                <wp:extent cx="2298700" cy="805180"/>
                <wp:effectExtent l="0" t="0" r="0" b="6350"/>
                <wp:wrapNone/>
                <wp:docPr id="9" name="文本框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8700" cy="8051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24C98D" w14:textId="77777777" w:rsidR="00D93509" w:rsidRPr="00A46A45" w:rsidRDefault="004F5152">
                            <w:pPr>
                              <w:pStyle w:val="Title"/>
                              <w:pBdr>
                                <w:bottom w:val="single" w:sz="4" w:space="1" w:color="00B0F0"/>
                              </w:pBdr>
                              <w:spacing w:before="0" w:after="120"/>
                              <w:rPr>
                                <w:rFonts w:ascii="宋体" w:eastAsia="宋体" w:hAnsi="宋体"/>
                                <w:b/>
                                <w:bCs/>
                                <w:color w:val="00B0F0"/>
                              </w:rPr>
                            </w:pPr>
                            <w:proofErr w:type="spellStart"/>
                            <w:r w:rsidRPr="00A46A45">
                              <w:rPr>
                                <w:rFonts w:ascii="宋体" w:eastAsia="宋体" w:hAnsi="宋体"/>
                                <w:b/>
                                <w:bCs/>
                                <w:color w:val="00B0F0"/>
                              </w:rPr>
                              <w:t>房地产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E6C7FD7" id="_x0000_t202" coordsize="21600,21600" o:spt="202" path="m,l,21600r21600,l21600,xe">
                <v:stroke joinstyle="miter"/>
                <v:path gradientshapeok="t" o:connecttype="rect"/>
              </v:shapetype>
              <v:shape id="文本框 9" o:spid="_x0000_s1026" type="#_x0000_t202" style="position:absolute;margin-left:-.2pt;margin-top:97.15pt;width:181pt;height:63.4pt;z-index:251658243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" filled="f" stroked="f">
                <v:textbox style="mso-fit-shape-to-text:t">
                  <w:txbxContent>
                    <w:p w14:paraId="5D24C98D" w14:textId="77777777" w:rsidR="00D93509" w:rsidRPr="00A46A45" w:rsidRDefault="004F5152">
                      <w:pPr>
                        <w:pStyle w:val="Title"/>
                        <w:pBdr>
                          <w:bottom w:val="single" w:sz="4" w:space="1" w:color="00B0F0"/>
                        </w:pBdr>
                        <w:spacing w:before="0" w:after="120"/>
                        <w:rPr>
                          <w:rFonts w:ascii="宋体" w:eastAsia="宋体" w:hAnsi="宋体"/>
                          <w:b/>
                          <w:bCs/>
                          <w:color w:val="00B0F0"/>
                        </w:rPr>
                      </w:pPr>
                      <w:proofErr w:type="spellStart"/>
                      <w:r w:rsidRPr="00A46A45">
                        <w:rPr>
                          <w:rFonts w:ascii="宋体" w:eastAsia="宋体" w:hAnsi="宋体"/>
                          <w:b/>
                          <w:bCs/>
                          <w:color w:val="00B0F0"/>
                        </w:rPr>
                        <w:t>房地产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8B5995" w:rsidRPr="000655D7">
        <w:rPr>
          <w:rFonts w:eastAsia="宋体" w:cs="Arial"/>
          <w:noProof/>
          <w:shd w:val="clear" w:color="auto" w:fill="E6E6E6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62B3C286" wp14:editId="253A7E8D">
                <wp:simplePos x="0" y="0"/>
                <wp:positionH relativeFrom="margin">
                  <wp:posOffset>0</wp:posOffset>
                </wp:positionH>
                <wp:positionV relativeFrom="paragraph">
                  <wp:posOffset>855345</wp:posOffset>
                </wp:positionV>
                <wp:extent cx="5705475" cy="265430"/>
                <wp:effectExtent l="0" t="0" r="0" b="0"/>
                <wp:wrapNone/>
                <wp:docPr id="7" name="文本框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5475" cy="2654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3A9D1A" w14:textId="77777777" w:rsidR="00D93509" w:rsidRPr="00A46A45" w:rsidRDefault="004F5152">
                            <w:pPr>
                              <w:rPr>
                                <w:rFonts w:ascii="宋体" w:eastAsia="宋体" w:hAnsi="宋体"/>
                                <w:b/>
                                <w:bCs/>
                                <w:color w:val="FFFFFF" w:themeColor="background1"/>
                              </w:rPr>
                            </w:pPr>
                            <w:r w:rsidRPr="00B50385">
                              <w:rPr>
                                <w:b/>
                                <w:bCs/>
                                <w:color w:val="FFFFFF" w:themeColor="background1"/>
                              </w:rPr>
                              <w:t>PRI</w:t>
                            </w:r>
                            <w:proofErr w:type="spellStart"/>
                            <w:r w:rsidRPr="00A46A45">
                              <w:rPr>
                                <w:rFonts w:ascii="宋体" w:eastAsia="宋体" w:hAnsi="宋体"/>
                                <w:b/>
                                <w:bCs/>
                                <w:color w:val="FFFFFF" w:themeColor="background1"/>
                              </w:rPr>
                              <w:t>报告框架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2B3C286" id="文本框 7" o:spid="_x0000_s1027" type="#_x0000_t202" style="position:absolute;margin-left:0;margin-top:67.35pt;width:449.25pt;height:20.9pt;z-index:251658241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" filled="f" stroked="f">
                <v:textbox style="mso-fit-shape-to-text:t">
                  <w:txbxContent>
                    <w:p w14:paraId="453A9D1A" w14:textId="77777777" w:rsidR="00D93509" w:rsidRPr="00A46A45" w:rsidRDefault="004F5152">
                      <w:pPr>
                        <w:rPr>
                          <w:rFonts w:ascii="宋体" w:eastAsia="宋体" w:hAnsi="宋体"/>
                          <w:b/>
                          <w:bCs/>
                          <w:color w:val="FFFFFF" w:themeColor="background1"/>
                        </w:rPr>
                      </w:pPr>
                      <w:r w:rsidRPr="00B50385">
                        <w:rPr>
                          <w:b/>
                          <w:bCs/>
                          <w:color w:val="FFFFFF" w:themeColor="background1"/>
                        </w:rPr>
                        <w:t>PRI</w:t>
                      </w:r>
                      <w:proofErr w:type="spellStart"/>
                      <w:r w:rsidRPr="00A46A45">
                        <w:rPr>
                          <w:rFonts w:ascii="宋体" w:eastAsia="宋体" w:hAnsi="宋体"/>
                          <w:b/>
                          <w:bCs/>
                          <w:color w:val="FFFFFF" w:themeColor="background1"/>
                        </w:rPr>
                        <w:t>报告框架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8B5995" w:rsidRPr="000655D7">
        <w:rPr>
          <w:rFonts w:eastAsia="宋体" w:cs="Arial"/>
          <w:noProof/>
          <w:shd w:val="clear" w:color="auto" w:fill="E6E6E6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5015A1F7" wp14:editId="68F36A27">
                <wp:simplePos x="0" y="0"/>
                <wp:positionH relativeFrom="margin">
                  <wp:posOffset>0</wp:posOffset>
                </wp:positionH>
                <wp:positionV relativeFrom="paragraph">
                  <wp:posOffset>1845945</wp:posOffset>
                </wp:positionV>
                <wp:extent cx="4200525" cy="298450"/>
                <wp:effectExtent l="0" t="0" r="0" b="0"/>
                <wp:wrapNone/>
                <wp:docPr id="6" name="文本框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0525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E2A547" w14:textId="77777777" w:rsidR="00D93509" w:rsidRDefault="004F5152">
                            <w:bookmarkStart w:id="2" w:name="_Toc50988138"/>
                            <w:bookmarkStart w:id="3" w:name="_Toc50988860"/>
                            <w:r>
                              <w:rPr>
                                <w:b/>
                                <w:color w:val="0070C0"/>
                                <w:sz w:val="24"/>
                                <w:szCs w:val="24"/>
                              </w:rPr>
                              <w:t>2023</w:t>
                            </w:r>
                            <w:bookmarkEnd w:id="2"/>
                            <w:bookmarkEnd w:id="3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015A1F7" id="文本框 6" o:spid="_x0000_s1028" type="#_x0000_t202" style="position:absolute;margin-left:0;margin-top:145.35pt;width:330.75pt;height:23.5pt;z-index:25165824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" filled="f" stroked="f">
                <v:textbox style="mso-fit-shape-to-text:t">
                  <w:txbxContent>
                    <w:p w14:paraId="30E2A547" w14:textId="77777777" w:rsidR="00D93509" w:rsidRDefault="004F5152">
                      <w:bookmarkStart w:id="4" w:name="_Toc50988138"/>
                      <w:bookmarkStart w:id="5" w:name="_Toc50988860"/>
                      <w:r>
                        <w:rPr>
                          <w:b/>
                          <w:color w:val="0070C0"/>
                          <w:sz w:val="24"/>
                          <w:szCs w:val="24"/>
                        </w:rPr>
                        <w:t>2023</w:t>
                      </w:r>
                      <w:bookmarkEnd w:id="4"/>
                      <w:bookmarkEnd w:id="5"/>
                    </w:p>
                  </w:txbxContent>
                </v:textbox>
                <w10:wrap anchorx="margin"/>
              </v:shape>
            </w:pict>
          </mc:Fallback>
        </mc:AlternateContent>
      </w:r>
      <w:r w:rsidR="008B5995" w:rsidRPr="000655D7">
        <w:rPr>
          <w:rFonts w:eastAsia="宋体" w:cs="Arial"/>
          <w:noProof/>
          <w:shd w:val="clear" w:color="auto" w:fill="E6E6E6"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5D3C49CF" wp14:editId="6CE87CC3">
                <wp:simplePos x="0" y="0"/>
                <wp:positionH relativeFrom="margin">
                  <wp:align>left</wp:align>
                </wp:positionH>
                <wp:positionV relativeFrom="paragraph">
                  <wp:posOffset>3503295</wp:posOffset>
                </wp:positionV>
                <wp:extent cx="4200525" cy="232410"/>
                <wp:effectExtent l="0" t="0" r="0" b="0"/>
                <wp:wrapNone/>
                <wp:docPr id="8" name="文本框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0525" cy="2324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7614BB" w14:textId="121B8E75" w:rsidR="00D93509" w:rsidRPr="00DB2346" w:rsidRDefault="004F5152">
                            <w:pPr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DB2346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最后修订</w:t>
                            </w:r>
                            <w:proofErr w:type="spellEnd"/>
                            <w:r w:rsidRPr="00DB2346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: </w:t>
                            </w:r>
                            <w:r w:rsidR="009D002C" w:rsidRPr="00DB2346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202</w:t>
                            </w:r>
                            <w:r w:rsidR="009D002C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3</w:t>
                            </w:r>
                            <w:r w:rsidR="00217F97" w:rsidRPr="00DB2346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年</w:t>
                            </w:r>
                            <w:r w:rsidR="00217F97" w:rsidRPr="00DB2346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1</w:t>
                            </w:r>
                            <w:r w:rsidR="00217F97" w:rsidRPr="00DB2346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月</w:t>
                            </w:r>
                            <w:r w:rsidR="00217F97" w:rsidRPr="00DB2346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1</w:t>
                            </w:r>
                            <w:r w:rsidR="009D002C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8</w:t>
                            </w:r>
                            <w:r w:rsidR="00217F97" w:rsidRPr="00DB2346">
                              <w:rPr>
                                <w:rFonts w:eastAsia="宋体" w:cs="Arial"/>
                                <w:color w:val="FFFFFF" w:themeColor="background1"/>
                                <w:sz w:val="16"/>
                                <w:szCs w:val="16"/>
                              </w:rPr>
                              <w:t>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D3C49CF" id="文本框 8" o:spid="_x0000_s1029" type="#_x0000_t202" style="position:absolute;margin-left:0;margin-top:275.85pt;width:330.75pt;height:18.3pt;z-index:251658242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" filled="f" stroked="f">
                <v:textbox style="mso-fit-shape-to-text:t">
                  <w:txbxContent>
                    <w:p w14:paraId="3F7614BB" w14:textId="121B8E75" w:rsidR="00D93509" w:rsidRPr="00DB2346" w:rsidRDefault="004F5152">
                      <w:pPr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</w:pPr>
                      <w:proofErr w:type="spellStart"/>
                      <w:r w:rsidRPr="00DB2346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最后修订</w:t>
                      </w:r>
                      <w:proofErr w:type="spellEnd"/>
                      <w:r w:rsidRPr="00DB2346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 xml:space="preserve">: </w:t>
                      </w:r>
                      <w:r w:rsidR="009D002C" w:rsidRPr="00DB2346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202</w:t>
                      </w:r>
                      <w:r w:rsidR="009D002C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3</w:t>
                      </w:r>
                      <w:r w:rsidR="00217F97" w:rsidRPr="00DB2346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年</w:t>
                      </w:r>
                      <w:r w:rsidR="00217F97" w:rsidRPr="00DB2346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1</w:t>
                      </w:r>
                      <w:r w:rsidR="00217F97" w:rsidRPr="00DB2346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月</w:t>
                      </w:r>
                      <w:r w:rsidR="00217F97" w:rsidRPr="00DB2346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1</w:t>
                      </w:r>
                      <w:r w:rsidR="009D002C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8</w:t>
                      </w:r>
                      <w:r w:rsidR="00217F97" w:rsidRPr="00DB2346">
                        <w:rPr>
                          <w:rFonts w:eastAsia="宋体" w:cs="Arial"/>
                          <w:color w:val="FFFFFF" w:themeColor="background1"/>
                          <w:sz w:val="16"/>
                          <w:szCs w:val="16"/>
                        </w:rPr>
                        <w:t>日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bookmarkEnd w:id="0"/>
      <w:bookmarkEnd w:id="1"/>
      <w:r w:rsidR="00AF407C" w:rsidRPr="000655D7">
        <w:rPr>
          <w:rFonts w:eastAsia="宋体" w:cs="Arial"/>
          <w:lang w:eastAsia="zh-CN"/>
        </w:rPr>
        <w:br w:type="page"/>
      </w:r>
    </w:p>
    <w:p w14:paraId="7C1F6E0B" w14:textId="026D6E4C" w:rsidR="00D93509" w:rsidRPr="000655D7" w:rsidRDefault="00DA3E7C">
      <w:pPr>
        <w:tabs>
          <w:tab w:val="center" w:pos="6848"/>
        </w:tabs>
        <w:spacing w:after="160" w:line="259" w:lineRule="auto"/>
        <w:rPr>
          <w:rFonts w:eastAsia="宋体" w:cs="Arial"/>
          <w:color w:val="2F5496"/>
          <w:szCs w:val="40"/>
          <w:lang w:eastAsia="zh-CN"/>
        </w:rPr>
      </w:pPr>
      <w:r w:rsidRPr="000655D7">
        <w:rPr>
          <w:rFonts w:eastAsia="宋体" w:cs="Arial"/>
          <w:caps/>
          <w:color w:val="2F5496"/>
          <w:sz w:val="40"/>
          <w:szCs w:val="40"/>
          <w:lang w:eastAsia="zh-CN"/>
        </w:rPr>
        <w:lastRenderedPageBreak/>
        <w:t>目录</w:t>
      </w:r>
    </w:p>
    <w:sdt>
      <w:sdtPr>
        <w:rPr>
          <w:rFonts w:eastAsia="宋体" w:cs="Arial"/>
          <w:caps w:val="0"/>
          <w:color w:val="auto"/>
          <w:sz w:val="20"/>
          <w:szCs w:val="20"/>
        </w:rPr>
        <w:id w:val="-73801947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E4B1A2C" w14:textId="6DEE64A2" w:rsidR="002C4B25" w:rsidRDefault="00BD5F5C">
          <w:pPr>
            <w:pStyle w:val="TOC1"/>
            <w:rPr>
              <w:rFonts w:asciiTheme="minorHAnsi" w:eastAsiaTheme="minorEastAsia" w:hAnsiTheme="minorHAnsi" w:cstheme="minorBidi"/>
              <w:caps w:val="0"/>
              <w:noProof/>
              <w:color w:val="auto"/>
              <w:sz w:val="22"/>
              <w:szCs w:val="22"/>
              <w:lang w:eastAsia="zh-CN"/>
            </w:rPr>
          </w:pPr>
          <w:r w:rsidRPr="000655D7">
            <w:rPr>
              <w:rFonts w:eastAsia="宋体" w:cs="Arial"/>
              <w:sz w:val="40"/>
            </w:rPr>
            <w:fldChar w:fldCharType="begin"/>
          </w:r>
          <w:r w:rsidRPr="000655D7">
            <w:rPr>
              <w:rFonts w:eastAsia="宋体" w:cs="Arial"/>
            </w:rPr>
            <w:instrText xml:space="preserve"> TOC \o "1-3" \h \z \u </w:instrText>
          </w:r>
          <w:r w:rsidRPr="000655D7">
            <w:rPr>
              <w:rFonts w:eastAsia="宋体" w:cs="Arial"/>
              <w:sz w:val="40"/>
            </w:rPr>
            <w:fldChar w:fldCharType="separate"/>
          </w:r>
          <w:hyperlink w:anchor="_Toc135415281" w:history="1">
            <w:r w:rsidR="002C4B25" w:rsidRPr="00DB0C8E">
              <w:rPr>
                <w:rStyle w:val="Hyperlink"/>
                <w:rFonts w:eastAsia="宋体" w:cs="Arial" w:hint="eastAsia"/>
                <w:noProof/>
              </w:rPr>
              <w:t>政策</w:t>
            </w:r>
            <w:r w:rsidR="002C4B25">
              <w:rPr>
                <w:noProof/>
                <w:webHidden/>
              </w:rPr>
              <w:tab/>
            </w:r>
            <w:r w:rsidR="002C4B25">
              <w:rPr>
                <w:noProof/>
                <w:webHidden/>
              </w:rPr>
              <w:fldChar w:fldCharType="begin"/>
            </w:r>
            <w:r w:rsidR="002C4B25">
              <w:rPr>
                <w:noProof/>
                <w:webHidden/>
              </w:rPr>
              <w:instrText xml:space="preserve"> PAGEREF _Toc135415281 \h </w:instrText>
            </w:r>
            <w:r w:rsidR="002C4B25">
              <w:rPr>
                <w:noProof/>
                <w:webHidden/>
              </w:rPr>
            </w:r>
            <w:r w:rsidR="002C4B25">
              <w:rPr>
                <w:noProof/>
                <w:webHidden/>
              </w:rPr>
              <w:fldChar w:fldCharType="separate"/>
            </w:r>
            <w:r w:rsidR="00F609DE">
              <w:rPr>
                <w:noProof/>
                <w:webHidden/>
              </w:rPr>
              <w:t>5</w:t>
            </w:r>
            <w:r w:rsidR="002C4B25">
              <w:rPr>
                <w:noProof/>
                <w:webHidden/>
              </w:rPr>
              <w:fldChar w:fldCharType="end"/>
            </w:r>
          </w:hyperlink>
        </w:p>
        <w:p w14:paraId="6237CFF7" w14:textId="5033B169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282" w:history="1">
            <w:r w:rsidRPr="00DB0C8E">
              <w:rPr>
                <w:rStyle w:val="Hyperlink"/>
                <w:rFonts w:eastAsia="宋体" w:cs="Arial" w:hint="eastAsia"/>
              </w:rPr>
              <w:t>投资</w:t>
            </w:r>
            <w:r w:rsidRPr="00DB0C8E">
              <w:rPr>
                <w:rStyle w:val="Hyperlink"/>
                <w:rFonts w:eastAsia="宋体" w:cs="Arial" w:hint="eastAsia"/>
                <w:lang w:eastAsia="zh-CN"/>
              </w:rPr>
              <w:t>指引</w:t>
            </w:r>
            <w:r w:rsidRPr="00DB0C8E">
              <w:rPr>
                <w:rStyle w:val="Hyperlink"/>
                <w:rFonts w:eastAsia="宋体" w:cs="Arial"/>
              </w:rPr>
              <w:t>[RE 1]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_Toc135415282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12322999" w14:textId="667F51FD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283" w:history="1">
            <w:r w:rsidRPr="00DB0C8E">
              <w:rPr>
                <w:rStyle w:val="Hyperlink"/>
                <w:rFonts w:eastAsia="宋体"/>
              </w:rPr>
              <w:t>RE 1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_Toc135415283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29729785" w14:textId="71665858" w:rsidR="002C4B25" w:rsidRDefault="002C4B25">
          <w:pPr>
            <w:pStyle w:val="TOC1"/>
            <w:rPr>
              <w:rFonts w:asciiTheme="minorHAnsi" w:eastAsiaTheme="minorEastAsia" w:hAnsiTheme="minorHAnsi" w:cstheme="minorBidi"/>
              <w:caps w:val="0"/>
              <w:noProof/>
              <w:color w:val="auto"/>
              <w:sz w:val="22"/>
              <w:szCs w:val="22"/>
              <w:lang w:eastAsia="zh-CN"/>
            </w:rPr>
          </w:pPr>
          <w:hyperlink w:anchor="_Toc135415284" w:history="1">
            <w:r w:rsidRPr="00DB0C8E">
              <w:rPr>
                <w:rStyle w:val="Hyperlink"/>
                <w:rFonts w:eastAsia="宋体" w:cs="Arial" w:hint="eastAsia"/>
                <w:noProof/>
                <w:lang w:eastAsia="zh-CN"/>
              </w:rPr>
              <w:t>募资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_Toc135415284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609DE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2B80FD" w14:textId="1663393C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285" w:history="1">
            <w:r w:rsidRPr="00DB0C8E">
              <w:rPr>
                <w:rStyle w:val="Hyperlink"/>
                <w:rFonts w:eastAsia="宋体" w:cs="Arial" w:hint="eastAsia"/>
                <w:lang w:eastAsia="zh-CN"/>
              </w:rPr>
              <w:t>对投资者的承诺</w:t>
            </w:r>
            <w:r w:rsidRPr="00DB0C8E">
              <w:rPr>
                <w:rStyle w:val="Hyperlink"/>
                <w:rFonts w:eastAsia="宋体" w:cs="Arial"/>
                <w:lang w:eastAsia="zh-CN"/>
              </w:rPr>
              <w:t>[RE 2]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_Toc135415285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14:paraId="1C00422E" w14:textId="088B8277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286" w:history="1">
            <w:r w:rsidRPr="00DB0C8E">
              <w:rPr>
                <w:rStyle w:val="Hyperlink"/>
                <w:rFonts w:eastAsia="宋体"/>
              </w:rPr>
              <w:t>RE 2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_Toc135415286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14:paraId="50F79123" w14:textId="2F2374BD" w:rsidR="002C4B25" w:rsidRDefault="002C4B25">
          <w:pPr>
            <w:pStyle w:val="TOC1"/>
            <w:rPr>
              <w:rFonts w:asciiTheme="minorHAnsi" w:eastAsiaTheme="minorEastAsia" w:hAnsiTheme="minorHAnsi" w:cstheme="minorBidi"/>
              <w:caps w:val="0"/>
              <w:noProof/>
              <w:color w:val="auto"/>
              <w:sz w:val="22"/>
              <w:szCs w:val="22"/>
              <w:lang w:eastAsia="zh-CN"/>
            </w:rPr>
          </w:pPr>
          <w:hyperlink w:anchor="_Toc135415287" w:history="1">
            <w:r w:rsidRPr="00DB0C8E">
              <w:rPr>
                <w:rStyle w:val="Hyperlink"/>
                <w:rFonts w:eastAsia="宋体" w:cs="Arial" w:hint="eastAsia"/>
                <w:noProof/>
                <w:lang w:eastAsia="zh-CN"/>
              </w:rPr>
              <w:t>投资前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_Toc135415287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609DE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87CEEC" w14:textId="4F84A247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288" w:history="1">
            <w:r w:rsidRPr="00DB0C8E">
              <w:rPr>
                <w:rStyle w:val="Hyperlink"/>
                <w:rFonts w:eastAsia="宋体" w:cs="Arial" w:hint="eastAsia"/>
                <w:lang w:eastAsia="zh-CN"/>
              </w:rPr>
              <w:t>实质性分析</w:t>
            </w:r>
            <w:r w:rsidRPr="00DB0C8E">
              <w:rPr>
                <w:rStyle w:val="Hyperlink"/>
                <w:rFonts w:eastAsia="宋体" w:cs="Arial"/>
                <w:lang w:eastAsia="zh-CN"/>
              </w:rPr>
              <w:t>[RE 3</w:t>
            </w:r>
            <w:r w:rsidRPr="00DB0C8E">
              <w:rPr>
                <w:rStyle w:val="Hyperlink"/>
                <w:rFonts w:eastAsia="宋体" w:cs="Arial" w:hint="eastAsia"/>
                <w:lang w:eastAsia="zh-CN"/>
              </w:rPr>
              <w:t>，</w:t>
            </w:r>
            <w:r w:rsidRPr="00DB0C8E">
              <w:rPr>
                <w:rStyle w:val="Hyperlink"/>
                <w:rFonts w:eastAsia="宋体" w:cs="Arial"/>
                <w:lang w:eastAsia="zh-CN"/>
              </w:rPr>
              <w:t>RE 3.1]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_Toc135415288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14:paraId="2919FA18" w14:textId="2826B175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289" w:history="1">
            <w:r w:rsidRPr="00DB0C8E">
              <w:rPr>
                <w:rStyle w:val="Hyperlink"/>
                <w:rFonts w:eastAsia="宋体"/>
              </w:rPr>
              <w:t>RE 3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_Toc135415289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14:paraId="649C33B2" w14:textId="198A8503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290" w:history="1">
            <w:r w:rsidRPr="00DB0C8E">
              <w:rPr>
                <w:rStyle w:val="Hyperlink"/>
                <w:rFonts w:eastAsia="宋体"/>
              </w:rPr>
              <w:t>RE 3.1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_Toc135415290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14:paraId="577830B8" w14:textId="70723C7B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291" w:history="1">
            <w:r w:rsidRPr="00DB0C8E">
              <w:rPr>
                <w:rStyle w:val="Hyperlink"/>
                <w:rFonts w:eastAsia="宋体" w:cs="Arial" w:hint="eastAsia"/>
              </w:rPr>
              <w:t>尽职调查</w:t>
            </w:r>
            <w:r w:rsidRPr="00DB0C8E">
              <w:rPr>
                <w:rStyle w:val="Hyperlink"/>
                <w:rFonts w:eastAsia="宋体" w:cs="Arial"/>
              </w:rPr>
              <w:t>[RE 4, RE 5]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_Toc135415291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14:paraId="38F1E2C1" w14:textId="03BCEA49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292" w:history="1">
            <w:r w:rsidRPr="00DB0C8E">
              <w:rPr>
                <w:rStyle w:val="Hyperlink"/>
                <w:rFonts w:eastAsia="宋体"/>
              </w:rPr>
              <w:t>RE 4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_Toc135415292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14:paraId="3294CCC6" w14:textId="726D20AD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293" w:history="1">
            <w:r w:rsidRPr="00DB0C8E">
              <w:rPr>
                <w:rStyle w:val="Hyperlink"/>
                <w:rFonts w:eastAsia="宋体"/>
              </w:rPr>
              <w:t>RE 5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_Toc135415293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15</w:t>
            </w:r>
            <w:r>
              <w:rPr>
                <w:webHidden/>
              </w:rPr>
              <w:fldChar w:fldCharType="end"/>
            </w:r>
          </w:hyperlink>
        </w:p>
        <w:p w14:paraId="1180866C" w14:textId="0852E191" w:rsidR="002C4B25" w:rsidRDefault="002C4B25">
          <w:pPr>
            <w:pStyle w:val="TOC1"/>
            <w:rPr>
              <w:rFonts w:asciiTheme="minorHAnsi" w:eastAsiaTheme="minorEastAsia" w:hAnsiTheme="minorHAnsi" w:cstheme="minorBidi"/>
              <w:caps w:val="0"/>
              <w:noProof/>
              <w:color w:val="auto"/>
              <w:sz w:val="22"/>
              <w:szCs w:val="22"/>
              <w:lang w:eastAsia="zh-CN"/>
            </w:rPr>
          </w:pPr>
          <w:hyperlink w:anchor="_Toc135415294" w:history="1">
            <w:r w:rsidRPr="00DB0C8E">
              <w:rPr>
                <w:rStyle w:val="Hyperlink"/>
                <w:rFonts w:eastAsia="宋体" w:cs="Arial" w:hint="eastAsia"/>
                <w:noProof/>
                <w:lang w:eastAsia="zh-CN"/>
              </w:rPr>
              <w:t>遴选、委任和监督第三方物业管理人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_Toc135415294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609DE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B1A372" w14:textId="2A29B393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295" w:history="1">
            <w:r w:rsidRPr="00DB0C8E">
              <w:rPr>
                <w:rStyle w:val="Hyperlink"/>
                <w:rFonts w:eastAsia="宋体" w:cs="Arial" w:hint="eastAsia"/>
                <w:lang w:eastAsia="zh-CN"/>
              </w:rPr>
              <w:t>第三方物业管理人的遴选程序</w:t>
            </w:r>
            <w:r w:rsidRPr="00DB0C8E">
              <w:rPr>
                <w:rStyle w:val="Hyperlink"/>
                <w:rFonts w:eastAsia="宋体" w:cs="Arial"/>
                <w:lang w:eastAsia="zh-CN"/>
              </w:rPr>
              <w:t>[RE 6]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_Toc135415295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18</w:t>
            </w:r>
            <w:r>
              <w:rPr>
                <w:webHidden/>
              </w:rPr>
              <w:fldChar w:fldCharType="end"/>
            </w:r>
          </w:hyperlink>
        </w:p>
        <w:p w14:paraId="5BD80775" w14:textId="14826A68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296" w:history="1">
            <w:r w:rsidRPr="00DB0C8E">
              <w:rPr>
                <w:rStyle w:val="Hyperlink"/>
                <w:rFonts w:eastAsia="宋体"/>
              </w:rPr>
              <w:t>RE 6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_Toc135415296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18</w:t>
            </w:r>
            <w:r>
              <w:rPr>
                <w:webHidden/>
              </w:rPr>
              <w:fldChar w:fldCharType="end"/>
            </w:r>
          </w:hyperlink>
        </w:p>
        <w:p w14:paraId="09A2F271" w14:textId="20AF2B15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297" w:history="1">
            <w:r w:rsidRPr="00DB0C8E">
              <w:rPr>
                <w:rStyle w:val="Hyperlink"/>
                <w:rFonts w:eastAsia="宋体" w:cs="Arial" w:hint="eastAsia"/>
                <w:lang w:eastAsia="zh-CN"/>
              </w:rPr>
              <w:t>第三方物业管理人的委任程序</w:t>
            </w:r>
            <w:r w:rsidRPr="00DB0C8E">
              <w:rPr>
                <w:rStyle w:val="Hyperlink"/>
                <w:rFonts w:eastAsia="宋体" w:cs="Arial"/>
                <w:lang w:eastAsia="zh-CN"/>
              </w:rPr>
              <w:t>[RE 7]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_Toc135415297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20</w:t>
            </w:r>
            <w:r>
              <w:rPr>
                <w:webHidden/>
              </w:rPr>
              <w:fldChar w:fldCharType="end"/>
            </w:r>
          </w:hyperlink>
        </w:p>
        <w:p w14:paraId="4B3B91D9" w14:textId="5B89F2E4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298" w:history="1">
            <w:r w:rsidRPr="00DB0C8E">
              <w:rPr>
                <w:rStyle w:val="Hyperlink"/>
                <w:rFonts w:eastAsia="宋体"/>
              </w:rPr>
              <w:t>RE 7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_Toc135415298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20</w:t>
            </w:r>
            <w:r>
              <w:rPr>
                <w:webHidden/>
              </w:rPr>
              <w:fldChar w:fldCharType="end"/>
            </w:r>
          </w:hyperlink>
        </w:p>
        <w:p w14:paraId="4756FF88" w14:textId="3FA5AFED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299" w:history="1">
            <w:r w:rsidRPr="00DB0C8E">
              <w:rPr>
                <w:rStyle w:val="Hyperlink"/>
                <w:rFonts w:eastAsia="宋体" w:cs="Arial" w:hint="eastAsia"/>
                <w:lang w:eastAsia="zh-CN"/>
              </w:rPr>
              <w:t>第三方物业管理人的监督程序</w:t>
            </w:r>
            <w:r w:rsidRPr="00DB0C8E">
              <w:rPr>
                <w:rStyle w:val="Hyperlink"/>
                <w:rFonts w:eastAsia="宋体" w:cs="Arial"/>
                <w:lang w:eastAsia="zh-CN"/>
              </w:rPr>
              <w:t>[RE 8]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_Toc135415299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14:paraId="6F95EC1B" w14:textId="0372D48A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300" w:history="1">
            <w:r w:rsidRPr="00DB0C8E">
              <w:rPr>
                <w:rStyle w:val="Hyperlink"/>
                <w:rFonts w:eastAsia="宋体"/>
              </w:rPr>
              <w:t>RE 8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_Toc135415300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14:paraId="658FB0A2" w14:textId="123464E6" w:rsidR="002C4B25" w:rsidRDefault="002C4B25">
          <w:pPr>
            <w:pStyle w:val="TOC1"/>
            <w:rPr>
              <w:rFonts w:asciiTheme="minorHAnsi" w:eastAsiaTheme="minorEastAsia" w:hAnsiTheme="minorHAnsi" w:cstheme="minorBidi"/>
              <w:caps w:val="0"/>
              <w:noProof/>
              <w:color w:val="auto"/>
              <w:sz w:val="22"/>
              <w:szCs w:val="22"/>
              <w:lang w:eastAsia="zh-CN"/>
            </w:rPr>
          </w:pPr>
          <w:hyperlink w:anchor="_Toc135415301" w:history="1">
            <w:r w:rsidRPr="00DB0C8E">
              <w:rPr>
                <w:rStyle w:val="Hyperlink"/>
                <w:rFonts w:eastAsia="宋体" w:cs="Arial" w:hint="eastAsia"/>
                <w:noProof/>
                <w:lang w:eastAsia="zh-CN"/>
              </w:rPr>
              <w:t>建筑和开发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_Toc135415301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609DE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78152F" w14:textId="12215538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302" w:history="1">
            <w:r w:rsidRPr="00DB0C8E">
              <w:rPr>
                <w:rStyle w:val="Hyperlink"/>
                <w:rFonts w:eastAsia="宋体" w:cs="Arial" w:hint="eastAsia"/>
                <w:lang w:eastAsia="zh-CN"/>
              </w:rPr>
              <w:t>建筑要求</w:t>
            </w:r>
            <w:r w:rsidRPr="00DB0C8E">
              <w:rPr>
                <w:rStyle w:val="Hyperlink"/>
                <w:rFonts w:eastAsia="宋体" w:cs="Arial"/>
                <w:lang w:eastAsia="zh-CN"/>
              </w:rPr>
              <w:t>[RE 9]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_Toc135415302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26</w:t>
            </w:r>
            <w:r>
              <w:rPr>
                <w:webHidden/>
              </w:rPr>
              <w:fldChar w:fldCharType="end"/>
            </w:r>
          </w:hyperlink>
        </w:p>
        <w:p w14:paraId="1DD1A037" w14:textId="54A5738C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303" w:history="1">
            <w:r w:rsidRPr="00DB0C8E">
              <w:rPr>
                <w:rStyle w:val="Hyperlink"/>
                <w:rFonts w:eastAsia="宋体"/>
              </w:rPr>
              <w:t>RE 9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_Toc135415303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26</w:t>
            </w:r>
            <w:r>
              <w:rPr>
                <w:webHidden/>
              </w:rPr>
              <w:fldChar w:fldCharType="end"/>
            </w:r>
          </w:hyperlink>
        </w:p>
        <w:p w14:paraId="0DFC264A" w14:textId="68278C20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304" w:history="1">
            <w:r w:rsidRPr="00DB0C8E">
              <w:rPr>
                <w:rStyle w:val="Hyperlink"/>
                <w:rFonts w:eastAsia="宋体" w:cs="Arial" w:hint="eastAsia"/>
              </w:rPr>
              <w:t>最低建筑要求</w:t>
            </w:r>
            <w:r w:rsidRPr="00DB0C8E">
              <w:rPr>
                <w:rStyle w:val="Hyperlink"/>
                <w:rFonts w:eastAsia="宋体" w:cs="Arial"/>
              </w:rPr>
              <w:t>[RE 10]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_Toc135415304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14:paraId="1D55A33A" w14:textId="7D1AFC24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305" w:history="1">
            <w:r w:rsidRPr="00DB0C8E">
              <w:rPr>
                <w:rStyle w:val="Hyperlink"/>
                <w:rFonts w:eastAsia="宋体"/>
              </w:rPr>
              <w:t>RE 10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_Toc135415305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14:paraId="7963A057" w14:textId="535F872A" w:rsidR="002C4B25" w:rsidRDefault="002C4B25">
          <w:pPr>
            <w:pStyle w:val="TOC3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306" w:history="1">
            <w:r w:rsidRPr="00DB0C8E">
              <w:rPr>
                <w:rStyle w:val="Hyperlink"/>
                <w:rFonts w:eastAsia="宋体" w:cs="Arial" w:hint="eastAsia"/>
                <w:lang w:eastAsia="zh-CN"/>
              </w:rPr>
              <w:t>请参阅</w:t>
            </w:r>
            <w:r w:rsidRPr="00DB0C8E">
              <w:rPr>
                <w:rStyle w:val="Hyperlink"/>
                <w:rFonts w:eastAsia="宋体" w:cs="Arial"/>
                <w:lang w:eastAsia="zh-CN"/>
              </w:rPr>
              <w:t>GRESB</w:t>
            </w:r>
            <w:r w:rsidRPr="00DB0C8E">
              <w:rPr>
                <w:rStyle w:val="Hyperlink"/>
                <w:rFonts w:eastAsia="宋体" w:cs="Arial" w:hint="eastAsia"/>
                <w:lang w:eastAsia="zh-CN"/>
              </w:rPr>
              <w:t>建筑认证计划，了解关于设计和</w:t>
            </w:r>
            <w:r w:rsidRPr="00DB0C8E">
              <w:rPr>
                <w:rStyle w:val="Hyperlink"/>
                <w:rFonts w:eastAsia="宋体" w:cs="Arial"/>
                <w:lang w:eastAsia="zh-CN"/>
              </w:rPr>
              <w:t>/</w:t>
            </w:r>
            <w:r w:rsidRPr="00DB0C8E">
              <w:rPr>
                <w:rStyle w:val="Hyperlink"/>
                <w:rFonts w:eastAsia="宋体" w:cs="Arial" w:hint="eastAsia"/>
                <w:lang w:eastAsia="zh-CN"/>
              </w:rPr>
              <w:t>或施工的绿色建筑认证计划。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_Toc135415306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29</w:t>
            </w:r>
            <w:r>
              <w:rPr>
                <w:webHidden/>
              </w:rPr>
              <w:fldChar w:fldCharType="end"/>
            </w:r>
          </w:hyperlink>
        </w:p>
        <w:p w14:paraId="7E0B1340" w14:textId="7FF24C72" w:rsidR="002C4B25" w:rsidRDefault="002C4B25">
          <w:pPr>
            <w:pStyle w:val="TOC1"/>
            <w:rPr>
              <w:rFonts w:asciiTheme="minorHAnsi" w:eastAsiaTheme="minorEastAsia" w:hAnsiTheme="minorHAnsi" w:cstheme="minorBidi"/>
              <w:caps w:val="0"/>
              <w:noProof/>
              <w:color w:val="auto"/>
              <w:sz w:val="22"/>
              <w:szCs w:val="22"/>
              <w:lang w:eastAsia="zh-CN"/>
            </w:rPr>
          </w:pPr>
          <w:hyperlink w:anchor="_Toc135415307" w:history="1">
            <w:r w:rsidRPr="00DB0C8E">
              <w:rPr>
                <w:rStyle w:val="Hyperlink"/>
                <w:rFonts w:eastAsia="宋体" w:cs="Arial" w:hint="eastAsia"/>
                <w:noProof/>
              </w:rPr>
              <w:t>投资后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_Toc135415307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609DE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EE82F4" w14:textId="783EE412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308" w:history="1">
            <w:r w:rsidRPr="00DB0C8E">
              <w:rPr>
                <w:rStyle w:val="Hyperlink"/>
                <w:rFonts w:eastAsia="宋体" w:cs="Arial" w:hint="eastAsia"/>
                <w:lang w:eastAsia="zh-CN"/>
              </w:rPr>
              <w:t>监测</w:t>
            </w:r>
            <w:r w:rsidRPr="00DB0C8E">
              <w:rPr>
                <w:rStyle w:val="Hyperlink"/>
                <w:rFonts w:eastAsia="宋体" w:cs="Arial"/>
              </w:rPr>
              <w:t xml:space="preserve"> [RE 11, RE 11.1, RE 12, RE 13, RE 13.1, RE 14, RE 15, RE 16, RE 17]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_Toc135415308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31</w:t>
            </w:r>
            <w:r>
              <w:rPr>
                <w:webHidden/>
              </w:rPr>
              <w:fldChar w:fldCharType="end"/>
            </w:r>
          </w:hyperlink>
        </w:p>
        <w:p w14:paraId="1E227221" w14:textId="3599B464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309" w:history="1">
            <w:r w:rsidRPr="00DB0C8E">
              <w:rPr>
                <w:rStyle w:val="Hyperlink"/>
                <w:rFonts w:eastAsia="宋体"/>
              </w:rPr>
              <w:t>RE 11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_Toc135415309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31</w:t>
            </w:r>
            <w:r>
              <w:rPr>
                <w:webHidden/>
              </w:rPr>
              <w:fldChar w:fldCharType="end"/>
            </w:r>
          </w:hyperlink>
        </w:p>
        <w:p w14:paraId="2A812B44" w14:textId="72DC65E6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310" w:history="1">
            <w:r w:rsidRPr="00DB0C8E">
              <w:rPr>
                <w:rStyle w:val="Hyperlink"/>
                <w:rFonts w:eastAsia="宋体"/>
              </w:rPr>
              <w:t>RE 11.1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_Toc135415310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33</w:t>
            </w:r>
            <w:r>
              <w:rPr>
                <w:webHidden/>
              </w:rPr>
              <w:fldChar w:fldCharType="end"/>
            </w:r>
          </w:hyperlink>
        </w:p>
        <w:p w14:paraId="386589EC" w14:textId="48DC3E92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311" w:history="1">
            <w:r w:rsidRPr="00DB0C8E">
              <w:rPr>
                <w:rStyle w:val="Hyperlink"/>
                <w:rFonts w:eastAsia="宋体"/>
              </w:rPr>
              <w:t>RE 12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_Toc135415311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35</w:t>
            </w:r>
            <w:r>
              <w:rPr>
                <w:webHidden/>
              </w:rPr>
              <w:fldChar w:fldCharType="end"/>
            </w:r>
          </w:hyperlink>
        </w:p>
        <w:p w14:paraId="2A6901BF" w14:textId="2D6E7CAE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312" w:history="1">
            <w:r w:rsidRPr="00DB0C8E">
              <w:rPr>
                <w:rStyle w:val="Hyperlink"/>
                <w:rFonts w:eastAsia="宋体"/>
              </w:rPr>
              <w:t>RE 13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_Toc135415312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37</w:t>
            </w:r>
            <w:r>
              <w:rPr>
                <w:webHidden/>
              </w:rPr>
              <w:fldChar w:fldCharType="end"/>
            </w:r>
          </w:hyperlink>
        </w:p>
        <w:p w14:paraId="1974BC27" w14:textId="00A399C9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313" w:history="1">
            <w:r w:rsidRPr="00DB0C8E">
              <w:rPr>
                <w:rStyle w:val="Hyperlink"/>
                <w:rFonts w:eastAsia="宋体"/>
              </w:rPr>
              <w:t>RE 13.1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_Toc135415313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40</w:t>
            </w:r>
            <w:r>
              <w:rPr>
                <w:webHidden/>
              </w:rPr>
              <w:fldChar w:fldCharType="end"/>
            </w:r>
          </w:hyperlink>
        </w:p>
        <w:p w14:paraId="2E62EDC0" w14:textId="460B673E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314" w:history="1">
            <w:r w:rsidRPr="00DB0C8E">
              <w:rPr>
                <w:rStyle w:val="Hyperlink"/>
                <w:rFonts w:eastAsia="宋体"/>
              </w:rPr>
              <w:t>RE 14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_Toc135415314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41</w:t>
            </w:r>
            <w:r>
              <w:rPr>
                <w:webHidden/>
              </w:rPr>
              <w:fldChar w:fldCharType="end"/>
            </w:r>
          </w:hyperlink>
        </w:p>
        <w:p w14:paraId="2447A077" w14:textId="7F7B18F8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315" w:history="1">
            <w:r w:rsidRPr="00DB0C8E">
              <w:rPr>
                <w:rStyle w:val="Hyperlink"/>
                <w:rFonts w:eastAsia="宋体"/>
              </w:rPr>
              <w:t>RE 15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_Toc135415315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43</w:t>
            </w:r>
            <w:r>
              <w:rPr>
                <w:webHidden/>
              </w:rPr>
              <w:fldChar w:fldCharType="end"/>
            </w:r>
          </w:hyperlink>
        </w:p>
        <w:p w14:paraId="6AE3B42B" w14:textId="512A357E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316" w:history="1">
            <w:r w:rsidRPr="00DB0C8E">
              <w:rPr>
                <w:rStyle w:val="Hyperlink"/>
                <w:rFonts w:eastAsia="宋体"/>
              </w:rPr>
              <w:t>RE 16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_Toc135415316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44</w:t>
            </w:r>
            <w:r>
              <w:rPr>
                <w:webHidden/>
              </w:rPr>
              <w:fldChar w:fldCharType="end"/>
            </w:r>
          </w:hyperlink>
        </w:p>
        <w:p w14:paraId="3C83C5A4" w14:textId="17E31988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317" w:history="1">
            <w:r w:rsidRPr="00DB0C8E">
              <w:rPr>
                <w:rStyle w:val="Hyperlink"/>
                <w:rFonts w:eastAsia="宋体"/>
              </w:rPr>
              <w:t>RE 17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_Toc135415317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45</w:t>
            </w:r>
            <w:r>
              <w:rPr>
                <w:webHidden/>
              </w:rPr>
              <w:fldChar w:fldCharType="end"/>
            </w:r>
          </w:hyperlink>
        </w:p>
        <w:p w14:paraId="2641ED56" w14:textId="728F6205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318" w:history="1">
            <w:r w:rsidRPr="00DB0C8E">
              <w:rPr>
                <w:rStyle w:val="Hyperlink"/>
                <w:rFonts w:eastAsia="宋体" w:cs="Arial" w:hint="eastAsia"/>
              </w:rPr>
              <w:t>利益相关方参与</w:t>
            </w:r>
            <w:r w:rsidRPr="00DB0C8E">
              <w:rPr>
                <w:rStyle w:val="Hyperlink"/>
                <w:rFonts w:eastAsia="宋体" w:cs="Arial" w:hint="eastAsia"/>
                <w:lang w:eastAsia="zh-CN"/>
              </w:rPr>
              <w:t>（</w:t>
            </w:r>
            <w:r w:rsidRPr="00DB0C8E">
              <w:rPr>
                <w:rStyle w:val="Hyperlink"/>
                <w:rFonts w:eastAsia="宋体" w:cs="Arial"/>
                <w:lang w:eastAsia="zh-CN"/>
              </w:rPr>
              <w:t>engagement</w:t>
            </w:r>
            <w:r w:rsidRPr="00DB0C8E">
              <w:rPr>
                <w:rStyle w:val="Hyperlink"/>
                <w:rFonts w:eastAsia="宋体" w:cs="Arial" w:hint="eastAsia"/>
                <w:lang w:eastAsia="zh-CN"/>
              </w:rPr>
              <w:t>）</w:t>
            </w:r>
            <w:r w:rsidRPr="00DB0C8E">
              <w:rPr>
                <w:rStyle w:val="Hyperlink"/>
                <w:rFonts w:eastAsia="宋体" w:cs="Arial"/>
              </w:rPr>
              <w:t>[RE 18, RE 19]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_Toc135415318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47</w:t>
            </w:r>
            <w:r>
              <w:rPr>
                <w:webHidden/>
              </w:rPr>
              <w:fldChar w:fldCharType="end"/>
            </w:r>
          </w:hyperlink>
        </w:p>
        <w:p w14:paraId="4A3ABE07" w14:textId="621BEA5C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319" w:history="1">
            <w:r w:rsidRPr="00DB0C8E">
              <w:rPr>
                <w:rStyle w:val="Hyperlink"/>
                <w:rFonts w:eastAsia="宋体"/>
              </w:rPr>
              <w:t>RE 18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_Toc135415319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47</w:t>
            </w:r>
            <w:r>
              <w:rPr>
                <w:webHidden/>
              </w:rPr>
              <w:fldChar w:fldCharType="end"/>
            </w:r>
          </w:hyperlink>
        </w:p>
        <w:p w14:paraId="4A98FED0" w14:textId="23EA69C3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320" w:history="1">
            <w:r w:rsidRPr="00DB0C8E">
              <w:rPr>
                <w:rStyle w:val="Hyperlink"/>
                <w:rFonts w:eastAsia="宋体"/>
              </w:rPr>
              <w:t>RE 19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_Toc135415320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50</w:t>
            </w:r>
            <w:r>
              <w:rPr>
                <w:webHidden/>
              </w:rPr>
              <w:fldChar w:fldCharType="end"/>
            </w:r>
          </w:hyperlink>
        </w:p>
        <w:p w14:paraId="6A745D75" w14:textId="515C6381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321" w:history="1">
            <w:r w:rsidRPr="00DB0C8E">
              <w:rPr>
                <w:rStyle w:val="Hyperlink"/>
                <w:rFonts w:eastAsia="宋体" w:cs="Arial" w:hint="eastAsia"/>
              </w:rPr>
              <w:t>退出</w:t>
            </w:r>
            <w:r w:rsidRPr="00DB0C8E">
              <w:rPr>
                <w:rStyle w:val="Hyperlink"/>
                <w:rFonts w:eastAsia="宋体" w:cs="Arial"/>
              </w:rPr>
              <w:t>[RE 20]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_Toc135415321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51</w:t>
            </w:r>
            <w:r>
              <w:rPr>
                <w:webHidden/>
              </w:rPr>
              <w:fldChar w:fldCharType="end"/>
            </w:r>
          </w:hyperlink>
        </w:p>
        <w:p w14:paraId="0D3240ED" w14:textId="304D3C10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322" w:history="1">
            <w:r w:rsidRPr="00DB0C8E">
              <w:rPr>
                <w:rStyle w:val="Hyperlink"/>
                <w:rFonts w:eastAsia="宋体"/>
              </w:rPr>
              <w:t>RE 20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_Toc135415322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51</w:t>
            </w:r>
            <w:r>
              <w:rPr>
                <w:webHidden/>
              </w:rPr>
              <w:fldChar w:fldCharType="end"/>
            </w:r>
          </w:hyperlink>
        </w:p>
        <w:p w14:paraId="5BF17B65" w14:textId="68E8981D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323" w:history="1">
            <w:r w:rsidRPr="00DB0C8E">
              <w:rPr>
                <w:rStyle w:val="Hyperlink"/>
                <w:rFonts w:eastAsia="宋体" w:cs="Arial" w:hint="eastAsia"/>
                <w:lang w:eastAsia="zh-CN"/>
              </w:rPr>
              <w:t>披露</w:t>
            </w:r>
            <w:r w:rsidRPr="00DB0C8E">
              <w:rPr>
                <w:rStyle w:val="Hyperlink"/>
                <w:rFonts w:eastAsia="宋体" w:cs="Arial"/>
                <w:lang w:eastAsia="zh-CN"/>
              </w:rPr>
              <w:t>ESG</w:t>
            </w:r>
            <w:r w:rsidRPr="00DB0C8E">
              <w:rPr>
                <w:rStyle w:val="Hyperlink"/>
                <w:rFonts w:eastAsia="宋体" w:cs="Arial" w:hint="eastAsia"/>
                <w:lang w:eastAsia="zh-CN"/>
              </w:rPr>
              <w:t>投资组合信息</w:t>
            </w:r>
            <w:r w:rsidRPr="00DB0C8E">
              <w:rPr>
                <w:rStyle w:val="Hyperlink"/>
                <w:rFonts w:eastAsia="宋体" w:cs="Arial"/>
                <w:lang w:eastAsia="zh-CN"/>
              </w:rPr>
              <w:t>[RE 21]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_Toc135415323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54</w:t>
            </w:r>
            <w:r>
              <w:rPr>
                <w:webHidden/>
              </w:rPr>
              <w:fldChar w:fldCharType="end"/>
            </w:r>
          </w:hyperlink>
        </w:p>
        <w:p w14:paraId="5A17AD7A" w14:textId="00410CA6" w:rsidR="002C4B25" w:rsidRDefault="002C4B25">
          <w:pPr>
            <w:pStyle w:val="TOC2"/>
            <w:rPr>
              <w:rFonts w:asciiTheme="minorHAnsi" w:eastAsiaTheme="minorEastAsia" w:hAnsiTheme="minorHAnsi" w:cstheme="minorBidi"/>
              <w:sz w:val="22"/>
              <w:szCs w:val="22"/>
              <w:lang w:eastAsia="zh-CN"/>
            </w:rPr>
          </w:pPr>
          <w:hyperlink w:anchor="_Toc135415324" w:history="1">
            <w:r w:rsidRPr="00DB0C8E">
              <w:rPr>
                <w:rStyle w:val="Hyperlink"/>
                <w:rFonts w:eastAsia="宋体"/>
              </w:rPr>
              <w:t>RE 21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_Toc135415324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609DE">
              <w:rPr>
                <w:webHidden/>
              </w:rPr>
              <w:t>54</w:t>
            </w:r>
            <w:r>
              <w:rPr>
                <w:webHidden/>
              </w:rPr>
              <w:fldChar w:fldCharType="end"/>
            </w:r>
          </w:hyperlink>
        </w:p>
        <w:p w14:paraId="5C35D494" w14:textId="59670EB7" w:rsidR="00BD5F5C" w:rsidRPr="000655D7" w:rsidRDefault="00BD5F5C">
          <w:pPr>
            <w:rPr>
              <w:rFonts w:eastAsia="宋体" w:cs="Arial"/>
            </w:rPr>
          </w:pPr>
          <w:r w:rsidRPr="000655D7">
            <w:rPr>
              <w:rFonts w:eastAsia="宋体" w:cs="Arial"/>
              <w:b/>
              <w:bCs/>
            </w:rPr>
            <w:fldChar w:fldCharType="end"/>
          </w:r>
        </w:p>
      </w:sdtContent>
    </w:sdt>
    <w:p w14:paraId="18290ED4" w14:textId="77777777" w:rsidR="000F3CF4" w:rsidRPr="000655D7" w:rsidRDefault="000F3CF4">
      <w:pPr>
        <w:spacing w:after="160" w:line="259" w:lineRule="auto"/>
        <w:rPr>
          <w:rFonts w:eastAsia="宋体" w:cs="Arial"/>
        </w:rPr>
      </w:pPr>
      <w:r w:rsidRPr="000655D7">
        <w:rPr>
          <w:rFonts w:eastAsia="宋体" w:cs="Arial"/>
        </w:rPr>
        <w:br w:type="page"/>
      </w:r>
    </w:p>
    <w:p w14:paraId="605CAADD" w14:textId="77777777" w:rsidR="00D93509" w:rsidRPr="000655D7" w:rsidRDefault="004F5152">
      <w:pPr>
        <w:pStyle w:val="Heading1"/>
        <w:rPr>
          <w:rFonts w:eastAsia="宋体" w:cs="Arial"/>
        </w:rPr>
      </w:pPr>
      <w:bookmarkStart w:id="6" w:name="_Toc135415281"/>
      <w:proofErr w:type="spellStart"/>
      <w:r w:rsidRPr="000655D7">
        <w:rPr>
          <w:rFonts w:eastAsia="宋体" w:cs="Arial"/>
        </w:rPr>
        <w:lastRenderedPageBreak/>
        <w:t>政策</w:t>
      </w:r>
      <w:bookmarkEnd w:id="6"/>
      <w:proofErr w:type="spellEnd"/>
    </w:p>
    <w:p w14:paraId="5E13C763" w14:textId="08EF22B1" w:rsidR="00D93509" w:rsidRPr="000655D7" w:rsidRDefault="00115F6F">
      <w:pPr>
        <w:pStyle w:val="Heading2"/>
        <w:tabs>
          <w:tab w:val="left" w:pos="12758"/>
        </w:tabs>
        <w:rPr>
          <w:rFonts w:eastAsia="宋体" w:cs="Arial"/>
          <w:caps w:val="0"/>
          <w:color w:val="auto"/>
          <w:sz w:val="20"/>
          <w:szCs w:val="20"/>
        </w:rPr>
      </w:pPr>
      <w:bookmarkStart w:id="7" w:name="_Toc135415282"/>
      <w:proofErr w:type="spellStart"/>
      <w:proofErr w:type="gramStart"/>
      <w:r w:rsidRPr="000655D7">
        <w:rPr>
          <w:rFonts w:eastAsia="宋体" w:cs="Arial"/>
        </w:rPr>
        <w:t>投资</w:t>
      </w:r>
      <w:proofErr w:type="spellEnd"/>
      <w:r w:rsidRPr="000655D7">
        <w:rPr>
          <w:rFonts w:eastAsia="宋体" w:cs="Arial" w:hint="eastAsia"/>
          <w:lang w:eastAsia="zh-CN"/>
        </w:rPr>
        <w:t>指引</w:t>
      </w:r>
      <w:r w:rsidR="00671AF7" w:rsidRPr="000655D7">
        <w:rPr>
          <w:rFonts w:eastAsia="宋体" w:cs="Arial"/>
        </w:rPr>
        <w:t>[</w:t>
      </w:r>
      <w:proofErr w:type="gramEnd"/>
      <w:r w:rsidRPr="000655D7">
        <w:rPr>
          <w:rFonts w:eastAsia="宋体" w:cs="Arial"/>
        </w:rPr>
        <w:t>RE 1</w:t>
      </w:r>
      <w:r w:rsidR="00671AF7" w:rsidRPr="000655D7">
        <w:rPr>
          <w:rFonts w:eastAsia="宋体" w:cs="Arial"/>
        </w:rPr>
        <w:t>]</w:t>
      </w:r>
      <w:bookmarkEnd w:id="7"/>
    </w:p>
    <w:tbl>
      <w:tblPr>
        <w:tblW w:w="0" w:type="auto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0"/>
        <w:gridCol w:w="1558"/>
        <w:gridCol w:w="2833"/>
        <w:gridCol w:w="4401"/>
        <w:gridCol w:w="274"/>
        <w:gridCol w:w="1984"/>
        <w:gridCol w:w="1985"/>
      </w:tblGrid>
      <w:tr w:rsidR="002E78A4" w:rsidRPr="000655D7" w14:paraId="0974CA69" w14:textId="77777777" w:rsidTr="00F3627D">
        <w:trPr>
          <w:trHeight w:val="367"/>
        </w:trPr>
        <w:tc>
          <w:tcPr>
            <w:tcW w:w="1840" w:type="dxa"/>
            <w:vMerge w:val="restart"/>
            <w:shd w:val="clear" w:color="auto" w:fill="DFF5F9"/>
            <w:vAlign w:val="center"/>
            <w:hideMark/>
          </w:tcPr>
          <w:p w14:paraId="37D4F868" w14:textId="77777777" w:rsidR="002E78A4" w:rsidRPr="000655D7" w:rsidRDefault="002E78A4" w:rsidP="002E78A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004A86A7" w14:textId="77777777" w:rsidR="002E78A4" w:rsidRPr="000655D7" w:rsidRDefault="002E78A4" w:rsidP="002E78A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461C521D" w14:textId="77777777" w:rsidR="002E78A4" w:rsidRPr="000655D7" w:rsidRDefault="002E78A4" w:rsidP="002E78A4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8" w:name="_Toc135415283"/>
            <w:r w:rsidRPr="000655D7">
              <w:rPr>
                <w:rFonts w:eastAsia="宋体"/>
                <w:lang w:val="en-GB"/>
              </w:rPr>
              <w:t>RE 1</w:t>
            </w:r>
            <w:bookmarkEnd w:id="8"/>
          </w:p>
        </w:tc>
        <w:tc>
          <w:tcPr>
            <w:tcW w:w="1558" w:type="dxa"/>
            <w:shd w:val="clear" w:color="auto" w:fill="DFF5F9"/>
            <w:vAlign w:val="center"/>
            <w:hideMark/>
          </w:tcPr>
          <w:p w14:paraId="47870B23" w14:textId="116C099F" w:rsidR="002E78A4" w:rsidRPr="000655D7" w:rsidRDefault="002E78A4" w:rsidP="002E78A4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sz w:val="14"/>
                <w:szCs w:val="14"/>
                <w:lang w:eastAsia="zh-CN"/>
              </w:rPr>
              <w:t>基于：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3" w:type="dxa"/>
            <w:shd w:val="clear" w:color="auto" w:fill="DFF5F9"/>
            <w:vAlign w:val="center"/>
          </w:tcPr>
          <w:p w14:paraId="22C31575" w14:textId="110A57C3" w:rsidR="002E78A4" w:rsidRPr="000655D7" w:rsidRDefault="002E78A4" w:rsidP="002E78A4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OO 21, OO 24, OO 26</w:t>
            </w:r>
          </w:p>
        </w:tc>
        <w:tc>
          <w:tcPr>
            <w:tcW w:w="4675" w:type="dxa"/>
            <w:gridSpan w:val="2"/>
            <w:vMerge w:val="restart"/>
            <w:shd w:val="clear" w:color="auto" w:fill="DFF5F9"/>
            <w:vAlign w:val="center"/>
          </w:tcPr>
          <w:p w14:paraId="311AF7E1" w14:textId="77777777" w:rsidR="002E78A4" w:rsidRPr="000655D7" w:rsidRDefault="002E78A4" w:rsidP="002E78A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72A44C6D" w14:textId="77777777" w:rsidR="002E78A4" w:rsidRPr="000655D7" w:rsidRDefault="002E78A4" w:rsidP="002E78A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2414DBB3" w14:textId="02670906" w:rsidR="002E78A4" w:rsidRPr="000655D7" w:rsidRDefault="002E78A4" w:rsidP="002E78A4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投资指</w:t>
            </w:r>
            <w:proofErr w:type="spellEnd"/>
            <w:r w:rsidR="00852E0A" w:rsidRPr="000655D7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引</w:t>
            </w:r>
          </w:p>
        </w:tc>
        <w:tc>
          <w:tcPr>
            <w:tcW w:w="1984" w:type="dxa"/>
            <w:vMerge w:val="restart"/>
            <w:shd w:val="clear" w:color="auto" w:fill="DFF5F9"/>
            <w:vAlign w:val="center"/>
            <w:hideMark/>
          </w:tcPr>
          <w:p w14:paraId="4F3D1D4C" w14:textId="77777777" w:rsidR="002E78A4" w:rsidRPr="000655D7" w:rsidRDefault="002E78A4" w:rsidP="002E78A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7699BA15" w14:textId="77777777" w:rsidR="002E78A4" w:rsidRPr="000655D7" w:rsidRDefault="002E78A4" w:rsidP="002E78A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0284B0CB" w14:textId="77777777" w:rsidR="002E78A4" w:rsidRPr="000655D7" w:rsidRDefault="002E78A4" w:rsidP="002E78A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0655D7">
              <w:rPr>
                <w:rFonts w:eastAsia="宋体" w:cs="Arial"/>
                <w:sz w:val="22"/>
                <w:szCs w:val="22"/>
                <w:lang w:eastAsia="en-GB"/>
              </w:rPr>
              <w:t>1</w:t>
            </w: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至</w:t>
            </w:r>
            <w:r w:rsidRPr="000655D7">
              <w:rPr>
                <w:rFonts w:eastAsia="宋体" w:cs="Arial"/>
                <w:sz w:val="22"/>
                <w:szCs w:val="22"/>
                <w:lang w:eastAsia="en-GB"/>
              </w:rPr>
              <w:t xml:space="preserve">6 </w:t>
            </w:r>
          </w:p>
        </w:tc>
        <w:tc>
          <w:tcPr>
            <w:tcW w:w="1985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77F0448" w14:textId="77777777" w:rsidR="002E78A4" w:rsidRPr="000655D7" w:rsidRDefault="002E78A4" w:rsidP="002E78A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1ED42244" w14:textId="77777777" w:rsidR="002E78A4" w:rsidRPr="000655D7" w:rsidRDefault="002E78A4" w:rsidP="002E78A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4B334898" w14:textId="7A6A0137" w:rsidR="002E78A4" w:rsidRPr="000655D7" w:rsidRDefault="00FD5221" w:rsidP="002E78A4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2E78A4" w:rsidRPr="000655D7" w14:paraId="602A7553" w14:textId="77777777" w:rsidTr="00F3627D">
        <w:trPr>
          <w:trHeight w:val="367"/>
        </w:trPr>
        <w:tc>
          <w:tcPr>
            <w:tcW w:w="1840" w:type="dxa"/>
            <w:vMerge/>
            <w:vAlign w:val="center"/>
          </w:tcPr>
          <w:p w14:paraId="6085D3CB" w14:textId="77777777" w:rsidR="002E78A4" w:rsidRPr="000655D7" w:rsidRDefault="002E78A4" w:rsidP="002E78A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8" w:type="dxa"/>
            <w:shd w:val="clear" w:color="auto" w:fill="DFF5F9"/>
            <w:vAlign w:val="center"/>
          </w:tcPr>
          <w:p w14:paraId="091AEEB0" w14:textId="248B1D82" w:rsidR="002E78A4" w:rsidRPr="000655D7" w:rsidRDefault="002E78A4" w:rsidP="002E78A4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sz w:val="14"/>
                <w:szCs w:val="14"/>
                <w:lang w:eastAsia="zh-CN"/>
              </w:rPr>
              <w:t>指向：</w:t>
            </w:r>
          </w:p>
        </w:tc>
        <w:tc>
          <w:tcPr>
            <w:tcW w:w="2833" w:type="dxa"/>
            <w:shd w:val="clear" w:color="auto" w:fill="DFF5F9"/>
            <w:vAlign w:val="center"/>
          </w:tcPr>
          <w:p w14:paraId="6943848A" w14:textId="77777777" w:rsidR="002E78A4" w:rsidRPr="000655D7" w:rsidRDefault="002E78A4" w:rsidP="002E78A4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5" w:type="dxa"/>
            <w:gridSpan w:val="2"/>
            <w:vMerge/>
            <w:vAlign w:val="center"/>
          </w:tcPr>
          <w:p w14:paraId="5E40A196" w14:textId="77777777" w:rsidR="002E78A4" w:rsidRPr="000655D7" w:rsidRDefault="002E78A4" w:rsidP="002E78A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vMerge/>
            <w:vAlign w:val="center"/>
          </w:tcPr>
          <w:p w14:paraId="7083D034" w14:textId="77777777" w:rsidR="002E78A4" w:rsidRPr="000655D7" w:rsidRDefault="002E78A4" w:rsidP="002E78A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BD75D7F" w14:textId="77777777" w:rsidR="002E78A4" w:rsidRPr="000655D7" w:rsidRDefault="002E78A4" w:rsidP="002E78A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2E78A4" w:rsidRPr="000655D7" w14:paraId="5D253372" w14:textId="77777777" w:rsidTr="00524C9B">
        <w:trPr>
          <w:trHeight w:val="567"/>
        </w:trPr>
        <w:tc>
          <w:tcPr>
            <w:tcW w:w="14875" w:type="dxa"/>
            <w:gridSpan w:val="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7E3E717" w14:textId="45D1EE8A" w:rsidR="002E78A4" w:rsidRPr="000655D7" w:rsidRDefault="002E78A4" w:rsidP="002E78A4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b/>
                <w:lang w:eastAsia="zh-CN"/>
              </w:rPr>
              <w:t>目前</w:t>
            </w:r>
            <w:r w:rsidRPr="000655D7">
              <w:rPr>
                <w:rStyle w:val="Hyperlink"/>
                <w:rFonts w:eastAsia="宋体" w:cs="Arial"/>
                <w:b/>
                <w:color w:val="auto"/>
                <w:lang w:eastAsia="zh-CN"/>
              </w:rPr>
              <w:t>，</w:t>
            </w:r>
            <w:r w:rsidRPr="000655D7">
              <w:rPr>
                <w:rFonts w:eastAsia="宋体" w:cs="Arial"/>
                <w:b/>
                <w:lang w:eastAsia="zh-CN"/>
              </w:rPr>
              <w:t>贵机构的</w:t>
            </w:r>
            <w:hyperlink r:id="rId13" w:history="1">
              <w:r w:rsidRPr="000655D7">
                <w:rPr>
                  <w:rStyle w:val="Hyperlink"/>
                  <w:rFonts w:eastAsia="宋体" w:cs="Arial"/>
                  <w:b/>
                  <w:lang w:eastAsia="zh-CN"/>
                </w:rPr>
                <w:t>负责任投资政策</w:t>
              </w:r>
            </w:hyperlink>
            <w:r w:rsidRPr="000655D7">
              <w:rPr>
                <w:rFonts w:eastAsia="宋体" w:cs="Arial"/>
                <w:b/>
                <w:lang w:eastAsia="zh-CN"/>
              </w:rPr>
              <w:t>中</w:t>
            </w:r>
            <w:r w:rsidR="00003235" w:rsidRPr="000655D7">
              <w:rPr>
                <w:rFonts w:eastAsia="宋体" w:cs="Arial" w:hint="eastAsia"/>
                <w:b/>
                <w:lang w:eastAsia="zh-CN"/>
              </w:rPr>
              <w:t>包括</w:t>
            </w:r>
            <w:r w:rsidRPr="000655D7">
              <w:rPr>
                <w:rFonts w:eastAsia="宋体" w:cs="Arial"/>
                <w:b/>
                <w:lang w:eastAsia="zh-CN"/>
              </w:rPr>
              <w:t>哪些</w:t>
            </w:r>
            <w:r w:rsidR="00FD30FF" w:rsidRPr="000655D7">
              <w:rPr>
                <w:rFonts w:eastAsia="宋体" w:cs="Arial" w:hint="eastAsia"/>
                <w:b/>
                <w:lang w:eastAsia="zh-CN"/>
              </w:rPr>
              <w:t>专门的</w:t>
            </w:r>
            <w:r w:rsidRPr="000655D7">
              <w:rPr>
                <w:rFonts w:eastAsia="宋体" w:cs="Arial"/>
                <w:b/>
                <w:lang w:eastAsia="zh-CN"/>
              </w:rPr>
              <w:t>房地产</w:t>
            </w:r>
            <w:r w:rsidRPr="000655D7">
              <w:rPr>
                <w:rFonts w:eastAsia="宋体" w:cs="Arial"/>
                <w:b/>
                <w:lang w:eastAsia="zh-CN"/>
              </w:rPr>
              <w:t>ESG</w:t>
            </w:r>
            <w:r w:rsidR="00115F6F" w:rsidRPr="000655D7">
              <w:rPr>
                <w:rFonts w:eastAsia="宋体" w:cs="Arial"/>
                <w:b/>
                <w:lang w:eastAsia="zh-CN"/>
              </w:rPr>
              <w:t>指引</w:t>
            </w:r>
            <w:r w:rsidRPr="000655D7">
              <w:rPr>
                <w:rFonts w:eastAsia="宋体" w:cs="Arial"/>
                <w:b/>
                <w:lang w:eastAsia="zh-CN"/>
              </w:rPr>
              <w:t>？</w:t>
            </w:r>
          </w:p>
        </w:tc>
      </w:tr>
      <w:tr w:rsidR="002E78A4" w:rsidRPr="000655D7" w14:paraId="510F0B9B" w14:textId="77777777" w:rsidTr="00524C9B">
        <w:trPr>
          <w:trHeight w:val="465"/>
        </w:trPr>
        <w:tc>
          <w:tcPr>
            <w:tcW w:w="14875" w:type="dxa"/>
            <w:gridSpan w:val="7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733914D" w14:textId="21B9094A" w:rsidR="002E78A4" w:rsidRPr="000655D7" w:rsidRDefault="002E78A4" w:rsidP="002E78A4">
            <w:pPr>
              <w:pStyle w:val="ListParagraph"/>
              <w:numPr>
                <w:ilvl w:val="0"/>
                <w:numId w:val="8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(A) </w:t>
            </w:r>
            <w:r w:rsidR="00D265F7" w:rsidRPr="000655D7">
              <w:rPr>
                <w:rFonts w:eastAsia="宋体" w:cs="Arial" w:hint="eastAsia"/>
                <w:lang w:eastAsia="zh-CN"/>
              </w:rPr>
              <w:t>我们</w:t>
            </w:r>
            <w:r w:rsidRPr="000655D7">
              <w:rPr>
                <w:rFonts w:eastAsia="宋体" w:cs="Arial"/>
                <w:lang w:eastAsia="zh-CN"/>
              </w:rPr>
              <w:t>对房地产</w:t>
            </w:r>
            <w:r w:rsidRPr="000655D7">
              <w:rPr>
                <w:rFonts w:eastAsia="宋体" w:cs="Arial"/>
                <w:lang w:eastAsia="zh-CN"/>
              </w:rPr>
              <w:t>ESG</w:t>
            </w:r>
            <w:r w:rsidRPr="000655D7">
              <w:rPr>
                <w:rFonts w:eastAsia="宋体" w:cs="Arial"/>
                <w:lang w:eastAsia="zh-CN"/>
              </w:rPr>
              <w:t>方法的</w:t>
            </w:r>
            <w:r w:rsidR="00115F6F" w:rsidRPr="000655D7">
              <w:rPr>
                <w:rFonts w:eastAsia="宋体" w:cs="Arial" w:hint="eastAsia"/>
                <w:lang w:eastAsia="zh-CN"/>
              </w:rPr>
              <w:t>指引</w:t>
            </w:r>
            <w:r w:rsidR="000623DE" w:rsidRPr="000655D7">
              <w:rPr>
                <w:rFonts w:eastAsia="宋体" w:cs="Arial" w:hint="eastAsia"/>
                <w:lang w:eastAsia="zh-CN"/>
              </w:rPr>
              <w:t>，具体取决于</w:t>
            </w:r>
            <w:r w:rsidR="009C7EB1" w:rsidRPr="000655D7">
              <w:rPr>
                <w:rFonts w:eastAsia="宋体" w:cs="Arial"/>
                <w:lang w:eastAsia="zh-CN"/>
              </w:rPr>
              <w:t>用途</w:t>
            </w:r>
            <w:r w:rsidR="009C7EB1" w:rsidRPr="000655D7">
              <w:rPr>
                <w:rFonts w:eastAsia="宋体" w:cs="Arial" w:hint="eastAsia"/>
                <w:lang w:eastAsia="zh-CN"/>
              </w:rPr>
              <w:t>（</w:t>
            </w:r>
            <w:r w:rsidR="009C7EB1" w:rsidRPr="000655D7">
              <w:rPr>
                <w:rFonts w:eastAsia="宋体" w:cs="Arial"/>
                <w:lang w:eastAsia="zh-CN"/>
              </w:rPr>
              <w:t>如零售和教育</w:t>
            </w:r>
            <w:r w:rsidR="009C7EB1" w:rsidRPr="000655D7">
              <w:rPr>
                <w:rFonts w:eastAsia="宋体" w:cs="Arial" w:hint="eastAsia"/>
                <w:lang w:eastAsia="zh-CN"/>
              </w:rPr>
              <w:t>）</w:t>
            </w:r>
            <w:r w:rsidR="009C7EB1" w:rsidRPr="000655D7">
              <w:rPr>
                <w:rFonts w:eastAsia="宋体" w:cs="Arial"/>
                <w:lang w:eastAsia="zh-CN"/>
              </w:rPr>
              <w:t>和地域</w:t>
            </w:r>
          </w:p>
          <w:p w14:paraId="105A1E9A" w14:textId="4F5FDE1A" w:rsidR="002E78A4" w:rsidRPr="000655D7" w:rsidRDefault="002E78A4" w:rsidP="002E78A4">
            <w:pPr>
              <w:pStyle w:val="ListParagraph"/>
              <w:numPr>
                <w:ilvl w:val="0"/>
                <w:numId w:val="8"/>
              </w:numPr>
              <w:spacing w:line="276" w:lineRule="auto"/>
              <w:textAlignment w:val="baseline"/>
              <w:rPr>
                <w:rStyle w:val="Hyperlink"/>
                <w:rFonts w:eastAsia="宋体" w:cs="Arial"/>
                <w:color w:val="auto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(B) </w:t>
            </w:r>
            <w:r w:rsidRPr="000655D7">
              <w:rPr>
                <w:rFonts w:eastAsia="宋体" w:cs="Arial"/>
                <w:lang w:eastAsia="zh-CN"/>
              </w:rPr>
              <w:t>我们对</w:t>
            </w:r>
            <w:r w:rsidRPr="000655D7">
              <w:fldChar w:fldCharType="begin"/>
            </w:r>
            <w:r w:rsidRPr="000655D7">
              <w:rPr>
                <w:lang w:eastAsia="zh-CN"/>
              </w:rPr>
              <w:instrText>HYPERLINK "https://www.unpri.org/reporting-definitions"</w:instrText>
            </w:r>
            <w:r w:rsidRPr="000655D7">
              <w:fldChar w:fldCharType="separate"/>
            </w:r>
            <w:r w:rsidRPr="000655D7">
              <w:rPr>
                <w:rStyle w:val="Hyperlink"/>
                <w:rFonts w:eastAsia="宋体" w:cs="Arial"/>
                <w:lang w:eastAsia="zh-CN"/>
              </w:rPr>
              <w:t>新</w:t>
            </w:r>
            <w:r w:rsidR="00FE6E0E" w:rsidRPr="000655D7">
              <w:rPr>
                <w:rStyle w:val="Hyperlink"/>
                <w:rFonts w:eastAsia="宋体" w:cs="Arial" w:hint="eastAsia"/>
                <w:lang w:eastAsia="zh-CN"/>
              </w:rPr>
              <w:t>建项目</w:t>
            </w:r>
            <w:r w:rsidRPr="000655D7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Pr="000655D7">
              <w:rPr>
                <w:rFonts w:eastAsia="宋体" w:cs="Arial"/>
                <w:lang w:eastAsia="zh-CN"/>
              </w:rPr>
              <w:t>ESG</w:t>
            </w:r>
            <w:r w:rsidRPr="000655D7">
              <w:rPr>
                <w:rFonts w:eastAsia="宋体" w:cs="Arial"/>
                <w:lang w:eastAsia="zh-CN"/>
              </w:rPr>
              <w:t>方法的</w:t>
            </w:r>
            <w:r w:rsidR="00115F6F" w:rsidRPr="000655D7">
              <w:rPr>
                <w:rFonts w:eastAsia="宋体" w:cs="Arial"/>
                <w:lang w:eastAsia="zh-CN"/>
              </w:rPr>
              <w:t>指引</w:t>
            </w:r>
          </w:p>
          <w:p w14:paraId="6C54B583" w14:textId="6F93ADAD" w:rsidR="002E78A4" w:rsidRPr="000655D7" w:rsidRDefault="002E78A4" w:rsidP="002E78A4">
            <w:pPr>
              <w:pStyle w:val="ListParagraph"/>
              <w:numPr>
                <w:ilvl w:val="0"/>
                <w:numId w:val="8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(C) </w:t>
            </w:r>
            <w:r w:rsidRPr="000655D7">
              <w:rPr>
                <w:rFonts w:eastAsia="宋体" w:cs="Arial"/>
                <w:lang w:eastAsia="zh-CN"/>
              </w:rPr>
              <w:t>我们对</w:t>
            </w:r>
            <w:r w:rsidRPr="000655D7">
              <w:fldChar w:fldCharType="begin"/>
            </w:r>
            <w:r w:rsidRPr="000655D7">
              <w:rPr>
                <w:lang w:eastAsia="zh-CN"/>
              </w:rPr>
              <w:instrText>HYPERLINK "https://www.unpri.org/reporting-definitions"</w:instrText>
            </w:r>
            <w:r w:rsidRPr="000655D7">
              <w:fldChar w:fldCharType="separate"/>
            </w:r>
            <w:r w:rsidR="00C77E2D" w:rsidRPr="000655D7">
              <w:rPr>
                <w:rStyle w:val="Hyperlink"/>
                <w:rFonts w:eastAsia="宋体" w:cs="Arial" w:hint="eastAsia"/>
                <w:lang w:eastAsia="zh-CN"/>
              </w:rPr>
              <w:t>重大翻新</w:t>
            </w:r>
            <w:r w:rsidR="00D265F7" w:rsidRPr="000655D7">
              <w:rPr>
                <w:rStyle w:val="Hyperlink"/>
                <w:rFonts w:eastAsia="宋体" w:cs="Arial" w:hint="eastAsia"/>
                <w:lang w:eastAsia="zh-CN"/>
              </w:rPr>
              <w:t>项目</w:t>
            </w:r>
            <w:r w:rsidRPr="000655D7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Pr="000655D7">
              <w:rPr>
                <w:rFonts w:eastAsia="宋体" w:cs="Arial"/>
                <w:lang w:eastAsia="zh-CN"/>
              </w:rPr>
              <w:t>ESG</w:t>
            </w:r>
            <w:r w:rsidRPr="000655D7">
              <w:rPr>
                <w:rFonts w:eastAsia="宋体" w:cs="Arial"/>
                <w:lang w:eastAsia="zh-CN"/>
              </w:rPr>
              <w:t>方法的</w:t>
            </w:r>
            <w:r w:rsidR="00115F6F" w:rsidRPr="000655D7">
              <w:rPr>
                <w:rFonts w:eastAsia="宋体" w:cs="Arial"/>
                <w:lang w:eastAsia="zh-CN"/>
              </w:rPr>
              <w:t>指引</w:t>
            </w:r>
          </w:p>
          <w:p w14:paraId="08C44BF1" w14:textId="721E48B6" w:rsidR="002E78A4" w:rsidRPr="000655D7" w:rsidRDefault="002E78A4" w:rsidP="002E78A4">
            <w:pPr>
              <w:pStyle w:val="ListParagraph"/>
              <w:numPr>
                <w:ilvl w:val="0"/>
                <w:numId w:val="8"/>
              </w:numPr>
              <w:spacing w:line="276" w:lineRule="auto"/>
              <w:textAlignment w:val="baseline"/>
              <w:rPr>
                <w:rStyle w:val="Hyperlink"/>
                <w:rFonts w:eastAsia="宋体" w:cs="Arial"/>
                <w:color w:val="auto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(D) </w:t>
            </w:r>
            <w:r w:rsidRPr="000655D7">
              <w:rPr>
                <w:rFonts w:eastAsia="宋体" w:cs="Arial"/>
                <w:lang w:eastAsia="zh-CN"/>
              </w:rPr>
              <w:t>我们对</w:t>
            </w:r>
            <w:r w:rsidR="000655D7" w:rsidRPr="000655D7">
              <w:fldChar w:fldCharType="begin"/>
            </w:r>
            <w:r w:rsidR="000655D7" w:rsidRPr="000655D7">
              <w:rPr>
                <w:lang w:eastAsia="zh-CN"/>
              </w:rPr>
              <w:instrText xml:space="preserve"> HYPERLINK "https://www.unpri.org/reporting-definitions" </w:instrText>
            </w:r>
            <w:r w:rsidR="000655D7" w:rsidRPr="000655D7">
              <w:fldChar w:fldCharType="separate"/>
            </w:r>
            <w:r w:rsidR="00AD0F3E" w:rsidRPr="000655D7">
              <w:rPr>
                <w:rStyle w:val="Hyperlink"/>
                <w:rFonts w:eastAsia="宋体" w:cs="Arial" w:hint="eastAsia"/>
                <w:lang w:eastAsia="zh-CN"/>
              </w:rPr>
              <w:t>长期</w:t>
            </w:r>
            <w:r w:rsidRPr="000655D7">
              <w:rPr>
                <w:rStyle w:val="Hyperlink"/>
                <w:rFonts w:eastAsia="宋体" w:cs="Arial"/>
                <w:lang w:eastAsia="zh-CN"/>
              </w:rPr>
              <w:t>房地产投资</w:t>
            </w:r>
            <w:r w:rsidR="000655D7" w:rsidRPr="000655D7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Pr="000655D7">
              <w:rPr>
                <w:rFonts w:eastAsia="宋体" w:cs="Arial"/>
                <w:lang w:eastAsia="zh-CN"/>
              </w:rPr>
              <w:t>ESG</w:t>
            </w:r>
            <w:r w:rsidRPr="000655D7">
              <w:rPr>
                <w:rFonts w:eastAsia="宋体" w:cs="Arial"/>
                <w:lang w:eastAsia="zh-CN"/>
              </w:rPr>
              <w:t>方法的</w:t>
            </w:r>
            <w:r w:rsidR="00115F6F" w:rsidRPr="000655D7">
              <w:rPr>
                <w:rFonts w:eastAsia="宋体" w:cs="Arial"/>
                <w:lang w:eastAsia="zh-CN"/>
              </w:rPr>
              <w:t>指引</w:t>
            </w:r>
          </w:p>
          <w:p w14:paraId="6DA21F02" w14:textId="1E04C905" w:rsidR="002E78A4" w:rsidRPr="000655D7" w:rsidRDefault="002E78A4" w:rsidP="002E78A4">
            <w:pPr>
              <w:pStyle w:val="ListParagraph"/>
              <w:numPr>
                <w:ilvl w:val="0"/>
                <w:numId w:val="8"/>
              </w:numPr>
              <w:spacing w:line="276" w:lineRule="auto"/>
              <w:textAlignment w:val="baseline"/>
              <w:rPr>
                <w:rStyle w:val="Hyperlink"/>
                <w:rFonts w:eastAsia="宋体" w:cs="Arial"/>
                <w:color w:val="auto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 xml:space="preserve">(E) 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投资前</w:t>
            </w:r>
            <w:hyperlink r:id="rId14">
              <w:r w:rsidRPr="000655D7">
                <w:rPr>
                  <w:rStyle w:val="Hyperlink"/>
                  <w:rFonts w:eastAsia="宋体" w:cs="Arial"/>
                  <w:lang w:eastAsia="en-GB"/>
                </w:rPr>
                <w:t>筛选</w:t>
              </w:r>
              <w:proofErr w:type="spellEnd"/>
            </w:hyperlink>
            <w:r w:rsidR="007F6F87" w:rsidRPr="000655D7">
              <w:rPr>
                <w:rFonts w:eastAsia="宋体" w:cs="Arial" w:hint="eastAsia"/>
                <w:lang w:eastAsia="zh-CN"/>
              </w:rPr>
              <w:t>的</w:t>
            </w:r>
            <w:r w:rsidR="00115F6F" w:rsidRPr="000655D7">
              <w:rPr>
                <w:rFonts w:eastAsia="宋体" w:cs="Arial" w:hint="eastAsia"/>
                <w:lang w:eastAsia="zh-CN"/>
              </w:rPr>
              <w:t>指引</w:t>
            </w:r>
          </w:p>
          <w:p w14:paraId="7F8C9459" w14:textId="03C59249" w:rsidR="002E78A4" w:rsidRPr="000655D7" w:rsidRDefault="002E78A4" w:rsidP="002E78A4">
            <w:pPr>
              <w:pStyle w:val="ListParagraph"/>
              <w:numPr>
                <w:ilvl w:val="0"/>
                <w:numId w:val="8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(F) </w:t>
            </w:r>
            <w:r w:rsidRPr="000655D7">
              <w:rPr>
                <w:rFonts w:eastAsia="宋体" w:cs="Arial"/>
                <w:lang w:eastAsia="zh-CN"/>
              </w:rPr>
              <w:t>我们</w:t>
            </w:r>
            <w:r w:rsidR="000655D7" w:rsidRPr="000655D7">
              <w:fldChar w:fldCharType="begin"/>
            </w:r>
            <w:r w:rsidR="000655D7" w:rsidRPr="000655D7">
              <w:rPr>
                <w:lang w:eastAsia="zh-CN"/>
              </w:rPr>
              <w:instrText xml:space="preserve"> HYPERLINK "https://www.unpri.org/reporting-definitions" \h </w:instrText>
            </w:r>
            <w:r w:rsidR="000655D7" w:rsidRPr="000655D7">
              <w:fldChar w:fldCharType="separate"/>
            </w:r>
            <w:r w:rsidRPr="000655D7">
              <w:rPr>
                <w:rStyle w:val="Hyperlink"/>
                <w:rFonts w:eastAsia="宋体" w:cs="Arial"/>
                <w:lang w:eastAsia="zh-CN"/>
              </w:rPr>
              <w:t>将</w:t>
            </w:r>
            <w:r w:rsidRPr="000655D7">
              <w:rPr>
                <w:rStyle w:val="Hyperlink"/>
                <w:rFonts w:eastAsia="宋体" w:cs="Arial"/>
                <w:lang w:eastAsia="zh-CN"/>
              </w:rPr>
              <w:t>ESG</w:t>
            </w:r>
            <w:r w:rsidR="000655D7" w:rsidRPr="000655D7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="00115F6F" w:rsidRPr="000655D7">
              <w:rPr>
                <w:rFonts w:eastAsia="宋体" w:cs="Arial" w:hint="eastAsia"/>
                <w:lang w:eastAsia="zh-CN"/>
              </w:rPr>
              <w:t>整合到</w:t>
            </w:r>
            <w:r w:rsidRPr="000655D7">
              <w:rPr>
                <w:rFonts w:eastAsia="宋体" w:cs="Arial"/>
                <w:lang w:eastAsia="zh-CN"/>
              </w:rPr>
              <w:t>短期或</w:t>
            </w:r>
            <w:r w:rsidR="00686065" w:rsidRPr="000655D7">
              <w:rPr>
                <w:rFonts w:eastAsia="宋体" w:cs="Arial"/>
                <w:lang w:eastAsia="zh-CN"/>
              </w:rPr>
              <w:t>百日</w:t>
            </w:r>
            <w:r w:rsidRPr="000655D7">
              <w:rPr>
                <w:rFonts w:eastAsia="宋体" w:cs="Arial"/>
                <w:lang w:eastAsia="zh-CN"/>
              </w:rPr>
              <w:t>计划（或同等计划）方法的</w:t>
            </w:r>
            <w:r w:rsidR="00115F6F" w:rsidRPr="000655D7">
              <w:rPr>
                <w:rFonts w:eastAsia="宋体" w:cs="Arial"/>
                <w:lang w:eastAsia="zh-CN"/>
              </w:rPr>
              <w:t>指引</w:t>
            </w:r>
          </w:p>
          <w:p w14:paraId="4F2407A7" w14:textId="376EAF97" w:rsidR="002E78A4" w:rsidRPr="000655D7" w:rsidRDefault="002E78A4" w:rsidP="002E78A4">
            <w:pPr>
              <w:pStyle w:val="ListParagraph"/>
              <w:numPr>
                <w:ilvl w:val="0"/>
                <w:numId w:val="8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(G) </w:t>
            </w:r>
            <w:r w:rsidRPr="000655D7">
              <w:rPr>
                <w:rFonts w:eastAsia="宋体" w:cs="Arial"/>
                <w:lang w:eastAsia="zh-CN"/>
              </w:rPr>
              <w:t>我们</w:t>
            </w:r>
            <w:r w:rsidR="00FD5221" w:rsidRPr="000655D7">
              <w:rPr>
                <w:rFonts w:eastAsia="宋体" w:cs="Arial"/>
                <w:lang w:eastAsia="zh-CN"/>
              </w:rPr>
              <w:t>将</w:t>
            </w:r>
            <w:r w:rsidR="00FD5221" w:rsidRPr="000655D7">
              <w:rPr>
                <w:rFonts w:eastAsia="宋体" w:cs="Arial"/>
                <w:lang w:eastAsia="zh-CN"/>
              </w:rPr>
              <w:t>ESG</w:t>
            </w:r>
            <w:r w:rsidR="00115F6F" w:rsidRPr="000655D7">
              <w:rPr>
                <w:rFonts w:eastAsia="宋体" w:cs="Arial" w:hint="eastAsia"/>
                <w:lang w:eastAsia="zh-CN"/>
              </w:rPr>
              <w:t>整合到</w:t>
            </w:r>
            <w:r w:rsidRPr="000655D7">
              <w:rPr>
                <w:rFonts w:eastAsia="宋体" w:cs="Arial"/>
                <w:lang w:eastAsia="zh-CN"/>
              </w:rPr>
              <w:t>长期价值创造方法的</w:t>
            </w:r>
            <w:r w:rsidR="00115F6F" w:rsidRPr="000655D7">
              <w:rPr>
                <w:rFonts w:eastAsia="宋体" w:cs="Arial"/>
                <w:lang w:eastAsia="zh-CN"/>
              </w:rPr>
              <w:t>指引</w:t>
            </w:r>
          </w:p>
          <w:p w14:paraId="34466C1C" w14:textId="0AD0C55D" w:rsidR="002E78A4" w:rsidRPr="000655D7" w:rsidRDefault="002E78A4" w:rsidP="002E78A4">
            <w:pPr>
              <w:pStyle w:val="ListParagraph"/>
              <w:numPr>
                <w:ilvl w:val="0"/>
                <w:numId w:val="8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(H) </w:t>
            </w:r>
            <w:r w:rsidRPr="000655D7">
              <w:rPr>
                <w:rFonts w:eastAsia="宋体" w:cs="Arial"/>
                <w:lang w:eastAsia="zh-CN"/>
              </w:rPr>
              <w:t>我们</w:t>
            </w:r>
            <w:r w:rsidR="005F63F5" w:rsidRPr="000655D7">
              <w:rPr>
                <w:rFonts w:eastAsia="宋体" w:cs="Arial" w:hint="eastAsia"/>
                <w:lang w:eastAsia="zh-CN"/>
              </w:rPr>
              <w:t>对</w:t>
            </w:r>
            <w:r w:rsidRPr="000655D7">
              <w:rPr>
                <w:rFonts w:eastAsia="宋体" w:cs="Arial"/>
                <w:lang w:eastAsia="zh-CN"/>
              </w:rPr>
              <w:t>ESG</w:t>
            </w:r>
            <w:r w:rsidRPr="000655D7">
              <w:rPr>
                <w:rFonts w:eastAsia="宋体" w:cs="Arial"/>
                <w:lang w:eastAsia="zh-CN"/>
              </w:rPr>
              <w:t>报告的</w:t>
            </w:r>
            <w:r w:rsidR="00115F6F" w:rsidRPr="000655D7">
              <w:rPr>
                <w:rFonts w:eastAsia="宋体" w:cs="Arial"/>
                <w:lang w:eastAsia="zh-CN"/>
              </w:rPr>
              <w:t>指引</w:t>
            </w:r>
          </w:p>
          <w:p w14:paraId="0CAE2ADE" w14:textId="02A51C44" w:rsidR="002E78A4" w:rsidRPr="000655D7" w:rsidRDefault="002E78A4" w:rsidP="002E78A4">
            <w:pPr>
              <w:pStyle w:val="ListParagraph"/>
              <w:numPr>
                <w:ilvl w:val="0"/>
                <w:numId w:val="8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FD5221" w:rsidRPr="000655D7">
              <w:rPr>
                <w:rFonts w:eastAsia="宋体" w:cs="Arial"/>
                <w:lang w:eastAsia="zh-CN"/>
              </w:rPr>
              <w:t>I)</w:t>
            </w:r>
            <w:r w:rsidRPr="000655D7">
              <w:rPr>
                <w:rFonts w:eastAsia="宋体" w:cs="Arial"/>
                <w:lang w:eastAsia="zh-CN"/>
              </w:rPr>
              <w:t>我们</w:t>
            </w:r>
            <w:r w:rsidR="00F23556" w:rsidRPr="000655D7">
              <w:rPr>
                <w:rFonts w:eastAsia="宋体" w:cs="Arial" w:hint="eastAsia"/>
                <w:lang w:eastAsia="zh-CN"/>
              </w:rPr>
              <w:t>对</w:t>
            </w:r>
            <w:hyperlink r:id="rId15" w:history="1">
              <w:r w:rsidRPr="000655D7">
                <w:rPr>
                  <w:rStyle w:val="Hyperlink"/>
                  <w:rFonts w:eastAsia="宋体" w:cs="Arial"/>
                  <w:lang w:eastAsia="zh-CN"/>
                </w:rPr>
                <w:t>第三方</w:t>
              </w:r>
              <w:r w:rsidR="00115F6F" w:rsidRPr="000655D7">
                <w:rPr>
                  <w:rStyle w:val="Hyperlink"/>
                  <w:rFonts w:eastAsia="宋体" w:cs="Arial"/>
                  <w:lang w:eastAsia="zh-CN"/>
                </w:rPr>
                <w:t>地产</w:t>
              </w:r>
            </w:hyperlink>
            <w:r w:rsidRPr="000655D7">
              <w:rPr>
                <w:rFonts w:eastAsia="宋体" w:cs="Arial"/>
                <w:lang w:eastAsia="zh-CN"/>
              </w:rPr>
              <w:t>管理人</w:t>
            </w:r>
            <w:hyperlink r:id="rId16" w:history="1">
              <w:r w:rsidRPr="000655D7">
                <w:rPr>
                  <w:rStyle w:val="Hyperlink"/>
                  <w:rFonts w:eastAsia="宋体" w:cs="Arial"/>
                  <w:lang w:eastAsia="zh-CN"/>
                </w:rPr>
                <w:t>参与</w:t>
              </w:r>
            </w:hyperlink>
            <w:r w:rsidR="00FE6E0E" w:rsidRPr="000655D7">
              <w:rPr>
                <w:rFonts w:eastAsia="宋体" w:cs="Arial" w:hint="eastAsia"/>
                <w:lang w:eastAsia="zh-CN"/>
              </w:rPr>
              <w:t>方法</w:t>
            </w:r>
            <w:r w:rsidRPr="000655D7">
              <w:rPr>
                <w:rFonts w:eastAsia="宋体" w:cs="Arial"/>
                <w:lang w:eastAsia="zh-CN"/>
              </w:rPr>
              <w:t>的</w:t>
            </w:r>
            <w:r w:rsidR="00115F6F" w:rsidRPr="000655D7">
              <w:rPr>
                <w:rFonts w:eastAsia="宋体" w:cs="Arial"/>
                <w:lang w:eastAsia="zh-CN"/>
              </w:rPr>
              <w:t>指引</w:t>
            </w:r>
            <w:r w:rsidRPr="000655D7">
              <w:rPr>
                <w:rFonts w:eastAsia="宋体" w:cs="Arial"/>
                <w:lang w:eastAsia="zh-CN"/>
              </w:rPr>
              <w:t xml:space="preserve"> </w:t>
            </w:r>
          </w:p>
          <w:p w14:paraId="10AF3F13" w14:textId="133A0B50" w:rsidR="002E78A4" w:rsidRPr="000655D7" w:rsidRDefault="002E78A4" w:rsidP="002E78A4">
            <w:pPr>
              <w:pStyle w:val="ListParagraph"/>
              <w:numPr>
                <w:ilvl w:val="0"/>
                <w:numId w:val="8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(J) </w:t>
            </w:r>
            <w:r w:rsidRPr="000655D7">
              <w:rPr>
                <w:rFonts w:eastAsia="宋体" w:cs="Arial"/>
                <w:lang w:eastAsia="zh-CN"/>
              </w:rPr>
              <w:t>我们</w:t>
            </w:r>
            <w:r w:rsidR="00F23556" w:rsidRPr="000655D7">
              <w:rPr>
                <w:rFonts w:eastAsia="宋体" w:cs="Arial" w:hint="eastAsia"/>
                <w:lang w:eastAsia="zh-CN"/>
              </w:rPr>
              <w:t>对</w:t>
            </w:r>
            <w:r w:rsidRPr="000655D7">
              <w:rPr>
                <w:rFonts w:eastAsia="宋体" w:cs="Arial"/>
                <w:lang w:eastAsia="zh-CN"/>
              </w:rPr>
              <w:t>租户参与</w:t>
            </w:r>
            <w:r w:rsidR="00FE6E0E" w:rsidRPr="000655D7">
              <w:rPr>
                <w:rFonts w:eastAsia="宋体" w:cs="Arial" w:hint="eastAsia"/>
                <w:lang w:eastAsia="zh-CN"/>
              </w:rPr>
              <w:t>方法</w:t>
            </w:r>
            <w:r w:rsidRPr="000655D7">
              <w:rPr>
                <w:rFonts w:eastAsia="宋体" w:cs="Arial"/>
                <w:lang w:eastAsia="zh-CN"/>
              </w:rPr>
              <w:t>的</w:t>
            </w:r>
            <w:r w:rsidR="00115F6F" w:rsidRPr="000655D7">
              <w:rPr>
                <w:rFonts w:eastAsia="宋体" w:cs="Arial"/>
                <w:lang w:eastAsia="zh-CN"/>
              </w:rPr>
              <w:t>指引</w:t>
            </w:r>
          </w:p>
          <w:p w14:paraId="2E1366C3" w14:textId="34D0AECB" w:rsidR="002E78A4" w:rsidRPr="000655D7" w:rsidRDefault="002E78A4" w:rsidP="002E78A4">
            <w:pPr>
              <w:pStyle w:val="ListParagraph"/>
              <w:numPr>
                <w:ilvl w:val="0"/>
                <w:numId w:val="8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FD5221" w:rsidRPr="000655D7">
              <w:rPr>
                <w:rFonts w:eastAsia="宋体" w:cs="Arial"/>
                <w:lang w:eastAsia="zh-CN"/>
              </w:rPr>
              <w:t>K)</w:t>
            </w:r>
            <w:r w:rsidRPr="000655D7">
              <w:rPr>
                <w:rFonts w:eastAsia="宋体" w:cs="Arial"/>
                <w:lang w:eastAsia="zh-CN"/>
              </w:rPr>
              <w:t>我们</w:t>
            </w:r>
            <w:r w:rsidR="00FD4B8B" w:rsidRPr="000655D7">
              <w:rPr>
                <w:rFonts w:eastAsia="宋体" w:cs="Arial" w:hint="eastAsia"/>
                <w:lang w:eastAsia="zh-CN"/>
              </w:rPr>
              <w:t>对</w:t>
            </w:r>
            <w:r w:rsidRPr="000655D7">
              <w:rPr>
                <w:rFonts w:eastAsia="宋体" w:cs="Arial"/>
                <w:lang w:eastAsia="zh-CN"/>
              </w:rPr>
              <w:t>建筑承包商参与</w:t>
            </w:r>
            <w:r w:rsidR="00FE6E0E" w:rsidRPr="000655D7">
              <w:rPr>
                <w:rFonts w:eastAsia="宋体" w:cs="Arial" w:hint="eastAsia"/>
                <w:lang w:eastAsia="zh-CN"/>
              </w:rPr>
              <w:t>方法</w:t>
            </w:r>
            <w:r w:rsidRPr="000655D7">
              <w:rPr>
                <w:rFonts w:eastAsia="宋体" w:cs="Arial"/>
                <w:lang w:eastAsia="zh-CN"/>
              </w:rPr>
              <w:t>的</w:t>
            </w:r>
            <w:r w:rsidR="00115F6F" w:rsidRPr="000655D7">
              <w:rPr>
                <w:rFonts w:eastAsia="宋体" w:cs="Arial"/>
                <w:lang w:eastAsia="zh-CN"/>
              </w:rPr>
              <w:t>指引</w:t>
            </w:r>
          </w:p>
          <w:p w14:paraId="395A1CC9" w14:textId="44CE6B1A" w:rsidR="002E78A4" w:rsidRPr="000655D7" w:rsidRDefault="002E78A4" w:rsidP="002E78A4">
            <w:pPr>
              <w:pStyle w:val="ListParagraph"/>
              <w:numPr>
                <w:ilvl w:val="0"/>
                <w:numId w:val="57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(L) </w:t>
            </w:r>
            <w:r w:rsidRPr="000655D7">
              <w:rPr>
                <w:rFonts w:eastAsia="宋体" w:cs="Arial"/>
                <w:lang w:eastAsia="zh-CN"/>
              </w:rPr>
              <w:t>我们的负责任投资政策不包括</w:t>
            </w:r>
            <w:r w:rsidR="00FD30FF" w:rsidRPr="000655D7">
              <w:rPr>
                <w:rFonts w:eastAsia="宋体" w:cs="Arial" w:hint="eastAsia"/>
                <w:lang w:eastAsia="zh-CN"/>
              </w:rPr>
              <w:t>专门的</w:t>
            </w:r>
            <w:r w:rsidRPr="000655D7">
              <w:rPr>
                <w:rFonts w:eastAsia="宋体" w:cs="Arial"/>
                <w:lang w:eastAsia="zh-CN"/>
              </w:rPr>
              <w:t>房地产</w:t>
            </w:r>
            <w:r w:rsidRPr="000655D7">
              <w:rPr>
                <w:rFonts w:eastAsia="宋体" w:cs="Arial"/>
                <w:lang w:eastAsia="zh-CN"/>
              </w:rPr>
              <w:t>ESG</w:t>
            </w:r>
            <w:r w:rsidR="00115F6F" w:rsidRPr="000655D7">
              <w:rPr>
                <w:rFonts w:eastAsia="宋体" w:cs="Arial"/>
                <w:lang w:eastAsia="zh-CN"/>
              </w:rPr>
              <w:t>指引</w:t>
            </w:r>
          </w:p>
        </w:tc>
      </w:tr>
      <w:tr w:rsidR="002E78A4" w:rsidRPr="000655D7" w14:paraId="4A618474" w14:textId="77777777" w:rsidTr="00524C9B">
        <w:trPr>
          <w:trHeight w:val="300"/>
        </w:trPr>
        <w:tc>
          <w:tcPr>
            <w:tcW w:w="14875" w:type="dxa"/>
            <w:gridSpan w:val="7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493D292D" w14:textId="77777777" w:rsidR="002E78A4" w:rsidRPr="000655D7" w:rsidRDefault="002E78A4" w:rsidP="002E78A4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2E78A4" w:rsidRPr="000655D7" w14:paraId="554A66F4" w14:textId="77777777" w:rsidTr="00524C9B">
        <w:trPr>
          <w:trHeight w:val="300"/>
        </w:trPr>
        <w:tc>
          <w:tcPr>
            <w:tcW w:w="14875" w:type="dxa"/>
            <w:gridSpan w:val="7"/>
            <w:shd w:val="clear" w:color="auto" w:fill="0070C0"/>
            <w:vAlign w:val="center"/>
          </w:tcPr>
          <w:p w14:paraId="1A233F91" w14:textId="77777777" w:rsidR="002E78A4" w:rsidRPr="000655D7" w:rsidRDefault="002E78A4" w:rsidP="002E78A4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2E78A4" w:rsidRPr="000655D7" w14:paraId="06EB745F" w14:textId="77777777" w:rsidTr="00524C9B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225C9135" w14:textId="77777777" w:rsidR="002E78A4" w:rsidRPr="000655D7" w:rsidRDefault="002E78A4" w:rsidP="002E78A4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lastRenderedPageBreak/>
              <w:t>指标的目的</w:t>
            </w:r>
            <w:proofErr w:type="spellEnd"/>
          </w:p>
        </w:tc>
        <w:tc>
          <w:tcPr>
            <w:tcW w:w="13035" w:type="dxa"/>
            <w:gridSpan w:val="6"/>
            <w:shd w:val="clear" w:color="auto" w:fill="auto"/>
            <w:vAlign w:val="center"/>
          </w:tcPr>
          <w:p w14:paraId="543B6DAD" w14:textId="734700DD" w:rsidR="002E78A4" w:rsidRPr="000655D7" w:rsidRDefault="002E78A4" w:rsidP="002E78A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9B740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旨在说明</w:t>
            </w:r>
            <w:r w:rsidR="00FD522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FD522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责任投资政策是否包括</w:t>
            </w:r>
            <w:r w:rsidR="000C0B3F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针对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房地产资产的环境、社会和治理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。许多投资者</w:t>
            </w:r>
            <w:r w:rsidR="0037300E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制定</w:t>
            </w:r>
            <w:r w:rsidR="000C11D8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="00FD522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整体的</w:t>
            </w:r>
            <w:r w:rsidR="009D3731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覆盖所有资产类别的</w:t>
            </w:r>
            <w:r w:rsidR="00462CF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FD522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责任投资政策。</w:t>
            </w:r>
            <w:r w:rsidR="0068606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但</w:t>
            </w:r>
            <w:r w:rsidR="009D3731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在将</w:t>
            </w:r>
            <w:r w:rsidR="00DB2260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此等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政策</w:t>
            </w:r>
            <w:r w:rsidR="00FD522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应用于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房地产</w:t>
            </w:r>
            <w:r w:rsidR="009D3731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时，可能会带来不同的解读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。将</w:t>
            </w:r>
            <w:r w:rsidR="00FD6861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整体政策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调整为</w:t>
            </w:r>
            <w:r w:rsidR="00FD6861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专门的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房地产投资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并</w:t>
            </w:r>
            <w:r w:rsidR="0068606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对房地产资产</w:t>
            </w:r>
            <w:r w:rsidR="000C11D8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全面</w:t>
            </w:r>
            <w:r w:rsidR="0068606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采用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方法，被认为是</w:t>
            </w:r>
            <w:r w:rsidR="00CF1CA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，并有助于</w:t>
            </w:r>
            <w:r w:rsidR="00576CC1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使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房地产负责任投资</w:t>
            </w:r>
            <w:r w:rsidR="00DC1FA2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的期望和做法</w:t>
            </w:r>
            <w:r w:rsidR="00576CC1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保持一致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2E78A4" w:rsidRPr="000655D7" w14:paraId="02B2855E" w14:textId="77777777" w:rsidTr="00524C9B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11DC10EB" w14:textId="4560F3FB" w:rsidR="002E78A4" w:rsidRPr="000655D7" w:rsidRDefault="00686065" w:rsidP="002E78A4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35" w:type="dxa"/>
            <w:gridSpan w:val="6"/>
            <w:shd w:val="clear" w:color="auto" w:fill="auto"/>
            <w:vAlign w:val="center"/>
          </w:tcPr>
          <w:p w14:paraId="4281C7E2" w14:textId="7BF8A4BB" w:rsidR="002E78A4" w:rsidRPr="000655D7" w:rsidRDefault="00B465C4" w:rsidP="002E78A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机构专门的</w:t>
            </w:r>
            <w:r w:rsidR="002E78A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房地产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投资</w:t>
            </w:r>
            <w:r w:rsidR="002E78A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291B17" w:rsidRPr="000655D7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可以是单独</w:t>
            </w:r>
            <w:r w:rsidR="00291B17" w:rsidRPr="000655D7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文件</w:t>
            </w:r>
            <w:r w:rsidR="00291B17" w:rsidRPr="000655D7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291B17" w:rsidRPr="000655D7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291B17" w:rsidRPr="000655D7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包含于</w:t>
            </w:r>
            <w:r w:rsidR="00291B17" w:rsidRPr="000655D7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整体政策</w:t>
            </w:r>
            <w:r w:rsidR="00291B17" w:rsidRPr="000655D7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文件</w:t>
            </w:r>
            <w:r w:rsidR="002E78A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7DE1201" w14:textId="77777777" w:rsidR="002E78A4" w:rsidRPr="000655D7" w:rsidRDefault="002E78A4" w:rsidP="002E78A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D656F3A" w14:textId="217CA81D" w:rsidR="002E78A4" w:rsidRPr="000655D7" w:rsidRDefault="002E78A4" w:rsidP="002E78A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在本指标中，</w:t>
            </w:r>
            <w:r w:rsidR="0037300E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租户</w:t>
            </w:r>
            <w:r w:rsidR="0037300E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是指占用房屋、办公室、工业区或类似场所的个人或团体。</w:t>
            </w:r>
          </w:p>
          <w:p w14:paraId="6768ED1E" w14:textId="77777777" w:rsidR="002E78A4" w:rsidRPr="000655D7" w:rsidRDefault="002E78A4" w:rsidP="002E78A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F5D8B37" w14:textId="0C2A0301" w:rsidR="002E78A4" w:rsidRPr="000655D7" w:rsidRDefault="0037300E" w:rsidP="002E78A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2E78A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百日计划（或类似计划）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2E78A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是一份文件，</w:t>
            </w:r>
            <w:r w:rsidR="0068606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列出</w:t>
            </w:r>
            <w:r w:rsidR="002E78A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投资者在投资的</w:t>
            </w:r>
            <w:r w:rsidR="0068606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前</w:t>
            </w:r>
            <w:r w:rsidR="002E78A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="002E78A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天内需要</w:t>
            </w:r>
            <w:r w:rsidR="00104C09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开展</w:t>
            </w:r>
            <w:r w:rsidR="002E78A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的活动。</w:t>
            </w:r>
          </w:p>
        </w:tc>
      </w:tr>
      <w:tr w:rsidR="002E78A4" w:rsidRPr="000655D7" w14:paraId="318DE4A7" w14:textId="77777777" w:rsidTr="00524C9B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15B30619" w14:textId="77777777" w:rsidR="002E78A4" w:rsidRPr="000655D7" w:rsidRDefault="002E78A4" w:rsidP="002E78A4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35" w:type="dxa"/>
            <w:gridSpan w:val="6"/>
            <w:shd w:val="clear" w:color="auto" w:fill="auto"/>
            <w:vAlign w:val="center"/>
          </w:tcPr>
          <w:p w14:paraId="0FFDA13D" w14:textId="3F64DABC" w:rsidR="002E78A4" w:rsidRPr="000655D7" w:rsidRDefault="00686065" w:rsidP="002E78A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如需进一步指引，</w:t>
            </w:r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17" w:history="1">
              <w:r w:rsidR="002E78A4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负责任投资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简介</w:t>
              </w:r>
              <w:r w:rsidR="002E78A4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：房地产</w:t>
              </w:r>
            </w:hyperlink>
            <w:r w:rsidR="002E78A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101F5577" w14:textId="77777777" w:rsidR="002E78A4" w:rsidRPr="000655D7" w:rsidRDefault="002E78A4" w:rsidP="002E78A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D1E6177" w14:textId="0C651147" w:rsidR="002E78A4" w:rsidRPr="000655D7" w:rsidRDefault="002E78A4" w:rsidP="002E78A4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="00A301E8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制定</w:t>
            </w:r>
            <w:r w:rsidR="00C12411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负责任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投资政策的</w:t>
            </w:r>
            <w:r w:rsidR="0068606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《</w:t>
            </w:r>
            <w:hyperlink r:id="rId18" w:history="1"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责任投资</w:t>
              </w:r>
              <w:r w:rsidR="00E5035A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简介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：政策、结构和流程</w:t>
              </w:r>
            </w:hyperlink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》。</w:t>
            </w:r>
          </w:p>
        </w:tc>
      </w:tr>
      <w:tr w:rsidR="002E78A4" w:rsidRPr="000655D7" w14:paraId="5BBF3DD4" w14:textId="77777777" w:rsidTr="00524C9B">
        <w:trPr>
          <w:trHeight w:val="300"/>
        </w:trPr>
        <w:tc>
          <w:tcPr>
            <w:tcW w:w="14875" w:type="dxa"/>
            <w:gridSpan w:val="7"/>
            <w:shd w:val="clear" w:color="auto" w:fill="0070C0"/>
            <w:vAlign w:val="center"/>
          </w:tcPr>
          <w:p w14:paraId="2B89AD04" w14:textId="77777777" w:rsidR="002E78A4" w:rsidRPr="000655D7" w:rsidRDefault="002E78A4" w:rsidP="002E78A4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2E78A4" w:rsidRPr="000655D7" w14:paraId="7DCCD9ED" w14:textId="77777777" w:rsidTr="00524C9B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52B3E3E1" w14:textId="7972CB62" w:rsidR="002E78A4" w:rsidRPr="000655D7" w:rsidRDefault="00FD5221" w:rsidP="002E78A4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35" w:type="dxa"/>
            <w:gridSpan w:val="6"/>
            <w:shd w:val="clear" w:color="auto" w:fill="auto"/>
            <w:vAlign w:val="center"/>
          </w:tcPr>
          <w:p w14:paraId="5A39FDDC" w14:textId="4E9DF0DE" w:rsidR="002E78A4" w:rsidRPr="000655D7" w:rsidRDefault="002E78A4" w:rsidP="002E78A4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[OO21], [OO24], [OO26]</w:t>
            </w:r>
          </w:p>
        </w:tc>
      </w:tr>
      <w:tr w:rsidR="002E78A4" w:rsidRPr="000655D7" w14:paraId="2BD64D81" w14:textId="77777777" w:rsidTr="00524C9B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36D166B7" w14:textId="6394AC5A" w:rsidR="002E78A4" w:rsidRPr="000655D7" w:rsidRDefault="00FD5221" w:rsidP="002E78A4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35" w:type="dxa"/>
            <w:gridSpan w:val="6"/>
            <w:shd w:val="clear" w:color="auto" w:fill="auto"/>
            <w:vAlign w:val="center"/>
          </w:tcPr>
          <w:p w14:paraId="1A5E39A6" w14:textId="77777777" w:rsidR="002E78A4" w:rsidRPr="000655D7" w:rsidRDefault="002E78A4" w:rsidP="002E78A4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2E78A4" w:rsidRPr="000655D7" w14:paraId="4D5B6904" w14:textId="77777777" w:rsidTr="00524C9B">
        <w:trPr>
          <w:trHeight w:val="300"/>
        </w:trPr>
        <w:tc>
          <w:tcPr>
            <w:tcW w:w="14875" w:type="dxa"/>
            <w:gridSpan w:val="7"/>
            <w:shd w:val="clear" w:color="auto" w:fill="0070C0"/>
            <w:vAlign w:val="center"/>
          </w:tcPr>
          <w:p w14:paraId="57680A2E" w14:textId="77777777" w:rsidR="002E78A4" w:rsidRPr="000655D7" w:rsidRDefault="002E78A4" w:rsidP="002E78A4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2E78A4" w:rsidRPr="000655D7" w14:paraId="73C0C100" w14:textId="77777777" w:rsidTr="00881D7E">
        <w:trPr>
          <w:trHeight w:val="150"/>
        </w:trPr>
        <w:tc>
          <w:tcPr>
            <w:tcW w:w="1840" w:type="dxa"/>
            <w:shd w:val="clear" w:color="auto" w:fill="auto"/>
            <w:vAlign w:val="center"/>
          </w:tcPr>
          <w:p w14:paraId="46D8A448" w14:textId="77777777" w:rsidR="002E78A4" w:rsidRPr="000655D7" w:rsidRDefault="002E78A4" w:rsidP="002E78A4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8792" w:type="dxa"/>
            <w:gridSpan w:val="3"/>
            <w:shd w:val="clear" w:color="auto" w:fill="auto"/>
            <w:vAlign w:val="center"/>
          </w:tcPr>
          <w:p w14:paraId="0023323B" w14:textId="11EBDAF9" w:rsidR="002E78A4" w:rsidRPr="000655D7" w:rsidRDefault="002E78A4" w:rsidP="002E78A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1F1340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满分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614AAD44" w14:textId="77777777" w:rsidR="002E78A4" w:rsidRPr="000655D7" w:rsidRDefault="002E78A4" w:rsidP="002E78A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8E5ED83" w14:textId="7096A969" w:rsidR="002E78A4" w:rsidRPr="000655D7" w:rsidRDefault="002E78A4" w:rsidP="002E78A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A-H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</w:t>
            </w:r>
            <w:r w:rsidR="001F1340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D560B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或以上</w:t>
            </w:r>
            <w:r w:rsidR="0064186C" w:rsidRPr="000655D7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并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I-K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="001F1340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D560B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或以上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77D57A5A" w14:textId="5EEE1488" w:rsidR="002E78A4" w:rsidRPr="000655D7" w:rsidRDefault="002E78A4" w:rsidP="002E78A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A-H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</w:t>
            </w:r>
            <w:r w:rsidR="00202BB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</w:t>
            </w:r>
            <w:r w:rsidR="001F1340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D560B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或以上</w:t>
            </w:r>
            <w:r w:rsidRPr="000655D7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I-K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554F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="001F1340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D560B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或以上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75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53C3BEA3" w14:textId="3F73E148" w:rsidR="002E78A4" w:rsidRPr="000655D7" w:rsidRDefault="002E78A4" w:rsidP="002E78A4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A-H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</w:t>
            </w:r>
            <w:r w:rsidR="00202BB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3-4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17755B71" w14:textId="77777777" w:rsidR="002E78A4" w:rsidRPr="000655D7" w:rsidRDefault="002E78A4" w:rsidP="002E78A4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A-H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1-2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25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0C41CAEE" w14:textId="14167E47" w:rsidR="002E78A4" w:rsidRPr="000655D7" w:rsidRDefault="00716C3A" w:rsidP="002E78A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2E78A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L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="002E78A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0</w:t>
            </w:r>
            <w:r w:rsidR="002E78A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分。</w:t>
            </w:r>
          </w:p>
        </w:tc>
        <w:tc>
          <w:tcPr>
            <w:tcW w:w="4243" w:type="dxa"/>
            <w:gridSpan w:val="3"/>
            <w:shd w:val="clear" w:color="auto" w:fill="auto"/>
            <w:vAlign w:val="center"/>
          </w:tcPr>
          <w:p w14:paraId="5312CDDF" w14:textId="2F87E8F2" w:rsidR="002E78A4" w:rsidRPr="000655D7" w:rsidRDefault="003B0EF8" w:rsidP="002E78A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</w:t>
            </w:r>
            <w:r w:rsidR="006A6F8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1370D3CF" w14:textId="77777777" w:rsidR="002E78A4" w:rsidRPr="000655D7" w:rsidRDefault="002E78A4" w:rsidP="002E78A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A7A5FF9" w14:textId="0C0BEC79" w:rsidR="002E78A4" w:rsidRPr="000655D7" w:rsidRDefault="002E78A4" w:rsidP="002E78A4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L</w:t>
            </w:r>
            <w:r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将导致该指标</w:t>
            </w:r>
            <w:r w:rsidR="006F366D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</w:tr>
      <w:tr w:rsidR="002E78A4" w:rsidRPr="000655D7" w14:paraId="69614348" w14:textId="77777777" w:rsidTr="00B43BFD">
        <w:trPr>
          <w:trHeight w:val="150"/>
        </w:trPr>
        <w:tc>
          <w:tcPr>
            <w:tcW w:w="1840" w:type="dxa"/>
            <w:shd w:val="clear" w:color="auto" w:fill="auto"/>
            <w:vAlign w:val="center"/>
          </w:tcPr>
          <w:p w14:paraId="44B90C45" w14:textId="7703F8E9" w:rsidR="002E78A4" w:rsidRPr="000655D7" w:rsidRDefault="001F1340" w:rsidP="002E78A4">
            <w:pPr>
              <w:spacing w:line="240" w:lineRule="auto"/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35" w:type="dxa"/>
            <w:gridSpan w:val="6"/>
            <w:shd w:val="clear" w:color="auto" w:fill="auto"/>
            <w:vAlign w:val="center"/>
          </w:tcPr>
          <w:p w14:paraId="0A1882DE" w14:textId="3CC71DC8" w:rsidR="002E78A4" w:rsidRPr="000655D7" w:rsidRDefault="00B43B5B" w:rsidP="002E78A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高</w:t>
            </w:r>
          </w:p>
        </w:tc>
      </w:tr>
    </w:tbl>
    <w:p w14:paraId="000340F7" w14:textId="57526F1B" w:rsidR="00D93509" w:rsidRPr="000655D7" w:rsidRDefault="00616736">
      <w:pPr>
        <w:pStyle w:val="Heading1"/>
        <w:rPr>
          <w:rFonts w:eastAsia="宋体" w:cs="Arial"/>
          <w:lang w:eastAsia="zh-CN"/>
        </w:rPr>
      </w:pPr>
      <w:bookmarkStart w:id="9" w:name="_Toc135415284"/>
      <w:r w:rsidRPr="000655D7">
        <w:rPr>
          <w:rFonts w:eastAsia="宋体" w:cs="Arial"/>
          <w:lang w:eastAsia="zh-CN"/>
        </w:rPr>
        <w:lastRenderedPageBreak/>
        <w:t>募资</w:t>
      </w:r>
      <w:bookmarkEnd w:id="9"/>
    </w:p>
    <w:p w14:paraId="17DFF4A9" w14:textId="77777777" w:rsidR="00D93509" w:rsidRPr="000655D7" w:rsidRDefault="004F5152">
      <w:pPr>
        <w:pStyle w:val="Heading2"/>
        <w:tabs>
          <w:tab w:val="left" w:pos="12758"/>
        </w:tabs>
        <w:rPr>
          <w:rFonts w:eastAsia="宋体" w:cs="Arial"/>
          <w:caps w:val="0"/>
          <w:color w:val="auto"/>
          <w:sz w:val="20"/>
          <w:szCs w:val="20"/>
          <w:lang w:eastAsia="zh-CN"/>
        </w:rPr>
      </w:pPr>
      <w:bookmarkStart w:id="10" w:name="_Toc135415285"/>
      <w:r w:rsidRPr="000655D7">
        <w:rPr>
          <w:rFonts w:eastAsia="宋体" w:cs="Arial"/>
          <w:lang w:eastAsia="zh-CN"/>
        </w:rPr>
        <w:t>对</w:t>
      </w:r>
      <w:r w:rsidR="00116806" w:rsidRPr="000655D7">
        <w:rPr>
          <w:rFonts w:eastAsia="宋体" w:cs="Arial"/>
          <w:lang w:eastAsia="zh-CN"/>
        </w:rPr>
        <w:t>投资者的承诺</w:t>
      </w:r>
      <w:r w:rsidRPr="000655D7">
        <w:rPr>
          <w:rFonts w:eastAsia="宋体" w:cs="Arial"/>
          <w:lang w:eastAsia="zh-CN"/>
        </w:rPr>
        <w:t>[RE 2]</w:t>
      </w:r>
      <w:bookmarkEnd w:id="10"/>
    </w:p>
    <w:tbl>
      <w:tblPr>
        <w:tblW w:w="14862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6"/>
        <w:gridCol w:w="1837"/>
        <w:gridCol w:w="1556"/>
        <w:gridCol w:w="2818"/>
        <w:gridCol w:w="4415"/>
        <w:gridCol w:w="2233"/>
        <w:gridCol w:w="1997"/>
      </w:tblGrid>
      <w:tr w:rsidR="00097197" w:rsidRPr="000655D7" w14:paraId="2E94D606" w14:textId="77777777" w:rsidTr="00125143">
        <w:trPr>
          <w:gridBefore w:val="1"/>
          <w:wBefore w:w="6" w:type="dxa"/>
          <w:trHeight w:val="397"/>
        </w:trPr>
        <w:tc>
          <w:tcPr>
            <w:tcW w:w="1837" w:type="dxa"/>
            <w:vMerge w:val="restart"/>
            <w:shd w:val="clear" w:color="auto" w:fill="DFF5F9"/>
            <w:vAlign w:val="center"/>
            <w:hideMark/>
          </w:tcPr>
          <w:p w14:paraId="05B9C254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4260C407" w14:textId="77777777" w:rsidR="00097197" w:rsidRPr="000655D7" w:rsidRDefault="00097197" w:rsidP="00290D21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154D28E2" w14:textId="77777777" w:rsidR="00D93509" w:rsidRPr="000655D7" w:rsidRDefault="004F5152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11" w:name="_Toc135415286"/>
            <w:r w:rsidRPr="000655D7">
              <w:rPr>
                <w:rFonts w:eastAsia="宋体"/>
                <w:lang w:val="en-GB"/>
              </w:rPr>
              <w:t>RE 2</w:t>
            </w:r>
            <w:bookmarkEnd w:id="11"/>
          </w:p>
        </w:tc>
        <w:tc>
          <w:tcPr>
            <w:tcW w:w="1556" w:type="dxa"/>
            <w:shd w:val="clear" w:color="auto" w:fill="DFF5F9"/>
            <w:vAlign w:val="center"/>
            <w:hideMark/>
          </w:tcPr>
          <w:p w14:paraId="4C262A49" w14:textId="6829C2A6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18" w:type="dxa"/>
            <w:shd w:val="clear" w:color="auto" w:fill="DFF5F9"/>
            <w:vAlign w:val="center"/>
          </w:tcPr>
          <w:p w14:paraId="6F311798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415" w:type="dxa"/>
            <w:vMerge w:val="restart"/>
            <w:shd w:val="clear" w:color="auto" w:fill="DFF5F9"/>
            <w:vAlign w:val="center"/>
          </w:tcPr>
          <w:p w14:paraId="496323B2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7B5D38B4" w14:textId="77777777" w:rsidR="00097197" w:rsidRPr="000655D7" w:rsidRDefault="00097197" w:rsidP="00290D21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425557D0" w14:textId="77777777" w:rsidR="00D93509" w:rsidRPr="000655D7" w:rsidRDefault="004F5152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对投资者的承诺</w:t>
            </w:r>
            <w:proofErr w:type="spellEnd"/>
          </w:p>
        </w:tc>
        <w:tc>
          <w:tcPr>
            <w:tcW w:w="2233" w:type="dxa"/>
            <w:vMerge w:val="restart"/>
            <w:shd w:val="clear" w:color="auto" w:fill="DFF5F9"/>
            <w:vAlign w:val="center"/>
            <w:hideMark/>
          </w:tcPr>
          <w:p w14:paraId="5F169B4E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0150E9E3" w14:textId="77777777" w:rsidR="00097197" w:rsidRPr="000655D7" w:rsidRDefault="00097197" w:rsidP="00290D21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1829682F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1, 4</w:t>
            </w:r>
          </w:p>
        </w:tc>
        <w:tc>
          <w:tcPr>
            <w:tcW w:w="1997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78E87D4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01FD8A34" w14:textId="77777777" w:rsidR="00097197" w:rsidRPr="000655D7" w:rsidRDefault="00097197" w:rsidP="00290D21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76AB8EDE" w14:textId="34B87146" w:rsidR="00D93509" w:rsidRPr="000655D7" w:rsidRDefault="00FD522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097197" w:rsidRPr="000655D7" w14:paraId="20A9253F" w14:textId="77777777" w:rsidTr="00125143">
        <w:trPr>
          <w:gridBefore w:val="1"/>
          <w:wBefore w:w="6" w:type="dxa"/>
          <w:trHeight w:val="397"/>
        </w:trPr>
        <w:tc>
          <w:tcPr>
            <w:tcW w:w="1837" w:type="dxa"/>
            <w:vMerge/>
            <w:vAlign w:val="center"/>
          </w:tcPr>
          <w:p w14:paraId="1EE35E40" w14:textId="77777777" w:rsidR="00097197" w:rsidRPr="000655D7" w:rsidRDefault="00097197" w:rsidP="00290D21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6" w:type="dxa"/>
            <w:shd w:val="clear" w:color="auto" w:fill="DFF5F9"/>
            <w:vAlign w:val="center"/>
          </w:tcPr>
          <w:p w14:paraId="13A38E53" w14:textId="542EE3CF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18" w:type="dxa"/>
            <w:shd w:val="clear" w:color="auto" w:fill="DFF5F9"/>
            <w:vAlign w:val="center"/>
          </w:tcPr>
          <w:p w14:paraId="0497CE2A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415" w:type="dxa"/>
            <w:vMerge/>
            <w:vAlign w:val="center"/>
          </w:tcPr>
          <w:p w14:paraId="4ECCC3B9" w14:textId="77777777" w:rsidR="00097197" w:rsidRPr="000655D7" w:rsidRDefault="00097197" w:rsidP="00290D21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2233" w:type="dxa"/>
            <w:vMerge/>
            <w:vAlign w:val="center"/>
          </w:tcPr>
          <w:p w14:paraId="207D7F54" w14:textId="77777777" w:rsidR="00097197" w:rsidRPr="000655D7" w:rsidRDefault="00097197" w:rsidP="00290D21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7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98A7B4E" w14:textId="77777777" w:rsidR="00097197" w:rsidRPr="000655D7" w:rsidRDefault="00097197" w:rsidP="00290D21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32770C" w:rsidRPr="000655D7" w14:paraId="717D4F48" w14:textId="77777777" w:rsidTr="00676797">
        <w:trPr>
          <w:trHeight w:val="567"/>
        </w:trPr>
        <w:tc>
          <w:tcPr>
            <w:tcW w:w="14862" w:type="dxa"/>
            <w:gridSpan w:val="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406A76C" w14:textId="3DCE5294" w:rsidR="00D93509" w:rsidRPr="000655D7" w:rsidRDefault="004F5152">
            <w:pPr>
              <w:rPr>
                <w:rFonts w:eastAsia="宋体" w:cs="Arial"/>
                <w:b/>
                <w:lang w:eastAsia="zh-CN"/>
              </w:rPr>
            </w:pPr>
            <w:r w:rsidRPr="000655D7">
              <w:rPr>
                <w:rFonts w:eastAsia="宋体" w:cs="Arial"/>
                <w:b/>
                <w:lang w:eastAsia="zh-CN"/>
              </w:rPr>
              <w:t>对于在报告年度</w:t>
            </w:r>
            <w:r w:rsidR="003015DC" w:rsidRPr="000655D7">
              <w:rPr>
                <w:rFonts w:eastAsia="宋体" w:cs="Arial" w:hint="eastAsia"/>
                <w:b/>
                <w:lang w:eastAsia="zh-CN"/>
              </w:rPr>
              <w:t>完成</w:t>
            </w:r>
            <w:r w:rsidR="00E121F3" w:rsidRPr="000655D7">
              <w:rPr>
                <w:rFonts w:eastAsia="宋体" w:cs="Arial" w:hint="eastAsia"/>
                <w:b/>
                <w:lang w:eastAsia="zh-CN"/>
              </w:rPr>
              <w:t>募集</w:t>
            </w:r>
            <w:r w:rsidR="00581F19" w:rsidRPr="000655D7">
              <w:rPr>
                <w:rFonts w:eastAsia="宋体" w:cs="Arial"/>
                <w:b/>
                <w:lang w:eastAsia="zh-CN"/>
              </w:rPr>
              <w:t>的</w:t>
            </w:r>
            <w:r w:rsidRPr="000655D7">
              <w:rPr>
                <w:rFonts w:eastAsia="宋体" w:cs="Arial"/>
                <w:b/>
                <w:lang w:eastAsia="zh-CN"/>
              </w:rPr>
              <w:t>所有基金，</w:t>
            </w:r>
            <w:r w:rsidR="002E6826" w:rsidRPr="000655D7">
              <w:rPr>
                <w:rFonts w:eastAsia="宋体" w:cs="Arial"/>
                <w:b/>
                <w:lang w:eastAsia="zh-CN"/>
              </w:rPr>
              <w:t>贵机构</w:t>
            </w:r>
            <w:r w:rsidRPr="000655D7">
              <w:rPr>
                <w:rFonts w:eastAsia="宋体" w:cs="Arial"/>
                <w:b/>
                <w:lang w:eastAsia="zh-CN"/>
              </w:rPr>
              <w:t>在</w:t>
            </w:r>
            <w:hyperlink r:id="rId19" w:history="1">
              <w:r w:rsidR="00E62776" w:rsidRPr="000655D7">
                <w:rPr>
                  <w:rStyle w:val="Hyperlink"/>
                  <w:rFonts w:eastAsia="宋体" w:cs="Arial"/>
                  <w:b/>
                  <w:lang w:eastAsia="zh-CN"/>
                </w:rPr>
                <w:t>《有限合伙</w:t>
              </w:r>
              <w:r w:rsidR="00D400B9" w:rsidRPr="000655D7">
                <w:rPr>
                  <w:rStyle w:val="Hyperlink"/>
                  <w:rFonts w:eastAsia="宋体" w:cs="Arial"/>
                  <w:b/>
                  <w:lang w:eastAsia="zh-CN"/>
                </w:rPr>
                <w:t>协议</w:t>
              </w:r>
              <w:r w:rsidR="00E62776" w:rsidRPr="000655D7">
                <w:rPr>
                  <w:rStyle w:val="Hyperlink"/>
                  <w:rFonts w:eastAsia="宋体" w:cs="Arial"/>
                  <w:b/>
                  <w:lang w:eastAsia="zh-CN"/>
                </w:rPr>
                <w:t>》（</w:t>
              </w:r>
              <w:r w:rsidR="004E44E1" w:rsidRPr="000655D7">
                <w:rPr>
                  <w:rStyle w:val="Hyperlink"/>
                  <w:rFonts w:eastAsia="宋体" w:cs="Arial"/>
                  <w:b/>
                  <w:lang w:eastAsia="zh-CN"/>
                </w:rPr>
                <w:t>LPA</w:t>
              </w:r>
              <w:r w:rsidR="00E62776" w:rsidRPr="000655D7">
                <w:rPr>
                  <w:rStyle w:val="Hyperlink"/>
                  <w:rFonts w:eastAsia="宋体" w:cs="Arial"/>
                  <w:b/>
                  <w:lang w:eastAsia="zh-CN"/>
                </w:rPr>
                <w:t>）</w:t>
              </w:r>
            </w:hyperlink>
            <w:r w:rsidR="00E62776" w:rsidRPr="000655D7">
              <w:rPr>
                <w:rFonts w:eastAsia="宋体" w:cs="Arial"/>
                <w:b/>
                <w:lang w:eastAsia="zh-CN"/>
              </w:rPr>
              <w:t>、</w:t>
            </w:r>
            <w:r w:rsidR="003015DC" w:rsidRPr="000655D7">
              <w:rPr>
                <w:rFonts w:ascii="宋体" w:hAnsi="宋体"/>
                <w:b/>
                <w:bCs/>
              </w:rPr>
              <w:fldChar w:fldCharType="begin"/>
            </w:r>
            <w:r w:rsidR="003015DC" w:rsidRPr="000655D7">
              <w:rPr>
                <w:rFonts w:ascii="宋体" w:hAnsi="宋体"/>
                <w:b/>
                <w:bCs/>
                <w:lang w:eastAsia="zh-CN"/>
              </w:rPr>
              <w:instrText xml:space="preserve"> HYPERLINK "https://www.unpri.org/reporting-definitions" </w:instrText>
            </w:r>
            <w:r w:rsidR="003015DC" w:rsidRPr="000655D7">
              <w:rPr>
                <w:rFonts w:ascii="宋体" w:hAnsi="宋体"/>
                <w:b/>
                <w:bCs/>
              </w:rPr>
              <w:fldChar w:fldCharType="separate"/>
            </w:r>
            <w:r w:rsidR="00E62776" w:rsidRPr="000655D7">
              <w:rPr>
                <w:rStyle w:val="Hyperlink"/>
                <w:rFonts w:ascii="宋体" w:eastAsia="宋体" w:hAnsi="宋体" w:hint="eastAsia"/>
                <w:b/>
                <w:bCs/>
                <w:lang w:eastAsia="zh-CN"/>
              </w:rPr>
              <w:t>附函</w:t>
            </w:r>
            <w:r w:rsidR="003015DC" w:rsidRPr="000655D7">
              <w:rPr>
                <w:rFonts w:ascii="宋体" w:hAnsi="宋体"/>
                <w:b/>
                <w:bCs/>
              </w:rPr>
              <w:fldChar w:fldCharType="end"/>
            </w:r>
            <w:r w:rsidR="00E62776" w:rsidRPr="000655D7">
              <w:rPr>
                <w:rFonts w:eastAsia="宋体" w:cs="Arial"/>
                <w:b/>
                <w:lang w:eastAsia="zh-CN"/>
              </w:rPr>
              <w:t>或其他基金组成文件</w:t>
            </w:r>
            <w:r w:rsidRPr="000655D7">
              <w:rPr>
                <w:rFonts w:eastAsia="宋体" w:cs="Arial"/>
                <w:b/>
                <w:lang w:eastAsia="zh-CN"/>
              </w:rPr>
              <w:t>中做出了</w:t>
            </w:r>
            <w:r w:rsidR="006F7F1D" w:rsidRPr="000655D7">
              <w:rPr>
                <w:rFonts w:eastAsia="宋体" w:cs="Arial"/>
                <w:b/>
                <w:lang w:eastAsia="zh-CN"/>
              </w:rPr>
              <w:t>何种</w:t>
            </w:r>
            <w:r w:rsidRPr="000655D7">
              <w:rPr>
                <w:rFonts w:eastAsia="宋体" w:cs="Arial"/>
                <w:b/>
                <w:lang w:eastAsia="zh-CN"/>
              </w:rPr>
              <w:t>类型的正式</w:t>
            </w:r>
            <w:r w:rsidR="006F7F1D" w:rsidRPr="000655D7">
              <w:rPr>
                <w:rFonts w:eastAsia="宋体" w:cs="Arial"/>
                <w:b/>
                <w:lang w:eastAsia="zh-CN"/>
              </w:rPr>
              <w:t>负</w:t>
            </w:r>
            <w:r w:rsidRPr="000655D7">
              <w:rPr>
                <w:rFonts w:eastAsia="宋体" w:cs="Arial"/>
                <w:b/>
                <w:lang w:eastAsia="zh-CN"/>
              </w:rPr>
              <w:t>责任投资承诺</w:t>
            </w:r>
            <w:r w:rsidR="00E62776" w:rsidRPr="000655D7">
              <w:rPr>
                <w:rFonts w:eastAsia="宋体" w:cs="Arial"/>
                <w:b/>
                <w:lang w:eastAsia="zh-CN"/>
              </w:rPr>
              <w:t>？</w:t>
            </w:r>
            <w:r w:rsidR="00E62776" w:rsidRPr="000655D7">
              <w:rPr>
                <w:rFonts w:eastAsia="宋体" w:cs="Arial"/>
                <w:b/>
                <w:lang w:eastAsia="zh-CN"/>
              </w:rPr>
              <w:t xml:space="preserve"> </w:t>
            </w:r>
          </w:p>
          <w:p w14:paraId="5E51A34A" w14:textId="77777777" w:rsidR="005F1B46" w:rsidRPr="000655D7" w:rsidRDefault="005F1B46" w:rsidP="00290D21">
            <w:pPr>
              <w:rPr>
                <w:rFonts w:eastAsia="宋体" w:cs="Arial"/>
                <w:b/>
                <w:lang w:eastAsia="zh-CN"/>
              </w:rPr>
            </w:pPr>
          </w:p>
          <w:p w14:paraId="7CF22B8A" w14:textId="326CED9A" w:rsidR="00D93509" w:rsidRPr="000655D7" w:rsidRDefault="004F5152">
            <w:pPr>
              <w:rPr>
                <w:rFonts w:eastAsia="宋体" w:cs="Arial"/>
                <w:i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i/>
                <w:lang w:eastAsia="zh-CN"/>
              </w:rPr>
              <w:t>如果</w:t>
            </w:r>
            <w:r w:rsidR="00DE1135" w:rsidRPr="000655D7">
              <w:rPr>
                <w:rFonts w:eastAsia="宋体" w:cs="Arial"/>
                <w:i/>
                <w:lang w:eastAsia="zh-CN"/>
              </w:rPr>
              <w:t>贵机构</w:t>
            </w:r>
            <w:r w:rsidRPr="000655D7">
              <w:rPr>
                <w:rFonts w:eastAsia="宋体" w:cs="Arial"/>
                <w:i/>
                <w:lang w:eastAsia="zh-CN"/>
              </w:rPr>
              <w:t>在报告年度</w:t>
            </w:r>
            <w:r w:rsidR="006D68F1" w:rsidRPr="000655D7">
              <w:rPr>
                <w:rFonts w:eastAsia="宋体" w:cs="Arial"/>
                <w:i/>
                <w:lang w:eastAsia="zh-CN"/>
              </w:rPr>
              <w:t>未</w:t>
            </w:r>
            <w:r w:rsidR="003015DC" w:rsidRPr="000655D7">
              <w:rPr>
                <w:rFonts w:eastAsia="宋体" w:cs="Arial" w:hint="eastAsia"/>
                <w:i/>
                <w:lang w:eastAsia="zh-CN"/>
              </w:rPr>
              <w:t>完成</w:t>
            </w:r>
            <w:r w:rsidRPr="000655D7">
              <w:rPr>
                <w:rFonts w:eastAsia="宋体" w:cs="Arial"/>
                <w:i/>
                <w:lang w:eastAsia="zh-CN"/>
              </w:rPr>
              <w:t>任何基金</w:t>
            </w:r>
            <w:r w:rsidR="003015DC" w:rsidRPr="000655D7">
              <w:rPr>
                <w:rFonts w:eastAsia="宋体" w:cs="Arial" w:hint="eastAsia"/>
                <w:i/>
                <w:lang w:eastAsia="zh-CN"/>
              </w:rPr>
              <w:t>的募集</w:t>
            </w:r>
            <w:r w:rsidRPr="000655D7">
              <w:rPr>
                <w:rFonts w:eastAsia="宋体" w:cs="Arial"/>
                <w:i/>
                <w:lang w:eastAsia="zh-CN"/>
              </w:rPr>
              <w:t>，请</w:t>
            </w:r>
            <w:r w:rsidR="00D20A3D" w:rsidRPr="000655D7">
              <w:rPr>
                <w:rFonts w:eastAsia="宋体" w:cs="Arial" w:hint="eastAsia"/>
                <w:i/>
                <w:lang w:eastAsia="zh-CN"/>
              </w:rPr>
              <w:t>采用</w:t>
            </w:r>
            <w:r w:rsidR="00B63A93" w:rsidRPr="000655D7">
              <w:rPr>
                <w:rFonts w:eastAsia="宋体" w:cs="Arial" w:hint="eastAsia"/>
                <w:i/>
                <w:lang w:eastAsia="zh-CN"/>
              </w:rPr>
              <w:t>上一次</w:t>
            </w:r>
            <w:r w:rsidR="00315C5D" w:rsidRPr="000655D7">
              <w:rPr>
                <w:rFonts w:eastAsia="宋体" w:cs="Arial" w:hint="eastAsia"/>
                <w:i/>
                <w:lang w:eastAsia="zh-CN"/>
              </w:rPr>
              <w:t>完成基金</w:t>
            </w:r>
            <w:r w:rsidR="00E121F3" w:rsidRPr="000655D7">
              <w:rPr>
                <w:rFonts w:eastAsia="宋体" w:cs="Arial" w:hint="eastAsia"/>
                <w:i/>
                <w:lang w:eastAsia="zh-CN"/>
              </w:rPr>
              <w:t>募集</w:t>
            </w:r>
            <w:r w:rsidRPr="000655D7">
              <w:rPr>
                <w:rFonts w:eastAsia="宋体" w:cs="Arial"/>
                <w:i/>
                <w:lang w:eastAsia="zh-CN"/>
              </w:rPr>
              <w:t>的报告年度</w:t>
            </w:r>
            <w:r w:rsidR="00B63A93" w:rsidRPr="000655D7">
              <w:rPr>
                <w:rFonts w:eastAsia="宋体" w:cs="Arial" w:hint="eastAsia"/>
                <w:i/>
                <w:lang w:eastAsia="zh-CN"/>
              </w:rPr>
              <w:t>（</w:t>
            </w:r>
            <w:r w:rsidR="00154920" w:rsidRPr="000655D7">
              <w:rPr>
                <w:rFonts w:eastAsia="宋体" w:cs="Arial"/>
                <w:i/>
                <w:lang w:eastAsia="zh-CN"/>
              </w:rPr>
              <w:t>最多五年前</w:t>
            </w:r>
            <w:r w:rsidR="00B63A93" w:rsidRPr="000655D7">
              <w:rPr>
                <w:rFonts w:eastAsia="宋体" w:cs="Arial" w:hint="eastAsia"/>
                <w:i/>
                <w:lang w:eastAsia="zh-CN"/>
              </w:rPr>
              <w:t>）</w:t>
            </w:r>
            <w:r w:rsidR="00F5304A" w:rsidRPr="000655D7">
              <w:rPr>
                <w:rFonts w:eastAsia="宋体" w:cs="Arial"/>
                <w:i/>
                <w:lang w:eastAsia="zh-CN"/>
              </w:rPr>
              <w:t>。</w:t>
            </w:r>
          </w:p>
        </w:tc>
      </w:tr>
      <w:tr w:rsidR="0032770C" w:rsidRPr="000655D7" w14:paraId="18026424" w14:textId="77777777" w:rsidTr="00676797">
        <w:trPr>
          <w:trHeight w:val="465"/>
        </w:trPr>
        <w:tc>
          <w:tcPr>
            <w:tcW w:w="14862" w:type="dxa"/>
            <w:gridSpan w:val="7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F576AA0" w14:textId="4450BFD9" w:rsidR="00D93509" w:rsidRPr="000655D7" w:rsidRDefault="004F5152">
            <w:pPr>
              <w:pStyle w:val="ListParagraph"/>
              <w:numPr>
                <w:ilvl w:val="0"/>
                <w:numId w:val="1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(A) </w:t>
            </w:r>
            <w:r w:rsidR="5F55EDA5" w:rsidRPr="000655D7">
              <w:rPr>
                <w:rFonts w:eastAsia="宋体" w:cs="Arial"/>
                <w:lang w:eastAsia="zh-CN"/>
              </w:rPr>
              <w:t>我们将负责任投资承诺纳入</w:t>
            </w:r>
            <w:r w:rsidR="5F55EDA5" w:rsidRPr="000655D7">
              <w:rPr>
                <w:rFonts w:eastAsia="宋体" w:cs="Arial"/>
                <w:lang w:eastAsia="zh-CN"/>
              </w:rPr>
              <w:t>LPA</w:t>
            </w:r>
            <w:r w:rsidR="1BBBD251" w:rsidRPr="000655D7">
              <w:rPr>
                <w:rFonts w:eastAsia="宋体" w:cs="Arial"/>
                <w:lang w:eastAsia="zh-CN"/>
              </w:rPr>
              <w:t>（或同等</w:t>
            </w:r>
            <w:r w:rsidR="00770A59" w:rsidRPr="000655D7">
              <w:rPr>
                <w:rFonts w:eastAsia="宋体" w:cs="Arial"/>
                <w:lang w:eastAsia="zh-CN"/>
              </w:rPr>
              <w:t>文件</w:t>
            </w:r>
            <w:r w:rsidR="1BBBD251" w:rsidRPr="000655D7">
              <w:rPr>
                <w:rFonts w:eastAsia="宋体" w:cs="Arial"/>
                <w:lang w:eastAsia="zh-CN"/>
              </w:rPr>
              <w:t>）</w:t>
            </w:r>
            <w:r w:rsidR="5F55EDA5" w:rsidRPr="000655D7">
              <w:rPr>
                <w:rFonts w:eastAsia="宋体" w:cs="Arial"/>
                <w:lang w:eastAsia="zh-CN"/>
              </w:rPr>
              <w:t>，作为标准默认程序</w:t>
            </w:r>
          </w:p>
          <w:p w14:paraId="07A26481" w14:textId="2B01184E" w:rsidR="00D93509" w:rsidRPr="000655D7" w:rsidRDefault="004F5152">
            <w:pPr>
              <w:pStyle w:val="ListParagraph"/>
              <w:numPr>
                <w:ilvl w:val="0"/>
                <w:numId w:val="1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(B) </w:t>
            </w:r>
            <w:r w:rsidR="00770A59" w:rsidRPr="000655D7">
              <w:rPr>
                <w:rFonts w:eastAsia="宋体" w:cs="Arial"/>
                <w:lang w:eastAsia="zh-CN"/>
              </w:rPr>
              <w:t>经</w:t>
            </w:r>
            <w:r w:rsidR="00581F19" w:rsidRPr="000655D7">
              <w:rPr>
                <w:rFonts w:eastAsia="宋体" w:cs="Arial"/>
                <w:lang w:eastAsia="zh-CN"/>
              </w:rPr>
              <w:t>客户</w:t>
            </w:r>
            <w:r w:rsidR="006644BA" w:rsidRPr="000655D7">
              <w:rPr>
                <w:rFonts w:eastAsia="宋体" w:cs="Arial"/>
                <w:lang w:eastAsia="zh-CN"/>
              </w:rPr>
              <w:t>要求，我们在</w:t>
            </w:r>
            <w:r w:rsidR="006644BA" w:rsidRPr="000655D7">
              <w:rPr>
                <w:rFonts w:eastAsia="宋体" w:cs="Arial"/>
                <w:lang w:eastAsia="zh-CN"/>
              </w:rPr>
              <w:t>LPA</w:t>
            </w:r>
            <w:r w:rsidR="006D464B" w:rsidRPr="000655D7">
              <w:rPr>
                <w:rFonts w:eastAsia="宋体" w:cs="Arial"/>
                <w:lang w:eastAsia="zh-CN"/>
              </w:rPr>
              <w:t>（或同等</w:t>
            </w:r>
            <w:r w:rsidR="00770A59" w:rsidRPr="000655D7">
              <w:rPr>
                <w:rFonts w:eastAsia="宋体" w:cs="Arial"/>
                <w:lang w:eastAsia="zh-CN"/>
              </w:rPr>
              <w:t>文件</w:t>
            </w:r>
            <w:r w:rsidR="006D464B" w:rsidRPr="000655D7">
              <w:rPr>
                <w:rFonts w:eastAsia="宋体" w:cs="Arial"/>
                <w:lang w:eastAsia="zh-CN"/>
              </w:rPr>
              <w:t>）</w:t>
            </w:r>
            <w:r w:rsidR="006644BA" w:rsidRPr="000655D7">
              <w:rPr>
                <w:rFonts w:eastAsia="宋体" w:cs="Arial"/>
                <w:lang w:eastAsia="zh-CN"/>
              </w:rPr>
              <w:t>中增加了负责任投资承诺</w:t>
            </w:r>
          </w:p>
          <w:p w14:paraId="7BF65D62" w14:textId="153B6DA8" w:rsidR="00D93509" w:rsidRPr="000655D7" w:rsidRDefault="004F5152">
            <w:pPr>
              <w:pStyle w:val="ListParagraph"/>
              <w:numPr>
                <w:ilvl w:val="0"/>
                <w:numId w:val="1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(C) </w:t>
            </w:r>
            <w:r w:rsidR="00A50B86" w:rsidRPr="000655D7">
              <w:rPr>
                <w:rFonts w:eastAsia="宋体" w:cs="Arial" w:hint="eastAsia"/>
                <w:lang w:eastAsia="zh-CN"/>
              </w:rPr>
              <w:t>经</w:t>
            </w:r>
            <w:r w:rsidR="00581F19" w:rsidRPr="000655D7">
              <w:rPr>
                <w:rFonts w:eastAsia="宋体" w:cs="Arial"/>
                <w:lang w:eastAsia="zh-CN"/>
              </w:rPr>
              <w:t>客户</w:t>
            </w:r>
            <w:r w:rsidR="006644BA" w:rsidRPr="000655D7">
              <w:rPr>
                <w:rFonts w:eastAsia="宋体" w:cs="Arial"/>
                <w:lang w:eastAsia="zh-CN"/>
              </w:rPr>
              <w:t>要求，我们在附函中增加了负责任投资承诺</w:t>
            </w:r>
          </w:p>
          <w:p w14:paraId="35698578" w14:textId="7348EFCA" w:rsidR="00D93509" w:rsidRPr="000655D7" w:rsidRDefault="004F5152">
            <w:pPr>
              <w:pStyle w:val="ListParagraph"/>
              <w:numPr>
                <w:ilvl w:val="0"/>
                <w:numId w:val="26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(D) </w:t>
            </w:r>
            <w:r w:rsidR="006644BA" w:rsidRPr="000655D7">
              <w:rPr>
                <w:rFonts w:eastAsia="宋体" w:cs="Arial"/>
                <w:lang w:eastAsia="zh-CN"/>
              </w:rPr>
              <w:t>在相关报告</w:t>
            </w:r>
            <w:r w:rsidR="0093089C" w:rsidRPr="000655D7">
              <w:rPr>
                <w:rFonts w:eastAsia="宋体" w:cs="Arial"/>
                <w:lang w:eastAsia="zh-CN"/>
              </w:rPr>
              <w:t>年度，</w:t>
            </w:r>
            <w:r w:rsidR="006644BA" w:rsidRPr="000655D7">
              <w:rPr>
                <w:rFonts w:eastAsia="宋体" w:cs="Arial"/>
                <w:lang w:eastAsia="zh-CN"/>
              </w:rPr>
              <w:t>我们</w:t>
            </w:r>
            <w:r w:rsidR="00A173BB" w:rsidRPr="000655D7">
              <w:rPr>
                <w:rFonts w:eastAsia="宋体" w:cs="Arial" w:hint="eastAsia"/>
                <w:lang w:eastAsia="zh-CN"/>
              </w:rPr>
              <w:t>未</w:t>
            </w:r>
            <w:r w:rsidR="00F06092" w:rsidRPr="000655D7">
              <w:rPr>
                <w:rFonts w:eastAsia="宋体" w:cs="Arial" w:hint="eastAsia"/>
                <w:lang w:eastAsia="zh-CN"/>
              </w:rPr>
              <w:t>作出</w:t>
            </w:r>
            <w:r w:rsidR="006644BA" w:rsidRPr="000655D7">
              <w:rPr>
                <w:rFonts w:eastAsia="宋体" w:cs="Arial"/>
                <w:lang w:eastAsia="zh-CN"/>
              </w:rPr>
              <w:t>任何正式的负责任投资承诺</w:t>
            </w:r>
            <w:r w:rsidR="006644BA" w:rsidRPr="000655D7">
              <w:rPr>
                <w:rFonts w:eastAsia="宋体" w:cs="Arial"/>
                <w:lang w:eastAsia="zh-CN"/>
              </w:rPr>
              <w:t xml:space="preserve"> </w:t>
            </w:r>
          </w:p>
          <w:p w14:paraId="2C3212A7" w14:textId="25B75D44" w:rsidR="00D93509" w:rsidRPr="000655D7" w:rsidRDefault="004F5152">
            <w:pPr>
              <w:pStyle w:val="ListParagraph"/>
              <w:numPr>
                <w:ilvl w:val="0"/>
                <w:numId w:val="10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452A3D" w:rsidRPr="000655D7">
              <w:rPr>
                <w:rFonts w:eastAsia="宋体" w:cs="Arial"/>
                <w:lang w:eastAsia="zh-CN"/>
              </w:rPr>
              <w:t>E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6644BA" w:rsidRPr="000655D7">
              <w:rPr>
                <w:rFonts w:eastAsia="宋体" w:cs="Arial"/>
                <w:lang w:eastAsia="zh-CN"/>
              </w:rPr>
              <w:t>不适用</w:t>
            </w:r>
            <w:r w:rsidR="00763CE6" w:rsidRPr="000655D7">
              <w:rPr>
                <w:rFonts w:eastAsia="宋体" w:cs="Arial"/>
                <w:lang w:eastAsia="zh-CN"/>
              </w:rPr>
              <w:t>；</w:t>
            </w:r>
            <w:r w:rsidR="006644BA" w:rsidRPr="000655D7">
              <w:rPr>
                <w:rFonts w:eastAsia="宋体" w:cs="Arial"/>
                <w:lang w:eastAsia="zh-CN"/>
              </w:rPr>
              <w:t>我们在过去</w:t>
            </w:r>
            <w:r w:rsidR="00895FFF" w:rsidRPr="000655D7">
              <w:rPr>
                <w:rFonts w:eastAsia="宋体" w:cs="Arial"/>
                <w:lang w:eastAsia="zh-CN"/>
              </w:rPr>
              <w:t>五年</w:t>
            </w:r>
            <w:r w:rsidR="006644BA" w:rsidRPr="000655D7">
              <w:rPr>
                <w:rFonts w:eastAsia="宋体" w:cs="Arial"/>
                <w:lang w:eastAsia="zh-CN"/>
              </w:rPr>
              <w:t>中</w:t>
            </w:r>
            <w:r w:rsidR="00472C7F" w:rsidRPr="000655D7">
              <w:rPr>
                <w:rFonts w:eastAsia="宋体" w:cs="Arial" w:hint="eastAsia"/>
                <w:lang w:eastAsia="zh-CN"/>
              </w:rPr>
              <w:t>没有</w:t>
            </w:r>
            <w:r w:rsidR="00E121F3" w:rsidRPr="000655D7">
              <w:rPr>
                <w:rFonts w:eastAsia="宋体" w:cs="Arial" w:hint="eastAsia"/>
                <w:lang w:eastAsia="zh-CN"/>
              </w:rPr>
              <w:t>募集</w:t>
            </w:r>
            <w:r w:rsidR="006A6FE9" w:rsidRPr="000655D7">
              <w:rPr>
                <w:rFonts w:eastAsia="宋体" w:cs="Arial"/>
                <w:lang w:eastAsia="zh-CN"/>
              </w:rPr>
              <w:t>基金</w:t>
            </w:r>
          </w:p>
        </w:tc>
      </w:tr>
      <w:tr w:rsidR="0032770C" w:rsidRPr="000655D7" w14:paraId="5BF8FE3D" w14:textId="77777777" w:rsidTr="00676797">
        <w:trPr>
          <w:trHeight w:val="300"/>
        </w:trPr>
        <w:tc>
          <w:tcPr>
            <w:tcW w:w="14862" w:type="dxa"/>
            <w:gridSpan w:val="7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2EC879E4" w14:textId="77777777" w:rsidR="00290D21" w:rsidRPr="000655D7" w:rsidRDefault="00290D21" w:rsidP="00290D21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290D21" w:rsidRPr="000655D7" w14:paraId="41000E77" w14:textId="77777777" w:rsidTr="00676797">
        <w:trPr>
          <w:trHeight w:val="300"/>
        </w:trPr>
        <w:tc>
          <w:tcPr>
            <w:tcW w:w="14862" w:type="dxa"/>
            <w:gridSpan w:val="7"/>
            <w:shd w:val="clear" w:color="auto" w:fill="0070C0"/>
            <w:vAlign w:val="center"/>
          </w:tcPr>
          <w:p w14:paraId="7A3E3EE7" w14:textId="77777777" w:rsidR="00D93509" w:rsidRPr="000655D7" w:rsidRDefault="004F5152">
            <w:pPr>
              <w:ind w:right="-109"/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290D21" w:rsidRPr="000655D7" w14:paraId="14597164" w14:textId="77777777" w:rsidTr="00676797">
        <w:trPr>
          <w:trHeight w:val="300"/>
        </w:trPr>
        <w:tc>
          <w:tcPr>
            <w:tcW w:w="1843" w:type="dxa"/>
            <w:gridSpan w:val="2"/>
            <w:shd w:val="clear" w:color="auto" w:fill="auto"/>
            <w:vAlign w:val="center"/>
          </w:tcPr>
          <w:p w14:paraId="3A37D076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19" w:type="dxa"/>
            <w:gridSpan w:val="5"/>
            <w:shd w:val="clear" w:color="auto" w:fill="auto"/>
            <w:vAlign w:val="center"/>
          </w:tcPr>
          <w:p w14:paraId="0A45018F" w14:textId="017C1A2E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9B740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旨在说明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普通合伙人</w:t>
            </w:r>
            <w:r w:rsidR="003D3A4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3D3A4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GP</w:t>
            </w:r>
            <w:r w:rsidR="003D3A4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是否以及何时将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CF1CA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责任投资承诺纳入基金层面的法律文件。在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LPA</w:t>
            </w:r>
            <w:r w:rsidR="00A90FC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附函</w:t>
            </w:r>
            <w:r w:rsidR="008A64F0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8A64F0" w:rsidRPr="000655D7">
              <w:rPr>
                <w:rFonts w:eastAsia="宋体" w:cs="Arial"/>
                <w:sz w:val="16"/>
                <w:szCs w:val="16"/>
                <w:lang w:eastAsia="zh-CN"/>
              </w:rPr>
              <w:t>其他基金</w:t>
            </w:r>
            <w:r w:rsidR="00CF1CA1" w:rsidRPr="000655D7">
              <w:rPr>
                <w:rFonts w:eastAsia="宋体" w:cs="Arial"/>
                <w:sz w:val="16"/>
                <w:szCs w:val="16"/>
                <w:lang w:eastAsia="zh-CN"/>
              </w:rPr>
              <w:t>组成</w:t>
            </w:r>
            <w:r w:rsidR="008A64F0" w:rsidRPr="000655D7">
              <w:rPr>
                <w:rFonts w:eastAsia="宋体" w:cs="Arial"/>
                <w:sz w:val="16"/>
                <w:szCs w:val="16"/>
                <w:lang w:eastAsia="zh-CN"/>
              </w:rPr>
              <w:t>文件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CF1CA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负责任投资</w:t>
            </w:r>
            <w:r w:rsidR="00CF1CA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作出正式承诺，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被认为是</w:t>
            </w:r>
            <w:r w:rsidR="00CF1CA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="004A652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290D21" w:rsidRPr="000655D7" w14:paraId="4A23A6BA" w14:textId="77777777" w:rsidTr="00676797">
        <w:trPr>
          <w:trHeight w:val="300"/>
        </w:trPr>
        <w:tc>
          <w:tcPr>
            <w:tcW w:w="1843" w:type="dxa"/>
            <w:gridSpan w:val="2"/>
            <w:shd w:val="clear" w:color="auto" w:fill="auto"/>
            <w:vAlign w:val="center"/>
          </w:tcPr>
          <w:p w14:paraId="465FC3C6" w14:textId="52790A86" w:rsidR="00D93509" w:rsidRPr="000655D7" w:rsidRDefault="0068606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19" w:type="dxa"/>
            <w:gridSpan w:val="5"/>
            <w:shd w:val="clear" w:color="auto" w:fill="auto"/>
            <w:vAlign w:val="center"/>
          </w:tcPr>
          <w:p w14:paraId="62E6507B" w14:textId="657F0230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C631B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仅适用于</w:t>
            </w:r>
            <w:r w:rsidR="00B63A93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基金结构投资的</w:t>
            </w:r>
            <w:r w:rsidR="00CF1CA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普通合伙人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38AA5873" w14:textId="77777777" w:rsidR="006E14A6" w:rsidRPr="000655D7" w:rsidRDefault="006E14A6" w:rsidP="006E14A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A0FFE7A" w14:textId="204753F2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签署方应</w:t>
            </w:r>
            <w:r w:rsidR="006E14A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报告任何</w:t>
            </w:r>
            <w:r w:rsidR="00F5304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</w:t>
            </w:r>
            <w:r w:rsidR="00F07C89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实施</w:t>
            </w:r>
            <w:r w:rsidR="006E14A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负责任投资和</w:t>
            </w:r>
            <w:r w:rsidR="00F07C89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考虑</w:t>
            </w:r>
            <w:r w:rsidR="006E14A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6E14A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问题有关的正式承诺，这些承诺</w:t>
            </w:r>
            <w:r w:rsidR="00763CE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由</w:t>
            </w:r>
            <w:r w:rsidR="00CF1CA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普通合伙人</w:t>
            </w:r>
            <w:r w:rsidR="00763CE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发起或</w:t>
            </w:r>
            <w:r w:rsidR="003B5ADF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经</w:t>
            </w:r>
            <w:r w:rsidR="00CF1CA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有限合伙人</w:t>
            </w:r>
            <w:r w:rsidR="006E14A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要求并包括在</w:t>
            </w:r>
            <w:r w:rsidR="006E14A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LPA</w:t>
            </w:r>
            <w:r w:rsidR="00763CE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CE0E4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附函</w:t>
            </w:r>
            <w:r w:rsidR="0068202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68202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="0068202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682021" w:rsidRPr="000655D7">
              <w:rPr>
                <w:rFonts w:eastAsia="宋体" w:cs="Arial"/>
                <w:sz w:val="16"/>
                <w:szCs w:val="16"/>
                <w:lang w:eastAsia="zh-CN"/>
              </w:rPr>
              <w:t>其他组成基金文件</w:t>
            </w:r>
            <w:r w:rsidR="006E14A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中。</w:t>
            </w:r>
            <w:r w:rsidR="006E14A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52A29231" w14:textId="77777777" w:rsidR="003B3211" w:rsidRPr="000655D7" w:rsidRDefault="003B3211" w:rsidP="006E14A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1CF5604" w14:textId="6448CF03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如果在报告年度内</w:t>
            </w:r>
            <w:r w:rsidR="006D68F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未</w:t>
            </w:r>
            <w:r w:rsidR="00E121F3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募集</w:t>
            </w:r>
            <w:r w:rsidR="003B7BE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基金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AB5CAC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请</w:t>
            </w:r>
            <w:r w:rsidR="00D20A3D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采用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上一</w:t>
            </w:r>
            <w:r w:rsidR="00D20A3D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次</w:t>
            </w:r>
            <w:r w:rsidR="00E121F3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募集</w:t>
            </w:r>
            <w:r w:rsidR="003B7BE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基金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的报告年度</w:t>
            </w:r>
            <w:r w:rsidR="00B63A93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最多五年前）。</w:t>
            </w:r>
          </w:p>
        </w:tc>
      </w:tr>
      <w:tr w:rsidR="00290D21" w:rsidRPr="000655D7" w14:paraId="7F2B1D79" w14:textId="77777777" w:rsidTr="00676797">
        <w:trPr>
          <w:trHeight w:val="300"/>
        </w:trPr>
        <w:tc>
          <w:tcPr>
            <w:tcW w:w="1843" w:type="dxa"/>
            <w:gridSpan w:val="2"/>
            <w:shd w:val="clear" w:color="auto" w:fill="auto"/>
            <w:vAlign w:val="center"/>
          </w:tcPr>
          <w:p w14:paraId="54C00E27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19" w:type="dxa"/>
            <w:gridSpan w:val="5"/>
            <w:shd w:val="clear" w:color="auto" w:fill="auto"/>
            <w:vAlign w:val="center"/>
          </w:tcPr>
          <w:p w14:paraId="66EBCD2D" w14:textId="254E32E3" w:rsidR="00D93509" w:rsidRPr="000655D7" w:rsidRDefault="00F877F8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请参阅《</w:t>
            </w:r>
            <w:r w:rsidR="000655D7" w:rsidRPr="000655D7">
              <w:fldChar w:fldCharType="begin"/>
            </w:r>
            <w:r w:rsidR="000655D7" w:rsidRPr="000655D7">
              <w:rPr>
                <w:lang w:eastAsia="zh-CN"/>
              </w:rPr>
              <w:instrText xml:space="preserve"> HYPERLINK "https://www.unpri.org/private-equity/incorporating-responsible-investment-requirements-into-private-equity-fund-terms/118.article" </w:instrText>
            </w:r>
            <w:r w:rsidR="000655D7" w:rsidRPr="000655D7">
              <w:fldChar w:fldCharType="separate"/>
            </w:r>
            <w:r w:rsidRPr="000655D7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将负责任投资要求纳入私募股权基金条款</w:t>
            </w:r>
            <w:r w:rsidR="000655D7" w:rsidRPr="000655D7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》</w:t>
            </w:r>
            <w:r w:rsidR="003B7BE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获得</w:t>
            </w:r>
            <w:r w:rsidR="003B7BE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更多指引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290D21" w:rsidRPr="000655D7" w14:paraId="624151C7" w14:textId="77777777" w:rsidTr="00676797">
        <w:trPr>
          <w:trHeight w:val="300"/>
        </w:trPr>
        <w:tc>
          <w:tcPr>
            <w:tcW w:w="14862" w:type="dxa"/>
            <w:gridSpan w:val="7"/>
            <w:shd w:val="clear" w:color="auto" w:fill="0070C0"/>
            <w:vAlign w:val="center"/>
          </w:tcPr>
          <w:p w14:paraId="34169AE7" w14:textId="77777777" w:rsidR="00D93509" w:rsidRPr="000655D7" w:rsidRDefault="004F515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逻辑</w:t>
            </w:r>
            <w:proofErr w:type="spellEnd"/>
          </w:p>
        </w:tc>
      </w:tr>
      <w:tr w:rsidR="00290D21" w:rsidRPr="000655D7" w14:paraId="7F959B93" w14:textId="77777777" w:rsidTr="00676797">
        <w:trPr>
          <w:trHeight w:val="300"/>
        </w:trPr>
        <w:tc>
          <w:tcPr>
            <w:tcW w:w="1843" w:type="dxa"/>
            <w:gridSpan w:val="2"/>
            <w:shd w:val="clear" w:color="auto" w:fill="auto"/>
            <w:vAlign w:val="center"/>
          </w:tcPr>
          <w:p w14:paraId="7EEB3287" w14:textId="20BEA061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19" w:type="dxa"/>
            <w:gridSpan w:val="5"/>
            <w:shd w:val="clear" w:color="auto" w:fill="auto"/>
            <w:vAlign w:val="center"/>
          </w:tcPr>
          <w:p w14:paraId="1FFE732F" w14:textId="6A64B9FD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F877F8" w:rsidRPr="000655D7">
              <w:rPr>
                <w:rFonts w:eastAsia="宋体" w:cs="Arial"/>
                <w:sz w:val="16"/>
                <w:szCs w:val="16"/>
              </w:rPr>
              <w:t>OO</w:t>
            </w:r>
            <w:r w:rsidR="00D2120D" w:rsidRPr="000655D7">
              <w:rPr>
                <w:rFonts w:eastAsia="宋体" w:cs="Arial"/>
                <w:sz w:val="16"/>
                <w:szCs w:val="16"/>
              </w:rPr>
              <w:t xml:space="preserve"> 21</w:t>
            </w:r>
            <w:r w:rsidRPr="000655D7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290D21" w:rsidRPr="000655D7" w14:paraId="1D4A1AF8" w14:textId="77777777" w:rsidTr="00676797">
        <w:trPr>
          <w:trHeight w:val="300"/>
        </w:trPr>
        <w:tc>
          <w:tcPr>
            <w:tcW w:w="1843" w:type="dxa"/>
            <w:gridSpan w:val="2"/>
            <w:shd w:val="clear" w:color="auto" w:fill="auto"/>
            <w:vAlign w:val="center"/>
          </w:tcPr>
          <w:p w14:paraId="297E5DE0" w14:textId="504C3FE8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19" w:type="dxa"/>
            <w:gridSpan w:val="5"/>
            <w:shd w:val="clear" w:color="auto" w:fill="auto"/>
            <w:vAlign w:val="center"/>
          </w:tcPr>
          <w:p w14:paraId="6FE41D6F" w14:textId="7777777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290D21" w:rsidRPr="000655D7" w14:paraId="0128BAC7" w14:textId="77777777" w:rsidTr="00676797">
        <w:trPr>
          <w:trHeight w:val="300"/>
        </w:trPr>
        <w:tc>
          <w:tcPr>
            <w:tcW w:w="14862" w:type="dxa"/>
            <w:gridSpan w:val="7"/>
            <w:shd w:val="clear" w:color="auto" w:fill="0070C0"/>
            <w:vAlign w:val="center"/>
          </w:tcPr>
          <w:p w14:paraId="3EF96872" w14:textId="77777777" w:rsidR="00D93509" w:rsidRPr="000655D7" w:rsidRDefault="004F515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290D21" w:rsidRPr="000655D7" w14:paraId="1A1E2C88" w14:textId="77777777" w:rsidTr="00125143">
        <w:trPr>
          <w:trHeight w:val="354"/>
        </w:trPr>
        <w:tc>
          <w:tcPr>
            <w:tcW w:w="1843" w:type="dxa"/>
            <w:gridSpan w:val="2"/>
            <w:shd w:val="clear" w:color="auto" w:fill="auto"/>
            <w:vAlign w:val="center"/>
          </w:tcPr>
          <w:p w14:paraId="12922436" w14:textId="77777777" w:rsidR="00D93509" w:rsidRPr="000655D7" w:rsidRDefault="004F5152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8789" w:type="dxa"/>
            <w:gridSpan w:val="3"/>
            <w:shd w:val="clear" w:color="auto" w:fill="auto"/>
            <w:vAlign w:val="center"/>
          </w:tcPr>
          <w:p w14:paraId="0B83DCC6" w14:textId="1C873272" w:rsidR="00D93509" w:rsidRPr="000655D7" w:rsidRDefault="003B7BE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本指标满分为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CA45E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CB95CE6" w14:textId="77777777" w:rsidR="006E14A6" w:rsidRPr="000655D7" w:rsidRDefault="006E14A6" w:rsidP="006E14A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E2DD841" w14:textId="1F43F816" w:rsidR="00D93509" w:rsidRPr="000655D7" w:rsidRDefault="003B7BE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</w:t>
            </w:r>
            <w:r w:rsidR="005E6098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4FCE1EF6" w14:textId="4EE7CD1D" w:rsidR="00D93509" w:rsidRPr="000655D7" w:rsidRDefault="003B7BE7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</w:t>
            </w:r>
            <w:r w:rsidR="005E6098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B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66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6B4E58E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186AC0B" w14:textId="3EA96EE0" w:rsidR="00D93509" w:rsidRPr="000655D7" w:rsidRDefault="003B7BE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</w:t>
            </w:r>
            <w:r w:rsidR="005E6098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择</w:t>
            </w:r>
            <w:r w:rsidR="6B4E58E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="6B4E58E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33</w:t>
            </w:r>
            <w:r w:rsidR="6B4E58E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1682F252" w14:textId="49CFA9C6" w:rsidR="00D93509" w:rsidRPr="000655D7" w:rsidRDefault="003B7BE7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</w:t>
            </w:r>
            <w:r w:rsidR="005E6098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30" w:type="dxa"/>
            <w:gridSpan w:val="2"/>
            <w:shd w:val="clear" w:color="auto" w:fill="auto"/>
            <w:vAlign w:val="center"/>
          </w:tcPr>
          <w:p w14:paraId="389702D7" w14:textId="07074662" w:rsidR="00D93509" w:rsidRPr="000655D7" w:rsidRDefault="003B0EF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</w:t>
            </w:r>
            <w:r w:rsidR="005539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1454BDC9" w14:textId="77777777" w:rsidR="4A44DAEB" w:rsidRPr="000655D7" w:rsidRDefault="4A44DAEB" w:rsidP="4A44DAEB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2018D08" w14:textId="2CBFD58F" w:rsidR="00D93509" w:rsidRPr="000655D7" w:rsidRDefault="00A009C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881D7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D </w:t>
            </w:r>
            <w:r w:rsidR="00881D7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将导致该指标</w:t>
            </w:r>
            <w:r w:rsidR="006D7A7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="00881D7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881D7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881D7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608C2A8B" w14:textId="77777777" w:rsidR="00881D7E" w:rsidRPr="000655D7" w:rsidRDefault="00881D7E" w:rsidP="4A44DAEB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C491100" w14:textId="1B10146A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322E5647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E</w:t>
            </w:r>
            <w:r w:rsidR="322E564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意味着该指标</w:t>
            </w:r>
            <w:r w:rsidR="000E318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将记录为</w:t>
            </w:r>
            <w:r w:rsidR="000E318C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0E318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不适用</w:t>
            </w:r>
            <w:r w:rsidR="000E318C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C631B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4A012D2B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签署方不会因为</w:t>
            </w:r>
            <w:r w:rsidR="00A009C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该</w:t>
            </w:r>
            <w:r w:rsidR="4A012D2B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指标而</w:t>
            </w:r>
            <w:r w:rsidR="005E60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被扣分</w:t>
            </w:r>
            <w:r w:rsidR="4A012D2B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290D21" w:rsidRPr="000655D7" w14:paraId="5CCEBF92" w14:textId="77777777" w:rsidTr="00676797">
        <w:trPr>
          <w:trHeight w:val="300"/>
        </w:trPr>
        <w:tc>
          <w:tcPr>
            <w:tcW w:w="1843" w:type="dxa"/>
            <w:gridSpan w:val="2"/>
            <w:shd w:val="clear" w:color="auto" w:fill="auto"/>
            <w:vAlign w:val="center"/>
          </w:tcPr>
          <w:p w14:paraId="129F16E1" w14:textId="7EE64367" w:rsidR="00D93509" w:rsidRPr="000655D7" w:rsidRDefault="001F1340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19" w:type="dxa"/>
            <w:gridSpan w:val="5"/>
            <w:shd w:val="clear" w:color="auto" w:fill="auto"/>
            <w:vAlign w:val="center"/>
          </w:tcPr>
          <w:p w14:paraId="7C3D756D" w14:textId="46FDA55B" w:rsidR="00D93509" w:rsidRPr="000655D7" w:rsidRDefault="00B43B5B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02983051" w14:textId="77777777" w:rsidR="006F310B" w:rsidRPr="000655D7" w:rsidRDefault="006F310B">
      <w:pPr>
        <w:spacing w:after="160" w:line="259" w:lineRule="auto"/>
        <w:rPr>
          <w:rFonts w:eastAsia="宋体" w:cs="Arial"/>
          <w:caps/>
          <w:color w:val="2F5496" w:themeColor="accent1" w:themeShade="BF"/>
          <w:sz w:val="40"/>
          <w:szCs w:val="32"/>
          <w:lang w:eastAsia="zh-CN"/>
        </w:rPr>
      </w:pPr>
      <w:r w:rsidRPr="000655D7">
        <w:rPr>
          <w:rFonts w:eastAsia="宋体" w:cs="Arial"/>
          <w:lang w:eastAsia="zh-CN"/>
        </w:rPr>
        <w:br w:type="page"/>
      </w:r>
    </w:p>
    <w:p w14:paraId="23823299" w14:textId="77777777" w:rsidR="00D93509" w:rsidRPr="000655D7" w:rsidRDefault="004F5152">
      <w:pPr>
        <w:pStyle w:val="Heading1"/>
        <w:rPr>
          <w:rFonts w:eastAsia="宋体" w:cs="Arial"/>
          <w:lang w:eastAsia="zh-CN"/>
        </w:rPr>
      </w:pPr>
      <w:bookmarkStart w:id="12" w:name="_Toc135415287"/>
      <w:r w:rsidRPr="000655D7">
        <w:rPr>
          <w:rFonts w:eastAsia="宋体" w:cs="Arial"/>
          <w:lang w:eastAsia="zh-CN"/>
        </w:rPr>
        <w:lastRenderedPageBreak/>
        <w:t>投资前</w:t>
      </w:r>
      <w:bookmarkEnd w:id="12"/>
    </w:p>
    <w:p w14:paraId="54DBE0A3" w14:textId="568F615A" w:rsidR="00D93509" w:rsidRPr="000655D7" w:rsidRDefault="001E38DD">
      <w:pPr>
        <w:pStyle w:val="Heading2"/>
        <w:tabs>
          <w:tab w:val="left" w:pos="12758"/>
        </w:tabs>
        <w:rPr>
          <w:rFonts w:eastAsia="宋体" w:cs="Arial"/>
          <w:caps w:val="0"/>
          <w:color w:val="auto"/>
          <w:sz w:val="20"/>
          <w:szCs w:val="20"/>
          <w:lang w:eastAsia="zh-CN"/>
        </w:rPr>
      </w:pPr>
      <w:bookmarkStart w:id="13" w:name="_Toc135415288"/>
      <w:r w:rsidRPr="000655D7">
        <w:rPr>
          <w:rFonts w:eastAsia="宋体" w:cs="Arial"/>
          <w:lang w:eastAsia="zh-CN"/>
        </w:rPr>
        <w:t>实质性</w:t>
      </w:r>
      <w:r w:rsidR="006D68F1" w:rsidRPr="000655D7">
        <w:rPr>
          <w:rFonts w:eastAsia="宋体" w:cs="Arial"/>
          <w:lang w:eastAsia="zh-CN"/>
        </w:rPr>
        <w:t>分析</w:t>
      </w:r>
      <w:r w:rsidR="006D68F1" w:rsidRPr="000655D7">
        <w:rPr>
          <w:rFonts w:eastAsia="宋体" w:cs="Arial"/>
          <w:lang w:eastAsia="zh-CN"/>
        </w:rPr>
        <w:t>[RE 3</w:t>
      </w:r>
      <w:r w:rsidR="006D68F1" w:rsidRPr="000655D7">
        <w:rPr>
          <w:rFonts w:eastAsia="宋体" w:cs="Arial"/>
          <w:lang w:eastAsia="zh-CN"/>
        </w:rPr>
        <w:t>，</w:t>
      </w:r>
      <w:r w:rsidR="006D68F1" w:rsidRPr="000655D7">
        <w:rPr>
          <w:rFonts w:eastAsia="宋体" w:cs="Arial"/>
          <w:lang w:eastAsia="zh-CN"/>
        </w:rPr>
        <w:t>RE 3.1]</w:t>
      </w:r>
      <w:bookmarkEnd w:id="13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794"/>
        <w:gridCol w:w="43"/>
        <w:gridCol w:w="1552"/>
        <w:gridCol w:w="2565"/>
        <w:gridCol w:w="251"/>
        <w:gridCol w:w="458"/>
        <w:gridCol w:w="3969"/>
        <w:gridCol w:w="2283"/>
        <w:gridCol w:w="1969"/>
      </w:tblGrid>
      <w:tr w:rsidR="00573B0E" w:rsidRPr="000655D7" w14:paraId="2219CF47" w14:textId="77777777" w:rsidTr="00573B0E">
        <w:trPr>
          <w:trHeight w:val="367"/>
        </w:trPr>
        <w:tc>
          <w:tcPr>
            <w:tcW w:w="1837" w:type="dxa"/>
            <w:gridSpan w:val="2"/>
            <w:vMerge w:val="restart"/>
            <w:shd w:val="clear" w:color="auto" w:fill="DFF5F9"/>
            <w:vAlign w:val="center"/>
            <w:hideMark/>
          </w:tcPr>
          <w:p w14:paraId="1245C1E2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192BA776" w14:textId="77777777" w:rsidR="00573B0E" w:rsidRPr="000655D7" w:rsidRDefault="00573B0E" w:rsidP="006F2E9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3AC421B9" w14:textId="77777777" w:rsidR="00D93509" w:rsidRPr="000655D7" w:rsidRDefault="004F5152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14" w:name="_Toc135415289"/>
            <w:r w:rsidRPr="000655D7">
              <w:rPr>
                <w:rFonts w:eastAsia="宋体"/>
                <w:lang w:val="en-GB"/>
              </w:rPr>
              <w:t>RE 3</w:t>
            </w:r>
            <w:bookmarkEnd w:id="14"/>
          </w:p>
        </w:tc>
        <w:tc>
          <w:tcPr>
            <w:tcW w:w="1552" w:type="dxa"/>
            <w:shd w:val="clear" w:color="auto" w:fill="DFF5F9"/>
            <w:vAlign w:val="center"/>
            <w:hideMark/>
          </w:tcPr>
          <w:p w14:paraId="114E9778" w14:textId="71290A47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16" w:type="dxa"/>
            <w:gridSpan w:val="2"/>
            <w:shd w:val="clear" w:color="auto" w:fill="DFF5F9"/>
            <w:vAlign w:val="center"/>
          </w:tcPr>
          <w:p w14:paraId="0F15813B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427" w:type="dxa"/>
            <w:gridSpan w:val="2"/>
            <w:vMerge w:val="restart"/>
            <w:shd w:val="clear" w:color="auto" w:fill="DFF5F9"/>
            <w:vAlign w:val="center"/>
          </w:tcPr>
          <w:p w14:paraId="470B7579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1DA66FE9" w14:textId="77777777" w:rsidR="00573B0E" w:rsidRPr="000655D7" w:rsidRDefault="00573B0E" w:rsidP="006F2E98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15200607" w14:textId="554CAFBC" w:rsidR="00D93509" w:rsidRPr="000655D7" w:rsidRDefault="001E38DD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实质性</w:t>
            </w:r>
            <w:r w:rsidR="006D68F1" w:rsidRPr="000655D7">
              <w:rPr>
                <w:rFonts w:eastAsia="宋体" w:cs="Arial"/>
                <w:b/>
                <w:bCs/>
                <w:sz w:val="22"/>
                <w:szCs w:val="22"/>
              </w:rPr>
              <w:t>分析</w:t>
            </w:r>
            <w:proofErr w:type="spellEnd"/>
          </w:p>
        </w:tc>
        <w:tc>
          <w:tcPr>
            <w:tcW w:w="2283" w:type="dxa"/>
            <w:vMerge w:val="restart"/>
            <w:shd w:val="clear" w:color="auto" w:fill="DFF5F9"/>
            <w:vAlign w:val="center"/>
            <w:hideMark/>
          </w:tcPr>
          <w:p w14:paraId="0893FFDB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30CB28B6" w14:textId="77777777" w:rsidR="00573B0E" w:rsidRPr="000655D7" w:rsidRDefault="00573B0E" w:rsidP="006F2E9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7CE591C6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69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E1659F6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0A85DDC1" w14:textId="77777777" w:rsidR="00573B0E" w:rsidRPr="000655D7" w:rsidRDefault="00573B0E" w:rsidP="006F2E9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4C98EF1B" w14:textId="454144B3" w:rsidR="00D93509" w:rsidRPr="000655D7" w:rsidRDefault="00FD522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573B0E" w:rsidRPr="000655D7" w14:paraId="79CBF5B0" w14:textId="77777777" w:rsidTr="00573B0E">
        <w:trPr>
          <w:trHeight w:val="367"/>
        </w:trPr>
        <w:tc>
          <w:tcPr>
            <w:tcW w:w="1837" w:type="dxa"/>
            <w:gridSpan w:val="2"/>
            <w:vMerge/>
            <w:vAlign w:val="center"/>
          </w:tcPr>
          <w:p w14:paraId="5331A2EB" w14:textId="77777777" w:rsidR="00573B0E" w:rsidRPr="000655D7" w:rsidRDefault="00573B0E" w:rsidP="006F2E9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2" w:type="dxa"/>
            <w:shd w:val="clear" w:color="auto" w:fill="DFF5F9"/>
            <w:vAlign w:val="center"/>
          </w:tcPr>
          <w:p w14:paraId="32440031" w14:textId="10FE099E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16" w:type="dxa"/>
            <w:gridSpan w:val="2"/>
            <w:shd w:val="clear" w:color="auto" w:fill="DFF5F9"/>
            <w:vAlign w:val="center"/>
          </w:tcPr>
          <w:p w14:paraId="75C82413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RE 3.1</w:t>
            </w:r>
          </w:p>
        </w:tc>
        <w:tc>
          <w:tcPr>
            <w:tcW w:w="4427" w:type="dxa"/>
            <w:gridSpan w:val="2"/>
            <w:vMerge/>
            <w:vAlign w:val="center"/>
          </w:tcPr>
          <w:p w14:paraId="1A1CE9A9" w14:textId="77777777" w:rsidR="00573B0E" w:rsidRPr="000655D7" w:rsidRDefault="00573B0E" w:rsidP="006F2E9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2283" w:type="dxa"/>
            <w:vMerge/>
            <w:vAlign w:val="center"/>
          </w:tcPr>
          <w:p w14:paraId="623CBC81" w14:textId="77777777" w:rsidR="00573B0E" w:rsidRPr="000655D7" w:rsidRDefault="00573B0E" w:rsidP="006F2E9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69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F187EF9" w14:textId="77777777" w:rsidR="00573B0E" w:rsidRPr="000655D7" w:rsidRDefault="00573B0E" w:rsidP="006F2E9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554536" w:rsidRPr="000655D7" w14:paraId="26CB7718" w14:textId="77777777" w:rsidTr="00573B0E">
        <w:trPr>
          <w:trHeight w:val="567"/>
        </w:trPr>
        <w:tc>
          <w:tcPr>
            <w:tcW w:w="14884" w:type="dxa"/>
            <w:gridSpan w:val="9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09D5BF9" w14:textId="79FE9430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b/>
                <w:bCs/>
                <w:lang w:eastAsia="zh-CN"/>
              </w:rPr>
              <w:t>在报告年度，</w:t>
            </w:r>
            <w:r w:rsidR="009F6ACF" w:rsidRPr="000655D7">
              <w:rPr>
                <w:rFonts w:eastAsia="宋体" w:cs="Arial"/>
                <w:b/>
                <w:bCs/>
                <w:lang w:eastAsia="zh-CN"/>
              </w:rPr>
              <w:t>贵机构</w:t>
            </w:r>
            <w:r w:rsidRPr="000655D7">
              <w:rPr>
                <w:rFonts w:eastAsia="宋体" w:cs="Arial"/>
                <w:b/>
                <w:bCs/>
                <w:lang w:eastAsia="zh-CN"/>
              </w:rPr>
              <w:t>如何对潜在房地产投资进行</w:t>
            </w:r>
            <w:hyperlink r:id="rId20">
              <w:r w:rsidRPr="000655D7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ESG</w:t>
              </w:r>
              <w:r w:rsidR="001E38DD" w:rsidRPr="000655D7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实质性</w:t>
              </w:r>
              <w:r w:rsidRPr="000655D7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分析</w:t>
              </w:r>
            </w:hyperlink>
            <w:r w:rsidRPr="000655D7">
              <w:rPr>
                <w:rFonts w:eastAsia="宋体" w:cs="Arial"/>
                <w:b/>
                <w:bCs/>
                <w:lang w:eastAsia="zh-CN"/>
              </w:rPr>
              <w:t>？</w:t>
            </w:r>
          </w:p>
          <w:p w14:paraId="4FDE1CD3" w14:textId="77777777" w:rsidR="006F310B" w:rsidRPr="000655D7" w:rsidRDefault="006F310B" w:rsidP="7430B3E5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</w:p>
          <w:p w14:paraId="17049B6E" w14:textId="3EB98BF9" w:rsidR="00D93509" w:rsidRPr="000655D7" w:rsidRDefault="004F5152">
            <w:pPr>
              <w:spacing w:line="276" w:lineRule="auto"/>
              <w:textAlignment w:val="baseline"/>
              <w:rPr>
                <w:rStyle w:val="Hyperlink"/>
                <w:rFonts w:eastAsia="宋体" w:cs="Arial"/>
                <w:i/>
                <w:iCs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i/>
                <w:color w:val="000000" w:themeColor="text1"/>
                <w:lang w:eastAsia="zh-CN"/>
              </w:rPr>
              <w:t>如果</w:t>
            </w:r>
            <w:r w:rsidR="2C47ABC7" w:rsidRPr="000655D7">
              <w:rPr>
                <w:rStyle w:val="Hyperlink"/>
                <w:rFonts w:eastAsia="宋体" w:cs="Arial"/>
                <w:i/>
                <w:color w:val="000000" w:themeColor="text1"/>
                <w:lang w:eastAsia="zh-CN"/>
              </w:rPr>
              <w:t>签署</w:t>
            </w:r>
            <w:r w:rsidRPr="000655D7">
              <w:rPr>
                <w:rStyle w:val="Hyperlink"/>
                <w:rFonts w:eastAsia="宋体" w:cs="Arial"/>
                <w:i/>
                <w:color w:val="000000" w:themeColor="text1"/>
                <w:lang w:eastAsia="zh-CN"/>
              </w:rPr>
              <w:t>方在报告年度</w:t>
            </w:r>
            <w:r w:rsidR="006D68F1" w:rsidRPr="000655D7">
              <w:rPr>
                <w:rStyle w:val="Hyperlink"/>
                <w:rFonts w:eastAsia="宋体" w:cs="Arial"/>
                <w:i/>
                <w:color w:val="000000" w:themeColor="text1"/>
                <w:lang w:eastAsia="zh-CN"/>
              </w:rPr>
              <w:t>未</w:t>
            </w:r>
            <w:r w:rsidRPr="000655D7">
              <w:rPr>
                <w:rStyle w:val="Hyperlink"/>
                <w:rFonts w:eastAsia="宋体" w:cs="Arial"/>
                <w:i/>
                <w:color w:val="000000" w:themeColor="text1"/>
                <w:lang w:eastAsia="zh-CN"/>
              </w:rPr>
              <w:t>分析任何潜在房地产投资，</w:t>
            </w:r>
            <w:r w:rsidR="006D68F1" w:rsidRPr="000655D7">
              <w:rPr>
                <w:rStyle w:val="Hyperlink"/>
                <w:rFonts w:eastAsia="宋体" w:cs="Arial" w:hint="eastAsia"/>
                <w:i/>
                <w:color w:val="000000" w:themeColor="text1"/>
                <w:lang w:eastAsia="zh-CN"/>
              </w:rPr>
              <w:t>请</w:t>
            </w:r>
            <w:r w:rsidR="009D3BD7" w:rsidRPr="000655D7">
              <w:rPr>
                <w:rStyle w:val="Hyperlink"/>
                <w:rFonts w:eastAsia="宋体" w:cs="Arial"/>
                <w:i/>
                <w:color w:val="000000" w:themeColor="text1"/>
                <w:lang w:eastAsia="zh-CN"/>
              </w:rPr>
              <w:t>采用</w:t>
            </w:r>
            <w:r w:rsidR="006D68F1" w:rsidRPr="000655D7">
              <w:rPr>
                <w:rStyle w:val="Hyperlink"/>
                <w:rFonts w:eastAsia="宋体" w:cs="Arial" w:hint="eastAsia"/>
                <w:i/>
                <w:color w:val="000000" w:themeColor="text1"/>
                <w:lang w:eastAsia="zh-CN"/>
              </w:rPr>
              <w:t>上一次</w:t>
            </w:r>
            <w:r w:rsidR="7E5216B9" w:rsidRPr="000655D7">
              <w:rPr>
                <w:rStyle w:val="Hyperlink"/>
                <w:rFonts w:eastAsia="宋体" w:cs="Arial"/>
                <w:i/>
                <w:color w:val="000000" w:themeColor="text1"/>
                <w:lang w:eastAsia="zh-CN"/>
              </w:rPr>
              <w:t>分析</w:t>
            </w:r>
            <w:r w:rsidRPr="000655D7">
              <w:rPr>
                <w:rStyle w:val="Hyperlink"/>
                <w:rFonts w:eastAsia="宋体" w:cs="Arial"/>
                <w:i/>
                <w:color w:val="000000" w:themeColor="text1"/>
                <w:lang w:eastAsia="zh-CN"/>
              </w:rPr>
              <w:t>潜在房地产投资的报告年度。</w:t>
            </w:r>
          </w:p>
        </w:tc>
      </w:tr>
      <w:tr w:rsidR="00555D75" w:rsidRPr="000655D7" w14:paraId="40A5EA21" w14:textId="77777777" w:rsidTr="00573B0E">
        <w:trPr>
          <w:trHeight w:val="465"/>
        </w:trPr>
        <w:tc>
          <w:tcPr>
            <w:tcW w:w="6663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6A4AD08" w14:textId="080AEBBF" w:rsidR="00D93509" w:rsidRPr="000655D7" w:rsidRDefault="004F5152">
            <w:pPr>
              <w:pStyle w:val="ListParagraph"/>
              <w:numPr>
                <w:ilvl w:val="0"/>
                <w:numId w:val="48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(A) </w:t>
            </w:r>
            <w:r w:rsidR="00D476D0" w:rsidRPr="000655D7">
              <w:rPr>
                <w:rFonts w:eastAsia="宋体" w:cs="Arial"/>
                <w:lang w:eastAsia="zh-CN"/>
              </w:rPr>
              <w:t>我们</w:t>
            </w:r>
            <w:r w:rsidR="009D3BD7" w:rsidRPr="000655D7">
              <w:rPr>
                <w:rFonts w:eastAsia="宋体" w:cs="Arial"/>
                <w:lang w:eastAsia="zh-CN"/>
              </w:rPr>
              <w:t>评估了</w:t>
            </w:r>
            <w:r w:rsidR="00493ABD" w:rsidRPr="000655D7">
              <w:rPr>
                <w:rFonts w:eastAsia="宋体" w:cs="Arial"/>
                <w:lang w:eastAsia="zh-CN"/>
              </w:rPr>
              <w:t>每</w:t>
            </w:r>
            <w:r w:rsidR="00E27FC2" w:rsidRPr="000655D7">
              <w:rPr>
                <w:rFonts w:eastAsia="宋体" w:cs="Arial" w:hint="eastAsia"/>
                <w:lang w:eastAsia="zh-CN"/>
              </w:rPr>
              <w:t>项</w:t>
            </w:r>
            <w:r w:rsidR="00115F6F" w:rsidRPr="000655D7">
              <w:rPr>
                <w:rFonts w:eastAsia="宋体" w:cs="Arial" w:hint="eastAsia"/>
                <w:lang w:eastAsia="zh-CN"/>
              </w:rPr>
              <w:t>地产</w:t>
            </w:r>
            <w:r w:rsidR="00493ABD" w:rsidRPr="000655D7">
              <w:rPr>
                <w:rFonts w:eastAsia="宋体" w:cs="Arial"/>
                <w:lang w:eastAsia="zh-CN"/>
              </w:rPr>
              <w:t>的</w:t>
            </w:r>
            <w:r w:rsidR="00216C5B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D476D0" w:rsidRPr="000655D7">
              <w:rPr>
                <w:rFonts w:eastAsia="宋体" w:cs="Arial"/>
                <w:lang w:eastAsia="zh-CN"/>
              </w:rPr>
              <w:t>，因为每</w:t>
            </w:r>
            <w:r w:rsidR="00D829C5" w:rsidRPr="000655D7">
              <w:rPr>
                <w:rFonts w:eastAsia="宋体" w:cs="Arial" w:hint="eastAsia"/>
                <w:lang w:eastAsia="zh-CN"/>
              </w:rPr>
              <w:t>项</w:t>
            </w:r>
            <w:r w:rsidR="00115F6F" w:rsidRPr="000655D7">
              <w:rPr>
                <w:rFonts w:eastAsia="宋体" w:cs="Arial" w:hint="eastAsia"/>
                <w:lang w:eastAsia="zh-CN"/>
              </w:rPr>
              <w:t>地产</w:t>
            </w:r>
            <w:r w:rsidR="00D829C5" w:rsidRPr="000655D7">
              <w:rPr>
                <w:rFonts w:eastAsia="宋体" w:cs="Arial" w:hint="eastAsia"/>
                <w:lang w:eastAsia="zh-CN"/>
              </w:rPr>
              <w:t>均有自身特点</w:t>
            </w:r>
          </w:p>
        </w:tc>
        <w:tc>
          <w:tcPr>
            <w:tcW w:w="822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68EF986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[</w:t>
            </w:r>
            <w:r w:rsidRPr="000655D7">
              <w:rPr>
                <w:rFonts w:eastAsia="宋体" w:cs="Arial"/>
                <w:lang w:eastAsia="zh-CN"/>
              </w:rPr>
              <w:t>下拉式</w:t>
            </w:r>
            <w:r w:rsidR="00E85358" w:rsidRPr="000655D7">
              <w:rPr>
                <w:rFonts w:eastAsia="宋体" w:cs="Arial"/>
                <w:lang w:eastAsia="zh-CN"/>
              </w:rPr>
              <w:t>清单</w:t>
            </w:r>
            <w:r w:rsidRPr="000655D7">
              <w:rPr>
                <w:rFonts w:eastAsia="宋体" w:cs="Arial"/>
                <w:lang w:eastAsia="zh-CN"/>
              </w:rPr>
              <w:t>]</w:t>
            </w:r>
          </w:p>
          <w:p w14:paraId="46077FEB" w14:textId="77777777" w:rsidR="00124D41" w:rsidRPr="000655D7" w:rsidRDefault="00124D41" w:rsidP="00031C5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28C325FA" w14:textId="7DCD9A72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4D6A1C" w:rsidRPr="000655D7">
              <w:rPr>
                <w:rFonts w:eastAsia="宋体" w:cs="Arial"/>
                <w:lang w:eastAsia="zh-CN"/>
              </w:rPr>
              <w:t>1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4D6A1C" w:rsidRPr="000655D7">
              <w:rPr>
                <w:rFonts w:eastAsia="宋体" w:cs="Arial"/>
                <w:lang w:eastAsia="zh-CN"/>
              </w:rPr>
              <w:t>对我们的</w:t>
            </w:r>
            <w:r w:rsidR="009D3BD7" w:rsidRPr="000655D7">
              <w:rPr>
                <w:rFonts w:eastAsia="宋体" w:cs="Arial"/>
                <w:lang w:eastAsia="zh-CN"/>
              </w:rPr>
              <w:t>所有</w:t>
            </w:r>
            <w:r w:rsidR="004D6A1C" w:rsidRPr="000655D7">
              <w:rPr>
                <w:rFonts w:eastAsia="宋体" w:cs="Arial"/>
                <w:lang w:eastAsia="zh-CN"/>
              </w:rPr>
              <w:t>潜在房地产投资</w:t>
            </w:r>
          </w:p>
          <w:p w14:paraId="6194A5DC" w14:textId="53AAF21C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4D6A1C" w:rsidRPr="000655D7">
              <w:rPr>
                <w:rFonts w:eastAsia="宋体" w:cs="Arial"/>
                <w:lang w:eastAsia="zh-CN"/>
              </w:rPr>
              <w:t>2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4D6A1C" w:rsidRPr="000655D7">
              <w:rPr>
                <w:rFonts w:eastAsia="宋体" w:cs="Arial"/>
                <w:lang w:eastAsia="zh-CN"/>
              </w:rPr>
              <w:t>对我们</w:t>
            </w:r>
            <w:r w:rsidR="009D3BD7" w:rsidRPr="000655D7">
              <w:rPr>
                <w:rFonts w:eastAsia="宋体" w:cs="Arial"/>
                <w:lang w:eastAsia="zh-CN"/>
              </w:rPr>
              <w:t>的</w:t>
            </w:r>
            <w:r w:rsidR="004D6A1C" w:rsidRPr="000655D7">
              <w:rPr>
                <w:rFonts w:eastAsia="宋体" w:cs="Arial"/>
                <w:lang w:eastAsia="zh-CN"/>
              </w:rPr>
              <w:t>多数潜在房地产投资</w:t>
            </w:r>
          </w:p>
          <w:p w14:paraId="1EABD20C" w14:textId="4EC10038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4D6A1C" w:rsidRPr="000655D7">
              <w:rPr>
                <w:rFonts w:eastAsia="宋体" w:cs="Arial"/>
                <w:lang w:eastAsia="zh-CN"/>
              </w:rPr>
              <w:t>3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4D6A1C" w:rsidRPr="000655D7">
              <w:rPr>
                <w:rFonts w:eastAsia="宋体" w:cs="Arial"/>
                <w:lang w:eastAsia="zh-CN"/>
              </w:rPr>
              <w:t>对我们的</w:t>
            </w:r>
            <w:r w:rsidR="009D3BD7" w:rsidRPr="000655D7">
              <w:rPr>
                <w:rFonts w:eastAsia="宋体" w:cs="Arial"/>
                <w:lang w:eastAsia="zh-CN"/>
              </w:rPr>
              <w:t>少数潜在</w:t>
            </w:r>
            <w:r w:rsidR="004D6A1C" w:rsidRPr="000655D7">
              <w:rPr>
                <w:rFonts w:eastAsia="宋体" w:cs="Arial"/>
                <w:lang w:eastAsia="zh-CN"/>
              </w:rPr>
              <w:t>房地产投资</w:t>
            </w:r>
          </w:p>
        </w:tc>
      </w:tr>
      <w:tr w:rsidR="00555D75" w:rsidRPr="000655D7" w14:paraId="0FF6642D" w14:textId="77777777" w:rsidTr="00573B0E">
        <w:trPr>
          <w:trHeight w:val="465"/>
        </w:trPr>
        <w:tc>
          <w:tcPr>
            <w:tcW w:w="6663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813D0AD" w14:textId="0BBD5D1E" w:rsidR="00D93509" w:rsidRPr="000655D7" w:rsidRDefault="004F5152">
            <w:pPr>
              <w:pStyle w:val="ListParagraph"/>
              <w:numPr>
                <w:ilvl w:val="0"/>
                <w:numId w:val="47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(B) </w:t>
            </w:r>
            <w:r w:rsidR="00D476D0" w:rsidRPr="000655D7">
              <w:rPr>
                <w:rFonts w:eastAsia="宋体" w:cs="Arial"/>
                <w:lang w:eastAsia="zh-CN"/>
              </w:rPr>
              <w:t>我们</w:t>
            </w:r>
            <w:r w:rsidR="00A33E9F" w:rsidRPr="000655D7">
              <w:rPr>
                <w:rFonts w:eastAsia="宋体" w:cs="Arial" w:hint="eastAsia"/>
                <w:lang w:eastAsia="zh-CN"/>
              </w:rPr>
              <w:t>在</w:t>
            </w:r>
            <w:r w:rsidR="00115F6F" w:rsidRPr="000655D7">
              <w:rPr>
                <w:rFonts w:eastAsia="宋体" w:cs="Arial"/>
                <w:lang w:eastAsia="zh-CN"/>
              </w:rPr>
              <w:t>地产</w:t>
            </w:r>
            <w:r w:rsidR="00E1432F" w:rsidRPr="000655D7">
              <w:rPr>
                <w:rFonts w:eastAsia="宋体" w:cs="Arial"/>
                <w:lang w:eastAsia="zh-CN"/>
              </w:rPr>
              <w:t>层面</w:t>
            </w:r>
            <w:r w:rsidR="00D476D0" w:rsidRPr="000655D7" w:rsidDel="00835775">
              <w:rPr>
                <w:rFonts w:eastAsia="宋体" w:cs="Arial"/>
                <w:lang w:eastAsia="zh-CN"/>
              </w:rPr>
              <w:t>和</w:t>
            </w:r>
            <w:r w:rsidR="00115F6F" w:rsidRPr="000655D7">
              <w:rPr>
                <w:rFonts w:eastAsia="宋体" w:cs="Arial"/>
                <w:lang w:eastAsia="zh-CN"/>
              </w:rPr>
              <w:t>地产</w:t>
            </w:r>
            <w:r w:rsidR="00230252" w:rsidRPr="000655D7">
              <w:rPr>
                <w:rFonts w:eastAsia="宋体" w:cs="Arial"/>
                <w:lang w:eastAsia="zh-CN"/>
              </w:rPr>
              <w:t>类型</w:t>
            </w:r>
            <w:r w:rsidR="003911C1" w:rsidRPr="000655D7">
              <w:rPr>
                <w:rFonts w:eastAsia="宋体" w:cs="Arial"/>
                <w:lang w:eastAsia="zh-CN"/>
              </w:rPr>
              <w:t>或</w:t>
            </w:r>
            <w:r w:rsidR="00572C88" w:rsidRPr="000655D7">
              <w:rPr>
                <w:rFonts w:eastAsia="宋体" w:cs="Arial"/>
                <w:lang w:eastAsia="zh-CN"/>
              </w:rPr>
              <w:t>类别</w:t>
            </w:r>
            <w:r w:rsidR="007673D9" w:rsidRPr="000655D7">
              <w:rPr>
                <w:rFonts w:eastAsia="宋体" w:cs="Arial"/>
                <w:lang w:eastAsia="zh-CN"/>
              </w:rPr>
              <w:t>层面</w:t>
            </w:r>
            <w:r w:rsidR="00894432" w:rsidRPr="000655D7">
              <w:rPr>
                <w:rFonts w:eastAsia="宋体" w:cs="Arial" w:hint="eastAsia"/>
                <w:lang w:eastAsia="zh-CN"/>
              </w:rPr>
              <w:t>，</w:t>
            </w:r>
            <w:r w:rsidR="000224F2" w:rsidRPr="000655D7">
              <w:rPr>
                <w:rFonts w:eastAsia="宋体" w:cs="Arial" w:hint="eastAsia"/>
                <w:lang w:eastAsia="zh-CN"/>
              </w:rPr>
              <w:t>进行了</w:t>
            </w:r>
            <w:r w:rsidR="0099467E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99467E" w:rsidRPr="000655D7">
              <w:rPr>
                <w:rFonts w:eastAsia="宋体" w:cs="Arial"/>
                <w:lang w:eastAsia="zh-CN"/>
              </w:rPr>
              <w:t>分析</w:t>
            </w:r>
          </w:p>
        </w:tc>
        <w:tc>
          <w:tcPr>
            <w:tcW w:w="822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B394AC5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5D75" w:rsidRPr="000655D7" w14:paraId="3A658AC2" w14:textId="77777777" w:rsidTr="00573B0E">
        <w:tc>
          <w:tcPr>
            <w:tcW w:w="6663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A6DC884" w14:textId="4D9CE470" w:rsidR="00D93509" w:rsidRPr="000655D7" w:rsidRDefault="004F5152">
            <w:pPr>
              <w:pStyle w:val="ListParagraph"/>
              <w:numPr>
                <w:ilvl w:val="0"/>
                <w:numId w:val="46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(C) </w:t>
            </w:r>
            <w:r w:rsidR="00D476D0" w:rsidRPr="000655D7">
              <w:rPr>
                <w:rFonts w:eastAsia="宋体" w:cs="Arial"/>
                <w:lang w:eastAsia="zh-CN"/>
              </w:rPr>
              <w:t>我们只</w:t>
            </w:r>
            <w:r w:rsidR="00CE64D0" w:rsidRPr="000655D7">
              <w:rPr>
                <w:rFonts w:eastAsia="宋体" w:cs="Arial" w:hint="eastAsia"/>
                <w:lang w:eastAsia="zh-CN"/>
              </w:rPr>
              <w:t>在</w:t>
            </w:r>
            <w:r w:rsidR="00115F6F" w:rsidRPr="000655D7">
              <w:rPr>
                <w:rFonts w:eastAsia="宋体" w:cs="Arial"/>
                <w:lang w:eastAsia="zh-CN"/>
              </w:rPr>
              <w:t>地产</w:t>
            </w:r>
            <w:r w:rsidR="00D476D0" w:rsidRPr="000655D7">
              <w:rPr>
                <w:rFonts w:eastAsia="宋体" w:cs="Arial"/>
                <w:lang w:eastAsia="zh-CN"/>
              </w:rPr>
              <w:t>类型</w:t>
            </w:r>
            <w:r w:rsidR="00572C88" w:rsidRPr="000655D7">
              <w:rPr>
                <w:rFonts w:eastAsia="宋体" w:cs="Arial"/>
                <w:lang w:eastAsia="zh-CN"/>
              </w:rPr>
              <w:t>或</w:t>
            </w:r>
            <w:r w:rsidR="007673D9" w:rsidRPr="000655D7">
              <w:rPr>
                <w:rFonts w:eastAsia="宋体" w:cs="Arial"/>
                <w:lang w:eastAsia="zh-CN"/>
              </w:rPr>
              <w:t>类别层面</w:t>
            </w:r>
            <w:r w:rsidR="00CE64D0" w:rsidRPr="000655D7">
              <w:rPr>
                <w:rFonts w:eastAsia="宋体" w:cs="Arial" w:hint="eastAsia"/>
                <w:lang w:eastAsia="zh-CN"/>
              </w:rPr>
              <w:t>评估了</w:t>
            </w:r>
            <w:r w:rsidR="00066E3A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</w:p>
        </w:tc>
        <w:tc>
          <w:tcPr>
            <w:tcW w:w="822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0B27CAB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4536" w:rsidRPr="000655D7" w14:paraId="7595D206" w14:textId="77777777" w:rsidTr="00573B0E">
        <w:tc>
          <w:tcPr>
            <w:tcW w:w="14884" w:type="dxa"/>
            <w:gridSpan w:val="9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488F7C3" w14:textId="16F48AE9" w:rsidR="00D93509" w:rsidRPr="000655D7" w:rsidRDefault="004F5152">
            <w:pPr>
              <w:pStyle w:val="ListParagraph"/>
              <w:numPr>
                <w:ilvl w:val="0"/>
                <w:numId w:val="29"/>
              </w:numPr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(D) </w:t>
            </w:r>
            <w:r w:rsidRPr="000655D7">
              <w:rPr>
                <w:rFonts w:eastAsia="宋体" w:cs="Arial"/>
                <w:lang w:eastAsia="zh-CN"/>
              </w:rPr>
              <w:t>我们</w:t>
            </w:r>
            <w:r w:rsidR="006D68F1" w:rsidRPr="000655D7">
              <w:rPr>
                <w:rFonts w:eastAsia="宋体" w:cs="Arial"/>
                <w:lang w:eastAsia="zh-CN"/>
              </w:rPr>
              <w:t>未</w:t>
            </w:r>
            <w:r w:rsidRPr="000655D7">
              <w:rPr>
                <w:rFonts w:eastAsia="宋体" w:cs="Arial"/>
                <w:lang w:eastAsia="zh-CN"/>
              </w:rPr>
              <w:t>对潜在房地产投资进行</w:t>
            </w:r>
            <w:r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Pr="000655D7">
              <w:rPr>
                <w:rFonts w:eastAsia="宋体" w:cs="Arial"/>
                <w:lang w:eastAsia="zh-CN"/>
              </w:rPr>
              <w:t>分析</w:t>
            </w:r>
          </w:p>
        </w:tc>
      </w:tr>
      <w:tr w:rsidR="00554536" w:rsidRPr="000655D7" w14:paraId="18127E27" w14:textId="77777777" w:rsidTr="00573B0E">
        <w:trPr>
          <w:trHeight w:val="300"/>
        </w:trPr>
        <w:tc>
          <w:tcPr>
            <w:tcW w:w="14884" w:type="dxa"/>
            <w:gridSpan w:val="9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0FA71663" w14:textId="77777777" w:rsidR="006F310B" w:rsidRPr="000655D7" w:rsidRDefault="006F310B" w:rsidP="006F2E98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554536" w:rsidRPr="000655D7" w14:paraId="42930728" w14:textId="77777777" w:rsidTr="00573B0E">
        <w:trPr>
          <w:trHeight w:val="300"/>
        </w:trPr>
        <w:tc>
          <w:tcPr>
            <w:tcW w:w="14884" w:type="dxa"/>
            <w:gridSpan w:val="9"/>
            <w:shd w:val="clear" w:color="auto" w:fill="0070C0"/>
            <w:vAlign w:val="center"/>
          </w:tcPr>
          <w:p w14:paraId="187E5BC3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6F310B" w:rsidRPr="000655D7" w14:paraId="703FEC37" w14:textId="77777777" w:rsidTr="00573B0E">
        <w:trPr>
          <w:trHeight w:val="300"/>
        </w:trPr>
        <w:tc>
          <w:tcPr>
            <w:tcW w:w="1794" w:type="dxa"/>
            <w:shd w:val="clear" w:color="auto" w:fill="auto"/>
            <w:vAlign w:val="center"/>
          </w:tcPr>
          <w:p w14:paraId="1D864FAB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90" w:type="dxa"/>
            <w:gridSpan w:val="8"/>
            <w:shd w:val="clear" w:color="auto" w:fill="auto"/>
            <w:vAlign w:val="center"/>
          </w:tcPr>
          <w:p w14:paraId="44AB0732" w14:textId="00DE3849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="008D353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评估的深度和质量，确定</w:t>
            </w:r>
            <w:r w:rsidR="00FD522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如何对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因素进行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分析，</w:t>
            </w:r>
            <w:r w:rsidR="007416DB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将其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作为投资前尽职调查的标准</w:t>
            </w:r>
            <w:r w:rsidR="008D353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环节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06365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利用内部</w:t>
            </w:r>
            <w:r w:rsidR="0019183A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06365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外部资源</w:t>
            </w:r>
            <w:r w:rsidR="00D038D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</w:t>
            </w:r>
            <w:r w:rsidR="008D353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具体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地产</w:t>
            </w:r>
            <w:r w:rsidR="008D353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进行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分析</w:t>
            </w:r>
            <w:r w:rsidR="0019183A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被认为是</w:t>
            </w:r>
            <w:r w:rsidR="00CF1CA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6F310B" w:rsidRPr="000655D7" w14:paraId="2C45DB6F" w14:textId="77777777" w:rsidTr="00573B0E">
        <w:trPr>
          <w:trHeight w:val="300"/>
        </w:trPr>
        <w:tc>
          <w:tcPr>
            <w:tcW w:w="1794" w:type="dxa"/>
            <w:shd w:val="clear" w:color="auto" w:fill="auto"/>
            <w:vAlign w:val="center"/>
          </w:tcPr>
          <w:p w14:paraId="5F55FF20" w14:textId="6FCCEDD8" w:rsidR="00D93509" w:rsidRPr="000655D7" w:rsidRDefault="0068606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lastRenderedPageBreak/>
              <w:t>补充报告指引</w:t>
            </w:r>
            <w:proofErr w:type="spellEnd"/>
          </w:p>
        </w:tc>
        <w:tc>
          <w:tcPr>
            <w:tcW w:w="13090" w:type="dxa"/>
            <w:gridSpan w:val="8"/>
            <w:shd w:val="clear" w:color="auto" w:fill="auto"/>
            <w:vAlign w:val="center"/>
          </w:tcPr>
          <w:p w14:paraId="0129664A" w14:textId="6821EA89" w:rsidR="00D93509" w:rsidRPr="000655D7" w:rsidRDefault="00167C4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签署方应说明</w:t>
            </w:r>
            <w:r w:rsidRPr="000655D7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其</w:t>
            </w:r>
            <w:r w:rsidRPr="000655D7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E38DD" w:rsidRPr="000655D7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Pr="000655D7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eastAsia="zh-CN"/>
              </w:rPr>
              <w:t>分析</w:t>
            </w:r>
            <w:r w:rsidRPr="000655D7">
              <w:rPr>
                <w:rStyle w:val="Hyperlink"/>
                <w:rFonts w:eastAsia="宋体" w:hint="eastAsia"/>
                <w:color w:val="000000" w:themeColor="text1"/>
                <w:sz w:val="16"/>
                <w:szCs w:val="16"/>
                <w:lang w:val="en-US" w:eastAsia="zh-CN"/>
              </w:rPr>
              <w:t>中考虑的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潜在房地产投资</w:t>
            </w:r>
            <w:r w:rsidRPr="000655D7">
              <w:rPr>
                <w:rStyle w:val="Hyperlink"/>
                <w:rFonts w:eastAsia="宋体"/>
                <w:color w:val="000000" w:themeColor="text1"/>
                <w:sz w:val="16"/>
                <w:szCs w:val="16"/>
                <w:lang w:eastAsia="zh-CN"/>
              </w:rPr>
              <w:t>的比例</w:t>
            </w:r>
            <w:r w:rsidR="006F310B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6F310B" w:rsidRPr="000655D7" w14:paraId="715869DB" w14:textId="77777777" w:rsidTr="00573B0E">
        <w:trPr>
          <w:trHeight w:val="300"/>
        </w:trPr>
        <w:tc>
          <w:tcPr>
            <w:tcW w:w="1794" w:type="dxa"/>
            <w:shd w:val="clear" w:color="auto" w:fill="auto"/>
            <w:vAlign w:val="center"/>
          </w:tcPr>
          <w:p w14:paraId="0EFFEDCC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90" w:type="dxa"/>
            <w:gridSpan w:val="8"/>
            <w:shd w:val="clear" w:color="auto" w:fill="auto"/>
            <w:vAlign w:val="center"/>
          </w:tcPr>
          <w:p w14:paraId="0B525A21" w14:textId="782F7571" w:rsidR="00D93509" w:rsidRPr="000655D7" w:rsidRDefault="002C3265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分析的信息，</w:t>
            </w:r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博客文章</w:t>
            </w:r>
            <w:r w:rsidR="005A47ED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：</w:t>
            </w:r>
            <w:hyperlink r:id="rId21" w:history="1"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使用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SASB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为私募股权实施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PRI</w:t>
              </w:r>
              <w:r w:rsidR="008D3533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监督</w:t>
              </w:r>
              <w:r w:rsidR="000E0A0D" w:rsidRPr="000655D7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与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披露资源</w:t>
              </w:r>
            </w:hyperlink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554536" w:rsidRPr="000655D7" w14:paraId="6213A080" w14:textId="77777777" w:rsidTr="00573B0E">
        <w:trPr>
          <w:trHeight w:val="300"/>
        </w:trPr>
        <w:tc>
          <w:tcPr>
            <w:tcW w:w="14884" w:type="dxa"/>
            <w:gridSpan w:val="9"/>
            <w:shd w:val="clear" w:color="auto" w:fill="0070C0"/>
            <w:vAlign w:val="center"/>
          </w:tcPr>
          <w:p w14:paraId="67E1F227" w14:textId="77777777" w:rsidR="00D93509" w:rsidRPr="000655D7" w:rsidRDefault="004F515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6F310B" w:rsidRPr="000655D7" w14:paraId="05F9A3CF" w14:textId="77777777" w:rsidTr="00573B0E">
        <w:trPr>
          <w:trHeight w:val="300"/>
        </w:trPr>
        <w:tc>
          <w:tcPr>
            <w:tcW w:w="1794" w:type="dxa"/>
            <w:shd w:val="clear" w:color="auto" w:fill="auto"/>
            <w:vAlign w:val="center"/>
          </w:tcPr>
          <w:p w14:paraId="260142A4" w14:textId="50D4C93F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90" w:type="dxa"/>
            <w:gridSpan w:val="8"/>
            <w:shd w:val="clear" w:color="auto" w:fill="auto"/>
            <w:vAlign w:val="center"/>
          </w:tcPr>
          <w:p w14:paraId="196655E3" w14:textId="0D2C92F3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F877F8" w:rsidRPr="000655D7">
              <w:rPr>
                <w:rFonts w:eastAsia="宋体" w:cs="Arial"/>
                <w:sz w:val="16"/>
                <w:szCs w:val="16"/>
              </w:rPr>
              <w:t>OO</w:t>
            </w:r>
            <w:r w:rsidR="00D2120D" w:rsidRPr="000655D7">
              <w:rPr>
                <w:rFonts w:eastAsia="宋体" w:cs="Arial"/>
                <w:sz w:val="16"/>
                <w:szCs w:val="16"/>
              </w:rPr>
              <w:t xml:space="preserve"> 21</w:t>
            </w:r>
            <w:r w:rsidRPr="000655D7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6F310B" w:rsidRPr="000655D7" w14:paraId="2C65EDB6" w14:textId="77777777" w:rsidTr="00573B0E">
        <w:trPr>
          <w:trHeight w:val="300"/>
        </w:trPr>
        <w:tc>
          <w:tcPr>
            <w:tcW w:w="1794" w:type="dxa"/>
            <w:shd w:val="clear" w:color="auto" w:fill="auto"/>
            <w:vAlign w:val="center"/>
          </w:tcPr>
          <w:p w14:paraId="550DF478" w14:textId="047B19A7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90" w:type="dxa"/>
            <w:gridSpan w:val="8"/>
            <w:shd w:val="clear" w:color="auto" w:fill="auto"/>
            <w:vAlign w:val="center"/>
          </w:tcPr>
          <w:p w14:paraId="1368893F" w14:textId="7777777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E45A19" w:rsidRPr="000655D7">
              <w:rPr>
                <w:rFonts w:eastAsia="宋体" w:cs="Arial"/>
                <w:sz w:val="16"/>
                <w:szCs w:val="16"/>
              </w:rPr>
              <w:t>RE 3.1</w:t>
            </w:r>
            <w:r w:rsidRPr="000655D7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554536" w:rsidRPr="000655D7" w14:paraId="58796D8D" w14:textId="77777777" w:rsidTr="00573B0E">
        <w:trPr>
          <w:trHeight w:val="300"/>
        </w:trPr>
        <w:tc>
          <w:tcPr>
            <w:tcW w:w="14884" w:type="dxa"/>
            <w:gridSpan w:val="9"/>
            <w:shd w:val="clear" w:color="auto" w:fill="0070C0"/>
            <w:vAlign w:val="center"/>
          </w:tcPr>
          <w:p w14:paraId="5D5D1EF4" w14:textId="77777777" w:rsidR="00D93509" w:rsidRPr="000655D7" w:rsidRDefault="004F515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6B7216" w:rsidRPr="000655D7" w14:paraId="707674AC" w14:textId="77777777" w:rsidTr="00573B0E">
        <w:trPr>
          <w:trHeight w:val="449"/>
        </w:trPr>
        <w:tc>
          <w:tcPr>
            <w:tcW w:w="1794" w:type="dxa"/>
            <w:shd w:val="clear" w:color="auto" w:fill="auto"/>
            <w:vAlign w:val="center"/>
          </w:tcPr>
          <w:p w14:paraId="456C9E2D" w14:textId="77777777" w:rsidR="00D93509" w:rsidRPr="000655D7" w:rsidRDefault="004F5152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90" w:type="dxa"/>
            <w:gridSpan w:val="8"/>
            <w:shd w:val="clear" w:color="auto" w:fill="auto"/>
            <w:vAlign w:val="center"/>
          </w:tcPr>
          <w:p w14:paraId="72FD0A06" w14:textId="47921977" w:rsidR="00D93509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本指标</w:t>
            </w:r>
            <w:r w:rsidR="008D353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满分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100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</w:t>
            </w:r>
            <w:r w:rsidR="008D353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包含</w:t>
            </w:r>
            <w:r w:rsidR="00C244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字母（</w:t>
            </w:r>
            <w:r w:rsidR="00C244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="00C244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分）和覆盖面（</w:t>
            </w:r>
            <w:r w:rsidR="00C244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="00C244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分）答案选项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。最终得分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将基于</w:t>
            </w:r>
            <w:r w:rsidR="00025402" w:rsidRPr="000655D7">
              <w:rPr>
                <w:rFonts w:eastAsia="宋体" w:cs="Arial"/>
                <w:sz w:val="16"/>
                <w:szCs w:val="16"/>
                <w:lang w:eastAsia="zh-CN"/>
              </w:rPr>
              <w:t>字母和</w:t>
            </w:r>
            <w:r w:rsidR="00F07AFD" w:rsidRPr="000655D7">
              <w:rPr>
                <w:rFonts w:eastAsia="宋体" w:cs="Arial"/>
                <w:sz w:val="16"/>
                <w:szCs w:val="16"/>
                <w:lang w:eastAsia="zh-CN"/>
              </w:rPr>
              <w:t>覆盖面答案选项</w:t>
            </w:r>
            <w:r w:rsidR="006B39B5" w:rsidRPr="000655D7">
              <w:rPr>
                <w:rFonts w:eastAsia="宋体" w:cs="Arial" w:hint="eastAsia"/>
                <w:sz w:val="16"/>
                <w:szCs w:val="16"/>
                <w:lang w:eastAsia="zh-CN"/>
              </w:rPr>
              <w:t>的</w:t>
            </w:r>
            <w:r w:rsidR="00895FFF" w:rsidRPr="000655D7">
              <w:rPr>
                <w:rFonts w:eastAsia="宋体" w:cs="Arial"/>
                <w:sz w:val="16"/>
                <w:szCs w:val="16"/>
                <w:lang w:eastAsia="zh-CN"/>
              </w:rPr>
              <w:t>最高</w:t>
            </w:r>
            <w:r w:rsidR="006B39B5" w:rsidRPr="000655D7">
              <w:rPr>
                <w:rFonts w:eastAsia="宋体" w:cs="Arial" w:hint="eastAsia"/>
                <w:sz w:val="16"/>
                <w:szCs w:val="16"/>
                <w:lang w:eastAsia="zh-CN"/>
              </w:rPr>
              <w:t>得分组合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6B7216" w:rsidRPr="000655D7" w14:paraId="529923CA" w14:textId="77777777" w:rsidTr="00573B0E">
        <w:tc>
          <w:tcPr>
            <w:tcW w:w="1794" w:type="dxa"/>
            <w:vAlign w:val="center"/>
          </w:tcPr>
          <w:p w14:paraId="0B66EB4A" w14:textId="77777777" w:rsidR="00AC211F" w:rsidRPr="000655D7" w:rsidRDefault="00AC211F">
            <w:pPr>
              <w:rPr>
                <w:rFonts w:eastAsia="宋体" w:cs="Arial"/>
                <w:lang w:eastAsia="zh-CN"/>
              </w:rPr>
            </w:pPr>
          </w:p>
        </w:tc>
        <w:tc>
          <w:tcPr>
            <w:tcW w:w="4160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65D32A7" w14:textId="5295E10B" w:rsidR="00D93509" w:rsidRPr="000655D7" w:rsidRDefault="00BB6DB5">
            <w:pPr>
              <w:spacing w:line="257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字母答案选项总计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F97DA4" w:rsidRPr="000655D7">
              <w:rPr>
                <w:rFonts w:eastAsia="宋体" w:cs="Arial"/>
                <w:sz w:val="16"/>
                <w:szCs w:val="16"/>
                <w:lang w:eastAsia="zh-CN"/>
              </w:rPr>
              <w:t>：</w:t>
            </w:r>
          </w:p>
          <w:p w14:paraId="406CF00F" w14:textId="77777777" w:rsidR="00AC211F" w:rsidRPr="000655D7" w:rsidRDefault="00AC211F" w:rsidP="4B53267B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</w:p>
          <w:p w14:paraId="2E423C8D" w14:textId="0B1700B8" w:rsidR="00D93509" w:rsidRPr="000655D7" w:rsidRDefault="00C97423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择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，得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 xml:space="preserve"> </w:t>
            </w:r>
          </w:p>
          <w:p w14:paraId="3E19C38A" w14:textId="23C022DE" w:rsidR="00D93509" w:rsidRPr="000655D7" w:rsidRDefault="00C97423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择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B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，得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33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7D6F688F" w14:textId="1977A58C" w:rsidR="00D93509" w:rsidRPr="000655D7" w:rsidRDefault="00C97423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择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C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，得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16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360B3793" w14:textId="64A39B25" w:rsidR="00D93509" w:rsidRPr="000655D7" w:rsidRDefault="00C97423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择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D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，得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0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70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75FE588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</w:rPr>
            </w:pPr>
            <w:r w:rsidRPr="000655D7"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</w:rPr>
              <w:t>和</w:t>
            </w:r>
          </w:p>
        </w:tc>
        <w:tc>
          <w:tcPr>
            <w:tcW w:w="396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4F57828" w14:textId="3C50DA2A" w:rsidR="00D93509" w:rsidRPr="000655D7" w:rsidRDefault="00F07AFD">
            <w:pPr>
              <w:spacing w:line="257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覆盖面答案选项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总计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F97DA4" w:rsidRPr="000655D7">
              <w:rPr>
                <w:rFonts w:eastAsia="宋体" w:cs="Arial"/>
                <w:sz w:val="16"/>
                <w:szCs w:val="16"/>
                <w:lang w:eastAsia="zh-CN"/>
              </w:rPr>
              <w:t>：</w:t>
            </w:r>
          </w:p>
          <w:p w14:paraId="380F89FF" w14:textId="77777777" w:rsidR="00AC211F" w:rsidRPr="000655D7" w:rsidRDefault="00AC211F" w:rsidP="4B53267B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</w:p>
          <w:p w14:paraId="472DD1F4" w14:textId="31B49C5D" w:rsidR="00D93509" w:rsidRPr="000655D7" w:rsidRDefault="00FA65EF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择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所有（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43DC6112" w14:textId="2F3A721A" w:rsidR="00D93509" w:rsidRPr="000655D7" w:rsidRDefault="00FA65EF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择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多数（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25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7884CACC" w14:textId="32198F49" w:rsidR="00D93509" w:rsidRPr="000655D7" w:rsidRDefault="00FA65EF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择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少数（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12</w:t>
            </w:r>
            <w:r w:rsidR="00F97DA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5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964FD75" w14:textId="22215D8D" w:rsidR="00D93509" w:rsidRPr="000655D7" w:rsidRDefault="003B0EF8">
            <w:pPr>
              <w:spacing w:line="257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更多信息</w:t>
            </w:r>
            <w:r w:rsidR="005539B3" w:rsidRPr="000655D7">
              <w:rPr>
                <w:rFonts w:eastAsia="宋体" w:cs="Arial"/>
                <w:sz w:val="16"/>
                <w:szCs w:val="16"/>
                <w:lang w:eastAsia="zh-CN"/>
              </w:rPr>
              <w:t>：</w:t>
            </w:r>
          </w:p>
          <w:p w14:paraId="525C2308" w14:textId="77777777" w:rsidR="00AC211F" w:rsidRPr="000655D7" w:rsidRDefault="00AC211F" w:rsidP="4B53267B">
            <w:pPr>
              <w:spacing w:line="257" w:lineRule="auto"/>
              <w:rPr>
                <w:rFonts w:eastAsia="宋体" w:cs="Arial"/>
                <w:lang w:eastAsia="zh-CN"/>
              </w:rPr>
            </w:pPr>
          </w:p>
          <w:p w14:paraId="33B8C638" w14:textId="6748965F" w:rsidR="00D93509" w:rsidRPr="000655D7" w:rsidRDefault="004F5152">
            <w:pPr>
              <w:spacing w:line="257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  <w:r w:rsidR="00AC211F" w:rsidRPr="000655D7">
              <w:rPr>
                <w:rFonts w:eastAsia="宋体" w:cs="Arial"/>
                <w:sz w:val="16"/>
                <w:szCs w:val="16"/>
                <w:lang w:eastAsia="zh-CN"/>
              </w:rPr>
              <w:t xml:space="preserve">D </w:t>
            </w:r>
            <w:r w:rsidR="00AC211F" w:rsidRPr="000655D7">
              <w:rPr>
                <w:rFonts w:eastAsia="宋体" w:cs="Arial"/>
                <w:sz w:val="16"/>
                <w:szCs w:val="16"/>
                <w:lang w:eastAsia="zh-CN"/>
              </w:rPr>
              <w:t>将导致该指标和</w:t>
            </w:r>
            <w:r w:rsidR="00A917F3" w:rsidRPr="000655D7">
              <w:rPr>
                <w:rFonts w:eastAsia="宋体" w:cs="Arial"/>
                <w:sz w:val="16"/>
                <w:szCs w:val="16"/>
                <w:lang w:eastAsia="zh-CN"/>
              </w:rPr>
              <w:t>下列</w:t>
            </w:r>
            <w:r w:rsidR="00AC211F" w:rsidRPr="000655D7">
              <w:rPr>
                <w:rFonts w:eastAsia="宋体" w:cs="Arial"/>
                <w:sz w:val="16"/>
                <w:szCs w:val="16"/>
                <w:lang w:eastAsia="zh-CN"/>
              </w:rPr>
              <w:t>RE 3.1</w:t>
            </w:r>
            <w:r w:rsidR="00A917F3" w:rsidRPr="000655D7">
              <w:rPr>
                <w:rFonts w:eastAsia="宋体" w:cs="Arial"/>
                <w:sz w:val="16"/>
                <w:szCs w:val="16"/>
                <w:lang w:eastAsia="zh-CN"/>
              </w:rPr>
              <w:t>指标得分为</w:t>
            </w:r>
            <w:r w:rsidR="00A917F3" w:rsidRPr="000655D7">
              <w:rPr>
                <w:rFonts w:eastAsia="宋体" w:cs="Arial"/>
                <w:sz w:val="16"/>
                <w:szCs w:val="16"/>
                <w:lang w:eastAsia="zh-CN"/>
              </w:rPr>
              <w:t>0/100</w:t>
            </w:r>
            <w:r w:rsidR="00A917F3" w:rsidRPr="000655D7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</w:tr>
      <w:tr w:rsidR="006F310B" w:rsidRPr="000655D7" w14:paraId="4B09B9CF" w14:textId="77777777" w:rsidTr="00573B0E">
        <w:trPr>
          <w:trHeight w:val="375"/>
        </w:trPr>
        <w:tc>
          <w:tcPr>
            <w:tcW w:w="179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7FEE73B" w14:textId="4BCD182A" w:rsidR="00D93509" w:rsidRPr="000655D7" w:rsidRDefault="001F1340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90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8F99D05" w14:textId="6C3FD14F" w:rsidR="00D93509" w:rsidRPr="000655D7" w:rsidRDefault="00B43B5B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高</w:t>
            </w:r>
          </w:p>
        </w:tc>
      </w:tr>
    </w:tbl>
    <w:p w14:paraId="4F2A10BE" w14:textId="77777777" w:rsidR="00B808CB" w:rsidRPr="000655D7" w:rsidRDefault="00B808CB">
      <w:pPr>
        <w:spacing w:after="160" w:line="259" w:lineRule="auto"/>
        <w:rPr>
          <w:rFonts w:eastAsia="宋体" w:cs="Arial"/>
          <w:lang w:eastAsia="zh-CN"/>
        </w:rPr>
      </w:pPr>
      <w:r w:rsidRPr="000655D7">
        <w:rPr>
          <w:rFonts w:eastAsia="宋体" w:cs="Arial"/>
          <w:lang w:eastAsia="zh-CN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35"/>
        <w:gridCol w:w="1554"/>
        <w:gridCol w:w="2816"/>
        <w:gridCol w:w="4725"/>
        <w:gridCol w:w="1975"/>
        <w:gridCol w:w="1979"/>
      </w:tblGrid>
      <w:tr w:rsidR="00555D75" w:rsidRPr="000655D7" w14:paraId="5BDF53CD" w14:textId="77777777" w:rsidTr="2E28CE0A">
        <w:trPr>
          <w:trHeight w:val="367"/>
        </w:trPr>
        <w:tc>
          <w:tcPr>
            <w:tcW w:w="1835" w:type="dxa"/>
            <w:vMerge w:val="restart"/>
            <w:shd w:val="clear" w:color="auto" w:fill="DFF5F9"/>
            <w:vAlign w:val="center"/>
            <w:hideMark/>
          </w:tcPr>
          <w:p w14:paraId="1BD11AFF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40057789" w14:textId="77777777" w:rsidR="006F2E98" w:rsidRPr="000655D7" w:rsidRDefault="006F2E98" w:rsidP="006F2E9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2CC7A6E0" w14:textId="77777777" w:rsidR="00D93509" w:rsidRPr="000655D7" w:rsidRDefault="004F5152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15" w:name="_Toc135415290"/>
            <w:r w:rsidRPr="000655D7">
              <w:rPr>
                <w:rFonts w:eastAsia="宋体"/>
                <w:lang w:val="en-GB"/>
              </w:rPr>
              <w:t>RE 3.1</w:t>
            </w:r>
            <w:bookmarkEnd w:id="15"/>
          </w:p>
        </w:tc>
        <w:tc>
          <w:tcPr>
            <w:tcW w:w="1554" w:type="dxa"/>
            <w:shd w:val="clear" w:color="auto" w:fill="DFF5F9"/>
            <w:vAlign w:val="center"/>
            <w:hideMark/>
          </w:tcPr>
          <w:p w14:paraId="0259ACA1" w14:textId="0D5FFE60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16" w:type="dxa"/>
            <w:shd w:val="clear" w:color="auto" w:fill="DFF5F9"/>
            <w:vAlign w:val="center"/>
          </w:tcPr>
          <w:p w14:paraId="45405A61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RE 3</w:t>
            </w:r>
          </w:p>
        </w:tc>
        <w:tc>
          <w:tcPr>
            <w:tcW w:w="4725" w:type="dxa"/>
            <w:vMerge w:val="restart"/>
            <w:shd w:val="clear" w:color="auto" w:fill="DFF5F9"/>
            <w:vAlign w:val="center"/>
          </w:tcPr>
          <w:p w14:paraId="50D8166D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0CE1469E" w14:textId="77777777" w:rsidR="006F2E98" w:rsidRPr="000655D7" w:rsidRDefault="006F2E98" w:rsidP="006F2E98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395EC7E8" w14:textId="4FB95607" w:rsidR="00D93509" w:rsidRPr="000655D7" w:rsidRDefault="001E38DD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实质性</w:t>
            </w:r>
            <w:r w:rsidR="006D68F1" w:rsidRPr="000655D7">
              <w:rPr>
                <w:rFonts w:eastAsia="宋体" w:cs="Arial"/>
                <w:b/>
                <w:bCs/>
                <w:sz w:val="22"/>
                <w:szCs w:val="22"/>
              </w:rPr>
              <w:t>分析</w:t>
            </w:r>
            <w:proofErr w:type="spellEnd"/>
          </w:p>
        </w:tc>
        <w:tc>
          <w:tcPr>
            <w:tcW w:w="1975" w:type="dxa"/>
            <w:vMerge w:val="restart"/>
            <w:shd w:val="clear" w:color="auto" w:fill="DFF5F9"/>
            <w:vAlign w:val="center"/>
            <w:hideMark/>
          </w:tcPr>
          <w:p w14:paraId="0427E514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098BE2EC" w14:textId="77777777" w:rsidR="006F2E98" w:rsidRPr="000655D7" w:rsidRDefault="006F2E98" w:rsidP="006F2E9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568D231E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79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F891641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4927AC15" w14:textId="77777777" w:rsidR="006F2E98" w:rsidRPr="000655D7" w:rsidRDefault="006F2E98" w:rsidP="006F2E9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12016DD6" w14:textId="289D4A4B" w:rsidR="00D93509" w:rsidRPr="000655D7" w:rsidRDefault="00FD522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554536" w:rsidRPr="000655D7" w14:paraId="23D34BB1" w14:textId="77777777" w:rsidTr="2E28CE0A">
        <w:trPr>
          <w:trHeight w:val="367"/>
        </w:trPr>
        <w:tc>
          <w:tcPr>
            <w:tcW w:w="1835" w:type="dxa"/>
            <w:vMerge/>
            <w:vAlign w:val="center"/>
          </w:tcPr>
          <w:p w14:paraId="219ECDFE" w14:textId="77777777" w:rsidR="006F2E98" w:rsidRPr="000655D7" w:rsidRDefault="006F2E98" w:rsidP="006F2E9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4" w:type="dxa"/>
            <w:shd w:val="clear" w:color="auto" w:fill="DFF5F9"/>
            <w:vAlign w:val="center"/>
          </w:tcPr>
          <w:p w14:paraId="6451600A" w14:textId="7A4082B7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16" w:type="dxa"/>
            <w:shd w:val="clear" w:color="auto" w:fill="DFF5F9"/>
            <w:vAlign w:val="center"/>
          </w:tcPr>
          <w:p w14:paraId="20DE4683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725" w:type="dxa"/>
            <w:vMerge/>
            <w:vAlign w:val="center"/>
          </w:tcPr>
          <w:p w14:paraId="0A43D221" w14:textId="77777777" w:rsidR="006F2E98" w:rsidRPr="000655D7" w:rsidRDefault="006F2E98" w:rsidP="006F2E9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75" w:type="dxa"/>
            <w:vMerge/>
            <w:vAlign w:val="center"/>
          </w:tcPr>
          <w:p w14:paraId="66E0FADA" w14:textId="77777777" w:rsidR="006F2E98" w:rsidRPr="000655D7" w:rsidRDefault="006F2E98" w:rsidP="006F2E9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79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004663E" w14:textId="77777777" w:rsidR="006F2E98" w:rsidRPr="000655D7" w:rsidRDefault="006F2E98" w:rsidP="006F2E9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32770C" w:rsidRPr="000655D7" w14:paraId="4B831237" w14:textId="77777777" w:rsidTr="001D4E85">
        <w:trPr>
          <w:trHeight w:val="567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C0B7FBE" w14:textId="14262CA1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0655D7">
              <w:rPr>
                <w:rFonts w:eastAsia="宋体" w:cs="Arial"/>
                <w:b/>
                <w:lang w:eastAsia="zh-CN"/>
              </w:rPr>
              <w:t>在报告年度，</w:t>
            </w:r>
            <w:r w:rsidR="00A917F3" w:rsidRPr="000655D7">
              <w:rPr>
                <w:rFonts w:eastAsia="宋体" w:cs="Arial"/>
                <w:b/>
                <w:lang w:eastAsia="zh-CN"/>
              </w:rPr>
              <w:t>贵机构</w:t>
            </w:r>
            <w:r w:rsidRPr="000655D7">
              <w:rPr>
                <w:rFonts w:eastAsia="宋体" w:cs="Arial"/>
                <w:b/>
                <w:lang w:eastAsia="zh-CN"/>
              </w:rPr>
              <w:t>对潜在房地产投资</w:t>
            </w:r>
            <w:r w:rsidR="00675D43" w:rsidRPr="000655D7">
              <w:rPr>
                <w:rFonts w:eastAsia="宋体" w:cs="Arial" w:hint="eastAsia"/>
                <w:b/>
                <w:lang w:eastAsia="zh-CN"/>
              </w:rPr>
              <w:t>的</w:t>
            </w:r>
            <w:hyperlink r:id="rId22" w:history="1">
              <w:r w:rsidRPr="000655D7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="001E38DD" w:rsidRPr="000655D7">
                <w:rPr>
                  <w:rStyle w:val="Hyperlink"/>
                  <w:rFonts w:eastAsia="宋体" w:cs="Arial"/>
                  <w:b/>
                  <w:lang w:eastAsia="zh-CN"/>
                </w:rPr>
                <w:t>实质性</w:t>
              </w:r>
              <w:r w:rsidRPr="000655D7">
                <w:rPr>
                  <w:rStyle w:val="Hyperlink"/>
                  <w:rFonts w:eastAsia="宋体" w:cs="Arial"/>
                  <w:b/>
                  <w:lang w:eastAsia="zh-CN"/>
                </w:rPr>
                <w:t>分析</w:t>
              </w:r>
            </w:hyperlink>
            <w:r w:rsidR="00675D43" w:rsidRPr="000655D7">
              <w:rPr>
                <w:rFonts w:eastAsia="宋体" w:cs="Arial" w:hint="eastAsia"/>
                <w:b/>
                <w:lang w:eastAsia="zh-CN"/>
              </w:rPr>
              <w:t>中</w:t>
            </w:r>
            <w:r w:rsidRPr="000655D7">
              <w:rPr>
                <w:rFonts w:eastAsia="宋体" w:cs="Arial"/>
                <w:b/>
                <w:lang w:eastAsia="zh-CN"/>
              </w:rPr>
              <w:t>使用了哪些工具、标准和数据？</w:t>
            </w:r>
          </w:p>
          <w:p w14:paraId="60308FF0" w14:textId="77777777" w:rsidR="002C3897" w:rsidRPr="000655D7" w:rsidRDefault="002C3897" w:rsidP="00025234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420EC407" w14:textId="0AFBFAD6" w:rsidR="00A917F3" w:rsidRPr="000655D7" w:rsidRDefault="00A917F3">
            <w:pPr>
              <w:spacing w:line="276" w:lineRule="auto"/>
              <w:textAlignment w:val="baseline"/>
              <w:rPr>
                <w:rFonts w:eastAsia="宋体" w:cs="Arial"/>
                <w:i/>
                <w:iCs/>
                <w:lang w:eastAsia="zh-CN"/>
              </w:rPr>
            </w:pPr>
            <w:r w:rsidRPr="000655D7">
              <w:rPr>
                <w:rStyle w:val="Hyperlink"/>
                <w:rFonts w:eastAsia="宋体" w:cs="Arial"/>
                <w:i/>
                <w:color w:val="000000" w:themeColor="text1"/>
                <w:lang w:eastAsia="zh-CN"/>
              </w:rPr>
              <w:t>如果签署方在报告年度</w:t>
            </w:r>
            <w:r w:rsidR="006D68F1" w:rsidRPr="000655D7">
              <w:rPr>
                <w:rStyle w:val="Hyperlink"/>
                <w:rFonts w:eastAsia="宋体" w:cs="Arial"/>
                <w:i/>
                <w:color w:val="000000" w:themeColor="text1"/>
                <w:lang w:eastAsia="zh-CN"/>
              </w:rPr>
              <w:t>未</w:t>
            </w:r>
            <w:r w:rsidRPr="000655D7">
              <w:rPr>
                <w:rStyle w:val="Hyperlink"/>
                <w:rFonts w:eastAsia="宋体" w:cs="Arial"/>
                <w:i/>
                <w:color w:val="000000" w:themeColor="text1"/>
                <w:lang w:eastAsia="zh-CN"/>
              </w:rPr>
              <w:t>分析任何潜在房地产投资，</w:t>
            </w:r>
            <w:r w:rsidR="00234CB1" w:rsidRPr="000655D7">
              <w:rPr>
                <w:rStyle w:val="Hyperlink"/>
                <w:rFonts w:eastAsia="宋体" w:cs="Arial"/>
                <w:i/>
                <w:color w:val="000000" w:themeColor="text1"/>
                <w:lang w:eastAsia="zh-CN"/>
              </w:rPr>
              <w:t>请采用</w:t>
            </w:r>
            <w:r w:rsidR="00234CB1" w:rsidRPr="000655D7">
              <w:rPr>
                <w:rStyle w:val="Hyperlink"/>
                <w:rFonts w:eastAsia="宋体" w:cs="Arial" w:hint="eastAsia"/>
                <w:i/>
                <w:color w:val="000000" w:themeColor="text1"/>
                <w:lang w:eastAsia="zh-CN"/>
              </w:rPr>
              <w:t>上一次</w:t>
            </w:r>
            <w:r w:rsidR="00234CB1" w:rsidRPr="000655D7">
              <w:rPr>
                <w:rStyle w:val="Hyperlink"/>
                <w:rFonts w:eastAsia="宋体" w:cs="Arial"/>
                <w:i/>
                <w:color w:val="000000" w:themeColor="text1"/>
                <w:lang w:eastAsia="zh-CN"/>
              </w:rPr>
              <w:t>分析</w:t>
            </w:r>
            <w:r w:rsidRPr="000655D7">
              <w:rPr>
                <w:rStyle w:val="Hyperlink"/>
                <w:rFonts w:eastAsia="宋体" w:cs="Arial"/>
                <w:i/>
                <w:color w:val="000000" w:themeColor="text1"/>
                <w:lang w:eastAsia="zh-CN"/>
              </w:rPr>
              <w:t>潜在房地产投资的报告年度</w:t>
            </w:r>
            <w:r w:rsidR="000C47D9" w:rsidRPr="000655D7">
              <w:rPr>
                <w:rStyle w:val="Hyperlink"/>
                <w:rFonts w:eastAsia="宋体" w:cs="Arial" w:hint="eastAsia"/>
                <w:i/>
                <w:color w:val="000000" w:themeColor="text1"/>
                <w:lang w:eastAsia="zh-CN"/>
              </w:rPr>
              <w:t>。</w:t>
            </w:r>
          </w:p>
        </w:tc>
      </w:tr>
      <w:tr w:rsidR="0032770C" w:rsidRPr="000655D7" w14:paraId="6BCD6C5E" w14:textId="77777777" w:rsidTr="2E28CE0A">
        <w:trPr>
          <w:trHeight w:val="465"/>
        </w:trPr>
        <w:tc>
          <w:tcPr>
            <w:tcW w:w="1488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E5EA15E" w14:textId="178AC70D" w:rsidR="00D93509" w:rsidRPr="000655D7" w:rsidRDefault="004F5152">
            <w:pPr>
              <w:pStyle w:val="ListParagraph"/>
              <w:numPr>
                <w:ilvl w:val="0"/>
                <w:numId w:val="11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(A) </w:t>
            </w:r>
            <w:r w:rsidR="761CDC83" w:rsidRPr="000655D7">
              <w:rPr>
                <w:rFonts w:eastAsia="宋体" w:cs="Arial"/>
                <w:lang w:eastAsia="zh-CN"/>
              </w:rPr>
              <w:t>我们使用</w:t>
            </w:r>
            <w:r w:rsidR="761CDC83" w:rsidRPr="000655D7">
              <w:rPr>
                <w:rFonts w:eastAsia="宋体" w:cs="Arial"/>
                <w:lang w:eastAsia="zh-CN"/>
              </w:rPr>
              <w:t>GRI</w:t>
            </w:r>
            <w:r w:rsidR="761CDC83" w:rsidRPr="000655D7">
              <w:rPr>
                <w:rFonts w:eastAsia="宋体" w:cs="Arial"/>
                <w:lang w:eastAsia="zh-CN"/>
              </w:rPr>
              <w:t>标准为房地产</w:t>
            </w:r>
            <w:r w:rsidR="0030327E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761CDC83" w:rsidRPr="000655D7">
              <w:rPr>
                <w:rFonts w:eastAsia="宋体" w:cs="Arial"/>
                <w:lang w:eastAsia="zh-CN"/>
              </w:rPr>
              <w:t>分析提供信息</w:t>
            </w:r>
          </w:p>
          <w:p w14:paraId="0F6187BD" w14:textId="4202F7CB" w:rsidR="00D93509" w:rsidRPr="000655D7" w:rsidRDefault="004F5152">
            <w:pPr>
              <w:pStyle w:val="ListParagraph"/>
              <w:numPr>
                <w:ilvl w:val="0"/>
                <w:numId w:val="11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(B) </w:t>
            </w:r>
            <w:r w:rsidR="00057CB7" w:rsidRPr="000655D7">
              <w:rPr>
                <w:rFonts w:eastAsia="宋体" w:cs="Arial"/>
                <w:lang w:eastAsia="zh-CN"/>
              </w:rPr>
              <w:t>我们使用</w:t>
            </w:r>
            <w:r w:rsidR="00057CB7" w:rsidRPr="000655D7">
              <w:rPr>
                <w:rFonts w:eastAsia="宋体" w:cs="Arial"/>
                <w:lang w:eastAsia="zh-CN"/>
              </w:rPr>
              <w:t>SASB</w:t>
            </w:r>
            <w:r w:rsidR="00994172" w:rsidRPr="000655D7">
              <w:rPr>
                <w:rFonts w:eastAsia="宋体" w:cs="Arial"/>
                <w:lang w:eastAsia="zh-CN"/>
              </w:rPr>
              <w:t>标准</w:t>
            </w:r>
            <w:r w:rsidR="00057CB7" w:rsidRPr="000655D7">
              <w:rPr>
                <w:rFonts w:eastAsia="宋体" w:cs="Arial"/>
                <w:lang w:eastAsia="zh-CN"/>
              </w:rPr>
              <w:t>为</w:t>
            </w:r>
            <w:r w:rsidR="00F935BE" w:rsidRPr="000655D7">
              <w:rPr>
                <w:rFonts w:eastAsia="宋体" w:cs="Arial"/>
                <w:lang w:eastAsia="zh-CN"/>
              </w:rPr>
              <w:t>房地产</w:t>
            </w:r>
            <w:r w:rsidR="00F935BE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F935BE" w:rsidRPr="000655D7">
              <w:rPr>
                <w:rFonts w:eastAsia="宋体" w:cs="Arial"/>
                <w:lang w:eastAsia="zh-CN"/>
              </w:rPr>
              <w:t>分析</w:t>
            </w:r>
            <w:r w:rsidR="00057CB7" w:rsidRPr="000655D7">
              <w:rPr>
                <w:rFonts w:eastAsia="宋体" w:cs="Arial"/>
                <w:lang w:eastAsia="zh-CN"/>
              </w:rPr>
              <w:t>提供信息</w:t>
            </w:r>
          </w:p>
          <w:p w14:paraId="2BA1296A" w14:textId="06E8F7D3" w:rsidR="00D93509" w:rsidRPr="000655D7" w:rsidRDefault="004F5152">
            <w:pPr>
              <w:pStyle w:val="ListParagraph"/>
              <w:numPr>
                <w:ilvl w:val="0"/>
                <w:numId w:val="11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(C) </w:t>
            </w:r>
            <w:r w:rsidR="00E17480" w:rsidRPr="000655D7">
              <w:rPr>
                <w:rFonts w:eastAsia="宋体" w:cs="Arial"/>
                <w:lang w:eastAsia="zh-CN"/>
              </w:rPr>
              <w:t>我们</w:t>
            </w:r>
            <w:r w:rsidR="00F935BE" w:rsidRPr="000655D7">
              <w:rPr>
                <w:rFonts w:eastAsia="宋体" w:cs="Arial"/>
                <w:lang w:eastAsia="zh-CN"/>
              </w:rPr>
              <w:t>使</w:t>
            </w:r>
            <w:r w:rsidR="00E17480" w:rsidRPr="000655D7">
              <w:rPr>
                <w:rFonts w:eastAsia="宋体" w:cs="Arial"/>
                <w:lang w:eastAsia="zh-CN"/>
              </w:rPr>
              <w:t>用联合国可持续发展目标</w:t>
            </w:r>
            <w:r w:rsidR="00C44FD6" w:rsidRPr="000655D7">
              <w:rPr>
                <w:rFonts w:eastAsia="宋体" w:cs="Arial" w:hint="eastAsia"/>
                <w:lang w:eastAsia="zh-CN"/>
              </w:rPr>
              <w:t>（</w:t>
            </w:r>
            <w:r w:rsidR="00E17480" w:rsidRPr="000655D7">
              <w:rPr>
                <w:rFonts w:eastAsia="宋体" w:cs="Arial"/>
                <w:lang w:eastAsia="zh-CN"/>
              </w:rPr>
              <w:t>SDG</w:t>
            </w:r>
            <w:r w:rsidR="00C44FD6" w:rsidRPr="000655D7">
              <w:rPr>
                <w:rFonts w:eastAsia="宋体" w:cs="Arial" w:hint="eastAsia"/>
                <w:lang w:eastAsia="zh-CN"/>
              </w:rPr>
              <w:t>）</w:t>
            </w:r>
            <w:r w:rsidRPr="000655D7">
              <w:rPr>
                <w:rFonts w:eastAsia="宋体" w:cs="Arial"/>
                <w:lang w:eastAsia="zh-CN"/>
              </w:rPr>
              <w:t>为</w:t>
            </w:r>
            <w:r w:rsidR="00F935BE" w:rsidRPr="000655D7">
              <w:rPr>
                <w:rFonts w:eastAsia="宋体" w:cs="Arial"/>
                <w:lang w:eastAsia="zh-CN"/>
              </w:rPr>
              <w:t>房地产</w:t>
            </w:r>
            <w:r w:rsidR="00F935BE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F935BE" w:rsidRPr="000655D7">
              <w:rPr>
                <w:rFonts w:eastAsia="宋体" w:cs="Arial"/>
                <w:lang w:eastAsia="zh-CN"/>
              </w:rPr>
              <w:t>分析</w:t>
            </w:r>
            <w:r w:rsidRPr="000655D7">
              <w:rPr>
                <w:rFonts w:eastAsia="宋体" w:cs="Arial"/>
                <w:lang w:eastAsia="zh-CN"/>
              </w:rPr>
              <w:t>提供信息</w:t>
            </w:r>
          </w:p>
          <w:p w14:paraId="60BE937C" w14:textId="3FF05B71" w:rsidR="00D93509" w:rsidRPr="000655D7" w:rsidRDefault="004F5152">
            <w:pPr>
              <w:pStyle w:val="ListParagraph"/>
              <w:numPr>
                <w:ilvl w:val="0"/>
                <w:numId w:val="11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(D) </w:t>
            </w:r>
            <w:r w:rsidRPr="000655D7">
              <w:rPr>
                <w:rFonts w:eastAsia="宋体" w:cs="Arial"/>
                <w:lang w:eastAsia="zh-CN"/>
              </w:rPr>
              <w:t>我们使用</w:t>
            </w:r>
            <w:r w:rsidRPr="000655D7">
              <w:rPr>
                <w:rFonts w:eastAsia="宋体" w:cs="Arial"/>
                <w:lang w:eastAsia="zh-CN"/>
              </w:rPr>
              <w:t>GRESB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Pr="000655D7">
              <w:rPr>
                <w:rFonts w:eastAsia="宋体" w:cs="Arial"/>
                <w:lang w:eastAsia="zh-CN"/>
              </w:rPr>
              <w:t>评估</w:t>
            </w:r>
            <w:r w:rsidR="00C44FD6" w:rsidRPr="000655D7">
              <w:rPr>
                <w:rFonts w:eastAsia="宋体" w:cs="Arial" w:hint="eastAsia"/>
                <w:lang w:eastAsia="zh-CN"/>
              </w:rPr>
              <w:t>（</w:t>
            </w:r>
            <w:r w:rsidRPr="000655D7">
              <w:rPr>
                <w:rFonts w:eastAsia="宋体" w:cs="Arial"/>
                <w:lang w:eastAsia="zh-CN"/>
              </w:rPr>
              <w:t>RC7</w:t>
            </w:r>
            <w:r w:rsidR="00C44FD6" w:rsidRPr="000655D7">
              <w:rPr>
                <w:rFonts w:eastAsia="宋体" w:cs="Arial" w:hint="eastAsia"/>
                <w:lang w:eastAsia="zh-CN"/>
              </w:rPr>
              <w:t>）</w:t>
            </w:r>
            <w:r w:rsidRPr="000655D7">
              <w:rPr>
                <w:rFonts w:eastAsia="宋体" w:cs="Arial"/>
                <w:lang w:eastAsia="zh-CN"/>
              </w:rPr>
              <w:t>或类似方法为</w:t>
            </w:r>
            <w:r w:rsidR="00F935BE" w:rsidRPr="000655D7">
              <w:rPr>
                <w:rFonts w:eastAsia="宋体" w:cs="Arial"/>
                <w:lang w:eastAsia="zh-CN"/>
              </w:rPr>
              <w:t>房地产</w:t>
            </w:r>
            <w:r w:rsidR="00F935BE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F935BE" w:rsidRPr="000655D7">
              <w:rPr>
                <w:rFonts w:eastAsia="宋体" w:cs="Arial"/>
                <w:lang w:eastAsia="zh-CN"/>
              </w:rPr>
              <w:t>分析</w:t>
            </w:r>
            <w:r w:rsidRPr="000655D7">
              <w:rPr>
                <w:rFonts w:eastAsia="宋体" w:cs="Arial"/>
                <w:lang w:eastAsia="zh-CN"/>
              </w:rPr>
              <w:t>提供信息</w:t>
            </w:r>
          </w:p>
          <w:p w14:paraId="0A2CDCEF" w14:textId="6A07B4FC" w:rsidR="00D93509" w:rsidRPr="000655D7" w:rsidRDefault="004F5152">
            <w:pPr>
              <w:pStyle w:val="ListParagraph"/>
              <w:numPr>
                <w:ilvl w:val="0"/>
                <w:numId w:val="11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0C4944" w:rsidRPr="000655D7">
              <w:rPr>
                <w:rFonts w:eastAsia="宋体" w:cs="Arial"/>
                <w:lang w:eastAsia="zh-CN"/>
              </w:rPr>
              <w:t>E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057CB7" w:rsidRPr="000655D7">
              <w:rPr>
                <w:rFonts w:eastAsia="宋体" w:cs="Arial"/>
                <w:lang w:eastAsia="zh-CN"/>
              </w:rPr>
              <w:t>我们使用</w:t>
            </w:r>
            <w:r w:rsidR="005D718C" w:rsidRPr="000655D7">
              <w:rPr>
                <w:rFonts w:ascii="宋体" w:hAnsi="宋体" w:hint="eastAsia"/>
                <w:lang w:eastAsia="zh-CN"/>
              </w:rPr>
              <w:t>气候</w:t>
            </w:r>
            <w:r w:rsidR="00057CB7" w:rsidRPr="000655D7">
              <w:rPr>
                <w:rFonts w:eastAsia="宋体" w:cs="Arial"/>
                <w:lang w:eastAsia="zh-CN"/>
              </w:rPr>
              <w:t>披露</w:t>
            </w:r>
            <w:r w:rsidR="00C631BE" w:rsidRPr="000655D7">
              <w:rPr>
                <w:rFonts w:eastAsia="宋体" w:cs="Arial"/>
                <w:lang w:eastAsia="zh-CN"/>
              </w:rPr>
              <w:t>，</w:t>
            </w:r>
            <w:r w:rsidR="00057CB7" w:rsidRPr="000655D7">
              <w:rPr>
                <w:rFonts w:eastAsia="宋体" w:cs="Arial"/>
                <w:lang w:eastAsia="zh-CN"/>
              </w:rPr>
              <w:t>如</w:t>
            </w:r>
            <w:r w:rsidR="00057CB7" w:rsidRPr="000655D7">
              <w:rPr>
                <w:rFonts w:eastAsia="宋体" w:cs="Arial"/>
                <w:lang w:eastAsia="zh-CN"/>
              </w:rPr>
              <w:t>TCFD</w:t>
            </w:r>
            <w:r w:rsidR="00057CB7" w:rsidRPr="000655D7">
              <w:rPr>
                <w:rFonts w:eastAsia="宋体" w:cs="Arial"/>
                <w:lang w:eastAsia="zh-CN"/>
              </w:rPr>
              <w:t>建议或其他气候风险</w:t>
            </w:r>
            <w:r w:rsidR="001F6446" w:rsidRPr="000655D7">
              <w:rPr>
                <w:rFonts w:eastAsia="宋体" w:cs="Arial"/>
                <w:lang w:eastAsia="zh-CN"/>
              </w:rPr>
              <w:t>和</w:t>
            </w:r>
            <w:r w:rsidR="001F6446" w:rsidRPr="000655D7">
              <w:rPr>
                <w:rFonts w:eastAsia="宋体" w:cs="Arial"/>
                <w:lang w:eastAsia="zh-CN"/>
              </w:rPr>
              <w:t>/</w:t>
            </w:r>
            <w:r w:rsidR="001F6446" w:rsidRPr="000655D7">
              <w:rPr>
                <w:rFonts w:eastAsia="宋体" w:cs="Arial"/>
                <w:lang w:eastAsia="zh-CN"/>
              </w:rPr>
              <w:t>或</w:t>
            </w:r>
            <w:r w:rsidR="00D85D8E" w:rsidRPr="000655D7">
              <w:rPr>
                <w:rFonts w:eastAsia="宋体" w:cs="Arial"/>
                <w:lang w:eastAsia="zh-CN"/>
              </w:rPr>
              <w:t>风险</w:t>
            </w:r>
            <w:r w:rsidR="00057CB7" w:rsidRPr="000655D7">
              <w:rPr>
                <w:rFonts w:eastAsia="宋体" w:cs="Arial"/>
                <w:lang w:eastAsia="zh-CN"/>
              </w:rPr>
              <w:t>分析工具</w:t>
            </w:r>
            <w:r w:rsidR="001F6446" w:rsidRPr="000655D7">
              <w:rPr>
                <w:rFonts w:eastAsia="宋体" w:cs="Arial"/>
                <w:lang w:eastAsia="zh-CN"/>
              </w:rPr>
              <w:t>，</w:t>
            </w:r>
            <w:r w:rsidR="00057CB7" w:rsidRPr="000655D7">
              <w:rPr>
                <w:rFonts w:eastAsia="宋体" w:cs="Arial"/>
                <w:lang w:eastAsia="zh-CN"/>
              </w:rPr>
              <w:t>为</w:t>
            </w:r>
            <w:r w:rsidR="00F935BE" w:rsidRPr="000655D7">
              <w:rPr>
                <w:rFonts w:eastAsia="宋体" w:cs="Arial"/>
                <w:lang w:eastAsia="zh-CN"/>
              </w:rPr>
              <w:t>房地产</w:t>
            </w:r>
            <w:r w:rsidR="00F935BE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F935BE" w:rsidRPr="000655D7">
              <w:rPr>
                <w:rFonts w:eastAsia="宋体" w:cs="Arial"/>
                <w:lang w:eastAsia="zh-CN"/>
              </w:rPr>
              <w:t>分析</w:t>
            </w:r>
            <w:r w:rsidR="00057CB7" w:rsidRPr="000655D7">
              <w:rPr>
                <w:rFonts w:eastAsia="宋体" w:cs="Arial"/>
                <w:lang w:eastAsia="zh-CN"/>
              </w:rPr>
              <w:t>提供信息</w:t>
            </w:r>
          </w:p>
          <w:p w14:paraId="76246AFA" w14:textId="44B713D2" w:rsidR="00D93509" w:rsidRPr="000655D7" w:rsidRDefault="004F5152">
            <w:pPr>
              <w:pStyle w:val="ListParagraph"/>
              <w:numPr>
                <w:ilvl w:val="0"/>
                <w:numId w:val="11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(F) </w:t>
            </w:r>
            <w:r w:rsidRPr="000655D7">
              <w:rPr>
                <w:rFonts w:eastAsia="宋体" w:cs="Arial"/>
                <w:lang w:eastAsia="zh-CN"/>
              </w:rPr>
              <w:t>我们使用联合国商业和人权指导原则</w:t>
            </w:r>
            <w:r w:rsidR="00C44FD6" w:rsidRPr="000655D7">
              <w:rPr>
                <w:rFonts w:eastAsia="宋体" w:cs="Arial" w:hint="eastAsia"/>
                <w:lang w:eastAsia="zh-CN"/>
              </w:rPr>
              <w:t>（</w:t>
            </w:r>
            <w:r w:rsidRPr="000655D7">
              <w:rPr>
                <w:rFonts w:eastAsia="宋体" w:cs="Arial"/>
                <w:lang w:eastAsia="zh-CN"/>
              </w:rPr>
              <w:t>UNGP</w:t>
            </w:r>
            <w:r w:rsidR="00C44FD6" w:rsidRPr="000655D7">
              <w:rPr>
                <w:rFonts w:eastAsia="宋体" w:cs="Arial" w:hint="eastAsia"/>
                <w:lang w:eastAsia="zh-CN"/>
              </w:rPr>
              <w:t>）</w:t>
            </w:r>
            <w:r w:rsidRPr="000655D7">
              <w:rPr>
                <w:rFonts w:eastAsia="宋体" w:cs="Arial"/>
                <w:lang w:eastAsia="zh-CN"/>
              </w:rPr>
              <w:t>为</w:t>
            </w:r>
            <w:r w:rsidR="00F935BE" w:rsidRPr="000655D7">
              <w:rPr>
                <w:rFonts w:eastAsia="宋体" w:cs="Arial"/>
                <w:lang w:eastAsia="zh-CN"/>
              </w:rPr>
              <w:t>房地产</w:t>
            </w:r>
            <w:r w:rsidR="00F935BE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F935BE" w:rsidRPr="000655D7">
              <w:rPr>
                <w:rFonts w:eastAsia="宋体" w:cs="Arial"/>
                <w:lang w:eastAsia="zh-CN"/>
              </w:rPr>
              <w:t>分析</w:t>
            </w:r>
            <w:r w:rsidRPr="000655D7">
              <w:rPr>
                <w:rFonts w:eastAsia="宋体" w:cs="Arial"/>
                <w:lang w:eastAsia="zh-CN"/>
              </w:rPr>
              <w:t>提供信息</w:t>
            </w:r>
          </w:p>
          <w:p w14:paraId="6E28F4D3" w14:textId="3E803BD3" w:rsidR="00D93509" w:rsidRPr="000655D7" w:rsidRDefault="004F5152">
            <w:pPr>
              <w:pStyle w:val="ListParagraph"/>
              <w:numPr>
                <w:ilvl w:val="0"/>
                <w:numId w:val="11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F75E82" w:rsidRPr="000655D7">
              <w:rPr>
                <w:rFonts w:eastAsia="宋体" w:cs="Arial"/>
                <w:lang w:eastAsia="zh-CN"/>
              </w:rPr>
              <w:t>G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057CB7" w:rsidRPr="000655D7">
              <w:rPr>
                <w:rFonts w:eastAsia="宋体" w:cs="Arial"/>
                <w:lang w:eastAsia="zh-CN"/>
              </w:rPr>
              <w:t>我们在房地产</w:t>
            </w:r>
            <w:r w:rsidR="0030327E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057CB7" w:rsidRPr="000655D7">
              <w:rPr>
                <w:rFonts w:eastAsia="宋体" w:cs="Arial"/>
                <w:lang w:eastAsia="zh-CN"/>
              </w:rPr>
              <w:t>分析中使用了地缘政治和宏观经济因素</w:t>
            </w:r>
          </w:p>
          <w:p w14:paraId="3445342B" w14:textId="5883F401" w:rsidR="00D93509" w:rsidRPr="000655D7" w:rsidRDefault="004F5152">
            <w:pPr>
              <w:pStyle w:val="ListParagraph"/>
              <w:numPr>
                <w:ilvl w:val="0"/>
                <w:numId w:val="11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F75E82" w:rsidRPr="000655D7">
              <w:rPr>
                <w:rFonts w:eastAsia="宋体" w:cs="Arial"/>
                <w:lang w:eastAsia="zh-CN"/>
              </w:rPr>
              <w:t>H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F2795C" w:rsidRPr="000655D7">
              <w:rPr>
                <w:rFonts w:eastAsia="宋体" w:cs="Arial"/>
                <w:lang w:eastAsia="zh-CN"/>
              </w:rPr>
              <w:t>我们</w:t>
            </w:r>
            <w:r w:rsidR="00F935BE" w:rsidRPr="000655D7">
              <w:rPr>
                <w:rFonts w:eastAsia="宋体" w:cs="Arial"/>
                <w:lang w:eastAsia="zh-CN"/>
              </w:rPr>
              <w:t>使</w:t>
            </w:r>
            <w:r w:rsidR="00F2795C" w:rsidRPr="000655D7">
              <w:rPr>
                <w:rFonts w:eastAsia="宋体" w:cs="Arial"/>
                <w:lang w:eastAsia="zh-CN"/>
              </w:rPr>
              <w:t>用绿色建筑认证</w:t>
            </w:r>
            <w:r w:rsidR="00D77DAF" w:rsidRPr="000655D7">
              <w:rPr>
                <w:rFonts w:eastAsia="宋体" w:cs="Arial"/>
                <w:lang w:eastAsia="zh-CN"/>
              </w:rPr>
              <w:t>为</w:t>
            </w:r>
            <w:r w:rsidR="00F935BE" w:rsidRPr="000655D7">
              <w:rPr>
                <w:rFonts w:eastAsia="宋体" w:cs="Arial"/>
                <w:lang w:eastAsia="zh-CN"/>
              </w:rPr>
              <w:t>房地产</w:t>
            </w:r>
            <w:r w:rsidR="00F935BE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F935BE" w:rsidRPr="000655D7">
              <w:rPr>
                <w:rFonts w:eastAsia="宋体" w:cs="Arial"/>
                <w:lang w:eastAsia="zh-CN"/>
              </w:rPr>
              <w:t>分析</w:t>
            </w:r>
            <w:r w:rsidR="00D77DAF" w:rsidRPr="000655D7">
              <w:rPr>
                <w:rFonts w:eastAsia="宋体" w:cs="Arial"/>
                <w:lang w:eastAsia="zh-CN"/>
              </w:rPr>
              <w:t>提供信息</w:t>
            </w:r>
          </w:p>
          <w:p w14:paraId="5DEF36A7" w14:textId="543E688B" w:rsidR="00D93509" w:rsidRPr="000655D7" w:rsidRDefault="004F5152">
            <w:pPr>
              <w:pStyle w:val="ListParagraph"/>
              <w:numPr>
                <w:ilvl w:val="0"/>
                <w:numId w:val="11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F75E82" w:rsidRPr="000655D7">
              <w:rPr>
                <w:rFonts w:eastAsia="宋体" w:cs="Arial"/>
                <w:lang w:eastAsia="zh-CN"/>
              </w:rPr>
              <w:t>I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Pr="000655D7">
              <w:rPr>
                <w:rFonts w:eastAsia="宋体" w:cs="Arial"/>
                <w:lang w:eastAsia="zh-CN"/>
              </w:rPr>
              <w:t>我们</w:t>
            </w:r>
            <w:r w:rsidR="00CE13E3" w:rsidRPr="000655D7">
              <w:rPr>
                <w:rFonts w:eastAsia="宋体" w:cs="Arial" w:hint="eastAsia"/>
                <w:lang w:eastAsia="zh-CN"/>
              </w:rPr>
              <w:t>通过</w:t>
            </w:r>
            <w:r w:rsidR="7D19F745" w:rsidRPr="000655D7">
              <w:rPr>
                <w:rFonts w:eastAsia="宋体" w:cs="Arial"/>
                <w:lang w:eastAsia="zh-CN"/>
              </w:rPr>
              <w:t>现有业主和</w:t>
            </w:r>
            <w:r w:rsidR="7D19F745" w:rsidRPr="000655D7">
              <w:rPr>
                <w:rFonts w:eastAsia="宋体" w:cs="Arial"/>
                <w:lang w:eastAsia="zh-CN"/>
              </w:rPr>
              <w:t>/</w:t>
            </w:r>
            <w:r w:rsidR="7D19F745" w:rsidRPr="000655D7">
              <w:rPr>
                <w:rFonts w:eastAsia="宋体" w:cs="Arial"/>
                <w:lang w:eastAsia="zh-CN"/>
              </w:rPr>
              <w:t>或管理者</w:t>
            </w:r>
            <w:r w:rsidR="76CA2CE5" w:rsidRPr="000655D7">
              <w:rPr>
                <w:rFonts w:eastAsia="宋体" w:cs="Arial"/>
                <w:lang w:eastAsia="zh-CN"/>
              </w:rPr>
              <w:t>（或新</w:t>
            </w:r>
            <w:r w:rsidR="00115F6F" w:rsidRPr="000655D7">
              <w:rPr>
                <w:rFonts w:eastAsia="宋体" w:cs="Arial"/>
                <w:lang w:eastAsia="zh-CN"/>
              </w:rPr>
              <w:t>地产</w:t>
            </w:r>
            <w:r w:rsidR="76CA2CE5" w:rsidRPr="000655D7">
              <w:rPr>
                <w:rFonts w:eastAsia="宋体" w:cs="Arial"/>
                <w:lang w:eastAsia="zh-CN"/>
              </w:rPr>
              <w:t>的开发商）</w:t>
            </w:r>
            <w:hyperlink r:id="rId23" w:history="1">
              <w:r w:rsidR="00CE13E3" w:rsidRPr="000655D7">
                <w:rPr>
                  <w:rStyle w:val="Hyperlink"/>
                  <w:rFonts w:eastAsia="宋体" w:cs="Arial" w:hint="eastAsia"/>
                  <w:lang w:eastAsia="zh-CN"/>
                </w:rPr>
                <w:t>参与</w:t>
              </w:r>
            </w:hyperlink>
            <w:r w:rsidRPr="000655D7">
              <w:rPr>
                <w:rFonts w:eastAsia="宋体" w:cs="Arial"/>
                <w:lang w:eastAsia="zh-CN"/>
              </w:rPr>
              <w:t>，为</w:t>
            </w:r>
            <w:r w:rsidR="00F935BE" w:rsidRPr="000655D7">
              <w:rPr>
                <w:rFonts w:eastAsia="宋体" w:cs="Arial"/>
                <w:lang w:eastAsia="zh-CN"/>
              </w:rPr>
              <w:t>房地产</w:t>
            </w:r>
            <w:r w:rsidR="00F935BE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F935BE" w:rsidRPr="000655D7">
              <w:rPr>
                <w:rFonts w:eastAsia="宋体" w:cs="Arial"/>
                <w:lang w:eastAsia="zh-CN"/>
              </w:rPr>
              <w:t>分析</w:t>
            </w:r>
            <w:r w:rsidRPr="000655D7">
              <w:rPr>
                <w:rFonts w:eastAsia="宋体" w:cs="Arial"/>
                <w:lang w:eastAsia="zh-CN"/>
              </w:rPr>
              <w:t>提供信息</w:t>
            </w:r>
          </w:p>
          <w:p w14:paraId="3D108720" w14:textId="77777777" w:rsidR="00D93509" w:rsidRPr="000655D7" w:rsidRDefault="004F5152">
            <w:pPr>
              <w:pStyle w:val="ListParagraph"/>
              <w:numPr>
                <w:ilvl w:val="0"/>
                <w:numId w:val="11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(</w:t>
            </w:r>
            <w:r w:rsidR="00F75E82" w:rsidRPr="000655D7">
              <w:rPr>
                <w:rFonts w:eastAsia="宋体" w:cs="Arial"/>
                <w:lang w:eastAsia="en-GB"/>
              </w:rPr>
              <w:t>J</w:t>
            </w:r>
            <w:r w:rsidRPr="000655D7">
              <w:rPr>
                <w:rFonts w:eastAsia="宋体" w:cs="Arial"/>
                <w:lang w:eastAsia="en-GB"/>
              </w:rPr>
              <w:t xml:space="preserve">) </w:t>
            </w:r>
            <w:proofErr w:type="spellStart"/>
            <w:r w:rsidR="761CDC83" w:rsidRPr="000655D7">
              <w:rPr>
                <w:rFonts w:eastAsia="宋体" w:cs="Arial"/>
                <w:color w:val="000000"/>
                <w:shd w:val="clear" w:color="auto" w:fill="FFFFFF"/>
              </w:rPr>
              <w:t>其他</w:t>
            </w:r>
            <w:proofErr w:type="spellEnd"/>
            <w:r w:rsidR="761CDC83" w:rsidRPr="000655D7">
              <w:rPr>
                <w:rFonts w:eastAsia="宋体" w:cs="Arial"/>
                <w:color w:val="000000"/>
                <w:shd w:val="clear" w:color="auto" w:fill="FFFFFF"/>
              </w:rPr>
              <w:t xml:space="preserve"> </w:t>
            </w:r>
          </w:p>
          <w:p w14:paraId="3E1CA407" w14:textId="3FD96B06" w:rsidR="00D93509" w:rsidRPr="000655D7" w:rsidRDefault="00DF6A60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请</w:t>
            </w:r>
            <w:r w:rsidR="00947E80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说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明：</w:t>
            </w:r>
            <w:r w:rsidR="00807A92" w:rsidRPr="000655D7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="0018793F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="00900CAD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必填</w:t>
            </w:r>
            <w:r w:rsidR="00A77C84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自由文本</w:t>
            </w:r>
            <w:r w:rsidR="28100FF4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="28100FF4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</w:tc>
      </w:tr>
      <w:tr w:rsidR="0032770C" w:rsidRPr="000655D7" w14:paraId="5932A457" w14:textId="77777777" w:rsidTr="2E28CE0A">
        <w:trPr>
          <w:trHeight w:val="300"/>
        </w:trPr>
        <w:tc>
          <w:tcPr>
            <w:tcW w:w="14884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42C34B75" w14:textId="77777777" w:rsidR="006F2E98" w:rsidRPr="000655D7" w:rsidRDefault="006F2E98" w:rsidP="006F2E98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6F2E98" w:rsidRPr="000655D7" w14:paraId="135BBE99" w14:textId="77777777" w:rsidTr="2E28CE0A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06D77979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6F2E98" w:rsidRPr="000655D7" w14:paraId="718267BA" w14:textId="77777777" w:rsidTr="2E28CE0A">
        <w:trPr>
          <w:trHeight w:val="300"/>
        </w:trPr>
        <w:tc>
          <w:tcPr>
            <w:tcW w:w="1835" w:type="dxa"/>
            <w:shd w:val="clear" w:color="auto" w:fill="auto"/>
            <w:vAlign w:val="center"/>
          </w:tcPr>
          <w:p w14:paraId="41ABAA6E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9" w:type="dxa"/>
            <w:gridSpan w:val="5"/>
            <w:shd w:val="clear" w:color="auto" w:fill="auto"/>
            <w:vAlign w:val="center"/>
          </w:tcPr>
          <w:p w14:paraId="71B6164C" w14:textId="73D01D15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9B740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旨在说明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机构在投资前阶段，</w:t>
            </w:r>
            <w:r w:rsidR="009A0E3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作为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尽职调查的标准</w:t>
            </w:r>
            <w:r w:rsidR="009A0E3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环节</w:t>
            </w:r>
            <w:r w:rsidR="00DE1258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5A561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="00DE1258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采用</w:t>
            </w:r>
            <w:r w:rsidR="00076E8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内部核对表</w:t>
            </w:r>
            <w:r w:rsidR="0057373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57373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57373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工具</w:t>
            </w:r>
            <w:r w:rsidR="00C35FC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57373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记分卡</w:t>
            </w:r>
            <w:r w:rsidR="00DE1258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076E8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因素的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分析提供信息的工具、标准</w:t>
            </w:r>
            <w:r w:rsidR="00763CE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数据。</w:t>
            </w:r>
            <w:r w:rsidR="002F3830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这种分析可在内部使用内部工具或方法完成，也可</w:t>
            </w:r>
            <w:r w:rsidR="009E1FB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="002F3830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外部服务商完成</w:t>
            </w:r>
            <w:r w:rsidR="00473FB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使用一系列工具和资源来确保深入</w:t>
            </w:r>
            <w:r w:rsidR="00DE1258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进行</w:t>
            </w:r>
            <w:r w:rsidR="00973F9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评估</w:t>
            </w:r>
            <w:r w:rsidR="00DE1258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被认为是</w:t>
            </w:r>
            <w:r w:rsidR="00CF1CA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。所使用的具体工具和资源可能根据潜在投资的背景</w:t>
            </w:r>
            <w:r w:rsidR="009A0E3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F51EC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行业部门</w:t>
            </w:r>
            <w:r w:rsidR="00D2701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地域</w:t>
            </w:r>
            <w:r w:rsidR="009A0E3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）而有所不同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6F2E98" w:rsidRPr="000655D7" w14:paraId="6BBABD0A" w14:textId="77777777" w:rsidTr="2E28CE0A">
        <w:trPr>
          <w:trHeight w:val="300"/>
        </w:trPr>
        <w:tc>
          <w:tcPr>
            <w:tcW w:w="1835" w:type="dxa"/>
            <w:shd w:val="clear" w:color="auto" w:fill="auto"/>
            <w:vAlign w:val="center"/>
          </w:tcPr>
          <w:p w14:paraId="32D2502B" w14:textId="1A52ABCE" w:rsidR="00D93509" w:rsidRPr="000655D7" w:rsidRDefault="0068606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9" w:type="dxa"/>
            <w:gridSpan w:val="5"/>
            <w:shd w:val="clear" w:color="auto" w:fill="auto"/>
            <w:vAlign w:val="center"/>
          </w:tcPr>
          <w:p w14:paraId="495A565D" w14:textId="0B59E1FF" w:rsidR="00D93509" w:rsidRPr="000655D7" w:rsidRDefault="00EE3BAB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相关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标准的链接</w:t>
            </w:r>
            <w:r w:rsidR="00871E5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29B01856" w14:textId="77777777" w:rsidR="00D93509" w:rsidRPr="000655D7" w:rsidRDefault="00000000">
            <w:pPr>
              <w:pStyle w:val="ListParagraph"/>
              <w:numPr>
                <w:ilvl w:val="0"/>
                <w:numId w:val="49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hyperlink r:id="rId24" w:history="1">
              <w:r w:rsidR="00025234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全球报告倡议组织（</w:t>
              </w:r>
              <w:r w:rsidR="00025234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GRI</w:t>
              </w:r>
              <w:r w:rsidR="00025234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）标准</w:t>
              </w:r>
            </w:hyperlink>
          </w:p>
          <w:p w14:paraId="63A259F5" w14:textId="3EB7E6EA" w:rsidR="00D93509" w:rsidRPr="000655D7" w:rsidRDefault="00000000">
            <w:pPr>
              <w:pStyle w:val="ListParagraph"/>
              <w:numPr>
                <w:ilvl w:val="0"/>
                <w:numId w:val="49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hyperlink r:id="rId25" w:history="1">
              <w:r w:rsidR="00E33D0E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价值报告基金会（</w:t>
              </w:r>
              <w:r w:rsidR="00BC6168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可持续发展会计</w:t>
              </w:r>
              <w:r w:rsidR="00791629" w:rsidRPr="000655D7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准则</w:t>
              </w:r>
              <w:r w:rsidR="00BC6168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委员会</w:t>
              </w:r>
              <w:r w:rsidR="008102B4" w:rsidRPr="000655D7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—</w:t>
              </w:r>
              <w:r w:rsidR="00E33D0E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SASB</w:t>
              </w:r>
              <w:r w:rsidR="00E33D0E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标准）</w:t>
              </w:r>
            </w:hyperlink>
          </w:p>
          <w:p w14:paraId="6661E71D" w14:textId="674DB3DD" w:rsidR="00D93509" w:rsidRPr="000655D7" w:rsidRDefault="00000000">
            <w:pPr>
              <w:pStyle w:val="ListParagraph"/>
              <w:numPr>
                <w:ilvl w:val="0"/>
                <w:numId w:val="49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hyperlink r:id="rId26">
              <w:r w:rsidR="00025234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气候</w:t>
              </w:r>
              <w:r w:rsidR="00871E54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相关财务</w:t>
              </w:r>
              <w:r w:rsidR="00025234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披露工作组（</w:t>
              </w:r>
              <w:r w:rsidR="00025234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TCFD</w:t>
              </w:r>
              <w:r w:rsidR="00025234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）</w:t>
              </w:r>
            </w:hyperlink>
          </w:p>
          <w:p w14:paraId="54EC3EF1" w14:textId="0C523363" w:rsidR="00D93509" w:rsidRPr="000655D7" w:rsidRDefault="004F5152">
            <w:pPr>
              <w:pStyle w:val="ListParagraph"/>
              <w:numPr>
                <w:ilvl w:val="0"/>
                <w:numId w:val="49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全球房地产可持续发展基准（</w:t>
            </w:r>
            <w:r w:rsidR="000655D7" w:rsidRPr="000655D7">
              <w:fldChar w:fldCharType="begin"/>
            </w:r>
            <w:r w:rsidR="000655D7" w:rsidRPr="000655D7">
              <w:rPr>
                <w:lang w:eastAsia="zh-CN"/>
              </w:rPr>
              <w:instrText xml:space="preserve"> HYPERLINK "https://gresb.com/" </w:instrText>
            </w:r>
            <w:r w:rsidR="000655D7" w:rsidRPr="000655D7">
              <w:fldChar w:fldCharType="separate"/>
            </w:r>
            <w:r w:rsidR="72C9A6C1" w:rsidRPr="000655D7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GRESB</w:t>
            </w:r>
            <w:r w:rsidRPr="000655D7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）</w:t>
            </w:r>
            <w:r w:rsidR="001E38DD" w:rsidRPr="000655D7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实质性</w:t>
            </w:r>
            <w:r w:rsidR="72C9A6C1" w:rsidRPr="000655D7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评估</w:t>
            </w:r>
            <w:r w:rsidR="000655D7" w:rsidRPr="000655D7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</w:p>
          <w:p w14:paraId="0637839D" w14:textId="2DE5E1D2" w:rsidR="00D93509" w:rsidRPr="000655D7" w:rsidRDefault="00000000">
            <w:pPr>
              <w:pStyle w:val="ListParagraph"/>
              <w:numPr>
                <w:ilvl w:val="0"/>
                <w:numId w:val="49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hyperlink r:id="rId27" w:history="1">
              <w:r w:rsidR="00700417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联合国商业与人权指导原则</w:t>
              </w:r>
              <w:r w:rsidR="00C44FD6" w:rsidRPr="000655D7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（</w:t>
              </w:r>
              <w:r w:rsidR="00700417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UNGP</w:t>
              </w:r>
              <w:r w:rsidR="00C44FD6" w:rsidRPr="000655D7">
                <w:rPr>
                  <w:rStyle w:val="Hyperlink"/>
                  <w:rFonts w:eastAsia="宋体" w:cs="Arial" w:hint="eastAsia"/>
                  <w:sz w:val="16"/>
                  <w:szCs w:val="16"/>
                  <w:lang w:eastAsia="zh-CN"/>
                </w:rPr>
                <w:t>）</w:t>
              </w:r>
            </w:hyperlink>
          </w:p>
          <w:p w14:paraId="1AC0CC45" w14:textId="51F37811" w:rsidR="00D93509" w:rsidRPr="000655D7" w:rsidRDefault="00000000">
            <w:pPr>
              <w:pStyle w:val="ListParagraph"/>
              <w:numPr>
                <w:ilvl w:val="0"/>
                <w:numId w:val="49"/>
              </w:num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hyperlink r:id="rId28" w:history="1">
              <w:r w:rsidR="002966D4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联合国可持续发展目标（</w:t>
              </w:r>
              <w:r w:rsidR="002966D4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SDG</w:t>
              </w:r>
              <w:r w:rsidR="002966D4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）</w:t>
              </w:r>
            </w:hyperlink>
          </w:p>
          <w:p w14:paraId="71692950" w14:textId="77777777" w:rsidR="003C7062" w:rsidRPr="000655D7" w:rsidRDefault="003C7062" w:rsidP="003C7062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A62CF61" w14:textId="3E12271A" w:rsidR="00E222A6" w:rsidRPr="000655D7" w:rsidRDefault="00F877F8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bCs/>
                <w:caps/>
                <w:color w:val="000000" w:themeColor="text1"/>
                <w:sz w:val="16"/>
                <w:szCs w:val="16"/>
                <w:lang w:eastAsia="zh-CN"/>
              </w:rPr>
              <w:t>请参阅</w:t>
            </w:r>
            <w:r w:rsidR="00E222A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hyperlink r:id="rId29" w:anchor="building_certification_list" w:history="1">
              <w:hyperlink r:id="rId30" w:anchor="building_certification_list" w:history="1">
                <w:r w:rsidR="00E222A6" w:rsidRPr="000655D7">
                  <w:rPr>
                    <w:rFonts w:eastAsia="宋体" w:cs="Arial"/>
                    <w:color w:val="00B0F0"/>
                    <w:sz w:val="16"/>
                    <w:szCs w:val="16"/>
                    <w:lang w:eastAsia="zh-CN"/>
                  </w:rPr>
                  <w:t>GRESB</w:t>
                </w:r>
                <w:r w:rsidR="00E222A6" w:rsidRPr="000655D7">
                  <w:rPr>
                    <w:rFonts w:eastAsia="宋体" w:cs="Arial"/>
                    <w:color w:val="00B0F0"/>
                    <w:sz w:val="16"/>
                    <w:szCs w:val="16"/>
                    <w:lang w:eastAsia="zh-CN"/>
                  </w:rPr>
                  <w:t>建筑认证计划</w:t>
                </w:r>
              </w:hyperlink>
            </w:hyperlink>
            <w:r w:rsidR="00E222A6" w:rsidRPr="000655D7">
              <w:rPr>
                <w:rFonts w:eastAsia="宋体" w:cs="Arial"/>
                <w:bCs/>
                <w:caps/>
                <w:sz w:val="16"/>
                <w:szCs w:val="16"/>
                <w:lang w:eastAsia="zh-CN"/>
              </w:rPr>
              <w:t>，了解</w:t>
            </w:r>
            <w:r w:rsidR="00893222" w:rsidRPr="000655D7">
              <w:rPr>
                <w:rFonts w:eastAsia="宋体" w:cs="Arial" w:hint="eastAsia"/>
                <w:bCs/>
                <w:caps/>
                <w:sz w:val="16"/>
                <w:szCs w:val="16"/>
                <w:lang w:eastAsia="zh-CN"/>
              </w:rPr>
              <w:t>关于</w:t>
            </w:r>
            <w:r w:rsidR="00E222A6" w:rsidRPr="000655D7">
              <w:rPr>
                <w:rFonts w:eastAsia="宋体" w:cs="Arial"/>
                <w:sz w:val="16"/>
                <w:szCs w:val="16"/>
                <w:lang w:eastAsia="zh-CN"/>
              </w:rPr>
              <w:t>设计和</w:t>
            </w:r>
            <w:r w:rsidR="00E222A6" w:rsidRPr="000655D7">
              <w:rPr>
                <w:rFonts w:eastAsia="宋体" w:cs="Arial"/>
                <w:sz w:val="16"/>
                <w:szCs w:val="16"/>
                <w:lang w:eastAsia="zh-CN"/>
              </w:rPr>
              <w:t>/</w:t>
            </w:r>
            <w:r w:rsidR="00E222A6" w:rsidRPr="000655D7">
              <w:rPr>
                <w:rFonts w:eastAsia="宋体" w:cs="Arial"/>
                <w:sz w:val="16"/>
                <w:szCs w:val="16"/>
                <w:lang w:eastAsia="zh-CN"/>
              </w:rPr>
              <w:t>或施工</w:t>
            </w:r>
            <w:r w:rsidR="00893222" w:rsidRPr="000655D7">
              <w:rPr>
                <w:rFonts w:eastAsia="宋体" w:cs="Arial" w:hint="eastAsia"/>
                <w:sz w:val="16"/>
                <w:szCs w:val="16"/>
                <w:lang w:eastAsia="zh-CN"/>
              </w:rPr>
              <w:t>的</w:t>
            </w:r>
            <w:r w:rsidR="00E222A6" w:rsidRPr="000655D7">
              <w:rPr>
                <w:rFonts w:eastAsia="宋体" w:cs="Arial"/>
                <w:sz w:val="16"/>
                <w:szCs w:val="16"/>
                <w:lang w:eastAsia="zh-CN"/>
              </w:rPr>
              <w:t>绿色建筑认证计划</w:t>
            </w:r>
          </w:p>
        </w:tc>
      </w:tr>
      <w:tr w:rsidR="006F2E98" w:rsidRPr="000655D7" w14:paraId="0B967340" w14:textId="77777777" w:rsidTr="2E28CE0A">
        <w:trPr>
          <w:trHeight w:val="300"/>
        </w:trPr>
        <w:tc>
          <w:tcPr>
            <w:tcW w:w="1835" w:type="dxa"/>
            <w:shd w:val="clear" w:color="auto" w:fill="auto"/>
            <w:vAlign w:val="center"/>
          </w:tcPr>
          <w:p w14:paraId="75F30BAF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lastRenderedPageBreak/>
              <w:t>其他资源</w:t>
            </w:r>
            <w:proofErr w:type="spellEnd"/>
          </w:p>
        </w:tc>
        <w:tc>
          <w:tcPr>
            <w:tcW w:w="13049" w:type="dxa"/>
            <w:gridSpan w:val="5"/>
            <w:shd w:val="clear" w:color="auto" w:fill="auto"/>
            <w:vAlign w:val="center"/>
          </w:tcPr>
          <w:p w14:paraId="08143DE0" w14:textId="488A1F34" w:rsidR="00D93509" w:rsidRPr="000655D7" w:rsidRDefault="009C4D6F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分析的信息，</w:t>
            </w:r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PRI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博客文章《</w:t>
            </w:r>
            <w:r w:rsidR="000655D7" w:rsidRPr="000655D7">
              <w:fldChar w:fldCharType="begin"/>
            </w:r>
            <w:r w:rsidR="000655D7" w:rsidRPr="000655D7">
              <w:rPr>
                <w:lang w:eastAsia="zh-CN"/>
              </w:rPr>
              <w:instrText xml:space="preserve"> HYPERLINK "https://www.unpri.org/using-sasb-to-implement-pri-monitoring-and-disclosure-resources-for-private-equity/4904.article" </w:instrText>
            </w:r>
            <w:r w:rsidR="000655D7" w:rsidRPr="000655D7">
              <w:fldChar w:fldCharType="separate"/>
            </w:r>
            <w:r w:rsidRPr="000655D7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使用</w:t>
            </w:r>
            <w:r w:rsidRPr="000655D7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SASB</w:t>
            </w:r>
            <w:r w:rsidRPr="000655D7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为私募股权实施</w:t>
            </w:r>
            <w:r w:rsidRPr="000655D7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PRI</w:t>
            </w:r>
            <w:r w:rsidRPr="000655D7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监</w:t>
            </w:r>
            <w:r w:rsidR="000B5636" w:rsidRPr="000655D7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督</w:t>
            </w:r>
            <w:r w:rsidRPr="000655D7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和披露资源》</w:t>
            </w:r>
            <w:r w:rsidR="000655D7" w:rsidRPr="000655D7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6F2E98" w:rsidRPr="000655D7" w14:paraId="397E872B" w14:textId="77777777" w:rsidTr="2E28CE0A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25D00C8F" w14:textId="77777777" w:rsidR="00D93509" w:rsidRPr="000655D7" w:rsidRDefault="004F515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6F2E98" w:rsidRPr="000655D7" w14:paraId="713A9116" w14:textId="77777777" w:rsidTr="2E28CE0A">
        <w:trPr>
          <w:trHeight w:val="300"/>
        </w:trPr>
        <w:tc>
          <w:tcPr>
            <w:tcW w:w="1835" w:type="dxa"/>
            <w:shd w:val="clear" w:color="auto" w:fill="auto"/>
            <w:vAlign w:val="center"/>
          </w:tcPr>
          <w:p w14:paraId="46143F75" w14:textId="49103498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9" w:type="dxa"/>
            <w:gridSpan w:val="5"/>
            <w:shd w:val="clear" w:color="auto" w:fill="auto"/>
            <w:vAlign w:val="center"/>
          </w:tcPr>
          <w:p w14:paraId="11D3463F" w14:textId="7777777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E45A19" w:rsidRPr="000655D7">
              <w:rPr>
                <w:rFonts w:eastAsia="宋体" w:cs="Arial"/>
                <w:sz w:val="16"/>
                <w:szCs w:val="16"/>
              </w:rPr>
              <w:t>RE 3</w:t>
            </w:r>
            <w:r w:rsidRPr="000655D7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6F2E98" w:rsidRPr="000655D7" w14:paraId="15434BEB" w14:textId="77777777" w:rsidTr="2E28CE0A">
        <w:trPr>
          <w:trHeight w:val="300"/>
        </w:trPr>
        <w:tc>
          <w:tcPr>
            <w:tcW w:w="1835" w:type="dxa"/>
            <w:shd w:val="clear" w:color="auto" w:fill="auto"/>
            <w:vAlign w:val="center"/>
          </w:tcPr>
          <w:p w14:paraId="6EDCEDA7" w14:textId="730B7525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9" w:type="dxa"/>
            <w:gridSpan w:val="5"/>
            <w:shd w:val="clear" w:color="auto" w:fill="auto"/>
            <w:vAlign w:val="center"/>
          </w:tcPr>
          <w:p w14:paraId="2C9618D4" w14:textId="7777777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6F2E98" w:rsidRPr="000655D7" w14:paraId="6F1009C9" w14:textId="77777777" w:rsidTr="2E28CE0A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51C4341C" w14:textId="77777777" w:rsidR="00D93509" w:rsidRPr="000655D7" w:rsidRDefault="004F515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6F2E98" w:rsidRPr="000655D7" w14:paraId="22492B46" w14:textId="77777777" w:rsidTr="2E28CE0A">
        <w:trPr>
          <w:trHeight w:val="354"/>
        </w:trPr>
        <w:tc>
          <w:tcPr>
            <w:tcW w:w="1835" w:type="dxa"/>
            <w:shd w:val="clear" w:color="auto" w:fill="auto"/>
            <w:vAlign w:val="center"/>
          </w:tcPr>
          <w:p w14:paraId="55544846" w14:textId="77777777" w:rsidR="00D93509" w:rsidRPr="000655D7" w:rsidRDefault="004F5152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49" w:type="dxa"/>
            <w:gridSpan w:val="5"/>
            <w:shd w:val="clear" w:color="auto" w:fill="auto"/>
            <w:vAlign w:val="center"/>
          </w:tcPr>
          <w:p w14:paraId="1D6580C5" w14:textId="684A5DC3" w:rsidR="00D93509" w:rsidRPr="000655D7" w:rsidRDefault="003B7BE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本指标满分为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AB257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A09C927" w14:textId="77777777" w:rsidR="00025234" w:rsidRPr="000655D7" w:rsidRDefault="00025234" w:rsidP="0002523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476B0DD" w14:textId="28D28F8E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5050C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I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="00A61B1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4</w:t>
            </w:r>
            <w:r w:rsidR="00A5196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D560B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或以上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186BE402" w14:textId="77777777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="001E7F8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A-I</w:t>
            </w:r>
            <w:r w:rsidR="001E7F8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A61B1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="00A61B1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75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1E7F8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7E16CC68" w14:textId="77777777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="001E7F8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A-I</w:t>
            </w:r>
            <w:r w:rsidR="001E7F8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A61B1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</w:t>
            </w:r>
            <w:r w:rsidR="00A61B1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1E7F8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4BACAE03" w14:textId="0063C36C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="001E7F8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A-I</w:t>
            </w:r>
            <w:r w:rsidR="001E7F8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1E7F8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="001E7F8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F935B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1E7F8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25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1E7F8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A9C8939" w14:textId="3F8ADE41" w:rsidR="00D93509" w:rsidRPr="000655D7" w:rsidRDefault="001A0D07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1E7F8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J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="001E7F8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="001E7F8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</w:tr>
      <w:tr w:rsidR="006F2E98" w:rsidRPr="000655D7" w14:paraId="444FA000" w14:textId="77777777" w:rsidTr="2E28CE0A">
        <w:trPr>
          <w:trHeight w:val="300"/>
        </w:trPr>
        <w:tc>
          <w:tcPr>
            <w:tcW w:w="1835" w:type="dxa"/>
            <w:shd w:val="clear" w:color="auto" w:fill="auto"/>
            <w:vAlign w:val="center"/>
          </w:tcPr>
          <w:p w14:paraId="6C0DCE8E" w14:textId="6E9E1F4E" w:rsidR="00D93509" w:rsidRPr="000655D7" w:rsidRDefault="00774BF4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0655D7">
              <w:rPr>
                <w:rFonts w:eastAsia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0655D7">
              <w:rPr>
                <w:rFonts w:eastAsia="宋体" w:cs="Arial"/>
                <w:b/>
                <w:sz w:val="16"/>
                <w:szCs w:val="16"/>
              </w:rPr>
              <w:t>其他</w:t>
            </w:r>
            <w:proofErr w:type="spellEnd"/>
            <w:r w:rsidRPr="000655D7">
              <w:rPr>
                <w:rFonts w:eastAsia="宋体" w:cs="Arial"/>
                <w:b/>
                <w:sz w:val="16"/>
                <w:szCs w:val="16"/>
              </w:rPr>
              <w:t>”</w:t>
            </w:r>
            <w:proofErr w:type="spellStart"/>
            <w:r w:rsidR="005429C0" w:rsidRPr="000655D7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3049" w:type="dxa"/>
            <w:gridSpan w:val="5"/>
            <w:shd w:val="clear" w:color="auto" w:fill="auto"/>
            <w:vAlign w:val="center"/>
          </w:tcPr>
          <w:p w14:paraId="68BA0B47" w14:textId="31A77BA8" w:rsidR="00D93509" w:rsidRPr="000655D7" w:rsidRDefault="006A6B83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考虑到前述答案选项已</w:t>
            </w:r>
            <w:r w:rsidR="004E31DE"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涵盖所识别的良好做法</w:t>
            </w:r>
            <w:r w:rsidR="00D079BD" w:rsidRPr="000655D7">
              <w:rPr>
                <w:rStyle w:val="Hyperlink"/>
                <w:rFonts w:ascii="宋体" w:eastAsia="宋体" w:hAnsi="宋体" w:cs="MS PGothic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D079BD"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因此</w:t>
            </w:r>
            <w:r w:rsidR="00D07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选择其他（</w:t>
            </w:r>
            <w:r w:rsidR="001E7F8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J</w:t>
            </w:r>
            <w:r w:rsidR="00D07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3B329E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39CFF62B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</w:t>
            </w:r>
            <w:r w:rsidR="0065770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计入评分</w:t>
            </w:r>
            <w:r w:rsidR="00A4639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6F2E98" w:rsidRPr="000655D7" w14:paraId="2B531A79" w14:textId="77777777" w:rsidTr="2E28CE0A">
        <w:trPr>
          <w:trHeight w:val="300"/>
        </w:trPr>
        <w:tc>
          <w:tcPr>
            <w:tcW w:w="1835" w:type="dxa"/>
            <w:shd w:val="clear" w:color="auto" w:fill="auto"/>
            <w:vAlign w:val="center"/>
          </w:tcPr>
          <w:p w14:paraId="3DB9E77B" w14:textId="1F79774D" w:rsidR="00D93509" w:rsidRPr="000655D7" w:rsidRDefault="001F1340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49" w:type="dxa"/>
            <w:gridSpan w:val="5"/>
            <w:shd w:val="clear" w:color="auto" w:fill="auto"/>
            <w:vAlign w:val="center"/>
          </w:tcPr>
          <w:p w14:paraId="1FF23E77" w14:textId="5EF66BC0" w:rsidR="00D93509" w:rsidRPr="000655D7" w:rsidRDefault="00E91146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2E2B531F" w14:textId="77777777" w:rsidR="003C41E8" w:rsidRPr="000655D7" w:rsidRDefault="003C41E8" w:rsidP="00A30B6B">
      <w:pPr>
        <w:rPr>
          <w:rFonts w:eastAsia="宋体" w:cs="Arial"/>
          <w:color w:val="2F5496" w:themeColor="accent1" w:themeShade="BF"/>
          <w:sz w:val="40"/>
          <w:szCs w:val="32"/>
          <w:lang w:eastAsia="zh-CN"/>
        </w:rPr>
      </w:pPr>
      <w:r w:rsidRPr="000655D7">
        <w:rPr>
          <w:rFonts w:eastAsia="宋体" w:cs="Arial"/>
          <w:lang w:eastAsia="zh-CN"/>
        </w:rPr>
        <w:br w:type="page"/>
      </w:r>
    </w:p>
    <w:p w14:paraId="4F20AAD2" w14:textId="77777777" w:rsidR="00D93509" w:rsidRPr="000655D7" w:rsidRDefault="004F5152">
      <w:pPr>
        <w:pStyle w:val="Heading2"/>
        <w:tabs>
          <w:tab w:val="left" w:pos="12758"/>
        </w:tabs>
        <w:rPr>
          <w:rFonts w:eastAsia="宋体" w:cs="Arial"/>
          <w:caps w:val="0"/>
          <w:color w:val="auto"/>
          <w:sz w:val="20"/>
          <w:szCs w:val="20"/>
        </w:rPr>
      </w:pPr>
      <w:bookmarkStart w:id="16" w:name="_Toc135415291"/>
      <w:proofErr w:type="spellStart"/>
      <w:proofErr w:type="gramStart"/>
      <w:r w:rsidRPr="000655D7">
        <w:rPr>
          <w:rFonts w:eastAsia="宋体" w:cs="Arial"/>
        </w:rPr>
        <w:lastRenderedPageBreak/>
        <w:t>尽职调查</w:t>
      </w:r>
      <w:proofErr w:type="spellEnd"/>
      <w:r w:rsidRPr="000655D7">
        <w:rPr>
          <w:rFonts w:eastAsia="宋体" w:cs="Arial"/>
        </w:rPr>
        <w:t>[</w:t>
      </w:r>
      <w:proofErr w:type="gramEnd"/>
      <w:r w:rsidRPr="000655D7">
        <w:rPr>
          <w:rFonts w:eastAsia="宋体" w:cs="Arial"/>
        </w:rPr>
        <w:t>RE 4, RE 5]</w:t>
      </w:r>
      <w:bookmarkEnd w:id="16"/>
    </w:p>
    <w:tbl>
      <w:tblPr>
        <w:tblW w:w="14742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5"/>
        <w:gridCol w:w="1556"/>
        <w:gridCol w:w="2978"/>
        <w:gridCol w:w="709"/>
        <w:gridCol w:w="280"/>
        <w:gridCol w:w="3122"/>
        <w:gridCol w:w="407"/>
        <w:gridCol w:w="1980"/>
        <w:gridCol w:w="1865"/>
      </w:tblGrid>
      <w:tr w:rsidR="006F54BE" w:rsidRPr="000655D7" w14:paraId="7681ACC0" w14:textId="77777777" w:rsidTr="005B6D71">
        <w:trPr>
          <w:trHeight w:val="367"/>
        </w:trPr>
        <w:tc>
          <w:tcPr>
            <w:tcW w:w="1839" w:type="dxa"/>
            <w:vMerge w:val="restart"/>
            <w:shd w:val="clear" w:color="auto" w:fill="DFF5F9"/>
            <w:vAlign w:val="center"/>
            <w:hideMark/>
          </w:tcPr>
          <w:p w14:paraId="33461CF9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23D23867" w14:textId="77777777" w:rsidR="003C41E8" w:rsidRPr="000655D7" w:rsidRDefault="003C41E8" w:rsidP="003C41E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52CA86E2" w14:textId="77777777" w:rsidR="00D93509" w:rsidRPr="000655D7" w:rsidRDefault="004F5152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17" w:name="_Toc135415292"/>
            <w:r w:rsidRPr="000655D7">
              <w:rPr>
                <w:rFonts w:eastAsia="宋体"/>
                <w:lang w:val="en-GB"/>
              </w:rPr>
              <w:t>RE 4</w:t>
            </w:r>
            <w:bookmarkEnd w:id="17"/>
          </w:p>
        </w:tc>
        <w:tc>
          <w:tcPr>
            <w:tcW w:w="1556" w:type="dxa"/>
            <w:shd w:val="clear" w:color="auto" w:fill="DFF5F9"/>
            <w:vAlign w:val="center"/>
            <w:hideMark/>
          </w:tcPr>
          <w:p w14:paraId="3EA5602C" w14:textId="597BA17B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978" w:type="dxa"/>
            <w:shd w:val="clear" w:color="auto" w:fill="DFF5F9"/>
            <w:vAlign w:val="center"/>
          </w:tcPr>
          <w:p w14:paraId="69674A2E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518" w:type="dxa"/>
            <w:gridSpan w:val="4"/>
            <w:vMerge w:val="restart"/>
            <w:shd w:val="clear" w:color="auto" w:fill="DFF5F9"/>
            <w:vAlign w:val="center"/>
          </w:tcPr>
          <w:p w14:paraId="3A95AA84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1ABB61B2" w14:textId="77777777" w:rsidR="003C41E8" w:rsidRPr="000655D7" w:rsidRDefault="003C41E8" w:rsidP="003C41E8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219FB80B" w14:textId="77777777" w:rsidR="00D93509" w:rsidRPr="000655D7" w:rsidRDefault="004F5152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尽职调查</w:t>
            </w:r>
            <w:proofErr w:type="spellEnd"/>
          </w:p>
        </w:tc>
        <w:tc>
          <w:tcPr>
            <w:tcW w:w="1980" w:type="dxa"/>
            <w:vMerge w:val="restart"/>
            <w:shd w:val="clear" w:color="auto" w:fill="DFF5F9"/>
            <w:vAlign w:val="center"/>
            <w:hideMark/>
          </w:tcPr>
          <w:p w14:paraId="07643153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29C500E4" w14:textId="77777777" w:rsidR="003C41E8" w:rsidRPr="000655D7" w:rsidRDefault="003C41E8" w:rsidP="003C41E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05BFE61A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865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DEB1A8F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2F66B2BF" w14:textId="77777777" w:rsidR="003C41E8" w:rsidRPr="000655D7" w:rsidRDefault="003C41E8" w:rsidP="003C41E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11E41837" w14:textId="3F5B92AA" w:rsidR="00D93509" w:rsidRPr="000655D7" w:rsidRDefault="00FD522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0C34A0" w:rsidRPr="000655D7" w14:paraId="04DC6D70" w14:textId="77777777" w:rsidTr="005B6D71">
        <w:trPr>
          <w:trHeight w:val="367"/>
        </w:trPr>
        <w:tc>
          <w:tcPr>
            <w:tcW w:w="1839" w:type="dxa"/>
            <w:vMerge/>
            <w:vAlign w:val="center"/>
          </w:tcPr>
          <w:p w14:paraId="67CD397C" w14:textId="77777777" w:rsidR="003C41E8" w:rsidRPr="000655D7" w:rsidRDefault="003C41E8" w:rsidP="003C41E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6" w:type="dxa"/>
            <w:shd w:val="clear" w:color="auto" w:fill="DFF5F9"/>
            <w:vAlign w:val="center"/>
          </w:tcPr>
          <w:p w14:paraId="47232E13" w14:textId="11287439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978" w:type="dxa"/>
            <w:shd w:val="clear" w:color="auto" w:fill="DFF5F9"/>
            <w:vAlign w:val="center"/>
          </w:tcPr>
          <w:p w14:paraId="2BAB7B8D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518" w:type="dxa"/>
            <w:gridSpan w:val="4"/>
            <w:vMerge/>
            <w:vAlign w:val="center"/>
          </w:tcPr>
          <w:p w14:paraId="6CAF923B" w14:textId="77777777" w:rsidR="003C41E8" w:rsidRPr="000655D7" w:rsidRDefault="003C41E8" w:rsidP="003C41E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0" w:type="dxa"/>
            <w:vMerge/>
            <w:vAlign w:val="center"/>
          </w:tcPr>
          <w:p w14:paraId="2689E29D" w14:textId="77777777" w:rsidR="003C41E8" w:rsidRPr="000655D7" w:rsidRDefault="003C41E8" w:rsidP="003C41E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865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2C75A35" w14:textId="77777777" w:rsidR="003C41E8" w:rsidRPr="000655D7" w:rsidRDefault="003C41E8" w:rsidP="003C41E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32770C" w:rsidRPr="000655D7" w14:paraId="545B432C" w14:textId="77777777" w:rsidTr="00B43BFD">
        <w:trPr>
          <w:trHeight w:val="567"/>
        </w:trPr>
        <w:tc>
          <w:tcPr>
            <w:tcW w:w="14742" w:type="dxa"/>
            <w:gridSpan w:val="9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75F0E6C" w14:textId="0BDFF27B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0655D7">
              <w:rPr>
                <w:rFonts w:eastAsia="宋体" w:cs="Arial"/>
                <w:b/>
                <w:lang w:eastAsia="zh-CN"/>
              </w:rPr>
              <w:t>在报告年度，</w:t>
            </w:r>
            <w:r w:rsidR="001E38DD" w:rsidRPr="000655D7">
              <w:rPr>
                <w:rStyle w:val="Hyperlink"/>
                <w:rFonts w:eastAsia="宋体" w:cs="Arial" w:hint="eastAsia"/>
                <w:b/>
                <w:lang w:eastAsia="zh-CN"/>
              </w:rPr>
              <w:t>实质性</w:t>
            </w:r>
            <w:hyperlink r:id="rId31" w:history="1">
              <w:r w:rsidRPr="000655D7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Pr="000655D7">
                <w:rPr>
                  <w:rStyle w:val="Hyperlink"/>
                  <w:rFonts w:eastAsia="宋体" w:cs="Arial"/>
                  <w:b/>
                  <w:lang w:eastAsia="zh-CN"/>
                </w:rPr>
                <w:t>因素</w:t>
              </w:r>
            </w:hyperlink>
            <w:r w:rsidRPr="000655D7">
              <w:rPr>
                <w:rFonts w:eastAsia="宋体" w:cs="Arial"/>
                <w:b/>
                <w:lang w:eastAsia="zh-CN"/>
              </w:rPr>
              <w:t>如何</w:t>
            </w:r>
            <w:r w:rsidR="00C93DCD" w:rsidRPr="000655D7">
              <w:rPr>
                <w:rFonts w:eastAsia="宋体" w:cs="Arial"/>
                <w:b/>
                <w:lang w:eastAsia="zh-CN"/>
              </w:rPr>
              <w:t>影响</w:t>
            </w:r>
            <w:r w:rsidR="00EA5574" w:rsidRPr="000655D7">
              <w:rPr>
                <w:rFonts w:eastAsia="宋体" w:cs="Arial"/>
                <w:b/>
                <w:lang w:eastAsia="zh-CN"/>
              </w:rPr>
              <w:t>贵机构</w:t>
            </w:r>
            <w:r w:rsidR="0035234B" w:rsidRPr="000655D7">
              <w:rPr>
                <w:rFonts w:eastAsia="宋体" w:cs="Arial"/>
                <w:b/>
                <w:lang w:eastAsia="zh-CN"/>
              </w:rPr>
              <w:t>对</w:t>
            </w:r>
            <w:r w:rsidRPr="000655D7">
              <w:rPr>
                <w:rFonts w:eastAsia="宋体" w:cs="Arial"/>
                <w:b/>
                <w:lang w:eastAsia="zh-CN"/>
              </w:rPr>
              <w:t>房地产投资的</w:t>
            </w:r>
            <w:r w:rsidR="0035234B" w:rsidRPr="000655D7">
              <w:rPr>
                <w:rFonts w:eastAsia="宋体" w:cs="Arial"/>
                <w:b/>
                <w:lang w:eastAsia="zh-CN"/>
              </w:rPr>
              <w:t>选择</w:t>
            </w:r>
            <w:r w:rsidRPr="000655D7">
              <w:rPr>
                <w:rFonts w:eastAsia="宋体" w:cs="Arial"/>
                <w:b/>
                <w:lang w:eastAsia="zh-CN"/>
              </w:rPr>
              <w:t>？</w:t>
            </w:r>
          </w:p>
          <w:p w14:paraId="34B90992" w14:textId="77777777" w:rsidR="00260778" w:rsidRPr="000655D7" w:rsidRDefault="00260778" w:rsidP="003B117A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39B0F2B1" w14:textId="48E03343" w:rsidR="00D93509" w:rsidRPr="000655D7" w:rsidRDefault="004F5152">
            <w:pPr>
              <w:spacing w:line="276" w:lineRule="auto"/>
              <w:textAlignment w:val="baseline"/>
              <w:rPr>
                <w:rStyle w:val="Hyperlink"/>
                <w:rFonts w:eastAsia="宋体" w:cs="Arial"/>
                <w:i/>
                <w:iCs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如果</w:t>
            </w:r>
            <w:r w:rsidR="00697035" w:rsidRPr="000655D7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签署方</w:t>
            </w:r>
            <w:r w:rsidRPr="000655D7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在报告年度</w:t>
            </w:r>
            <w:r w:rsidR="006D68F1" w:rsidRPr="000655D7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未</w:t>
            </w:r>
            <w:r w:rsidRPr="000655D7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选择任何房地产投资，</w:t>
            </w:r>
            <w:r w:rsidR="00234CB1" w:rsidRPr="000655D7">
              <w:rPr>
                <w:rStyle w:val="Hyperlink"/>
                <w:rFonts w:eastAsia="宋体" w:cs="Arial"/>
                <w:i/>
                <w:color w:val="000000" w:themeColor="text1"/>
                <w:lang w:eastAsia="zh-CN"/>
              </w:rPr>
              <w:t>请采用</w:t>
            </w:r>
            <w:r w:rsidR="00A1357F" w:rsidRPr="000655D7">
              <w:rPr>
                <w:rStyle w:val="Hyperlink"/>
                <w:rFonts w:eastAsia="宋体" w:cs="Arial" w:hint="eastAsia"/>
                <w:i/>
                <w:color w:val="000000" w:themeColor="text1"/>
                <w:lang w:eastAsia="zh-CN"/>
              </w:rPr>
              <w:t>上一次</w:t>
            </w:r>
            <w:r w:rsidR="3342C060" w:rsidRPr="000655D7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选择</w:t>
            </w:r>
            <w:r w:rsidRPr="000655D7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房地产投资的报告年度</w:t>
            </w:r>
            <w:r w:rsidR="3342C060" w:rsidRPr="000655D7">
              <w:rPr>
                <w:rStyle w:val="Hyperlink"/>
                <w:rFonts w:eastAsia="宋体" w:cs="Arial"/>
                <w:i/>
                <w:iCs/>
                <w:color w:val="000000" w:themeColor="text1"/>
                <w:lang w:eastAsia="zh-CN"/>
              </w:rPr>
              <w:t>。</w:t>
            </w:r>
          </w:p>
        </w:tc>
      </w:tr>
      <w:tr w:rsidR="00555D75" w:rsidRPr="000655D7" w14:paraId="05E8DCB8" w14:textId="77777777" w:rsidTr="00B43BFD">
        <w:trPr>
          <w:trHeight w:val="465"/>
        </w:trPr>
        <w:tc>
          <w:tcPr>
            <w:tcW w:w="7368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C2CC4C7" w14:textId="6BBADBB2" w:rsidR="00D93509" w:rsidRPr="000655D7" w:rsidRDefault="004F5152">
            <w:pPr>
              <w:pStyle w:val="ListParagraph"/>
              <w:numPr>
                <w:ilvl w:val="0"/>
                <w:numId w:val="3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(A) </w:t>
            </w:r>
            <w:r w:rsidR="00536057" w:rsidRPr="000655D7">
              <w:rPr>
                <w:rFonts w:eastAsia="宋体" w:cs="Arial"/>
                <w:lang w:eastAsia="zh-CN"/>
              </w:rPr>
              <w:t>使用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1E38DD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因素</w:t>
            </w:r>
            <w:r w:rsidR="00536057" w:rsidRPr="000655D7">
              <w:rPr>
                <w:rFonts w:eastAsia="宋体" w:cs="Arial"/>
                <w:lang w:eastAsia="zh-CN"/>
              </w:rPr>
              <w:t>来</w:t>
            </w:r>
            <w:r w:rsidR="00ED443F" w:rsidRPr="000655D7">
              <w:rPr>
                <w:rFonts w:eastAsia="宋体" w:cs="Arial"/>
                <w:lang w:eastAsia="zh-CN"/>
              </w:rPr>
              <w:t>识别风险</w:t>
            </w:r>
          </w:p>
        </w:tc>
        <w:tc>
          <w:tcPr>
            <w:tcW w:w="7368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C85DF4E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[</w:t>
            </w:r>
            <w:r w:rsidRPr="000655D7">
              <w:rPr>
                <w:rFonts w:eastAsia="宋体" w:cs="Arial"/>
                <w:lang w:eastAsia="zh-CN"/>
              </w:rPr>
              <w:t>下拉式</w:t>
            </w:r>
            <w:r w:rsidR="00E85358" w:rsidRPr="000655D7">
              <w:rPr>
                <w:rFonts w:eastAsia="宋体" w:cs="Arial"/>
                <w:lang w:eastAsia="zh-CN"/>
              </w:rPr>
              <w:t>清单</w:t>
            </w:r>
            <w:r w:rsidRPr="000655D7">
              <w:rPr>
                <w:rFonts w:eastAsia="宋体" w:cs="Arial"/>
                <w:lang w:eastAsia="zh-CN"/>
              </w:rPr>
              <w:t>]</w:t>
            </w:r>
          </w:p>
          <w:p w14:paraId="66D4AB72" w14:textId="77777777" w:rsidR="00917260" w:rsidRPr="000655D7" w:rsidRDefault="00917260" w:rsidP="00497E3D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07C214DA" w14:textId="3B5D3593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917260" w:rsidRPr="000655D7">
              <w:rPr>
                <w:rFonts w:eastAsia="宋体" w:cs="Arial"/>
                <w:lang w:eastAsia="zh-CN"/>
              </w:rPr>
              <w:t>1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917260" w:rsidRPr="000655D7">
              <w:rPr>
                <w:rFonts w:eastAsia="宋体" w:cs="Arial"/>
                <w:lang w:eastAsia="zh-CN"/>
              </w:rPr>
              <w:t>对我们</w:t>
            </w:r>
            <w:r w:rsidR="00D710F8" w:rsidRPr="000655D7">
              <w:rPr>
                <w:rFonts w:eastAsia="宋体" w:cs="Arial"/>
                <w:lang w:eastAsia="zh-CN"/>
              </w:rPr>
              <w:t>的</w:t>
            </w:r>
            <w:r w:rsidR="00917260" w:rsidRPr="000655D7">
              <w:rPr>
                <w:rFonts w:eastAsia="宋体" w:cs="Arial"/>
                <w:lang w:eastAsia="zh-CN"/>
              </w:rPr>
              <w:t>所有潜在房地产投资</w:t>
            </w:r>
          </w:p>
          <w:p w14:paraId="3BA699E8" w14:textId="05824346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917260" w:rsidRPr="000655D7">
              <w:rPr>
                <w:rFonts w:eastAsia="宋体" w:cs="Arial"/>
                <w:lang w:eastAsia="zh-CN"/>
              </w:rPr>
              <w:t>2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917260" w:rsidRPr="000655D7">
              <w:rPr>
                <w:rFonts w:eastAsia="宋体" w:cs="Arial"/>
                <w:lang w:eastAsia="zh-CN"/>
              </w:rPr>
              <w:t>对我们</w:t>
            </w:r>
            <w:r w:rsidR="00D710F8" w:rsidRPr="000655D7">
              <w:rPr>
                <w:rFonts w:eastAsia="宋体" w:cs="Arial"/>
                <w:lang w:eastAsia="zh-CN"/>
              </w:rPr>
              <w:t>的</w:t>
            </w:r>
            <w:r w:rsidR="00917260" w:rsidRPr="000655D7">
              <w:rPr>
                <w:rFonts w:eastAsia="宋体" w:cs="Arial"/>
                <w:lang w:eastAsia="zh-CN"/>
              </w:rPr>
              <w:t>多数潜在房地产投资</w:t>
            </w:r>
          </w:p>
          <w:p w14:paraId="016B214B" w14:textId="2AAE01DC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917260" w:rsidRPr="000655D7">
              <w:rPr>
                <w:rFonts w:eastAsia="宋体" w:cs="Arial"/>
                <w:lang w:eastAsia="zh-CN"/>
              </w:rPr>
              <w:t>3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917260" w:rsidRPr="000655D7">
              <w:rPr>
                <w:rFonts w:eastAsia="宋体" w:cs="Arial"/>
                <w:lang w:eastAsia="zh-CN"/>
              </w:rPr>
              <w:t>对我们</w:t>
            </w:r>
            <w:r w:rsidR="00D710F8" w:rsidRPr="000655D7">
              <w:rPr>
                <w:rFonts w:eastAsia="宋体" w:cs="Arial"/>
                <w:lang w:eastAsia="zh-CN"/>
              </w:rPr>
              <w:t>的少数</w:t>
            </w:r>
            <w:r w:rsidR="00917260" w:rsidRPr="000655D7">
              <w:rPr>
                <w:rFonts w:eastAsia="宋体" w:cs="Arial"/>
                <w:lang w:eastAsia="zh-CN"/>
              </w:rPr>
              <w:t>潜在房地产投资</w:t>
            </w:r>
          </w:p>
        </w:tc>
      </w:tr>
      <w:tr w:rsidR="00555D75" w:rsidRPr="000655D7" w14:paraId="1DFB585E" w14:textId="77777777" w:rsidTr="00B43BFD">
        <w:trPr>
          <w:trHeight w:val="465"/>
        </w:trPr>
        <w:tc>
          <w:tcPr>
            <w:tcW w:w="7368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168213C" w14:textId="63998211" w:rsidR="00D93509" w:rsidRPr="000655D7" w:rsidRDefault="004F5152">
            <w:pPr>
              <w:pStyle w:val="ListParagraph"/>
              <w:numPr>
                <w:ilvl w:val="0"/>
                <w:numId w:val="3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(B) </w:t>
            </w:r>
            <w:hyperlink r:id="rId32">
              <w:r w:rsidR="4F9B6DC8" w:rsidRPr="000655D7">
                <w:rPr>
                  <w:rStyle w:val="Hyperlink"/>
                  <w:rFonts w:eastAsia="宋体" w:cs="Arial"/>
                  <w:lang w:eastAsia="zh-CN"/>
                </w:rPr>
                <w:t>投资委员会</w:t>
              </w:r>
            </w:hyperlink>
            <w:r w:rsidR="00ED443F" w:rsidRPr="000655D7">
              <w:rPr>
                <w:rFonts w:eastAsia="宋体" w:cs="Arial"/>
                <w:lang w:eastAsia="zh-CN"/>
              </w:rPr>
              <w:t>（或同等</w:t>
            </w:r>
            <w:r w:rsidR="00824B64" w:rsidRPr="000655D7">
              <w:rPr>
                <w:rFonts w:eastAsia="宋体" w:cs="Arial" w:hint="eastAsia"/>
                <w:lang w:eastAsia="zh-CN"/>
              </w:rPr>
              <w:t>决策</w:t>
            </w:r>
            <w:r w:rsidR="00CB352F" w:rsidRPr="000655D7">
              <w:rPr>
                <w:rFonts w:eastAsia="宋体" w:cs="Arial" w:hint="eastAsia"/>
                <w:lang w:eastAsia="zh-CN"/>
              </w:rPr>
              <w:t>主体</w:t>
            </w:r>
            <w:r w:rsidR="00ED443F" w:rsidRPr="000655D7">
              <w:rPr>
                <w:rFonts w:eastAsia="宋体" w:cs="Arial"/>
                <w:lang w:eastAsia="zh-CN"/>
              </w:rPr>
              <w:t>）讨论了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1E38DD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因素</w:t>
            </w:r>
          </w:p>
        </w:tc>
        <w:tc>
          <w:tcPr>
            <w:tcW w:w="7368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2CFEE72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5D75" w:rsidRPr="000655D7" w14:paraId="1C7E1AFF" w14:textId="77777777" w:rsidTr="00B43BFD">
        <w:trPr>
          <w:trHeight w:val="465"/>
        </w:trPr>
        <w:tc>
          <w:tcPr>
            <w:tcW w:w="7368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E79D687" w14:textId="508CA3EF" w:rsidR="00D93509" w:rsidRPr="000655D7" w:rsidRDefault="004F5152">
            <w:pPr>
              <w:pStyle w:val="ListParagraph"/>
              <w:numPr>
                <w:ilvl w:val="0"/>
                <w:numId w:val="3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(C) 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1E38DD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因素</w:t>
            </w:r>
            <w:r w:rsidR="00536057" w:rsidRPr="000655D7">
              <w:rPr>
                <w:rFonts w:eastAsia="宋体" w:cs="Arial"/>
                <w:lang w:eastAsia="zh-CN"/>
              </w:rPr>
              <w:t>被用</w:t>
            </w:r>
            <w:r w:rsidR="00A70C91" w:rsidRPr="000655D7">
              <w:rPr>
                <w:rFonts w:eastAsia="宋体" w:cs="Arial" w:hint="eastAsia"/>
                <w:lang w:eastAsia="zh-CN"/>
              </w:rPr>
              <w:t>于</w:t>
            </w:r>
            <w:r w:rsidR="00ED443F" w:rsidRPr="000655D7">
              <w:rPr>
                <w:rFonts w:eastAsia="宋体" w:cs="Arial"/>
                <w:lang w:eastAsia="zh-CN"/>
              </w:rPr>
              <w:t>确定我们的百日计划（或同等计划）的补救行动</w:t>
            </w:r>
          </w:p>
        </w:tc>
        <w:tc>
          <w:tcPr>
            <w:tcW w:w="7368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327E4B7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5D75" w:rsidRPr="000655D7" w14:paraId="1078A108" w14:textId="77777777" w:rsidTr="00B43BFD">
        <w:trPr>
          <w:trHeight w:val="465"/>
        </w:trPr>
        <w:tc>
          <w:tcPr>
            <w:tcW w:w="7368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CDE6C4C" w14:textId="65B047D5" w:rsidR="00D93509" w:rsidRPr="000655D7" w:rsidRDefault="004F5152">
            <w:pPr>
              <w:pStyle w:val="ListParagraph"/>
              <w:numPr>
                <w:ilvl w:val="0"/>
                <w:numId w:val="3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(D) 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1E38DD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因素</w:t>
            </w:r>
            <w:r w:rsidR="00536057" w:rsidRPr="000655D7">
              <w:rPr>
                <w:rFonts w:eastAsia="宋体" w:cs="Arial"/>
                <w:lang w:eastAsia="zh-CN"/>
              </w:rPr>
              <w:t>被用</w:t>
            </w:r>
            <w:r w:rsidR="00A70C91" w:rsidRPr="000655D7">
              <w:rPr>
                <w:rFonts w:eastAsia="宋体" w:cs="Arial" w:hint="eastAsia"/>
                <w:lang w:eastAsia="zh-CN"/>
              </w:rPr>
              <w:t>于</w:t>
            </w:r>
            <w:r w:rsidR="00ED443F" w:rsidRPr="000655D7">
              <w:rPr>
                <w:rFonts w:eastAsia="宋体" w:cs="Arial"/>
                <w:lang w:eastAsia="zh-CN"/>
              </w:rPr>
              <w:t>确定价值</w:t>
            </w:r>
            <w:r w:rsidR="00EA5574" w:rsidRPr="000655D7">
              <w:rPr>
                <w:rFonts w:eastAsia="宋体" w:cs="Arial"/>
                <w:lang w:eastAsia="zh-CN"/>
              </w:rPr>
              <w:t>创造</w:t>
            </w:r>
            <w:r w:rsidR="00ED443F" w:rsidRPr="000655D7">
              <w:rPr>
                <w:rFonts w:eastAsia="宋体" w:cs="Arial"/>
                <w:lang w:eastAsia="zh-CN"/>
              </w:rPr>
              <w:t>机会</w:t>
            </w:r>
          </w:p>
        </w:tc>
        <w:tc>
          <w:tcPr>
            <w:tcW w:w="7368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BED7A45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5D75" w:rsidRPr="000655D7" w14:paraId="30216589" w14:textId="77777777" w:rsidTr="00B43BFD">
        <w:trPr>
          <w:trHeight w:val="465"/>
        </w:trPr>
        <w:tc>
          <w:tcPr>
            <w:tcW w:w="7368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EC65C09" w14:textId="4C136B84" w:rsidR="00D93509" w:rsidRPr="000655D7" w:rsidRDefault="004F5152">
            <w:pPr>
              <w:pStyle w:val="ListParagraph"/>
              <w:numPr>
                <w:ilvl w:val="0"/>
                <w:numId w:val="3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(E) </w:t>
            </w:r>
            <w:r w:rsidR="003C647F" w:rsidRPr="000655D7">
              <w:rPr>
                <w:rFonts w:eastAsia="宋体" w:cs="Arial"/>
                <w:lang w:eastAsia="zh-CN"/>
              </w:rPr>
              <w:t>如果</w:t>
            </w:r>
            <w:r w:rsidR="00803C84" w:rsidRPr="000655D7">
              <w:rPr>
                <w:rFonts w:eastAsia="宋体" w:cs="Arial" w:hint="eastAsia"/>
                <w:lang w:eastAsia="zh-CN"/>
              </w:rPr>
              <w:t>我们</w:t>
            </w:r>
            <w:r w:rsidR="003C647F" w:rsidRPr="000655D7">
              <w:rPr>
                <w:rFonts w:eastAsia="宋体" w:cs="Arial"/>
                <w:lang w:eastAsia="zh-CN"/>
              </w:rPr>
              <w:t>认为</w:t>
            </w:r>
            <w:hyperlink r:id="rId33" w:history="1">
              <w:r w:rsidR="003C647F" w:rsidRPr="000655D7">
                <w:rPr>
                  <w:rStyle w:val="Hyperlink"/>
                  <w:rFonts w:eastAsia="宋体" w:cs="Arial"/>
                  <w:lang w:eastAsia="zh-CN"/>
                </w:rPr>
                <w:t>ESG</w:t>
              </w:r>
              <w:r w:rsidR="003C647F" w:rsidRPr="000655D7">
                <w:rPr>
                  <w:rStyle w:val="Hyperlink"/>
                  <w:rFonts w:eastAsia="宋体" w:cs="Arial"/>
                  <w:lang w:eastAsia="zh-CN"/>
                </w:rPr>
                <w:t>风险</w:t>
              </w:r>
            </w:hyperlink>
            <w:r w:rsidR="00A70C91" w:rsidRPr="000655D7">
              <w:rPr>
                <w:rFonts w:eastAsia="宋体" w:cs="Arial" w:hint="eastAsia"/>
                <w:lang w:eastAsia="zh-CN"/>
              </w:rPr>
              <w:t>过</w:t>
            </w:r>
            <w:r w:rsidR="003C647F" w:rsidRPr="000655D7">
              <w:rPr>
                <w:rFonts w:eastAsia="宋体" w:cs="Arial"/>
                <w:lang w:eastAsia="zh-CN"/>
              </w:rPr>
              <w:t>高而无法</w:t>
            </w:r>
            <w:r w:rsidR="00D42012" w:rsidRPr="000655D7">
              <w:rPr>
                <w:rFonts w:eastAsia="宋体" w:cs="Arial" w:hint="eastAsia"/>
                <w:lang w:eastAsia="zh-CN"/>
              </w:rPr>
              <w:t>减缓</w:t>
            </w:r>
            <w:r w:rsidR="003C647F" w:rsidRPr="000655D7">
              <w:rPr>
                <w:rFonts w:eastAsia="宋体" w:cs="Arial"/>
                <w:lang w:eastAsia="zh-CN"/>
              </w:rPr>
              <w:t>，</w:t>
            </w:r>
            <w:r w:rsidR="00803C84" w:rsidRPr="000655D7">
              <w:rPr>
                <w:rFonts w:eastAsia="宋体" w:cs="Arial" w:hint="eastAsia"/>
                <w:lang w:eastAsia="zh-CN"/>
              </w:rPr>
              <w:t>则</w:t>
            </w:r>
            <w:r w:rsidR="00A70C91" w:rsidRPr="000655D7">
              <w:rPr>
                <w:rFonts w:eastAsia="宋体" w:cs="Arial" w:hint="eastAsia"/>
                <w:lang w:eastAsia="zh-CN"/>
              </w:rPr>
              <w:t>依据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1E38DD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因素</w:t>
            </w:r>
            <w:r w:rsidR="00A70C91" w:rsidRPr="000655D7">
              <w:rPr>
                <w:rFonts w:eastAsia="宋体" w:cs="Arial" w:hint="eastAsia"/>
                <w:lang w:eastAsia="zh-CN"/>
              </w:rPr>
              <w:t>，</w:t>
            </w:r>
            <w:r w:rsidR="00FE2FC0" w:rsidRPr="000655D7">
              <w:rPr>
                <w:rFonts w:eastAsia="宋体" w:cs="Arial"/>
                <w:lang w:eastAsia="zh-CN"/>
              </w:rPr>
              <w:t>决定</w:t>
            </w:r>
            <w:r w:rsidR="003C647F" w:rsidRPr="000655D7">
              <w:rPr>
                <w:rFonts w:eastAsia="宋体" w:cs="Arial"/>
                <w:lang w:eastAsia="zh-CN"/>
              </w:rPr>
              <w:t>在</w:t>
            </w:r>
            <w:hyperlink r:id="rId34" w:history="1">
              <w:r w:rsidR="003C647F" w:rsidRPr="000655D7">
                <w:rPr>
                  <w:rStyle w:val="Hyperlink"/>
                  <w:rFonts w:eastAsia="宋体" w:cs="Arial"/>
                  <w:lang w:eastAsia="zh-CN"/>
                </w:rPr>
                <w:t>尽职调查</w:t>
              </w:r>
            </w:hyperlink>
            <w:r w:rsidR="003C647F" w:rsidRPr="000655D7">
              <w:rPr>
                <w:rFonts w:eastAsia="宋体" w:cs="Arial"/>
                <w:lang w:eastAsia="zh-CN"/>
              </w:rPr>
              <w:t>阶段</w:t>
            </w:r>
            <w:r w:rsidR="00A173EB" w:rsidRPr="000655D7">
              <w:rPr>
                <w:rFonts w:eastAsia="宋体" w:cs="Arial"/>
                <w:lang w:eastAsia="zh-CN"/>
              </w:rPr>
              <w:t>放弃</w:t>
            </w:r>
            <w:r w:rsidR="003C647F" w:rsidRPr="000655D7">
              <w:rPr>
                <w:rFonts w:eastAsia="宋体" w:cs="Arial"/>
                <w:lang w:eastAsia="zh-CN"/>
              </w:rPr>
              <w:t>潜在投资</w:t>
            </w:r>
          </w:p>
        </w:tc>
        <w:tc>
          <w:tcPr>
            <w:tcW w:w="7368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AC5C4F3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5D75" w:rsidRPr="000655D7" w14:paraId="237851E7" w14:textId="77777777" w:rsidTr="00B43BFD">
        <w:trPr>
          <w:trHeight w:val="465"/>
        </w:trPr>
        <w:tc>
          <w:tcPr>
            <w:tcW w:w="7368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C4108A6" w14:textId="1B38B532" w:rsidR="00D93509" w:rsidRPr="000655D7" w:rsidRDefault="004F5152">
            <w:pPr>
              <w:pStyle w:val="ListParagraph"/>
              <w:numPr>
                <w:ilvl w:val="0"/>
                <w:numId w:val="3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(F) 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1E38DD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因素</w:t>
            </w:r>
            <w:r w:rsidR="00ED443F" w:rsidRPr="000655D7">
              <w:rPr>
                <w:rFonts w:eastAsia="宋体" w:cs="Arial"/>
                <w:lang w:eastAsia="zh-CN"/>
              </w:rPr>
              <w:t>在提供和</w:t>
            </w:r>
            <w:r w:rsidR="00ED443F" w:rsidRPr="000655D7">
              <w:rPr>
                <w:rFonts w:eastAsia="宋体" w:cs="Arial"/>
                <w:lang w:eastAsia="zh-CN"/>
              </w:rPr>
              <w:t>/</w:t>
            </w:r>
            <w:r w:rsidR="00ED443F" w:rsidRPr="000655D7">
              <w:rPr>
                <w:rFonts w:eastAsia="宋体" w:cs="Arial"/>
                <w:lang w:eastAsia="zh-CN"/>
              </w:rPr>
              <w:t>或支付的价格方面影响了</w:t>
            </w:r>
            <w:r w:rsidR="0087526B" w:rsidRPr="000655D7">
              <w:rPr>
                <w:rFonts w:eastAsia="宋体" w:cs="Arial"/>
                <w:lang w:eastAsia="zh-CN"/>
              </w:rPr>
              <w:t>投资</w:t>
            </w:r>
          </w:p>
        </w:tc>
        <w:tc>
          <w:tcPr>
            <w:tcW w:w="7368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5F56D8C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32770C" w:rsidRPr="000655D7" w14:paraId="1FE15FFC" w14:textId="77777777" w:rsidTr="00B43BFD">
        <w:trPr>
          <w:trHeight w:val="465"/>
        </w:trPr>
        <w:tc>
          <w:tcPr>
            <w:tcW w:w="14742" w:type="dxa"/>
            <w:gridSpan w:val="9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9EACDAE" w14:textId="5EAF6848" w:rsidR="00D93509" w:rsidRPr="000655D7" w:rsidRDefault="004F5152">
            <w:pPr>
              <w:pStyle w:val="ListParagraph"/>
              <w:numPr>
                <w:ilvl w:val="0"/>
                <w:numId w:val="31"/>
              </w:numPr>
              <w:spacing w:line="276" w:lineRule="auto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7E3E43" w:rsidRPr="000655D7">
              <w:rPr>
                <w:rFonts w:eastAsia="宋体" w:cs="Arial"/>
                <w:lang w:eastAsia="zh-CN"/>
              </w:rPr>
              <w:t>G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1E38DD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因素</w:t>
            </w:r>
            <w:r w:rsidR="006D68F1" w:rsidRPr="000655D7">
              <w:rPr>
                <w:rFonts w:eastAsia="宋体" w:cs="Arial"/>
                <w:lang w:eastAsia="zh-CN"/>
              </w:rPr>
              <w:t>未</w:t>
            </w:r>
            <w:r w:rsidR="00536057" w:rsidRPr="000655D7">
              <w:rPr>
                <w:rFonts w:eastAsia="宋体" w:cs="Arial"/>
                <w:lang w:eastAsia="zh-CN"/>
              </w:rPr>
              <w:t>影响</w:t>
            </w:r>
            <w:r w:rsidRPr="000655D7">
              <w:rPr>
                <w:rFonts w:eastAsia="宋体" w:cs="Arial"/>
                <w:lang w:eastAsia="zh-CN"/>
              </w:rPr>
              <w:t>我们</w:t>
            </w:r>
            <w:r w:rsidR="001F7C0A" w:rsidRPr="000655D7">
              <w:rPr>
                <w:rFonts w:eastAsia="宋体" w:cs="Arial"/>
                <w:lang w:eastAsia="zh-CN"/>
              </w:rPr>
              <w:t>对</w:t>
            </w:r>
            <w:r w:rsidRPr="000655D7">
              <w:rPr>
                <w:rFonts w:eastAsia="宋体" w:cs="Arial"/>
                <w:lang w:eastAsia="zh-CN"/>
              </w:rPr>
              <w:t>房地产投资的选择</w:t>
            </w:r>
          </w:p>
        </w:tc>
      </w:tr>
      <w:tr w:rsidR="0032770C" w:rsidRPr="000655D7" w14:paraId="4690C4F0" w14:textId="77777777" w:rsidTr="00B43BFD">
        <w:trPr>
          <w:trHeight w:val="300"/>
        </w:trPr>
        <w:tc>
          <w:tcPr>
            <w:tcW w:w="14742" w:type="dxa"/>
            <w:gridSpan w:val="9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242BFCDF" w14:textId="77777777" w:rsidR="003C41E8" w:rsidRPr="000655D7" w:rsidRDefault="003C41E8" w:rsidP="003C41E8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3C41E8" w:rsidRPr="000655D7" w14:paraId="3EA3B56C" w14:textId="77777777" w:rsidTr="00B43BFD">
        <w:trPr>
          <w:trHeight w:val="300"/>
        </w:trPr>
        <w:tc>
          <w:tcPr>
            <w:tcW w:w="14742" w:type="dxa"/>
            <w:gridSpan w:val="9"/>
            <w:shd w:val="clear" w:color="auto" w:fill="0070C0"/>
            <w:vAlign w:val="center"/>
          </w:tcPr>
          <w:p w14:paraId="3AE0016E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3C41E8" w:rsidRPr="000655D7" w14:paraId="6175D8B3" w14:textId="77777777" w:rsidTr="00B43BFD">
        <w:trPr>
          <w:trHeight w:val="300"/>
        </w:trPr>
        <w:tc>
          <w:tcPr>
            <w:tcW w:w="1845" w:type="dxa"/>
            <w:shd w:val="clear" w:color="auto" w:fill="auto"/>
            <w:vAlign w:val="center"/>
          </w:tcPr>
          <w:p w14:paraId="2973CF9F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2897" w:type="dxa"/>
            <w:gridSpan w:val="8"/>
            <w:shd w:val="clear" w:color="auto" w:fill="auto"/>
            <w:vAlign w:val="center"/>
          </w:tcPr>
          <w:p w14:paraId="5AF0C301" w14:textId="264BCA18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9B740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旨在说明</w:t>
            </w:r>
            <w:r w:rsidR="00B43120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是否</w:t>
            </w:r>
            <w:r w:rsidR="008F1E36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8F1E3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8F1E3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相关信息</w:t>
            </w:r>
            <w:r w:rsidR="008F1E36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纳入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投资选择过程，并</w:t>
            </w:r>
            <w:r w:rsidR="005D59ED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判断所执行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分析的深度。</w:t>
            </w:r>
            <w:r w:rsidR="005D59ED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如果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报告年度内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在所有房地产投资选择</w:t>
            </w:r>
            <w:r w:rsidR="005D59ED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决策中发挥了不可或缺的作用，</w:t>
            </w:r>
            <w:r w:rsidR="001C0DAE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则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被认为是</w:t>
            </w:r>
            <w:r w:rsidR="00CF1CA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="04485A9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3C41E8" w:rsidRPr="000655D7" w14:paraId="72A2BD96" w14:textId="77777777" w:rsidTr="00B43BFD">
        <w:trPr>
          <w:trHeight w:val="300"/>
        </w:trPr>
        <w:tc>
          <w:tcPr>
            <w:tcW w:w="1845" w:type="dxa"/>
            <w:shd w:val="clear" w:color="auto" w:fill="auto"/>
            <w:vAlign w:val="center"/>
          </w:tcPr>
          <w:p w14:paraId="010734FB" w14:textId="3D15D553" w:rsidR="00D93509" w:rsidRPr="000655D7" w:rsidRDefault="0068606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2897" w:type="dxa"/>
            <w:gridSpan w:val="8"/>
            <w:shd w:val="clear" w:color="auto" w:fill="auto"/>
            <w:vAlign w:val="center"/>
          </w:tcPr>
          <w:p w14:paraId="0C882E85" w14:textId="0D34752B" w:rsidR="00D93509" w:rsidRPr="000655D7" w:rsidRDefault="006F0E1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房地产投资选择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是指在报告年度内进行的新房地产投资。</w:t>
            </w:r>
          </w:p>
          <w:p w14:paraId="5F6D53AC" w14:textId="77777777" w:rsidR="003B117A" w:rsidRPr="000655D7" w:rsidRDefault="003B117A" w:rsidP="003B117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48CD676" w14:textId="547231C3" w:rsidR="00523A46" w:rsidRPr="000655D7" w:rsidRDefault="006F0E1E" w:rsidP="00523A4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60497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百日计划（或类似计划）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60497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是一份文件，</w:t>
            </w:r>
            <w:r w:rsidR="006076D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列出</w:t>
            </w:r>
            <w:r w:rsidR="0060497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投资者在投资的前</w:t>
            </w:r>
            <w:r w:rsidR="0060497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="0060497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天内需要进行的活动。</w:t>
            </w:r>
          </w:p>
          <w:p w14:paraId="6A0C3D90" w14:textId="5587E2EA" w:rsidR="00D93509" w:rsidRPr="000655D7" w:rsidRDefault="006F0E1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AA26B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我们</w:t>
            </w:r>
            <w:r w:rsidR="00515F39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决定</w:t>
            </w:r>
            <w:r w:rsidR="00723D46" w:rsidRPr="000655D7">
              <w:rPr>
                <w:rFonts w:eastAsia="宋体" w:cs="Arial"/>
                <w:sz w:val="16"/>
                <w:szCs w:val="16"/>
                <w:lang w:eastAsia="zh-CN"/>
              </w:rPr>
              <w:t>在尽职调查阶段</w:t>
            </w:r>
            <w:r w:rsidR="00723D4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放弃潜在投资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是指在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尽职调查阶段发现问题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后，放弃潜在投资的任何</w:t>
            </w:r>
            <w:r w:rsidR="00E532C4" w:rsidRPr="000655D7">
              <w:rPr>
                <w:rFonts w:eastAsia="宋体" w:cs="Arial"/>
                <w:sz w:val="16"/>
                <w:szCs w:val="16"/>
                <w:lang w:eastAsia="zh-CN"/>
              </w:rPr>
              <w:t>决定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515F39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这一步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515F39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筛选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潜在投资之后完成</w:t>
            </w:r>
            <w:r w:rsidR="0083413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并</w:t>
            </w:r>
            <w:r w:rsidR="00463599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制定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排除名单。</w:t>
            </w:r>
          </w:p>
        </w:tc>
      </w:tr>
      <w:tr w:rsidR="003C41E8" w:rsidRPr="000655D7" w14:paraId="1E853F41" w14:textId="77777777" w:rsidTr="00B43BFD">
        <w:trPr>
          <w:trHeight w:val="300"/>
        </w:trPr>
        <w:tc>
          <w:tcPr>
            <w:tcW w:w="1845" w:type="dxa"/>
            <w:shd w:val="clear" w:color="auto" w:fill="auto"/>
            <w:vAlign w:val="center"/>
          </w:tcPr>
          <w:p w14:paraId="6850227E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2897" w:type="dxa"/>
            <w:gridSpan w:val="8"/>
            <w:shd w:val="clear" w:color="auto" w:fill="auto"/>
            <w:vAlign w:val="center"/>
          </w:tcPr>
          <w:p w14:paraId="6548377A" w14:textId="676469B0" w:rsidR="00D93509" w:rsidRPr="000655D7" w:rsidRDefault="00686065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如需进一步指引，</w:t>
            </w:r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35" w:history="1">
              <w:r w:rsidR="00463599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负责任投资简介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：房地产</w:t>
              </w:r>
            </w:hyperlink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3C41E8" w:rsidRPr="000655D7" w14:paraId="209CEB52" w14:textId="77777777" w:rsidTr="00B43BFD">
        <w:trPr>
          <w:trHeight w:val="300"/>
        </w:trPr>
        <w:tc>
          <w:tcPr>
            <w:tcW w:w="14742" w:type="dxa"/>
            <w:gridSpan w:val="9"/>
            <w:shd w:val="clear" w:color="auto" w:fill="0070C0"/>
            <w:vAlign w:val="center"/>
          </w:tcPr>
          <w:p w14:paraId="78D864B8" w14:textId="77777777" w:rsidR="00D93509" w:rsidRPr="000655D7" w:rsidRDefault="004F515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3C41E8" w:rsidRPr="000655D7" w14:paraId="48A0FA64" w14:textId="77777777" w:rsidTr="00B43BFD">
        <w:trPr>
          <w:trHeight w:val="300"/>
        </w:trPr>
        <w:tc>
          <w:tcPr>
            <w:tcW w:w="1845" w:type="dxa"/>
            <w:shd w:val="clear" w:color="auto" w:fill="auto"/>
            <w:vAlign w:val="center"/>
          </w:tcPr>
          <w:p w14:paraId="3EFC61A9" w14:textId="60F502C4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2897" w:type="dxa"/>
            <w:gridSpan w:val="8"/>
            <w:shd w:val="clear" w:color="auto" w:fill="auto"/>
            <w:vAlign w:val="center"/>
          </w:tcPr>
          <w:p w14:paraId="733B6510" w14:textId="7687ACB8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F877F8" w:rsidRPr="000655D7">
              <w:rPr>
                <w:rFonts w:eastAsia="宋体" w:cs="Arial"/>
                <w:sz w:val="16"/>
                <w:szCs w:val="16"/>
              </w:rPr>
              <w:t>OO</w:t>
            </w:r>
            <w:r w:rsidR="00D2120D" w:rsidRPr="000655D7">
              <w:rPr>
                <w:rFonts w:eastAsia="宋体" w:cs="Arial"/>
                <w:sz w:val="16"/>
                <w:szCs w:val="16"/>
              </w:rPr>
              <w:t xml:space="preserve"> 21</w:t>
            </w:r>
            <w:r w:rsidRPr="000655D7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3C41E8" w:rsidRPr="000655D7" w14:paraId="46008B1D" w14:textId="77777777" w:rsidTr="00B43BFD">
        <w:trPr>
          <w:trHeight w:val="300"/>
        </w:trPr>
        <w:tc>
          <w:tcPr>
            <w:tcW w:w="1845" w:type="dxa"/>
            <w:shd w:val="clear" w:color="auto" w:fill="auto"/>
            <w:vAlign w:val="center"/>
          </w:tcPr>
          <w:p w14:paraId="62B2B79A" w14:textId="761D7B69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2897" w:type="dxa"/>
            <w:gridSpan w:val="8"/>
            <w:shd w:val="clear" w:color="auto" w:fill="auto"/>
            <w:vAlign w:val="center"/>
          </w:tcPr>
          <w:p w14:paraId="7D3A70A6" w14:textId="7777777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3C41E8" w:rsidRPr="000655D7" w14:paraId="0E2914B1" w14:textId="77777777" w:rsidTr="00B43BFD">
        <w:trPr>
          <w:trHeight w:val="300"/>
        </w:trPr>
        <w:tc>
          <w:tcPr>
            <w:tcW w:w="14742" w:type="dxa"/>
            <w:gridSpan w:val="9"/>
            <w:shd w:val="clear" w:color="auto" w:fill="0070C0"/>
            <w:vAlign w:val="center"/>
          </w:tcPr>
          <w:p w14:paraId="1DE5A64A" w14:textId="77777777" w:rsidR="00D93509" w:rsidRPr="000655D7" w:rsidRDefault="004F515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B952FE" w:rsidRPr="000655D7" w14:paraId="7A3B3B75" w14:textId="77777777" w:rsidTr="005B6D71">
        <w:tc>
          <w:tcPr>
            <w:tcW w:w="1845" w:type="dxa"/>
            <w:vMerge w:val="restart"/>
            <w:shd w:val="clear" w:color="auto" w:fill="auto"/>
            <w:vAlign w:val="center"/>
          </w:tcPr>
          <w:p w14:paraId="590B796E" w14:textId="77777777" w:rsidR="00D93509" w:rsidRPr="000655D7" w:rsidRDefault="004F5152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2897" w:type="dxa"/>
            <w:gridSpan w:val="8"/>
            <w:shd w:val="clear" w:color="auto" w:fill="auto"/>
            <w:vAlign w:val="center"/>
          </w:tcPr>
          <w:p w14:paraId="283E5478" w14:textId="18A631EC" w:rsidR="00281198" w:rsidRPr="000655D7" w:rsidRDefault="00281198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本指标满分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100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分，包含</w:t>
            </w:r>
            <w:r w:rsidR="00C244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字母（</w:t>
            </w:r>
            <w:r w:rsidR="00C244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="00C244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分）和覆盖面（</w:t>
            </w:r>
            <w:r w:rsidR="00C244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="00C244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分）答案选项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。最终得分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将基于</w:t>
            </w:r>
            <w:r w:rsidR="00025402" w:rsidRPr="000655D7">
              <w:rPr>
                <w:rFonts w:eastAsia="宋体" w:cs="Arial"/>
                <w:sz w:val="16"/>
                <w:szCs w:val="16"/>
                <w:lang w:eastAsia="zh-CN"/>
              </w:rPr>
              <w:t>字母和</w:t>
            </w:r>
            <w:r w:rsidR="00122754" w:rsidRPr="000655D7">
              <w:rPr>
                <w:rFonts w:eastAsia="宋体" w:cs="Arial" w:hint="eastAsia"/>
                <w:sz w:val="16"/>
                <w:szCs w:val="16"/>
                <w:lang w:eastAsia="zh-CN"/>
              </w:rPr>
              <w:t>覆盖面</w:t>
            </w:r>
            <w:r w:rsidR="006F0E1E" w:rsidRPr="000655D7">
              <w:rPr>
                <w:rFonts w:eastAsia="宋体" w:cs="Arial"/>
                <w:sz w:val="16"/>
                <w:szCs w:val="16"/>
                <w:lang w:eastAsia="zh-CN"/>
              </w:rPr>
              <w:t>答案选项的最高得分组合</w:t>
            </w:r>
            <w:r w:rsidR="00122754" w:rsidRPr="000655D7">
              <w:rPr>
                <w:rFonts w:eastAsia="宋体" w:cs="Arial" w:hint="eastAsia"/>
                <w:sz w:val="16"/>
                <w:szCs w:val="16"/>
                <w:lang w:eastAsia="zh-CN"/>
              </w:rPr>
              <w:t>。</w:t>
            </w:r>
          </w:p>
        </w:tc>
      </w:tr>
      <w:tr w:rsidR="00B952FE" w:rsidRPr="000655D7" w14:paraId="643E2981" w14:textId="77777777" w:rsidTr="005B6D71">
        <w:tc>
          <w:tcPr>
            <w:tcW w:w="1845" w:type="dxa"/>
            <w:vMerge/>
            <w:vAlign w:val="center"/>
          </w:tcPr>
          <w:p w14:paraId="4D64FCBA" w14:textId="77777777" w:rsidR="00B952FE" w:rsidRPr="000655D7" w:rsidRDefault="00B952FE">
            <w:pPr>
              <w:rPr>
                <w:rFonts w:eastAsia="宋体" w:cs="Arial"/>
                <w:lang w:eastAsia="zh-CN"/>
              </w:rPr>
            </w:pPr>
          </w:p>
        </w:tc>
        <w:tc>
          <w:tcPr>
            <w:tcW w:w="4534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A7A2167" w14:textId="15274E1F" w:rsidR="00B952FE" w:rsidRPr="000655D7" w:rsidRDefault="00BB6DB5" w:rsidP="000A5568">
            <w:pPr>
              <w:spacing w:line="257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字母答案选项总计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D560B7" w:rsidRPr="000655D7">
              <w:rPr>
                <w:rFonts w:eastAsia="宋体" w:cs="Arial"/>
                <w:sz w:val="16"/>
                <w:szCs w:val="16"/>
                <w:lang w:eastAsia="zh-CN"/>
              </w:rPr>
              <w:t>：</w:t>
            </w:r>
          </w:p>
          <w:p w14:paraId="1FECC3DF" w14:textId="77777777" w:rsidR="00F07AFD" w:rsidRPr="000655D7" w:rsidRDefault="00F07AFD" w:rsidP="000A5568">
            <w:pPr>
              <w:spacing w:line="257" w:lineRule="auto"/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1A604B81" w14:textId="376B80FF" w:rsidR="00D93509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-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F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="00D560B7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或以上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分；</w:t>
            </w:r>
            <w:r w:rsidRPr="000655D7"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  <w:lang w:eastAsia="zh-CN"/>
              </w:rPr>
              <w:t>必须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包括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F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</w:t>
            </w:r>
          </w:p>
          <w:p w14:paraId="7B3D5A98" w14:textId="722727A9" w:rsidR="00D93509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-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F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4</w:t>
            </w:r>
            <w:r w:rsidR="00CF6F4C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="00D560B7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或以上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7BC9650A" w14:textId="57C5FDA2" w:rsidR="00D93509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A-F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2-3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="00CF6F4C" w:rsidRPr="000655D7">
              <w:rPr>
                <w:rFonts w:eastAsia="宋体" w:cs="Arial"/>
                <w:sz w:val="16"/>
                <w:szCs w:val="16"/>
                <w:lang w:eastAsia="zh-CN"/>
              </w:rPr>
              <w:t>，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16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78361928" w14:textId="33650C29" w:rsidR="00D93509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A-F</w:t>
            </w:r>
            <w:r w:rsidRPr="000655D7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G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</w:t>
            </w:r>
            <w:r w:rsidR="00CF6F4C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</w:t>
            </w:r>
            <w:r w:rsidR="00CF6F4C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0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70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E6FFC5B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</w:rPr>
            </w:pPr>
            <w:r w:rsidRPr="000655D7"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</w:rPr>
              <w:t>和</w:t>
            </w:r>
          </w:p>
        </w:tc>
        <w:tc>
          <w:tcPr>
            <w:tcW w:w="340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9DBA978" w14:textId="585A0BAC" w:rsidR="005B6D71" w:rsidRPr="000655D7" w:rsidRDefault="00F07AFD" w:rsidP="000A5568">
            <w:pPr>
              <w:spacing w:line="257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覆盖面答案选项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总计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D560B7" w:rsidRPr="000655D7">
              <w:rPr>
                <w:rFonts w:eastAsia="宋体" w:cs="Arial"/>
                <w:sz w:val="16"/>
                <w:szCs w:val="16"/>
                <w:lang w:eastAsia="zh-CN"/>
              </w:rPr>
              <w:t>：</w:t>
            </w:r>
          </w:p>
          <w:p w14:paraId="2D3EED70" w14:textId="77777777" w:rsidR="00F07AFD" w:rsidRPr="000655D7" w:rsidRDefault="00F07AFD" w:rsidP="000A5568">
            <w:pPr>
              <w:spacing w:line="257" w:lineRule="auto"/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6B0128E6" w14:textId="5C8EA8FB" w:rsidR="00D93509" w:rsidRPr="000655D7" w:rsidRDefault="008531E7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对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到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F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，每个选项得分如下：</w:t>
            </w:r>
          </w:p>
          <w:p w14:paraId="268AE443" w14:textId="6879933B" w:rsidR="00D93509" w:rsidRPr="000655D7" w:rsidRDefault="008531E7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选择所有（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50/5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</w:t>
            </w:r>
            <w:r w:rsidR="0027054E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</w:t>
            </w:r>
          </w:p>
          <w:p w14:paraId="3963969D" w14:textId="1DE5B613" w:rsidR="00D93509" w:rsidRPr="000655D7" w:rsidRDefault="008531E7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选择多数（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25/5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3C95C852" w14:textId="4F856E4E" w:rsidR="00D93509" w:rsidRPr="000655D7" w:rsidRDefault="008531E7">
            <w:pPr>
              <w:spacing w:line="257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选择少数</w:t>
            </w:r>
            <w:r w:rsidR="00F07AFD" w:rsidRPr="000655D7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</w:t>
            </w:r>
            <w:r w:rsidR="00F07AFD" w:rsidRPr="000655D7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）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12/5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52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D6169AA" w14:textId="5098E199" w:rsidR="005B6D71" w:rsidRPr="000655D7" w:rsidRDefault="003B0EF8" w:rsidP="4B53267B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更多信息</w:t>
            </w:r>
            <w:r w:rsidR="000A5568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：</w:t>
            </w:r>
          </w:p>
          <w:p w14:paraId="6D1F48F1" w14:textId="262A400F" w:rsidR="00D93509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  <w:r w:rsidR="005B6D71" w:rsidRPr="000655D7">
              <w:rPr>
                <w:rFonts w:eastAsia="宋体" w:cs="Arial"/>
                <w:sz w:val="16"/>
                <w:szCs w:val="16"/>
                <w:lang w:eastAsia="zh-CN"/>
              </w:rPr>
              <w:t xml:space="preserve">G </w:t>
            </w:r>
            <w:r w:rsidR="005B6D71" w:rsidRPr="000655D7">
              <w:rPr>
                <w:rFonts w:eastAsia="宋体" w:cs="Arial"/>
                <w:sz w:val="16"/>
                <w:szCs w:val="16"/>
                <w:lang w:eastAsia="zh-CN"/>
              </w:rPr>
              <w:t>将导致该指标</w:t>
            </w:r>
            <w:r w:rsidR="000A5568" w:rsidRPr="000655D7">
              <w:rPr>
                <w:rFonts w:eastAsia="宋体" w:cs="Arial"/>
                <w:sz w:val="16"/>
                <w:szCs w:val="16"/>
                <w:lang w:eastAsia="zh-CN"/>
              </w:rPr>
              <w:t>得分</w:t>
            </w:r>
            <w:r w:rsidR="005B6D71" w:rsidRPr="000655D7">
              <w:rPr>
                <w:rFonts w:eastAsia="宋体" w:cs="Arial"/>
                <w:sz w:val="16"/>
                <w:szCs w:val="16"/>
                <w:lang w:eastAsia="zh-CN"/>
              </w:rPr>
              <w:t>为</w:t>
            </w:r>
            <w:r w:rsidR="005B6D71" w:rsidRPr="000655D7">
              <w:rPr>
                <w:rFonts w:eastAsia="宋体" w:cs="Arial"/>
                <w:sz w:val="16"/>
                <w:szCs w:val="16"/>
                <w:lang w:eastAsia="zh-CN"/>
              </w:rPr>
              <w:t>0/100</w:t>
            </w:r>
            <w:r w:rsidR="005B6D71" w:rsidRPr="000655D7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</w:tr>
      <w:tr w:rsidR="003C41E8" w:rsidRPr="000655D7" w14:paraId="7D2117B4" w14:textId="77777777" w:rsidTr="00B43BFD">
        <w:trPr>
          <w:trHeight w:val="300"/>
        </w:trPr>
        <w:tc>
          <w:tcPr>
            <w:tcW w:w="1845" w:type="dxa"/>
            <w:shd w:val="clear" w:color="auto" w:fill="auto"/>
            <w:vAlign w:val="center"/>
          </w:tcPr>
          <w:p w14:paraId="3FCB1FB1" w14:textId="37E608F1" w:rsidR="00D93509" w:rsidRPr="000655D7" w:rsidRDefault="001F1340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2897" w:type="dxa"/>
            <w:gridSpan w:val="8"/>
            <w:shd w:val="clear" w:color="auto" w:fill="auto"/>
            <w:vAlign w:val="center"/>
          </w:tcPr>
          <w:p w14:paraId="6E8B9D5E" w14:textId="1ACC50A0" w:rsidR="00D93509" w:rsidRPr="000655D7" w:rsidRDefault="007B2FDA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高</w:t>
            </w:r>
          </w:p>
        </w:tc>
      </w:tr>
    </w:tbl>
    <w:p w14:paraId="79975EA1" w14:textId="77777777" w:rsidR="00411657" w:rsidRPr="000655D7" w:rsidRDefault="00411657">
      <w:pPr>
        <w:spacing w:after="160" w:line="259" w:lineRule="auto"/>
        <w:rPr>
          <w:rFonts w:eastAsia="宋体" w:cs="Arial"/>
          <w:lang w:eastAsia="zh-CN"/>
        </w:rPr>
      </w:pPr>
      <w:r w:rsidRPr="000655D7">
        <w:rPr>
          <w:rFonts w:eastAsia="宋体" w:cs="Arial"/>
          <w:lang w:eastAsia="zh-CN"/>
        </w:rPr>
        <w:br w:type="page"/>
      </w:r>
    </w:p>
    <w:tbl>
      <w:tblPr>
        <w:tblW w:w="14742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773"/>
        <w:gridCol w:w="6"/>
        <w:gridCol w:w="60"/>
        <w:gridCol w:w="1556"/>
        <w:gridCol w:w="2843"/>
        <w:gridCol w:w="135"/>
        <w:gridCol w:w="567"/>
        <w:gridCol w:w="6"/>
        <w:gridCol w:w="3538"/>
        <w:gridCol w:w="407"/>
        <w:gridCol w:w="1980"/>
        <w:gridCol w:w="1871"/>
      </w:tblGrid>
      <w:tr w:rsidR="001B3C02" w:rsidRPr="000655D7" w14:paraId="77CBEC28" w14:textId="77777777" w:rsidTr="001B3C02">
        <w:trPr>
          <w:trHeight w:val="367"/>
        </w:trPr>
        <w:tc>
          <w:tcPr>
            <w:tcW w:w="1839" w:type="dxa"/>
            <w:gridSpan w:val="3"/>
            <w:vMerge w:val="restart"/>
            <w:shd w:val="clear" w:color="auto" w:fill="DFF5F9"/>
            <w:vAlign w:val="center"/>
            <w:hideMark/>
          </w:tcPr>
          <w:p w14:paraId="3F164BA3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55607D83" w14:textId="77777777" w:rsidR="001B3C02" w:rsidRPr="000655D7" w:rsidRDefault="001B3C02" w:rsidP="00F31AFC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71BBE780" w14:textId="77777777" w:rsidR="00D93509" w:rsidRPr="000655D7" w:rsidRDefault="004F5152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18" w:name="_Toc135415293"/>
            <w:r w:rsidRPr="000655D7">
              <w:rPr>
                <w:rFonts w:eastAsia="宋体"/>
                <w:lang w:val="en-GB"/>
              </w:rPr>
              <w:t>RE 5</w:t>
            </w:r>
            <w:bookmarkEnd w:id="18"/>
          </w:p>
        </w:tc>
        <w:tc>
          <w:tcPr>
            <w:tcW w:w="1556" w:type="dxa"/>
            <w:shd w:val="clear" w:color="auto" w:fill="DFF5F9"/>
            <w:vAlign w:val="center"/>
            <w:hideMark/>
          </w:tcPr>
          <w:p w14:paraId="50ACFC54" w14:textId="40841E35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978" w:type="dxa"/>
            <w:gridSpan w:val="2"/>
            <w:shd w:val="clear" w:color="auto" w:fill="DFF5F9"/>
            <w:vAlign w:val="center"/>
          </w:tcPr>
          <w:p w14:paraId="175912D6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518" w:type="dxa"/>
            <w:gridSpan w:val="4"/>
            <w:vMerge w:val="restart"/>
            <w:shd w:val="clear" w:color="auto" w:fill="DFF5F9"/>
            <w:vAlign w:val="center"/>
          </w:tcPr>
          <w:p w14:paraId="4F3459EF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266AF686" w14:textId="77777777" w:rsidR="001B3C02" w:rsidRPr="000655D7" w:rsidRDefault="001B3C02" w:rsidP="00F31AFC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70803E34" w14:textId="77777777" w:rsidR="00D93509" w:rsidRPr="000655D7" w:rsidRDefault="004F5152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尽职调查</w:t>
            </w:r>
            <w:proofErr w:type="spellEnd"/>
          </w:p>
        </w:tc>
        <w:tc>
          <w:tcPr>
            <w:tcW w:w="1980" w:type="dxa"/>
            <w:vMerge w:val="restart"/>
            <w:shd w:val="clear" w:color="auto" w:fill="DFF5F9"/>
            <w:vAlign w:val="center"/>
            <w:hideMark/>
          </w:tcPr>
          <w:p w14:paraId="02DF54B2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4CC0D142" w14:textId="77777777" w:rsidR="001B3C02" w:rsidRPr="000655D7" w:rsidRDefault="001B3C02" w:rsidP="00F31AFC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1C28AB58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871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F421BB2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062D5582" w14:textId="77777777" w:rsidR="001B3C02" w:rsidRPr="000655D7" w:rsidRDefault="001B3C02" w:rsidP="00F31AFC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1436078A" w14:textId="70004907" w:rsidR="00D93509" w:rsidRPr="000655D7" w:rsidRDefault="00FD522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1B3C02" w:rsidRPr="000655D7" w14:paraId="29E94D12" w14:textId="77777777" w:rsidTr="001B3C02">
        <w:trPr>
          <w:trHeight w:val="367"/>
        </w:trPr>
        <w:tc>
          <w:tcPr>
            <w:tcW w:w="1839" w:type="dxa"/>
            <w:gridSpan w:val="3"/>
            <w:vMerge/>
            <w:vAlign w:val="center"/>
          </w:tcPr>
          <w:p w14:paraId="652FAF1E" w14:textId="77777777" w:rsidR="001B3C02" w:rsidRPr="000655D7" w:rsidRDefault="001B3C02" w:rsidP="00F31AFC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6" w:type="dxa"/>
            <w:shd w:val="clear" w:color="auto" w:fill="DFF5F9"/>
            <w:vAlign w:val="center"/>
          </w:tcPr>
          <w:p w14:paraId="715E0403" w14:textId="7E5A74BB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978" w:type="dxa"/>
            <w:gridSpan w:val="2"/>
            <w:shd w:val="clear" w:color="auto" w:fill="DFF5F9"/>
            <w:vAlign w:val="center"/>
          </w:tcPr>
          <w:p w14:paraId="3ECCD96E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518" w:type="dxa"/>
            <w:gridSpan w:val="4"/>
            <w:vMerge/>
            <w:vAlign w:val="center"/>
          </w:tcPr>
          <w:p w14:paraId="53BE31FE" w14:textId="77777777" w:rsidR="001B3C02" w:rsidRPr="000655D7" w:rsidRDefault="001B3C02" w:rsidP="00F31AFC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0" w:type="dxa"/>
            <w:vMerge/>
            <w:vAlign w:val="center"/>
          </w:tcPr>
          <w:p w14:paraId="4290BFBB" w14:textId="77777777" w:rsidR="001B3C02" w:rsidRPr="000655D7" w:rsidRDefault="001B3C02" w:rsidP="00F31AFC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871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6183656" w14:textId="77777777" w:rsidR="001B3C02" w:rsidRPr="000655D7" w:rsidRDefault="001B3C02" w:rsidP="00F31AFC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554536" w:rsidRPr="000655D7" w14:paraId="49258B95" w14:textId="77777777" w:rsidTr="00573B0E">
        <w:trPr>
          <w:trHeight w:val="567"/>
        </w:trPr>
        <w:tc>
          <w:tcPr>
            <w:tcW w:w="14742" w:type="dxa"/>
            <w:gridSpan w:val="1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63E7E7B" w14:textId="306E30E3" w:rsidR="00D93509" w:rsidRPr="000655D7" w:rsidRDefault="0086783B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0655D7">
              <w:rPr>
                <w:rFonts w:eastAsia="宋体" w:cs="Arial" w:hint="eastAsia"/>
                <w:b/>
                <w:bCs/>
                <w:lang w:eastAsia="zh-CN"/>
              </w:rPr>
              <w:t>识别</w:t>
            </w:r>
            <w:r w:rsidRPr="000655D7">
              <w:rPr>
                <w:rFonts w:eastAsia="宋体" w:cs="Arial"/>
                <w:b/>
                <w:bCs/>
                <w:lang w:eastAsia="zh-CN"/>
              </w:rPr>
              <w:t>了</w:t>
            </w:r>
            <w:hyperlink r:id="rId36" w:history="1">
              <w:r w:rsidR="001E38DD" w:rsidRPr="000655D7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实质性</w:t>
              </w:r>
              <w:r w:rsidR="001E38DD" w:rsidRPr="000655D7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ESG</w:t>
              </w:r>
              <w:r w:rsidR="001E38DD" w:rsidRPr="000655D7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因素</w:t>
              </w:r>
            </w:hyperlink>
            <w:r w:rsidR="00353C77" w:rsidRPr="000655D7">
              <w:rPr>
                <w:rFonts w:eastAsia="宋体" w:cs="Arial"/>
                <w:b/>
                <w:bCs/>
                <w:lang w:eastAsia="zh-CN"/>
              </w:rPr>
              <w:t>后，</w:t>
            </w:r>
            <w:r w:rsidR="00A87A35" w:rsidRPr="000655D7">
              <w:rPr>
                <w:rFonts w:eastAsia="宋体" w:cs="Arial"/>
                <w:b/>
                <w:bCs/>
                <w:lang w:eastAsia="zh-CN"/>
              </w:rPr>
              <w:t>贵机构</w:t>
            </w:r>
            <w:r w:rsidR="00493165" w:rsidRPr="000655D7">
              <w:rPr>
                <w:rFonts w:eastAsia="宋体" w:cs="Arial" w:hint="eastAsia"/>
                <w:b/>
                <w:bCs/>
                <w:lang w:eastAsia="zh-CN"/>
              </w:rPr>
              <w:t>采用何</w:t>
            </w:r>
            <w:r w:rsidR="005E1775" w:rsidRPr="000655D7">
              <w:rPr>
                <w:rFonts w:eastAsia="宋体" w:cs="Arial" w:hint="eastAsia"/>
                <w:b/>
                <w:bCs/>
                <w:lang w:eastAsia="zh-CN"/>
              </w:rPr>
              <w:t>种</w:t>
            </w:r>
            <w:r w:rsidRPr="000655D7">
              <w:rPr>
                <w:rFonts w:eastAsia="宋体" w:cs="Arial"/>
                <w:b/>
                <w:bCs/>
                <w:lang w:eastAsia="zh-CN"/>
              </w:rPr>
              <w:t>程序对潜在</w:t>
            </w:r>
            <w:r w:rsidR="00064FEF" w:rsidRPr="000655D7">
              <w:rPr>
                <w:rFonts w:eastAsia="宋体" w:cs="Arial"/>
                <w:b/>
                <w:bCs/>
                <w:lang w:eastAsia="zh-CN"/>
              </w:rPr>
              <w:t>房地产</w:t>
            </w:r>
            <w:r w:rsidRPr="000655D7">
              <w:rPr>
                <w:rFonts w:eastAsia="宋体" w:cs="Arial"/>
                <w:b/>
                <w:bCs/>
                <w:lang w:eastAsia="zh-CN"/>
              </w:rPr>
              <w:t>投资的这些因素进行</w:t>
            </w:r>
            <w:hyperlink r:id="rId37" w:history="1">
              <w:r w:rsidRPr="000655D7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尽职调查</w:t>
              </w:r>
            </w:hyperlink>
            <w:r w:rsidRPr="000655D7">
              <w:rPr>
                <w:rFonts w:eastAsia="宋体" w:cs="Arial"/>
                <w:b/>
                <w:bCs/>
                <w:lang w:eastAsia="zh-CN"/>
              </w:rPr>
              <w:t>？</w:t>
            </w:r>
          </w:p>
          <w:p w14:paraId="568737CF" w14:textId="77777777" w:rsidR="00082833" w:rsidRPr="000655D7" w:rsidRDefault="00082833" w:rsidP="00043E91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</w:p>
          <w:p w14:paraId="1C74D53F" w14:textId="4804144E" w:rsidR="00D93509" w:rsidRPr="000655D7" w:rsidRDefault="00B07C2F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0655D7">
              <w:rPr>
                <w:rFonts w:eastAsia="宋体" w:cs="Arial"/>
                <w:i/>
                <w:lang w:eastAsia="zh-CN"/>
              </w:rPr>
              <w:t>房地产投资中持少数股权</w:t>
            </w:r>
            <w:r w:rsidRPr="000655D7">
              <w:rPr>
                <w:rFonts w:eastAsia="宋体" w:cs="Arial" w:hint="eastAsia"/>
                <w:i/>
                <w:lang w:eastAsia="zh-CN"/>
              </w:rPr>
              <w:t>的</w:t>
            </w:r>
            <w:r w:rsidRPr="000655D7">
              <w:rPr>
                <w:rFonts w:eastAsia="宋体" w:cs="Arial"/>
                <w:i/>
                <w:lang w:eastAsia="zh-CN"/>
              </w:rPr>
              <w:t>投资者</w:t>
            </w:r>
            <w:r w:rsidRPr="000655D7">
              <w:rPr>
                <w:rFonts w:eastAsia="宋体" w:cs="Arial" w:hint="eastAsia"/>
                <w:i/>
                <w:lang w:eastAsia="zh-CN"/>
              </w:rPr>
              <w:t>在选择答案时，</w:t>
            </w:r>
            <w:r w:rsidR="007A1758" w:rsidRPr="000655D7">
              <w:rPr>
                <w:rFonts w:eastAsia="宋体" w:cs="Arial" w:hint="eastAsia"/>
                <w:i/>
                <w:lang w:eastAsia="zh-CN"/>
              </w:rPr>
              <w:t>应考虑自身（</w:t>
            </w:r>
            <w:r w:rsidR="005A165C" w:rsidRPr="000655D7">
              <w:rPr>
                <w:rFonts w:eastAsia="宋体" w:cs="Arial"/>
                <w:i/>
                <w:lang w:eastAsia="zh-CN"/>
              </w:rPr>
              <w:t>对资产</w:t>
            </w:r>
            <w:r w:rsidR="005A165C" w:rsidRPr="000655D7">
              <w:rPr>
                <w:rFonts w:eastAsia="宋体" w:cs="Arial"/>
                <w:i/>
                <w:lang w:eastAsia="zh-CN"/>
              </w:rPr>
              <w:t>/</w:t>
            </w:r>
            <w:r w:rsidR="00115F6F" w:rsidRPr="000655D7">
              <w:rPr>
                <w:rFonts w:eastAsia="宋体" w:cs="Arial"/>
                <w:i/>
                <w:lang w:eastAsia="zh-CN"/>
              </w:rPr>
              <w:t>地产</w:t>
            </w:r>
            <w:r w:rsidR="007A1758" w:rsidRPr="000655D7">
              <w:rPr>
                <w:rFonts w:eastAsia="宋体" w:cs="Arial"/>
                <w:i/>
                <w:lang w:eastAsia="zh-CN"/>
              </w:rPr>
              <w:t>、</w:t>
            </w:r>
            <w:r w:rsidR="00485891" w:rsidRPr="000655D7">
              <w:rPr>
                <w:rFonts w:eastAsia="宋体" w:cs="Arial"/>
                <w:i/>
                <w:lang w:eastAsia="zh-CN"/>
              </w:rPr>
              <w:t>大股东</w:t>
            </w:r>
            <w:r w:rsidR="007A1758" w:rsidRPr="000655D7">
              <w:rPr>
                <w:rFonts w:eastAsia="宋体" w:cs="Arial"/>
                <w:i/>
                <w:lang w:eastAsia="zh-CN"/>
              </w:rPr>
              <w:t>和</w:t>
            </w:r>
            <w:r w:rsidR="007A1758" w:rsidRPr="000655D7">
              <w:rPr>
                <w:rFonts w:eastAsia="宋体" w:cs="Arial"/>
                <w:i/>
                <w:lang w:eastAsia="zh-CN"/>
              </w:rPr>
              <w:t>/</w:t>
            </w:r>
            <w:r w:rsidR="007A1758" w:rsidRPr="000655D7">
              <w:rPr>
                <w:rFonts w:eastAsia="宋体" w:cs="Arial"/>
                <w:i/>
                <w:lang w:eastAsia="zh-CN"/>
              </w:rPr>
              <w:t>或共同投资中</w:t>
            </w:r>
            <w:r w:rsidR="007A1758" w:rsidRPr="000655D7">
              <w:rPr>
                <w:rFonts w:eastAsia="宋体" w:cs="Arial" w:hint="eastAsia"/>
                <w:i/>
                <w:lang w:eastAsia="zh-CN"/>
              </w:rPr>
              <w:t>的主投资方）发挥</w:t>
            </w:r>
            <w:r w:rsidR="007A1758" w:rsidRPr="000655D7">
              <w:rPr>
                <w:rFonts w:eastAsia="宋体" w:cs="Arial"/>
                <w:i/>
                <w:lang w:eastAsia="zh-CN"/>
              </w:rPr>
              <w:t>影响</w:t>
            </w:r>
            <w:r w:rsidRPr="000655D7">
              <w:rPr>
                <w:rFonts w:eastAsia="宋体" w:cs="Arial" w:hint="eastAsia"/>
                <w:i/>
                <w:lang w:eastAsia="zh-CN"/>
              </w:rPr>
              <w:t>以</w:t>
            </w:r>
            <w:r w:rsidRPr="000655D7">
              <w:rPr>
                <w:rFonts w:eastAsia="宋体" w:cs="Arial"/>
                <w:i/>
                <w:lang w:eastAsia="zh-CN"/>
              </w:rPr>
              <w:t>确保</w:t>
            </w:r>
            <w:r w:rsidR="009C7D53" w:rsidRPr="000655D7">
              <w:rPr>
                <w:rFonts w:eastAsia="宋体" w:cs="Arial"/>
                <w:i/>
                <w:iCs/>
                <w:lang w:eastAsia="zh-CN"/>
              </w:rPr>
              <w:t>尽可能</w:t>
            </w:r>
            <w:r w:rsidR="009C7D53" w:rsidRPr="000655D7">
              <w:rPr>
                <w:rFonts w:eastAsia="宋体" w:cs="Arial"/>
                <w:i/>
                <w:lang w:eastAsia="zh-CN"/>
              </w:rPr>
              <w:t>充分识别和评估</w:t>
            </w:r>
            <w:r w:rsidR="001E38DD" w:rsidRPr="000655D7">
              <w:rPr>
                <w:rStyle w:val="Hyperlink"/>
                <w:rFonts w:eastAsia="宋体" w:cs="Arial" w:hint="eastAsia"/>
                <w:bCs/>
                <w:i/>
                <w:iCs/>
                <w:color w:val="auto"/>
                <w:lang w:eastAsia="zh-CN"/>
              </w:rPr>
              <w:t>实质性</w:t>
            </w:r>
            <w:r w:rsidR="001E38DD" w:rsidRPr="000655D7">
              <w:rPr>
                <w:rStyle w:val="Hyperlink"/>
                <w:rFonts w:eastAsia="宋体" w:cs="Arial" w:hint="eastAsia"/>
                <w:bCs/>
                <w:i/>
                <w:iCs/>
                <w:color w:val="auto"/>
                <w:lang w:eastAsia="zh-CN"/>
              </w:rPr>
              <w:t>ESG</w:t>
            </w:r>
            <w:r w:rsidR="001E38DD" w:rsidRPr="000655D7">
              <w:rPr>
                <w:rStyle w:val="Hyperlink"/>
                <w:rFonts w:eastAsia="宋体" w:cs="Arial" w:hint="eastAsia"/>
                <w:bCs/>
                <w:i/>
                <w:iCs/>
                <w:color w:val="auto"/>
                <w:lang w:eastAsia="zh-CN"/>
              </w:rPr>
              <w:t>因素</w:t>
            </w:r>
            <w:r w:rsidRPr="000655D7">
              <w:rPr>
                <w:rFonts w:eastAsia="宋体" w:cs="Arial" w:hint="eastAsia"/>
                <w:i/>
                <w:lang w:eastAsia="zh-CN"/>
              </w:rPr>
              <w:t>的方式。</w:t>
            </w:r>
          </w:p>
        </w:tc>
      </w:tr>
      <w:tr w:rsidR="00555D75" w:rsidRPr="000655D7" w14:paraId="344DB56F" w14:textId="77777777" w:rsidTr="00573B0E">
        <w:trPr>
          <w:trHeight w:val="465"/>
        </w:trPr>
        <w:tc>
          <w:tcPr>
            <w:tcW w:w="6940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068A7B9" w14:textId="57FEABF7" w:rsidR="00D93509" w:rsidRPr="000655D7" w:rsidRDefault="004F5152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(A) </w:t>
            </w:r>
            <w:r w:rsidRPr="000655D7">
              <w:rPr>
                <w:rFonts w:eastAsia="宋体" w:cs="Arial"/>
                <w:lang w:eastAsia="zh-CN"/>
              </w:rPr>
              <w:t>我们对照</w:t>
            </w:r>
            <w:r w:rsidRPr="000655D7">
              <w:rPr>
                <w:rFonts w:eastAsia="宋体" w:cs="Arial"/>
                <w:lang w:eastAsia="zh-CN"/>
              </w:rPr>
              <w:t>ESG</w:t>
            </w:r>
            <w:r w:rsidRPr="000655D7">
              <w:rPr>
                <w:rFonts w:eastAsia="宋体" w:cs="Arial"/>
                <w:lang w:eastAsia="zh-CN"/>
              </w:rPr>
              <w:t>核对表</w:t>
            </w:r>
            <w:r w:rsidR="00C16670" w:rsidRPr="000655D7">
              <w:rPr>
                <w:rFonts w:eastAsia="宋体" w:cs="Arial"/>
                <w:lang w:eastAsia="zh-CN"/>
              </w:rPr>
              <w:t>进行</w:t>
            </w:r>
            <w:r w:rsidRPr="000655D7">
              <w:rPr>
                <w:rFonts w:eastAsia="宋体" w:cs="Arial"/>
                <w:lang w:eastAsia="zh-CN"/>
              </w:rPr>
              <w:t>高级别</w:t>
            </w:r>
            <w:r w:rsidR="00ED41A5" w:rsidRPr="000655D7">
              <w:rPr>
                <w:rFonts w:eastAsia="宋体" w:cs="Arial"/>
                <w:lang w:eastAsia="zh-CN"/>
              </w:rPr>
              <w:t>或</w:t>
            </w:r>
            <w:r w:rsidR="000F3188" w:rsidRPr="000655D7">
              <w:rPr>
                <w:rFonts w:eastAsia="宋体" w:cs="Arial"/>
                <w:lang w:eastAsia="zh-CN"/>
              </w:rPr>
              <w:t>案头研究</w:t>
            </w:r>
            <w:r w:rsidRPr="000655D7">
              <w:rPr>
                <w:rFonts w:eastAsia="宋体" w:cs="Arial"/>
                <w:lang w:eastAsia="zh-CN"/>
              </w:rPr>
              <w:t>，以确定</w:t>
            </w:r>
            <w:r w:rsidR="000F3188" w:rsidRPr="000655D7">
              <w:rPr>
                <w:rFonts w:eastAsia="宋体" w:cs="Arial"/>
                <w:lang w:eastAsia="zh-CN"/>
              </w:rPr>
              <w:t>初步危险信号</w:t>
            </w:r>
          </w:p>
        </w:tc>
        <w:tc>
          <w:tcPr>
            <w:tcW w:w="7802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9F740D2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[</w:t>
            </w:r>
            <w:r w:rsidRPr="000655D7">
              <w:rPr>
                <w:rFonts w:eastAsia="宋体" w:cs="Arial"/>
                <w:lang w:eastAsia="zh-CN"/>
              </w:rPr>
              <w:t>下拉式清单</w:t>
            </w:r>
            <w:r w:rsidRPr="000655D7">
              <w:rPr>
                <w:rFonts w:eastAsia="宋体" w:cs="Arial"/>
                <w:lang w:eastAsia="zh-CN"/>
              </w:rPr>
              <w:t>]</w:t>
            </w:r>
          </w:p>
          <w:p w14:paraId="6D7E7F3E" w14:textId="77777777" w:rsidR="00D14B9F" w:rsidRPr="000655D7" w:rsidRDefault="00D14B9F" w:rsidP="007829DD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39B99EB9" w14:textId="77777777" w:rsidR="007413DD" w:rsidRPr="000655D7" w:rsidRDefault="007413DD" w:rsidP="007413DD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(1) </w:t>
            </w:r>
            <w:r w:rsidRPr="000655D7">
              <w:rPr>
                <w:rFonts w:eastAsia="宋体" w:cs="Arial"/>
                <w:lang w:eastAsia="zh-CN"/>
              </w:rPr>
              <w:t>对我们的所有潜在房地产投资</w:t>
            </w:r>
          </w:p>
          <w:p w14:paraId="210ADF0C" w14:textId="77777777" w:rsidR="007413DD" w:rsidRPr="000655D7" w:rsidRDefault="007413DD" w:rsidP="007413DD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(2) </w:t>
            </w:r>
            <w:r w:rsidRPr="000655D7">
              <w:rPr>
                <w:rFonts w:eastAsia="宋体" w:cs="Arial"/>
                <w:lang w:eastAsia="zh-CN"/>
              </w:rPr>
              <w:t>对我们的多数潜在房地产投资</w:t>
            </w:r>
          </w:p>
          <w:p w14:paraId="19E9AAE4" w14:textId="391B9FE8" w:rsidR="00D93509" w:rsidRPr="000655D7" w:rsidRDefault="007413DD" w:rsidP="007413DD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(3) </w:t>
            </w:r>
            <w:r w:rsidRPr="000655D7">
              <w:rPr>
                <w:rFonts w:eastAsia="宋体" w:cs="Arial"/>
                <w:lang w:eastAsia="zh-CN"/>
              </w:rPr>
              <w:t>对我们的少数潜在房地产投资</w:t>
            </w:r>
          </w:p>
        </w:tc>
      </w:tr>
      <w:tr w:rsidR="00555D75" w:rsidRPr="000655D7" w14:paraId="6B48A64D" w14:textId="77777777" w:rsidTr="00573B0E">
        <w:trPr>
          <w:trHeight w:val="465"/>
        </w:trPr>
        <w:tc>
          <w:tcPr>
            <w:tcW w:w="6940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4363D8A" w14:textId="5F8BBE4A" w:rsidR="00D93509" w:rsidRPr="000655D7" w:rsidRDefault="004F5152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(B) </w:t>
            </w:r>
            <w:r w:rsidRPr="000655D7">
              <w:rPr>
                <w:rFonts w:eastAsia="宋体" w:cs="Arial"/>
                <w:lang w:eastAsia="zh-CN"/>
              </w:rPr>
              <w:t>我们向目标</w:t>
            </w:r>
            <w:r w:rsidR="00115F6F" w:rsidRPr="000655D7">
              <w:rPr>
                <w:rFonts w:eastAsia="宋体" w:cs="Arial"/>
                <w:lang w:eastAsia="zh-CN"/>
              </w:rPr>
              <w:t>地产</w:t>
            </w:r>
            <w:r w:rsidRPr="000655D7">
              <w:rPr>
                <w:rFonts w:eastAsia="宋体" w:cs="Arial"/>
                <w:lang w:eastAsia="zh-CN"/>
              </w:rPr>
              <w:t>发</w:t>
            </w:r>
            <w:r w:rsidR="00264DC5" w:rsidRPr="000655D7">
              <w:rPr>
                <w:rFonts w:eastAsia="宋体" w:cs="Arial" w:hint="eastAsia"/>
                <w:lang w:eastAsia="zh-CN"/>
              </w:rPr>
              <w:t>出</w:t>
            </w:r>
            <w:r w:rsidRPr="000655D7">
              <w:rPr>
                <w:rFonts w:eastAsia="宋体" w:cs="Arial"/>
                <w:lang w:eastAsia="zh-CN"/>
              </w:rPr>
              <w:t>详细的</w:t>
            </w:r>
            <w:r w:rsidRPr="000655D7">
              <w:rPr>
                <w:rFonts w:eastAsia="宋体" w:cs="Arial"/>
                <w:lang w:eastAsia="zh-CN"/>
              </w:rPr>
              <w:t>ESG</w:t>
            </w:r>
            <w:r w:rsidRPr="000655D7">
              <w:rPr>
                <w:rFonts w:eastAsia="宋体" w:cs="Arial"/>
                <w:lang w:eastAsia="zh-CN"/>
              </w:rPr>
              <w:t>调查问卷</w:t>
            </w:r>
          </w:p>
        </w:tc>
        <w:tc>
          <w:tcPr>
            <w:tcW w:w="7802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FE3A548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5D75" w:rsidRPr="000655D7" w14:paraId="5F0B9B4A" w14:textId="77777777" w:rsidTr="00573B0E">
        <w:trPr>
          <w:trHeight w:val="465"/>
        </w:trPr>
        <w:tc>
          <w:tcPr>
            <w:tcW w:w="6940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D20CE6F" w14:textId="3CDFFF7E" w:rsidR="00D93509" w:rsidRPr="000655D7" w:rsidRDefault="004F5152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(C) </w:t>
            </w:r>
            <w:r w:rsidRPr="000655D7">
              <w:rPr>
                <w:rFonts w:eastAsia="宋体" w:cs="Arial"/>
                <w:lang w:eastAsia="zh-CN"/>
              </w:rPr>
              <w:t>我们聘请第三方顾问对特定的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1E38DD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因素</w:t>
            </w:r>
            <w:r w:rsidRPr="000655D7">
              <w:rPr>
                <w:rFonts w:eastAsia="宋体" w:cs="Arial"/>
                <w:lang w:eastAsia="zh-CN"/>
              </w:rPr>
              <w:t>进行技术尽职调查</w:t>
            </w:r>
          </w:p>
        </w:tc>
        <w:tc>
          <w:tcPr>
            <w:tcW w:w="7802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E9C58E8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5D75" w:rsidRPr="000655D7" w14:paraId="51CE0032" w14:textId="77777777" w:rsidTr="00573B0E">
        <w:trPr>
          <w:trHeight w:val="465"/>
        </w:trPr>
        <w:tc>
          <w:tcPr>
            <w:tcW w:w="6940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B514C02" w14:textId="77777777" w:rsidR="00D93509" w:rsidRPr="000655D7" w:rsidRDefault="004F5152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</w:rPr>
              <w:t xml:space="preserve">(D) </w:t>
            </w:r>
            <w:proofErr w:type="spellStart"/>
            <w:r w:rsidRPr="000655D7">
              <w:rPr>
                <w:rFonts w:eastAsia="宋体" w:cs="Arial"/>
              </w:rPr>
              <w:t>我们进行实地考察</w:t>
            </w:r>
            <w:proofErr w:type="spellEnd"/>
            <w:r w:rsidRPr="000655D7">
              <w:rPr>
                <w:rFonts w:eastAsia="宋体" w:cs="Arial"/>
              </w:rPr>
              <w:t xml:space="preserve"> </w:t>
            </w:r>
          </w:p>
        </w:tc>
        <w:tc>
          <w:tcPr>
            <w:tcW w:w="7802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8DDD8AB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5D75" w:rsidRPr="000655D7" w14:paraId="3CA0ABEE" w14:textId="77777777" w:rsidTr="00573B0E">
        <w:trPr>
          <w:trHeight w:val="465"/>
        </w:trPr>
        <w:tc>
          <w:tcPr>
            <w:tcW w:w="6940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6EA6377" w14:textId="77777777" w:rsidR="00D93509" w:rsidRPr="000655D7" w:rsidRDefault="004F5152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(E) </w:t>
            </w:r>
            <w:r w:rsidRPr="000655D7">
              <w:rPr>
                <w:rFonts w:eastAsia="宋体" w:cs="Arial"/>
                <w:lang w:eastAsia="zh-CN"/>
              </w:rPr>
              <w:t>我们与管理层和</w:t>
            </w:r>
            <w:r w:rsidRPr="000655D7">
              <w:rPr>
                <w:rFonts w:eastAsia="宋体" w:cs="Arial"/>
                <w:lang w:eastAsia="zh-CN"/>
              </w:rPr>
              <w:t>/</w:t>
            </w:r>
            <w:r w:rsidRPr="000655D7">
              <w:rPr>
                <w:rFonts w:eastAsia="宋体" w:cs="Arial"/>
                <w:lang w:eastAsia="zh-CN"/>
              </w:rPr>
              <w:t>或人员进行深入访谈</w:t>
            </w:r>
          </w:p>
        </w:tc>
        <w:tc>
          <w:tcPr>
            <w:tcW w:w="7802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8F6BC3F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BA4BF2" w:rsidRPr="000655D7" w14:paraId="13BC269E" w14:textId="77777777" w:rsidTr="00573B0E">
        <w:trPr>
          <w:trHeight w:val="465"/>
        </w:trPr>
        <w:tc>
          <w:tcPr>
            <w:tcW w:w="6940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AF0AAA4" w14:textId="41DB3C5E" w:rsidR="00D93509" w:rsidRPr="000655D7" w:rsidRDefault="004F5152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(F) </w:t>
            </w:r>
            <w:r w:rsidRPr="000655D7">
              <w:rPr>
                <w:rFonts w:eastAsia="宋体" w:cs="Arial"/>
                <w:lang w:eastAsia="zh-CN"/>
              </w:rPr>
              <w:t>我们进行详细的外部</w:t>
            </w:r>
            <w:r w:rsidR="00744697" w:rsidRPr="000655D7">
              <w:rPr>
                <w:rFonts w:eastAsia="宋体" w:cs="Arial"/>
                <w:lang w:eastAsia="zh-CN"/>
              </w:rPr>
              <w:t>利益相关方</w:t>
            </w:r>
            <w:r w:rsidRPr="000655D7">
              <w:rPr>
                <w:rFonts w:eastAsia="宋体" w:cs="Arial"/>
                <w:lang w:eastAsia="zh-CN"/>
              </w:rPr>
              <w:t>分析和</w:t>
            </w:r>
            <w:r w:rsidRPr="000655D7">
              <w:rPr>
                <w:rFonts w:eastAsia="宋体" w:cs="Arial"/>
                <w:lang w:eastAsia="zh-CN"/>
              </w:rPr>
              <w:t>/</w:t>
            </w:r>
            <w:r w:rsidRPr="000655D7">
              <w:rPr>
                <w:rFonts w:eastAsia="宋体" w:cs="Arial"/>
                <w:lang w:eastAsia="zh-CN"/>
              </w:rPr>
              <w:t>或</w:t>
            </w:r>
            <w:r w:rsidR="00254F12" w:rsidRPr="000655D7">
              <w:rPr>
                <w:rFonts w:eastAsia="宋体" w:cs="Arial"/>
                <w:lang w:eastAsia="zh-CN"/>
              </w:rPr>
              <w:t>沟通</w:t>
            </w:r>
          </w:p>
        </w:tc>
        <w:tc>
          <w:tcPr>
            <w:tcW w:w="7802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DCF45F8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5D75" w:rsidRPr="000655D7" w14:paraId="16D1B604" w14:textId="77777777" w:rsidTr="00573B0E">
        <w:trPr>
          <w:trHeight w:val="465"/>
        </w:trPr>
        <w:tc>
          <w:tcPr>
            <w:tcW w:w="6940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422480D" w14:textId="38A55CBD" w:rsidR="00D93509" w:rsidRPr="000655D7" w:rsidRDefault="004F5152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(G) </w:t>
            </w:r>
            <w:r w:rsidRPr="000655D7">
              <w:rPr>
                <w:rFonts w:eastAsia="宋体" w:cs="Arial"/>
                <w:lang w:eastAsia="zh-CN"/>
              </w:rPr>
              <w:t>我们将</w:t>
            </w:r>
            <w:r w:rsidRPr="000655D7">
              <w:rPr>
                <w:rFonts w:eastAsia="宋体" w:cs="Arial"/>
                <w:lang w:eastAsia="zh-CN"/>
              </w:rPr>
              <w:t>ESG</w:t>
            </w:r>
            <w:r w:rsidRPr="000655D7">
              <w:rPr>
                <w:rFonts w:eastAsia="宋体" w:cs="Arial"/>
                <w:lang w:eastAsia="zh-CN"/>
              </w:rPr>
              <w:t>尽职调查的结果纳入所有相关投资流程文件中，</w:t>
            </w:r>
            <w:r w:rsidR="00254F12" w:rsidRPr="000655D7">
              <w:rPr>
                <w:rFonts w:eastAsia="宋体" w:cs="Arial"/>
                <w:lang w:eastAsia="zh-CN"/>
              </w:rPr>
              <w:t>且</w:t>
            </w:r>
            <w:r w:rsidRPr="000655D7">
              <w:rPr>
                <w:rFonts w:eastAsia="宋体" w:cs="Arial"/>
                <w:lang w:eastAsia="zh-CN"/>
              </w:rPr>
              <w:t>方式与其他关键</w:t>
            </w:r>
            <w:r w:rsidR="00EC2168" w:rsidRPr="000655D7">
              <w:rPr>
                <w:rFonts w:eastAsia="宋体" w:cs="Arial" w:hint="eastAsia"/>
                <w:lang w:eastAsia="zh-CN"/>
              </w:rPr>
              <w:t>（</w:t>
            </w:r>
            <w:r w:rsidR="00F51EC1" w:rsidRPr="000655D7">
              <w:rPr>
                <w:rFonts w:eastAsia="宋体" w:cs="Arial"/>
                <w:lang w:eastAsia="zh-CN"/>
              </w:rPr>
              <w:t>如</w:t>
            </w:r>
            <w:r w:rsidRPr="000655D7">
              <w:rPr>
                <w:rFonts w:eastAsia="宋体" w:cs="Arial"/>
                <w:lang w:eastAsia="zh-CN"/>
              </w:rPr>
              <w:t>商业、会计和法律</w:t>
            </w:r>
            <w:r w:rsidR="00EC2168" w:rsidRPr="000655D7">
              <w:rPr>
                <w:rFonts w:eastAsia="宋体" w:cs="Arial" w:hint="eastAsia"/>
                <w:lang w:eastAsia="zh-CN"/>
              </w:rPr>
              <w:t>）</w:t>
            </w:r>
            <w:r w:rsidR="00EC2168" w:rsidRPr="000655D7">
              <w:rPr>
                <w:rFonts w:eastAsia="宋体" w:cs="Arial"/>
                <w:lang w:eastAsia="zh-CN"/>
              </w:rPr>
              <w:t>尽职调查相同</w:t>
            </w:r>
          </w:p>
        </w:tc>
        <w:tc>
          <w:tcPr>
            <w:tcW w:w="7802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232ED98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5D75" w:rsidRPr="000655D7" w14:paraId="7DE5AAF1" w14:textId="77777777" w:rsidTr="00573B0E">
        <w:trPr>
          <w:trHeight w:val="465"/>
        </w:trPr>
        <w:tc>
          <w:tcPr>
            <w:tcW w:w="6940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6406A1C" w14:textId="78596235" w:rsidR="00D93509" w:rsidRPr="000655D7" w:rsidRDefault="004F5152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lastRenderedPageBreak/>
              <w:t xml:space="preserve">(H) </w:t>
            </w:r>
            <w:r w:rsidRPr="000655D7">
              <w:rPr>
                <w:rFonts w:eastAsia="宋体" w:cs="Arial"/>
                <w:lang w:eastAsia="zh-CN"/>
              </w:rPr>
              <w:t>我们的</w:t>
            </w:r>
            <w:r w:rsidR="000655D7" w:rsidRPr="000655D7">
              <w:fldChar w:fldCharType="begin"/>
            </w:r>
            <w:r w:rsidR="000655D7" w:rsidRPr="000655D7">
              <w:rPr>
                <w:lang w:eastAsia="zh-CN"/>
              </w:rPr>
              <w:instrText xml:space="preserve"> HYPERLINK "https://www.unpri.org/reporting-definitions" \h </w:instrText>
            </w:r>
            <w:r w:rsidR="000655D7" w:rsidRPr="000655D7">
              <w:fldChar w:fldCharType="separate"/>
            </w:r>
            <w:r w:rsidRPr="000655D7">
              <w:rPr>
                <w:rStyle w:val="Hyperlink"/>
                <w:rFonts w:eastAsia="宋体" w:cs="Arial"/>
                <w:lang w:eastAsia="zh-CN"/>
              </w:rPr>
              <w:t>投资委员会</w:t>
            </w:r>
            <w:r w:rsidR="000655D7" w:rsidRPr="000655D7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Pr="000655D7">
              <w:rPr>
                <w:rFonts w:eastAsia="宋体" w:cs="Arial"/>
                <w:lang w:eastAsia="zh-CN"/>
              </w:rPr>
              <w:t>（或同等决策</w:t>
            </w:r>
            <w:r w:rsidR="008626E9" w:rsidRPr="000655D7">
              <w:rPr>
                <w:rFonts w:eastAsia="宋体" w:cs="Arial" w:hint="eastAsia"/>
                <w:lang w:eastAsia="zh-CN"/>
              </w:rPr>
              <w:t>主体</w:t>
            </w:r>
            <w:r w:rsidRPr="000655D7">
              <w:rPr>
                <w:rFonts w:eastAsia="宋体" w:cs="Arial"/>
                <w:lang w:eastAsia="zh-CN"/>
              </w:rPr>
              <w:t>）最终负责确保所有</w:t>
            </w:r>
            <w:r w:rsidRPr="000655D7">
              <w:rPr>
                <w:rFonts w:eastAsia="宋体" w:cs="Arial"/>
                <w:lang w:eastAsia="zh-CN"/>
              </w:rPr>
              <w:t>ESG</w:t>
            </w:r>
            <w:r w:rsidRPr="000655D7">
              <w:rPr>
                <w:rFonts w:eastAsia="宋体" w:cs="Arial"/>
                <w:lang w:eastAsia="zh-CN"/>
              </w:rPr>
              <w:t>尽职调查</w:t>
            </w:r>
            <w:r w:rsidR="00254F12" w:rsidRPr="000655D7">
              <w:rPr>
                <w:rFonts w:eastAsia="宋体" w:cs="Arial"/>
                <w:lang w:eastAsia="zh-CN"/>
              </w:rPr>
              <w:t>的实施</w:t>
            </w:r>
            <w:r w:rsidRPr="000655D7">
              <w:rPr>
                <w:rFonts w:eastAsia="宋体" w:cs="Arial"/>
                <w:lang w:eastAsia="zh-CN"/>
              </w:rPr>
              <w:t>与其他关键</w:t>
            </w:r>
            <w:r w:rsidR="005D730E" w:rsidRPr="000655D7">
              <w:rPr>
                <w:rFonts w:eastAsia="宋体" w:cs="Arial"/>
                <w:lang w:eastAsia="zh-CN"/>
              </w:rPr>
              <w:t>（</w:t>
            </w:r>
            <w:r w:rsidR="00F51EC1" w:rsidRPr="000655D7">
              <w:rPr>
                <w:rFonts w:eastAsia="宋体" w:cs="Arial"/>
                <w:lang w:eastAsia="zh-CN"/>
              </w:rPr>
              <w:t>如</w:t>
            </w:r>
            <w:r w:rsidRPr="000655D7">
              <w:rPr>
                <w:rFonts w:eastAsia="宋体" w:cs="Arial"/>
                <w:lang w:eastAsia="zh-CN"/>
              </w:rPr>
              <w:t>商业、会计和法律）</w:t>
            </w:r>
            <w:r w:rsidR="00D14FA1" w:rsidRPr="000655D7">
              <w:rPr>
                <w:rFonts w:eastAsia="宋体" w:cs="Arial"/>
                <w:lang w:eastAsia="zh-CN"/>
              </w:rPr>
              <w:t>尽职调查</w:t>
            </w:r>
            <w:r w:rsidRPr="000655D7">
              <w:rPr>
                <w:rFonts w:eastAsia="宋体" w:cs="Arial"/>
                <w:lang w:eastAsia="zh-CN"/>
              </w:rPr>
              <w:t>相同</w:t>
            </w:r>
          </w:p>
        </w:tc>
        <w:tc>
          <w:tcPr>
            <w:tcW w:w="7802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0335F8E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5D75" w:rsidRPr="000655D7" w14:paraId="7FA281F4" w14:textId="77777777" w:rsidTr="00573B0E">
        <w:trPr>
          <w:trHeight w:val="465"/>
        </w:trPr>
        <w:tc>
          <w:tcPr>
            <w:tcW w:w="6940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EDBD02A" w14:textId="77777777" w:rsidR="00D93509" w:rsidRPr="000655D7" w:rsidRDefault="004F5152">
            <w:pPr>
              <w:pStyle w:val="ListParagraph"/>
              <w:numPr>
                <w:ilvl w:val="0"/>
                <w:numId w:val="32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</w:rPr>
              <w:t xml:space="preserve">(I) </w:t>
            </w:r>
            <w:proofErr w:type="spellStart"/>
            <w:r w:rsidRPr="000655D7">
              <w:rPr>
                <w:rFonts w:eastAsia="宋体" w:cs="Arial"/>
                <w:color w:val="000000"/>
                <w:shd w:val="clear" w:color="auto" w:fill="FFFFFF"/>
              </w:rPr>
              <w:t>其他</w:t>
            </w:r>
            <w:proofErr w:type="spellEnd"/>
          </w:p>
          <w:p w14:paraId="01CDDBC4" w14:textId="75BBC36A" w:rsidR="00D93509" w:rsidRPr="000655D7" w:rsidRDefault="00254F12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请</w:t>
            </w:r>
            <w:r w:rsidR="00D14B9F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说明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</w:t>
            </w:r>
            <w:r w:rsidR="00D14B9F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 xml:space="preserve">____ </w:t>
            </w:r>
            <w:r w:rsidR="0018793F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="00900CAD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必填</w:t>
            </w:r>
            <w:r w:rsidR="00A77C84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自由文本</w:t>
            </w:r>
            <w:r w:rsidR="00D14B9F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="00D14B9F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</w:tc>
        <w:tc>
          <w:tcPr>
            <w:tcW w:w="7802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1748F19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4536" w:rsidRPr="000655D7" w14:paraId="47B31A02" w14:textId="77777777" w:rsidTr="00573B0E">
        <w:trPr>
          <w:trHeight w:val="465"/>
        </w:trPr>
        <w:tc>
          <w:tcPr>
            <w:tcW w:w="14742" w:type="dxa"/>
            <w:gridSpan w:val="1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860769D" w14:textId="77928623" w:rsidR="00D93509" w:rsidRPr="000655D7" w:rsidRDefault="004F5152">
            <w:pPr>
              <w:pStyle w:val="ListParagraph"/>
              <w:numPr>
                <w:ilvl w:val="0"/>
                <w:numId w:val="31"/>
              </w:numPr>
              <w:spacing w:line="276" w:lineRule="auto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(J) </w:t>
            </w:r>
            <w:r w:rsidRPr="000655D7">
              <w:rPr>
                <w:rFonts w:eastAsia="宋体" w:cs="Arial"/>
                <w:lang w:eastAsia="zh-CN"/>
              </w:rPr>
              <w:t>我们不对潜在</w:t>
            </w:r>
            <w:r w:rsidR="00A96433" w:rsidRPr="000655D7">
              <w:rPr>
                <w:rFonts w:eastAsia="宋体" w:cs="Arial"/>
                <w:lang w:eastAsia="zh-CN"/>
              </w:rPr>
              <w:t>房地产</w:t>
            </w:r>
            <w:r w:rsidRPr="000655D7">
              <w:rPr>
                <w:rFonts w:eastAsia="宋体" w:cs="Arial"/>
                <w:lang w:eastAsia="zh-CN"/>
              </w:rPr>
              <w:t>投资进行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1E38DD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因素</w:t>
            </w:r>
            <w:r w:rsidRPr="000655D7">
              <w:rPr>
                <w:rFonts w:eastAsia="宋体" w:cs="Arial"/>
                <w:lang w:eastAsia="zh-CN"/>
              </w:rPr>
              <w:t>的尽职调查</w:t>
            </w:r>
          </w:p>
        </w:tc>
      </w:tr>
      <w:tr w:rsidR="00554536" w:rsidRPr="000655D7" w14:paraId="50C8C88B" w14:textId="77777777" w:rsidTr="00573B0E">
        <w:trPr>
          <w:trHeight w:val="300"/>
        </w:trPr>
        <w:tc>
          <w:tcPr>
            <w:tcW w:w="14742" w:type="dxa"/>
            <w:gridSpan w:val="12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3CF9A8AD" w14:textId="77777777" w:rsidR="00D14B9F" w:rsidRPr="000655D7" w:rsidRDefault="00D14B9F" w:rsidP="00411657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32770C" w:rsidRPr="000655D7" w14:paraId="56D8DA07" w14:textId="77777777" w:rsidTr="00573B0E">
        <w:trPr>
          <w:trHeight w:val="300"/>
        </w:trPr>
        <w:tc>
          <w:tcPr>
            <w:tcW w:w="14742" w:type="dxa"/>
            <w:gridSpan w:val="12"/>
            <w:shd w:val="clear" w:color="auto" w:fill="0070C0"/>
            <w:vAlign w:val="center"/>
          </w:tcPr>
          <w:p w14:paraId="41C25237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D14B9F" w:rsidRPr="000655D7" w14:paraId="19EB1F9E" w14:textId="77777777" w:rsidTr="00573B0E">
        <w:trPr>
          <w:trHeight w:val="300"/>
        </w:trPr>
        <w:tc>
          <w:tcPr>
            <w:tcW w:w="1773" w:type="dxa"/>
            <w:shd w:val="clear" w:color="auto" w:fill="auto"/>
            <w:vAlign w:val="center"/>
          </w:tcPr>
          <w:p w14:paraId="58311469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2969" w:type="dxa"/>
            <w:gridSpan w:val="11"/>
            <w:shd w:val="clear" w:color="auto" w:fill="auto"/>
            <w:vAlign w:val="center"/>
          </w:tcPr>
          <w:p w14:paraId="6DE8E020" w14:textId="52FABF4C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9B740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旨在说明</w:t>
            </w:r>
            <w:r w:rsidR="00B43120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在投资前阶段对重大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相关风险进行尽职调查的过程</w:t>
            </w:r>
            <w:r w:rsidR="00261FF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，并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评估</w:t>
            </w:r>
            <w:r w:rsidR="00B4233A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分配了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哪些内部或外部资源，以及如何利用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来识别价值</w:t>
            </w:r>
            <w:r w:rsidR="00261FF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创造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机会。</w:t>
            </w:r>
            <w:r w:rsidR="00261FF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进行</w:t>
            </w:r>
            <w:r w:rsidR="0025782B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充分</w:t>
            </w:r>
            <w:r w:rsidR="00261FF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深入的</w:t>
            </w:r>
            <w:r w:rsidR="00D14B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尽职调查以识别和评估</w:t>
            </w:r>
            <w:r w:rsidR="008B1DB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重大</w:t>
            </w:r>
            <w:r w:rsidR="00D14B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D14B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相关风险</w:t>
            </w:r>
            <w:r w:rsidR="00C631B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8B1DB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并</w:t>
            </w:r>
            <w:r w:rsidR="00D14B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识别</w:t>
            </w:r>
            <w:r w:rsidR="00D14B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D14B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价值创造机会</w:t>
            </w:r>
            <w:r w:rsidR="004E6F7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以</w:t>
            </w:r>
            <w:r w:rsidR="00D14B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在投资后阶段采取行动</w:t>
            </w:r>
            <w:r w:rsidR="00B72C4E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，被认为是良好做法</w:t>
            </w:r>
            <w:r w:rsidR="00D14B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D14B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D14B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尽职调查</w:t>
            </w:r>
            <w:r w:rsidR="004E6F7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至少应</w:t>
            </w:r>
            <w:r w:rsidR="00D14B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结合对公开信息的案头研究</w:t>
            </w:r>
            <w:r w:rsidR="0025782B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，以及</w:t>
            </w:r>
            <w:r w:rsidR="004E6F7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D14B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对目标行业和部门影响的</w:t>
            </w:r>
            <w:r w:rsidR="00843EBA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实用</w:t>
            </w:r>
            <w:r w:rsidR="00D14B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知识。</w:t>
            </w:r>
          </w:p>
        </w:tc>
      </w:tr>
      <w:tr w:rsidR="00D14B9F" w:rsidRPr="000655D7" w14:paraId="71CE522B" w14:textId="77777777" w:rsidTr="00573B0E">
        <w:trPr>
          <w:trHeight w:val="300"/>
        </w:trPr>
        <w:tc>
          <w:tcPr>
            <w:tcW w:w="1773" w:type="dxa"/>
            <w:shd w:val="clear" w:color="auto" w:fill="auto"/>
            <w:vAlign w:val="center"/>
          </w:tcPr>
          <w:p w14:paraId="6C28AAC4" w14:textId="341C1E42" w:rsidR="00D93509" w:rsidRPr="000655D7" w:rsidRDefault="0068606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2969" w:type="dxa"/>
            <w:gridSpan w:val="11"/>
            <w:shd w:val="clear" w:color="auto" w:fill="auto"/>
            <w:vAlign w:val="center"/>
          </w:tcPr>
          <w:p w14:paraId="6F2C0E25" w14:textId="1C9DBEAF" w:rsidR="00D93509" w:rsidRPr="000655D7" w:rsidRDefault="00304EB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D14B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我们进行实地考察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D14B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是指对潜在资产或投资组合公司的运营地点进行实际考察。</w:t>
            </w:r>
          </w:p>
          <w:p w14:paraId="0827A5D8" w14:textId="77777777" w:rsidR="00D14B9F" w:rsidRPr="000655D7" w:rsidRDefault="00D14B9F" w:rsidP="0041165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4120171" w14:textId="7889A40B" w:rsidR="00D93509" w:rsidRPr="000655D7" w:rsidRDefault="00304EB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D14B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第三方顾问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D14B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是指参与</w:t>
            </w:r>
            <w:r w:rsidR="00563C73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</w:t>
            </w:r>
            <w:r w:rsidR="00D14B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将部分或全部</w:t>
            </w:r>
            <w:r w:rsidR="00D14B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D14B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战略的制定和</w:t>
            </w:r>
            <w:r w:rsidR="00D14B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="00D14B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或实施外包给的</w:t>
            </w:r>
            <w:r w:rsidR="00B43120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="00D14B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或个人。</w:t>
            </w:r>
          </w:p>
        </w:tc>
      </w:tr>
      <w:tr w:rsidR="0032770C" w:rsidRPr="000655D7" w14:paraId="3059D617" w14:textId="77777777" w:rsidTr="00573B0E">
        <w:trPr>
          <w:trHeight w:val="300"/>
        </w:trPr>
        <w:tc>
          <w:tcPr>
            <w:tcW w:w="14742" w:type="dxa"/>
            <w:gridSpan w:val="12"/>
            <w:shd w:val="clear" w:color="auto" w:fill="0070C0"/>
            <w:vAlign w:val="center"/>
          </w:tcPr>
          <w:p w14:paraId="13334139" w14:textId="77777777" w:rsidR="00D93509" w:rsidRPr="000655D7" w:rsidRDefault="004F515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D14B9F" w:rsidRPr="000655D7" w14:paraId="76A2EDBA" w14:textId="77777777" w:rsidTr="00573B0E">
        <w:trPr>
          <w:trHeight w:val="300"/>
        </w:trPr>
        <w:tc>
          <w:tcPr>
            <w:tcW w:w="1773" w:type="dxa"/>
            <w:shd w:val="clear" w:color="auto" w:fill="auto"/>
            <w:vAlign w:val="center"/>
          </w:tcPr>
          <w:p w14:paraId="0176F48B" w14:textId="41B8FBE1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2969" w:type="dxa"/>
            <w:gridSpan w:val="11"/>
            <w:shd w:val="clear" w:color="auto" w:fill="auto"/>
            <w:vAlign w:val="center"/>
          </w:tcPr>
          <w:p w14:paraId="4B903736" w14:textId="0B45DD74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F877F8" w:rsidRPr="000655D7">
              <w:rPr>
                <w:rFonts w:eastAsia="宋体" w:cs="Arial"/>
                <w:sz w:val="16"/>
                <w:szCs w:val="16"/>
              </w:rPr>
              <w:t>OO</w:t>
            </w:r>
            <w:r w:rsidR="00D2120D" w:rsidRPr="000655D7">
              <w:rPr>
                <w:rFonts w:eastAsia="宋体" w:cs="Arial"/>
                <w:sz w:val="16"/>
                <w:szCs w:val="16"/>
              </w:rPr>
              <w:t xml:space="preserve"> 21</w:t>
            </w:r>
            <w:r w:rsidRPr="000655D7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D14B9F" w:rsidRPr="000655D7" w14:paraId="70ACDE9A" w14:textId="77777777" w:rsidTr="00573B0E">
        <w:trPr>
          <w:trHeight w:val="300"/>
        </w:trPr>
        <w:tc>
          <w:tcPr>
            <w:tcW w:w="1773" w:type="dxa"/>
            <w:shd w:val="clear" w:color="auto" w:fill="auto"/>
            <w:vAlign w:val="center"/>
          </w:tcPr>
          <w:p w14:paraId="6386FF70" w14:textId="3F18C1C7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2969" w:type="dxa"/>
            <w:gridSpan w:val="11"/>
            <w:shd w:val="clear" w:color="auto" w:fill="auto"/>
            <w:vAlign w:val="center"/>
          </w:tcPr>
          <w:p w14:paraId="4D026A17" w14:textId="7777777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32770C" w:rsidRPr="000655D7" w14:paraId="0947F244" w14:textId="77777777" w:rsidTr="00573B0E">
        <w:trPr>
          <w:trHeight w:val="300"/>
        </w:trPr>
        <w:tc>
          <w:tcPr>
            <w:tcW w:w="14742" w:type="dxa"/>
            <w:gridSpan w:val="12"/>
            <w:shd w:val="clear" w:color="auto" w:fill="0070C0"/>
            <w:vAlign w:val="center"/>
          </w:tcPr>
          <w:p w14:paraId="32E4A984" w14:textId="77777777" w:rsidR="00D93509" w:rsidRPr="000655D7" w:rsidRDefault="004F515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573B0E" w:rsidRPr="000655D7" w14:paraId="5F871E01" w14:textId="77777777" w:rsidTr="00573B0E">
        <w:tc>
          <w:tcPr>
            <w:tcW w:w="1779" w:type="dxa"/>
            <w:gridSpan w:val="2"/>
            <w:vMerge w:val="restart"/>
            <w:shd w:val="clear" w:color="auto" w:fill="auto"/>
            <w:vAlign w:val="center"/>
          </w:tcPr>
          <w:p w14:paraId="2825CEDB" w14:textId="77777777" w:rsidR="00D93509" w:rsidRPr="000655D7" w:rsidRDefault="004F5152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2963" w:type="dxa"/>
            <w:gridSpan w:val="10"/>
            <w:shd w:val="clear" w:color="auto" w:fill="auto"/>
            <w:vAlign w:val="center"/>
          </w:tcPr>
          <w:p w14:paraId="4D7D6B38" w14:textId="37594912" w:rsidR="004E6F75" w:rsidRPr="000655D7" w:rsidRDefault="004E6F75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本指标满分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100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分，包含</w:t>
            </w:r>
            <w:r w:rsidR="00C244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字母（</w:t>
            </w:r>
            <w:r w:rsidR="00C244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="00C244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分）和覆盖面（</w:t>
            </w:r>
            <w:r w:rsidR="00C244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="00C244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分）答案选项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。最终得分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将基于字母和</w:t>
            </w:r>
            <w:r w:rsidR="005D1F9B" w:rsidRPr="000655D7">
              <w:rPr>
                <w:rFonts w:eastAsia="宋体" w:cs="Arial" w:hint="eastAsia"/>
                <w:sz w:val="16"/>
                <w:szCs w:val="16"/>
                <w:lang w:eastAsia="zh-CN"/>
              </w:rPr>
              <w:t>覆盖面</w:t>
            </w:r>
            <w:r w:rsidR="00023F5D" w:rsidRPr="000655D7">
              <w:rPr>
                <w:rFonts w:eastAsia="宋体" w:cs="Arial"/>
                <w:sz w:val="16"/>
                <w:szCs w:val="16"/>
                <w:lang w:eastAsia="zh-CN"/>
              </w:rPr>
              <w:t>答案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选项</w:t>
            </w:r>
            <w:r w:rsidR="006B39B5" w:rsidRPr="000655D7">
              <w:rPr>
                <w:rFonts w:eastAsia="宋体" w:cs="Arial" w:hint="eastAsia"/>
                <w:sz w:val="16"/>
                <w:szCs w:val="16"/>
                <w:lang w:eastAsia="zh-CN"/>
              </w:rPr>
              <w:t>的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最高</w:t>
            </w:r>
            <w:r w:rsidR="006B39B5" w:rsidRPr="000655D7">
              <w:rPr>
                <w:rFonts w:eastAsia="宋体" w:cs="Arial" w:hint="eastAsia"/>
                <w:sz w:val="16"/>
                <w:szCs w:val="16"/>
                <w:lang w:eastAsia="zh-CN"/>
              </w:rPr>
              <w:t>得分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组合。</w:t>
            </w:r>
          </w:p>
        </w:tc>
      </w:tr>
      <w:tr w:rsidR="008869BE" w:rsidRPr="000655D7" w14:paraId="54B79EEB" w14:textId="77777777" w:rsidTr="00573B0E">
        <w:tc>
          <w:tcPr>
            <w:tcW w:w="1779" w:type="dxa"/>
            <w:gridSpan w:val="2"/>
            <w:vMerge/>
            <w:vAlign w:val="center"/>
          </w:tcPr>
          <w:p w14:paraId="5D970452" w14:textId="77777777" w:rsidR="008869BE" w:rsidRPr="000655D7" w:rsidRDefault="008869BE" w:rsidP="008869BE">
            <w:pPr>
              <w:rPr>
                <w:rFonts w:eastAsia="宋体" w:cs="Arial"/>
                <w:lang w:eastAsia="zh-CN"/>
              </w:rPr>
            </w:pPr>
          </w:p>
        </w:tc>
        <w:tc>
          <w:tcPr>
            <w:tcW w:w="4459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55E73E7" w14:textId="483B68C6" w:rsidR="008869BE" w:rsidRPr="000655D7" w:rsidRDefault="00BB6DB5" w:rsidP="008869BE">
            <w:pPr>
              <w:spacing w:line="257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字母答案选项总计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D560B7" w:rsidRPr="000655D7">
              <w:rPr>
                <w:rFonts w:eastAsia="宋体" w:cs="Arial"/>
                <w:sz w:val="16"/>
                <w:szCs w:val="16"/>
                <w:lang w:eastAsia="zh-CN"/>
              </w:rPr>
              <w:t>：</w:t>
            </w:r>
          </w:p>
          <w:p w14:paraId="2549170C" w14:textId="77777777" w:rsidR="00D560B7" w:rsidRPr="000655D7" w:rsidRDefault="00D560B7" w:rsidP="008869BE">
            <w:pPr>
              <w:spacing w:line="257" w:lineRule="auto"/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3391377D" w14:textId="729E4B14" w:rsidR="008869BE" w:rsidRPr="000655D7" w:rsidRDefault="008869BE" w:rsidP="008869BE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-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F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中选择</w:t>
            </w:r>
            <w:r w:rsidR="00D560B7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4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="00D560B7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或以上并同时选择</w:t>
            </w:r>
            <w:r w:rsidR="00D560B7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G</w:t>
            </w:r>
            <w:r w:rsidR="00D560B7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、</w:t>
            </w:r>
            <w:r w:rsidR="00D560B7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H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650A96B1" w14:textId="4A3B01B5" w:rsidR="008869BE" w:rsidRPr="000655D7" w:rsidRDefault="008869BE" w:rsidP="008869BE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-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F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中选择</w:t>
            </w:r>
            <w:r w:rsidR="00D560B7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="00D560B7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或以上并同时选择</w:t>
            </w:r>
            <w:r w:rsidR="00D560B7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G</w:t>
            </w:r>
            <w:r w:rsidR="00D560B7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、</w:t>
            </w:r>
            <w:r w:rsidR="00D560B7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H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6243EDCC" w14:textId="011EFE9B" w:rsidR="008869BE" w:rsidRPr="000655D7" w:rsidRDefault="008869BE" w:rsidP="008869BE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从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A-F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中选择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2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="00D560B7" w:rsidRPr="000655D7">
              <w:rPr>
                <w:rFonts w:eastAsia="宋体" w:cs="Arial"/>
                <w:sz w:val="16"/>
                <w:szCs w:val="16"/>
                <w:lang w:eastAsia="zh-CN"/>
              </w:rPr>
              <w:t>或以上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16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3A33816B" w14:textId="0F644D2A" w:rsidR="008869BE" w:rsidRPr="000655D7" w:rsidRDefault="008869BE" w:rsidP="008869BE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A-F</w:t>
            </w:r>
            <w:r w:rsidRPr="000655D7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D560B7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J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0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70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4F8A6C2" w14:textId="40062CAF" w:rsidR="008869BE" w:rsidRPr="000655D7" w:rsidRDefault="008869BE" w:rsidP="008869BE">
            <w:pPr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</w:rPr>
            </w:pPr>
            <w:r w:rsidRPr="000655D7"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</w:rPr>
              <w:t>和</w:t>
            </w:r>
          </w:p>
        </w:tc>
        <w:tc>
          <w:tcPr>
            <w:tcW w:w="353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947ABC7" w14:textId="6FE31A57" w:rsidR="008869BE" w:rsidRPr="000655D7" w:rsidRDefault="00F07AFD" w:rsidP="008869BE">
            <w:pPr>
              <w:spacing w:line="257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覆盖面答案选项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总计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D560B7" w:rsidRPr="000655D7">
              <w:rPr>
                <w:rFonts w:eastAsia="宋体" w:cs="Arial"/>
                <w:sz w:val="16"/>
                <w:szCs w:val="16"/>
                <w:lang w:eastAsia="zh-CN"/>
              </w:rPr>
              <w:t>：</w:t>
            </w:r>
          </w:p>
          <w:p w14:paraId="103636C8" w14:textId="77777777" w:rsidR="00D560B7" w:rsidRPr="000655D7" w:rsidRDefault="00D560B7" w:rsidP="008869BE">
            <w:pPr>
              <w:spacing w:line="257" w:lineRule="auto"/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7D95DA0A" w14:textId="77777777" w:rsidR="008869BE" w:rsidRPr="000655D7" w:rsidRDefault="008869BE" w:rsidP="008869BE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对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到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F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，每个选项得分如下：</w:t>
            </w:r>
          </w:p>
          <w:p w14:paraId="78DAAF49" w14:textId="0EA26508" w:rsidR="008869BE" w:rsidRPr="000655D7" w:rsidRDefault="008869BE" w:rsidP="008869BE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选择所有（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50/</w:t>
            </w:r>
            <w:r w:rsidR="008B088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6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788374E2" w14:textId="3E1068BF" w:rsidR="008869BE" w:rsidRPr="000655D7" w:rsidRDefault="008869BE" w:rsidP="008869BE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选择多数（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25/</w:t>
            </w:r>
            <w:r w:rsidR="008B088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6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2B71AD96" w14:textId="268AAB71" w:rsidR="008869BE" w:rsidRPr="000655D7" w:rsidRDefault="008869BE" w:rsidP="008869BE">
            <w:pPr>
              <w:spacing w:line="257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选择少数</w:t>
            </w:r>
            <w:r w:rsidR="00072B09" w:rsidRPr="000655D7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</w:t>
            </w:r>
            <w:r w:rsidR="00072B09" w:rsidRPr="000655D7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）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12/</w:t>
            </w:r>
            <w:r w:rsidR="008B088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6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5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31D21F1" w14:textId="4DDCDD1C" w:rsidR="008869BE" w:rsidRPr="000655D7" w:rsidRDefault="003B0EF8" w:rsidP="008869BE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更多信息</w:t>
            </w:r>
            <w:r w:rsidR="008869BE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：</w:t>
            </w:r>
          </w:p>
          <w:p w14:paraId="4FABFB35" w14:textId="77777777" w:rsidR="008869BE" w:rsidRPr="000655D7" w:rsidRDefault="008869BE" w:rsidP="008869BE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13D1063C" w14:textId="0CE94AD3" w:rsidR="008869BE" w:rsidRPr="000655D7" w:rsidRDefault="008869BE" w:rsidP="008869BE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 xml:space="preserve"> J 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将导致该指标</w:t>
            </w:r>
            <w:r w:rsidR="0017388C" w:rsidRPr="000655D7">
              <w:rPr>
                <w:rFonts w:eastAsia="宋体" w:cs="Arial"/>
                <w:sz w:val="16"/>
                <w:szCs w:val="16"/>
                <w:lang w:eastAsia="zh-CN"/>
              </w:rPr>
              <w:t>得分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为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0/100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  <w:p w14:paraId="54E8E770" w14:textId="77777777" w:rsidR="008869BE" w:rsidRPr="000655D7" w:rsidRDefault="008869BE" w:rsidP="008869BE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0603A402" w14:textId="77777777" w:rsidR="008869BE" w:rsidRPr="000655D7" w:rsidRDefault="008869BE" w:rsidP="008869BE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评估将基于答案选项的最高得分组合。</w:t>
            </w:r>
          </w:p>
        </w:tc>
      </w:tr>
      <w:tr w:rsidR="00D14B9F" w:rsidRPr="000655D7" w14:paraId="58088D9C" w14:textId="77777777" w:rsidTr="00573B0E">
        <w:trPr>
          <w:trHeight w:val="300"/>
        </w:trPr>
        <w:tc>
          <w:tcPr>
            <w:tcW w:w="1773" w:type="dxa"/>
            <w:shd w:val="clear" w:color="auto" w:fill="auto"/>
            <w:vAlign w:val="center"/>
          </w:tcPr>
          <w:p w14:paraId="23586E12" w14:textId="53BEB843" w:rsidR="00D93509" w:rsidRPr="000655D7" w:rsidRDefault="00774BF4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0655D7">
              <w:rPr>
                <w:rFonts w:eastAsia="宋体" w:cs="Arial"/>
                <w:b/>
                <w:sz w:val="16"/>
                <w:szCs w:val="16"/>
              </w:rPr>
              <w:lastRenderedPageBreak/>
              <w:t>“</w:t>
            </w:r>
            <w:proofErr w:type="spellStart"/>
            <w:proofErr w:type="gramStart"/>
            <w:r w:rsidRPr="000655D7">
              <w:rPr>
                <w:rFonts w:eastAsia="宋体" w:cs="Arial"/>
                <w:b/>
                <w:sz w:val="16"/>
                <w:szCs w:val="16"/>
              </w:rPr>
              <w:t>其他</w:t>
            </w:r>
            <w:proofErr w:type="spellEnd"/>
            <w:r w:rsidRPr="000655D7">
              <w:rPr>
                <w:rFonts w:eastAsia="宋体" w:cs="Arial"/>
                <w:b/>
                <w:sz w:val="16"/>
                <w:szCs w:val="16"/>
              </w:rPr>
              <w:t>”</w:t>
            </w:r>
            <w:proofErr w:type="spellStart"/>
            <w:r w:rsidR="005429C0" w:rsidRPr="000655D7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2969" w:type="dxa"/>
            <w:gridSpan w:val="11"/>
            <w:shd w:val="clear" w:color="auto" w:fill="auto"/>
            <w:vAlign w:val="center"/>
          </w:tcPr>
          <w:p w14:paraId="12837412" w14:textId="389BF468" w:rsidR="00726C02" w:rsidRPr="000655D7" w:rsidRDefault="006A6B83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考虑到前述答案选项已</w:t>
            </w:r>
            <w:r w:rsidR="004E31DE"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涵盖所识别的良好做法</w:t>
            </w:r>
            <w:r w:rsidR="00D079BD" w:rsidRPr="000655D7">
              <w:rPr>
                <w:rStyle w:val="Hyperlink"/>
                <w:rFonts w:ascii="宋体" w:eastAsia="宋体" w:hAnsi="宋体" w:cs="MS PGothic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D079BD"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因此</w:t>
            </w:r>
            <w:r w:rsidR="00726C0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选择其他（</w:t>
            </w:r>
            <w:r w:rsidR="00726C0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J</w:t>
            </w:r>
            <w:r w:rsidR="00726C0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3B329E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726C0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</w:t>
            </w:r>
            <w:r w:rsidR="0065770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计入评分</w:t>
            </w:r>
            <w:r w:rsidR="00726C0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D14B9F" w:rsidRPr="000655D7" w14:paraId="49C61769" w14:textId="77777777" w:rsidTr="00573B0E">
        <w:trPr>
          <w:trHeight w:val="300"/>
        </w:trPr>
        <w:tc>
          <w:tcPr>
            <w:tcW w:w="1773" w:type="dxa"/>
            <w:shd w:val="clear" w:color="auto" w:fill="auto"/>
            <w:vAlign w:val="center"/>
          </w:tcPr>
          <w:p w14:paraId="5B2D86EA" w14:textId="6F6FF85E" w:rsidR="00D93509" w:rsidRPr="000655D7" w:rsidRDefault="001F1340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2969" w:type="dxa"/>
            <w:gridSpan w:val="11"/>
            <w:shd w:val="clear" w:color="auto" w:fill="auto"/>
            <w:vAlign w:val="center"/>
          </w:tcPr>
          <w:p w14:paraId="7C9DB8C3" w14:textId="639F4EEA" w:rsidR="00D93509" w:rsidRPr="000655D7" w:rsidRDefault="008152DD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高</w:t>
            </w:r>
          </w:p>
        </w:tc>
      </w:tr>
    </w:tbl>
    <w:p w14:paraId="4F7CF9AD" w14:textId="77777777" w:rsidR="00A1260B" w:rsidRPr="000655D7" w:rsidRDefault="00A1260B">
      <w:pPr>
        <w:spacing w:after="160" w:line="259" w:lineRule="auto"/>
        <w:rPr>
          <w:rFonts w:eastAsia="宋体" w:cs="Arial"/>
          <w:lang w:eastAsia="zh-CN"/>
        </w:rPr>
      </w:pPr>
      <w:r w:rsidRPr="000655D7">
        <w:rPr>
          <w:rFonts w:eastAsia="宋体" w:cs="Arial"/>
          <w:lang w:eastAsia="zh-CN"/>
        </w:rPr>
        <w:br w:type="page"/>
      </w:r>
    </w:p>
    <w:p w14:paraId="08833638" w14:textId="71A35E4A" w:rsidR="00D93509" w:rsidRPr="000655D7" w:rsidRDefault="00744697">
      <w:pPr>
        <w:pStyle w:val="Heading1"/>
        <w:rPr>
          <w:rFonts w:eastAsia="宋体" w:cs="Arial"/>
          <w:lang w:eastAsia="zh-CN"/>
        </w:rPr>
      </w:pPr>
      <w:bookmarkStart w:id="19" w:name="_Toc135415294"/>
      <w:r w:rsidRPr="000655D7">
        <w:rPr>
          <w:rFonts w:eastAsia="宋体" w:cs="Arial"/>
          <w:lang w:eastAsia="zh-CN"/>
        </w:rPr>
        <w:lastRenderedPageBreak/>
        <w:t>遴选、委任和监督第三方</w:t>
      </w:r>
      <w:r w:rsidR="00D66398" w:rsidRPr="000655D7">
        <w:rPr>
          <w:rFonts w:eastAsia="宋体" w:cs="Arial"/>
          <w:lang w:eastAsia="zh-CN"/>
        </w:rPr>
        <w:t>物业管理人</w:t>
      </w:r>
      <w:bookmarkEnd w:id="19"/>
    </w:p>
    <w:p w14:paraId="2CC3CA0D" w14:textId="236543AE" w:rsidR="00D93509" w:rsidRPr="000655D7" w:rsidRDefault="004B1F6A">
      <w:pPr>
        <w:pStyle w:val="Heading2"/>
        <w:tabs>
          <w:tab w:val="left" w:pos="12758"/>
        </w:tabs>
        <w:rPr>
          <w:rFonts w:eastAsia="宋体" w:cs="Arial"/>
          <w:caps w:val="0"/>
          <w:color w:val="auto"/>
          <w:sz w:val="20"/>
          <w:szCs w:val="20"/>
          <w:lang w:eastAsia="zh-CN"/>
        </w:rPr>
      </w:pPr>
      <w:bookmarkStart w:id="20" w:name="_Toc135415295"/>
      <w:r w:rsidRPr="000655D7">
        <w:rPr>
          <w:rFonts w:eastAsia="宋体" w:cs="Arial"/>
          <w:lang w:eastAsia="zh-CN"/>
        </w:rPr>
        <w:t>第三方</w:t>
      </w:r>
      <w:r w:rsidR="00D66398" w:rsidRPr="000655D7">
        <w:rPr>
          <w:rFonts w:eastAsia="宋体" w:cs="Arial"/>
          <w:lang w:eastAsia="zh-CN"/>
        </w:rPr>
        <w:t>物业管理人</w:t>
      </w:r>
      <w:r w:rsidR="00856930" w:rsidRPr="000655D7">
        <w:rPr>
          <w:rFonts w:eastAsia="宋体" w:cs="Arial"/>
          <w:lang w:eastAsia="zh-CN"/>
        </w:rPr>
        <w:t>的</w:t>
      </w:r>
      <w:r w:rsidR="00B8599B" w:rsidRPr="000655D7">
        <w:rPr>
          <w:rFonts w:eastAsia="宋体" w:cs="Arial"/>
          <w:lang w:eastAsia="zh-CN"/>
        </w:rPr>
        <w:t>遴选程序</w:t>
      </w:r>
      <w:r w:rsidRPr="000655D7">
        <w:rPr>
          <w:rFonts w:eastAsia="宋体" w:cs="Arial"/>
          <w:lang w:eastAsia="zh-CN"/>
        </w:rPr>
        <w:t>[RE 6]</w:t>
      </w:r>
      <w:bookmarkEnd w:id="20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9"/>
        <w:gridCol w:w="2835"/>
        <w:gridCol w:w="2127"/>
        <w:gridCol w:w="2551"/>
        <w:gridCol w:w="1985"/>
        <w:gridCol w:w="1986"/>
      </w:tblGrid>
      <w:tr w:rsidR="00555D75" w:rsidRPr="000655D7" w14:paraId="05AB5E56" w14:textId="77777777" w:rsidTr="005B6D71">
        <w:trPr>
          <w:trHeight w:val="367"/>
        </w:trPr>
        <w:tc>
          <w:tcPr>
            <w:tcW w:w="1841" w:type="dxa"/>
            <w:vMerge w:val="restart"/>
            <w:shd w:val="clear" w:color="auto" w:fill="DFF5F9"/>
            <w:vAlign w:val="center"/>
            <w:hideMark/>
          </w:tcPr>
          <w:p w14:paraId="6E2B280A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08AC073D" w14:textId="77777777" w:rsidR="00A1260B" w:rsidRPr="000655D7" w:rsidRDefault="00A1260B" w:rsidP="00B9558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4A9E6F86" w14:textId="77777777" w:rsidR="00D93509" w:rsidRPr="000655D7" w:rsidRDefault="004F5152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21" w:name="_Toc135415296"/>
            <w:r w:rsidRPr="000655D7">
              <w:rPr>
                <w:rFonts w:eastAsia="宋体"/>
                <w:lang w:val="en-GB"/>
              </w:rPr>
              <w:t>RE 6</w:t>
            </w:r>
            <w:bookmarkEnd w:id="21"/>
          </w:p>
        </w:tc>
        <w:tc>
          <w:tcPr>
            <w:tcW w:w="1559" w:type="dxa"/>
            <w:shd w:val="clear" w:color="auto" w:fill="DFF5F9"/>
            <w:vAlign w:val="center"/>
            <w:hideMark/>
          </w:tcPr>
          <w:p w14:paraId="3B2942A5" w14:textId="19D00C58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5" w:type="dxa"/>
            <w:shd w:val="clear" w:color="auto" w:fill="DFF5F9"/>
            <w:vAlign w:val="center"/>
          </w:tcPr>
          <w:p w14:paraId="38EE7B0D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sz w:val="22"/>
                <w:szCs w:val="22"/>
              </w:rPr>
              <w:t xml:space="preserve">OO 21, </w:t>
            </w:r>
            <w:r w:rsidR="00A1260B" w:rsidRPr="000655D7">
              <w:rPr>
                <w:rFonts w:eastAsia="宋体" w:cs="Arial"/>
                <w:b/>
                <w:sz w:val="22"/>
                <w:szCs w:val="22"/>
              </w:rPr>
              <w:t xml:space="preserve">OO </w:t>
            </w:r>
            <w:r w:rsidR="00BD0C93" w:rsidRPr="000655D7">
              <w:rPr>
                <w:rFonts w:eastAsia="宋体" w:cs="Arial"/>
                <w:b/>
                <w:bCs/>
                <w:sz w:val="22"/>
                <w:szCs w:val="22"/>
              </w:rPr>
              <w:t>26</w:t>
            </w:r>
          </w:p>
        </w:tc>
        <w:tc>
          <w:tcPr>
            <w:tcW w:w="4678" w:type="dxa"/>
            <w:gridSpan w:val="2"/>
            <w:vMerge w:val="restart"/>
            <w:shd w:val="clear" w:color="auto" w:fill="DFF5F9"/>
            <w:vAlign w:val="center"/>
          </w:tcPr>
          <w:p w14:paraId="2FF363A9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  <w:r w:rsidRPr="000655D7">
              <w:rPr>
                <w:rFonts w:eastAsia="宋体" w:cs="Arial"/>
                <w:sz w:val="14"/>
                <w:szCs w:val="14"/>
                <w:lang w:eastAsia="zh-CN"/>
              </w:rPr>
              <w:t>分节</w:t>
            </w:r>
            <w:r w:rsidRPr="000655D7">
              <w:rPr>
                <w:rFonts w:eastAsia="宋体" w:cs="Arial"/>
                <w:sz w:val="14"/>
                <w:szCs w:val="14"/>
                <w:lang w:eastAsia="zh-CN"/>
              </w:rPr>
              <w:t xml:space="preserve"> </w:t>
            </w:r>
          </w:p>
          <w:p w14:paraId="27431E3E" w14:textId="77777777" w:rsidR="00A1260B" w:rsidRPr="000655D7" w:rsidRDefault="00A1260B" w:rsidP="00B95587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54EBEDD0" w14:textId="65D1DA56" w:rsidR="00D93509" w:rsidRPr="000655D7" w:rsidRDefault="00CC0CCE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第三方</w:t>
            </w:r>
            <w:r w:rsidR="00D66398" w:rsidRPr="000655D7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物业管理人</w:t>
            </w: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的</w:t>
            </w:r>
            <w:r w:rsidR="00B8599B" w:rsidRPr="000655D7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遴选程序</w:t>
            </w:r>
          </w:p>
        </w:tc>
        <w:tc>
          <w:tcPr>
            <w:tcW w:w="1985" w:type="dxa"/>
            <w:vMerge w:val="restart"/>
            <w:shd w:val="clear" w:color="auto" w:fill="DFF5F9"/>
            <w:vAlign w:val="center"/>
            <w:hideMark/>
          </w:tcPr>
          <w:p w14:paraId="7A0F34BA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3466C08D" w14:textId="77777777" w:rsidR="00A1260B" w:rsidRPr="000655D7" w:rsidRDefault="00A1260B" w:rsidP="00B9558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64F5BA29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1, 4</w:t>
            </w:r>
          </w:p>
        </w:tc>
        <w:tc>
          <w:tcPr>
            <w:tcW w:w="1986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1F3A809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3B8245C0" w14:textId="77777777" w:rsidR="00A1260B" w:rsidRPr="000655D7" w:rsidRDefault="00A1260B" w:rsidP="00B9558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0FBAA07C" w14:textId="200DB673" w:rsidR="00D93509" w:rsidRPr="000655D7" w:rsidRDefault="00FD522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554536" w:rsidRPr="000655D7" w14:paraId="0EED3CDC" w14:textId="77777777" w:rsidTr="005B6D71">
        <w:trPr>
          <w:trHeight w:val="367"/>
        </w:trPr>
        <w:tc>
          <w:tcPr>
            <w:tcW w:w="1841" w:type="dxa"/>
            <w:vMerge/>
            <w:vAlign w:val="center"/>
          </w:tcPr>
          <w:p w14:paraId="1A4EBFF1" w14:textId="77777777" w:rsidR="00A1260B" w:rsidRPr="000655D7" w:rsidRDefault="00A1260B" w:rsidP="00B9558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9" w:type="dxa"/>
            <w:shd w:val="clear" w:color="auto" w:fill="DFF5F9"/>
            <w:vAlign w:val="center"/>
          </w:tcPr>
          <w:p w14:paraId="5A264AF4" w14:textId="170243D9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5" w:type="dxa"/>
            <w:shd w:val="clear" w:color="auto" w:fill="DFF5F9"/>
            <w:vAlign w:val="center"/>
          </w:tcPr>
          <w:p w14:paraId="0A165AA5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8" w:type="dxa"/>
            <w:gridSpan w:val="2"/>
            <w:vMerge/>
            <w:vAlign w:val="center"/>
          </w:tcPr>
          <w:p w14:paraId="16A023EA" w14:textId="77777777" w:rsidR="00A1260B" w:rsidRPr="000655D7" w:rsidRDefault="00A1260B" w:rsidP="00B9558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vAlign w:val="center"/>
          </w:tcPr>
          <w:p w14:paraId="188E95C9" w14:textId="77777777" w:rsidR="00A1260B" w:rsidRPr="000655D7" w:rsidRDefault="00A1260B" w:rsidP="00B9558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1150854" w14:textId="77777777" w:rsidR="00A1260B" w:rsidRPr="000655D7" w:rsidRDefault="00A1260B" w:rsidP="00B9558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32770C" w:rsidRPr="000655D7" w14:paraId="0EF14D93" w14:textId="77777777" w:rsidTr="2E28CE0A">
        <w:trPr>
          <w:trHeight w:val="567"/>
        </w:trPr>
        <w:tc>
          <w:tcPr>
            <w:tcW w:w="14884" w:type="dxa"/>
            <w:gridSpan w:val="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E447C32" w14:textId="3EB1F035" w:rsidR="00D93509" w:rsidRPr="000655D7" w:rsidRDefault="004F5152">
            <w:pPr>
              <w:rPr>
                <w:rFonts w:ascii="宋体" w:eastAsia="宋体" w:hAnsi="宋体" w:cs="Arial"/>
                <w:b/>
                <w:lang w:eastAsia="zh-CN"/>
              </w:rPr>
            </w:pPr>
            <w:r w:rsidRPr="000655D7">
              <w:rPr>
                <w:rFonts w:ascii="宋体" w:eastAsia="宋体" w:hAnsi="宋体" w:cs="Arial" w:hint="eastAsia"/>
                <w:b/>
                <w:lang w:eastAsia="zh-CN"/>
              </w:rPr>
              <w:t>在报告年度</w:t>
            </w:r>
            <w:r w:rsidR="00821749" w:rsidRPr="000655D7">
              <w:rPr>
                <w:rStyle w:val="Hyperlink"/>
                <w:rFonts w:ascii="宋体" w:eastAsia="宋体" w:hAnsi="宋体" w:cs="Arial" w:hint="eastAsia"/>
                <w:b/>
                <w:bCs/>
                <w:lang w:eastAsia="zh-CN"/>
              </w:rPr>
              <w:t>遴选</w:t>
            </w:r>
            <w:hyperlink r:id="rId38" w:history="1">
              <w:r w:rsidR="00821749" w:rsidRPr="000655D7">
                <w:rPr>
                  <w:rStyle w:val="Hyperlink"/>
                  <w:rFonts w:ascii="宋体" w:eastAsia="宋体" w:hAnsi="宋体" w:cs="Arial" w:hint="eastAsia"/>
                  <w:b/>
                  <w:bCs/>
                  <w:lang w:eastAsia="zh-CN"/>
                </w:rPr>
                <w:t>第三方</w:t>
              </w:r>
              <w:r w:rsidR="00D66398" w:rsidRPr="000655D7">
                <w:rPr>
                  <w:rStyle w:val="Hyperlink"/>
                  <w:rFonts w:ascii="宋体" w:eastAsia="宋体" w:hAnsi="宋体" w:cs="Arial" w:hint="eastAsia"/>
                  <w:b/>
                  <w:bCs/>
                  <w:lang w:eastAsia="zh-CN"/>
                </w:rPr>
                <w:t>物业管理人</w:t>
              </w:r>
            </w:hyperlink>
            <w:r w:rsidR="00821749" w:rsidRPr="000655D7">
              <w:rPr>
                <w:rStyle w:val="Hyperlink"/>
                <w:rFonts w:ascii="宋体" w:eastAsia="宋体" w:hAnsi="宋体" w:cs="Arial" w:hint="eastAsia"/>
                <w:b/>
                <w:lang w:eastAsia="zh-CN"/>
              </w:rPr>
              <w:t>时</w:t>
            </w:r>
            <w:r w:rsidRPr="000655D7">
              <w:rPr>
                <w:rFonts w:ascii="宋体" w:eastAsia="宋体" w:hAnsi="宋体" w:cs="Arial" w:hint="eastAsia"/>
                <w:b/>
                <w:lang w:eastAsia="zh-CN"/>
              </w:rPr>
              <w:t>，</w:t>
            </w:r>
            <w:r w:rsidR="001A390F" w:rsidRPr="000655D7">
              <w:rPr>
                <w:rFonts w:ascii="宋体" w:eastAsia="宋体" w:hAnsi="宋体" w:cs="Arial" w:hint="eastAsia"/>
                <w:b/>
                <w:lang w:eastAsia="zh-CN"/>
              </w:rPr>
              <w:t>贵机构</w:t>
            </w:r>
            <w:r w:rsidRPr="000655D7">
              <w:rPr>
                <w:rFonts w:ascii="宋体" w:eastAsia="宋体" w:hAnsi="宋体" w:cs="Arial" w:hint="eastAsia"/>
                <w:b/>
                <w:lang w:eastAsia="zh-CN"/>
              </w:rPr>
              <w:t>如何</w:t>
            </w:r>
            <w:r w:rsidR="00821749" w:rsidRPr="000655D7">
              <w:rPr>
                <w:rFonts w:ascii="宋体" w:eastAsia="宋体" w:hAnsi="宋体" w:cs="Arial" w:hint="eastAsia"/>
                <w:b/>
                <w:lang w:eastAsia="zh-CN"/>
              </w:rPr>
              <w:t>纳入</w:t>
            </w:r>
            <w:hyperlink r:id="rId39" w:history="1">
              <w:r w:rsidR="001E38DD" w:rsidRPr="000655D7">
                <w:rPr>
                  <w:rStyle w:val="Hyperlink"/>
                  <w:rFonts w:ascii="宋体" w:eastAsia="宋体" w:hAnsi="宋体" w:cs="Arial" w:hint="eastAsia"/>
                  <w:b/>
                  <w:lang w:eastAsia="zh-CN"/>
                </w:rPr>
                <w:t>实质性</w:t>
              </w:r>
              <w:r w:rsidR="001E38DD" w:rsidRPr="000655D7">
                <w:rPr>
                  <w:rStyle w:val="Hyperlink"/>
                  <w:rFonts w:ascii="宋体" w:eastAsia="宋体" w:hAnsi="宋体" w:cs="Arial"/>
                  <w:b/>
                  <w:lang w:eastAsia="zh-CN"/>
                </w:rPr>
                <w:t>ESG</w:t>
              </w:r>
              <w:r w:rsidR="001E38DD" w:rsidRPr="000655D7">
                <w:rPr>
                  <w:rStyle w:val="Hyperlink"/>
                  <w:rFonts w:ascii="宋体" w:eastAsia="宋体" w:hAnsi="宋体" w:cs="Arial" w:hint="eastAsia"/>
                  <w:b/>
                  <w:lang w:eastAsia="zh-CN"/>
                </w:rPr>
                <w:t>因素</w:t>
              </w:r>
            </w:hyperlink>
            <w:r w:rsidRPr="000655D7">
              <w:rPr>
                <w:rFonts w:ascii="宋体" w:eastAsia="宋体" w:hAnsi="宋体" w:cs="Arial" w:hint="eastAsia"/>
                <w:b/>
                <w:lang w:eastAsia="zh-CN"/>
              </w:rPr>
              <w:t>？</w:t>
            </w:r>
          </w:p>
          <w:p w14:paraId="645D4D73" w14:textId="77777777" w:rsidR="00774428" w:rsidRPr="000655D7" w:rsidRDefault="00774428" w:rsidP="00A1260B">
            <w:pPr>
              <w:rPr>
                <w:rFonts w:eastAsia="宋体" w:cs="Arial"/>
                <w:b/>
                <w:lang w:eastAsia="zh-CN"/>
              </w:rPr>
            </w:pPr>
          </w:p>
          <w:p w14:paraId="6A7112F6" w14:textId="2CD6F9B9" w:rsidR="00D93509" w:rsidRPr="000655D7" w:rsidRDefault="004F5152">
            <w:pPr>
              <w:rPr>
                <w:rFonts w:eastAsia="宋体" w:cs="Arial"/>
                <w:i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i/>
                <w:lang w:eastAsia="zh-CN"/>
              </w:rPr>
              <w:t>如果</w:t>
            </w:r>
            <w:r w:rsidR="001A390F" w:rsidRPr="000655D7">
              <w:rPr>
                <w:rFonts w:eastAsia="宋体" w:cs="Arial"/>
                <w:i/>
                <w:lang w:eastAsia="zh-CN"/>
              </w:rPr>
              <w:t>贵机构</w:t>
            </w:r>
            <w:r w:rsidRPr="000655D7">
              <w:rPr>
                <w:rFonts w:eastAsia="宋体" w:cs="Arial"/>
                <w:i/>
                <w:lang w:eastAsia="zh-CN"/>
              </w:rPr>
              <w:t>在报告年度</w:t>
            </w:r>
            <w:r w:rsidR="006D68F1" w:rsidRPr="000655D7">
              <w:rPr>
                <w:rFonts w:eastAsia="宋体" w:cs="Arial"/>
                <w:i/>
                <w:lang w:eastAsia="zh-CN"/>
              </w:rPr>
              <w:t>未</w:t>
            </w:r>
            <w:r w:rsidR="00697035" w:rsidRPr="000655D7">
              <w:rPr>
                <w:rFonts w:eastAsia="宋体" w:cs="Arial"/>
                <w:i/>
                <w:lang w:eastAsia="zh-CN"/>
              </w:rPr>
              <w:t>遴选</w:t>
            </w:r>
            <w:r w:rsidR="00093585" w:rsidRPr="000655D7">
              <w:rPr>
                <w:rFonts w:eastAsia="宋体" w:cs="Arial"/>
                <w:i/>
                <w:lang w:eastAsia="zh-CN"/>
              </w:rPr>
              <w:t>第三方</w:t>
            </w:r>
            <w:r w:rsidR="00D66398" w:rsidRPr="000655D7">
              <w:rPr>
                <w:rFonts w:eastAsia="宋体" w:cs="Arial"/>
                <w:i/>
                <w:lang w:eastAsia="zh-CN"/>
              </w:rPr>
              <w:t>物业管理人</w:t>
            </w:r>
            <w:r w:rsidRPr="000655D7">
              <w:rPr>
                <w:rFonts w:eastAsia="宋体" w:cs="Arial"/>
                <w:i/>
                <w:lang w:eastAsia="zh-CN"/>
              </w:rPr>
              <w:t>，请</w:t>
            </w:r>
            <w:r w:rsidR="000A4A4F" w:rsidRPr="000655D7">
              <w:rPr>
                <w:rFonts w:eastAsia="宋体" w:cs="Arial" w:hint="eastAsia"/>
                <w:i/>
                <w:lang w:eastAsia="zh-CN"/>
              </w:rPr>
              <w:t>报告</w:t>
            </w:r>
            <w:r w:rsidR="0068336A" w:rsidRPr="000655D7">
              <w:rPr>
                <w:rFonts w:eastAsia="宋体" w:cs="Arial" w:hint="eastAsia"/>
                <w:i/>
                <w:lang w:eastAsia="zh-CN"/>
              </w:rPr>
              <w:t>上一次</w:t>
            </w:r>
            <w:r w:rsidR="00697035" w:rsidRPr="000655D7">
              <w:rPr>
                <w:rFonts w:eastAsia="宋体" w:cs="Arial"/>
                <w:i/>
                <w:lang w:eastAsia="zh-CN"/>
              </w:rPr>
              <w:t>遴选</w:t>
            </w:r>
            <w:r w:rsidR="00093585" w:rsidRPr="000655D7">
              <w:rPr>
                <w:rFonts w:eastAsia="宋体" w:cs="Arial"/>
                <w:i/>
                <w:lang w:eastAsia="zh-CN"/>
              </w:rPr>
              <w:t>第三方</w:t>
            </w:r>
            <w:r w:rsidR="00D66398" w:rsidRPr="000655D7">
              <w:rPr>
                <w:rFonts w:eastAsia="宋体" w:cs="Arial"/>
                <w:i/>
                <w:lang w:eastAsia="zh-CN"/>
              </w:rPr>
              <w:t>物业管理人</w:t>
            </w:r>
            <w:r w:rsidRPr="000655D7">
              <w:rPr>
                <w:rFonts w:eastAsia="宋体" w:cs="Arial"/>
                <w:i/>
                <w:lang w:eastAsia="zh-CN"/>
              </w:rPr>
              <w:t>的</w:t>
            </w:r>
            <w:r w:rsidR="00FA4C50" w:rsidRPr="000655D7">
              <w:rPr>
                <w:rFonts w:eastAsia="宋体" w:cs="Arial"/>
                <w:i/>
                <w:lang w:eastAsia="zh-CN"/>
              </w:rPr>
              <w:t>情况</w:t>
            </w:r>
            <w:r w:rsidR="0068336A" w:rsidRPr="000655D7">
              <w:rPr>
                <w:rFonts w:eastAsia="宋体" w:cs="Arial" w:hint="eastAsia"/>
                <w:i/>
                <w:lang w:eastAsia="zh-CN"/>
              </w:rPr>
              <w:t>（</w:t>
            </w:r>
            <w:r w:rsidR="006F54BE" w:rsidRPr="000655D7">
              <w:rPr>
                <w:rFonts w:eastAsia="宋体" w:cs="Arial"/>
                <w:i/>
                <w:lang w:eastAsia="zh-CN"/>
              </w:rPr>
              <w:t>最</w:t>
            </w:r>
            <w:r w:rsidR="00A85ADD" w:rsidRPr="000655D7">
              <w:rPr>
                <w:rFonts w:eastAsia="宋体" w:cs="Arial"/>
                <w:i/>
                <w:lang w:eastAsia="zh-CN"/>
              </w:rPr>
              <w:t>多</w:t>
            </w:r>
            <w:r w:rsidR="002E0C7C" w:rsidRPr="000655D7">
              <w:rPr>
                <w:rFonts w:eastAsia="宋体" w:cs="Arial"/>
                <w:i/>
                <w:lang w:eastAsia="zh-CN"/>
              </w:rPr>
              <w:t>五年</w:t>
            </w:r>
            <w:r w:rsidR="009D0E9F" w:rsidRPr="000655D7">
              <w:rPr>
                <w:rFonts w:eastAsia="宋体" w:cs="Arial"/>
                <w:i/>
                <w:lang w:eastAsia="zh-CN"/>
              </w:rPr>
              <w:t>前</w:t>
            </w:r>
            <w:r w:rsidR="0068336A" w:rsidRPr="000655D7">
              <w:rPr>
                <w:rFonts w:eastAsia="宋体" w:cs="Arial" w:hint="eastAsia"/>
                <w:i/>
                <w:lang w:eastAsia="zh-CN"/>
              </w:rPr>
              <w:t>）</w:t>
            </w:r>
            <w:r w:rsidR="009D0E9F" w:rsidRPr="000655D7">
              <w:rPr>
                <w:rFonts w:eastAsia="宋体" w:cs="Arial"/>
                <w:i/>
                <w:lang w:eastAsia="zh-CN"/>
              </w:rPr>
              <w:t>。</w:t>
            </w:r>
          </w:p>
        </w:tc>
      </w:tr>
      <w:tr w:rsidR="0032770C" w:rsidRPr="000655D7" w14:paraId="265B886D" w14:textId="77777777" w:rsidTr="2E28CE0A">
        <w:trPr>
          <w:trHeight w:val="465"/>
        </w:trPr>
        <w:tc>
          <w:tcPr>
            <w:tcW w:w="14884" w:type="dxa"/>
            <w:gridSpan w:val="7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A39AA96" w14:textId="4E37020D" w:rsidR="00D93509" w:rsidRPr="000655D7" w:rsidRDefault="004F5152">
            <w:pPr>
              <w:pStyle w:val="ListParagraph"/>
              <w:numPr>
                <w:ilvl w:val="0"/>
                <w:numId w:val="12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(A) </w:t>
            </w:r>
            <w:r w:rsidR="2777DCD6" w:rsidRPr="000655D7">
              <w:rPr>
                <w:rFonts w:eastAsia="宋体" w:cs="Arial"/>
                <w:lang w:eastAsia="zh-CN"/>
              </w:rPr>
              <w:t>我们要求</w:t>
            </w:r>
            <w:r w:rsidR="00FA4C50" w:rsidRPr="000655D7">
              <w:rPr>
                <w:rFonts w:eastAsia="宋体" w:cs="Arial"/>
                <w:lang w:eastAsia="zh-CN"/>
              </w:rPr>
              <w:t>潜在第三方</w:t>
            </w:r>
            <w:r w:rsidR="00D66398" w:rsidRPr="000655D7">
              <w:rPr>
                <w:rFonts w:eastAsia="宋体" w:cs="Arial"/>
                <w:lang w:eastAsia="zh-CN"/>
              </w:rPr>
              <w:t>物业管理人</w:t>
            </w:r>
            <w:r w:rsidR="2777DCD6" w:rsidRPr="000655D7">
              <w:rPr>
                <w:rFonts w:eastAsia="宋体" w:cs="Arial"/>
                <w:lang w:eastAsia="zh-CN"/>
              </w:rPr>
              <w:t>提供信息，说明他们对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1E38DD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因素</w:t>
            </w:r>
            <w:r w:rsidR="2777DCD6" w:rsidRPr="000655D7">
              <w:rPr>
                <w:rFonts w:eastAsia="宋体" w:cs="Arial"/>
                <w:lang w:eastAsia="zh-CN"/>
              </w:rPr>
              <w:t>的总体</w:t>
            </w:r>
            <w:r w:rsidR="00F40AD9" w:rsidRPr="000655D7">
              <w:rPr>
                <w:rFonts w:eastAsia="宋体" w:cs="Arial" w:hint="eastAsia"/>
                <w:lang w:eastAsia="zh-CN"/>
              </w:rPr>
              <w:t>方针</w:t>
            </w:r>
          </w:p>
          <w:p w14:paraId="71522072" w14:textId="2F569061" w:rsidR="00D93509" w:rsidRPr="000655D7" w:rsidRDefault="004F5152">
            <w:pPr>
              <w:pStyle w:val="ListParagraph"/>
              <w:numPr>
                <w:ilvl w:val="0"/>
                <w:numId w:val="12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(B) </w:t>
            </w:r>
            <w:r w:rsidR="0004214C" w:rsidRPr="000655D7">
              <w:rPr>
                <w:rFonts w:eastAsia="宋体" w:cs="Arial"/>
                <w:lang w:eastAsia="zh-CN"/>
              </w:rPr>
              <w:t>我们要求</w:t>
            </w:r>
            <w:r w:rsidR="00FA4C50" w:rsidRPr="000655D7">
              <w:rPr>
                <w:rFonts w:eastAsia="宋体" w:cs="Arial"/>
                <w:lang w:eastAsia="zh-CN"/>
              </w:rPr>
              <w:t>潜在第三方</w:t>
            </w:r>
            <w:r w:rsidR="00D66398" w:rsidRPr="000655D7">
              <w:rPr>
                <w:rFonts w:eastAsia="宋体" w:cs="Arial"/>
                <w:lang w:eastAsia="zh-CN"/>
              </w:rPr>
              <w:t>物业管理人</w:t>
            </w:r>
            <w:r w:rsidR="000A4A4F" w:rsidRPr="000655D7">
              <w:rPr>
                <w:rFonts w:eastAsia="宋体" w:cs="Arial" w:hint="eastAsia"/>
                <w:lang w:eastAsia="zh-CN"/>
              </w:rPr>
              <w:t>提供</w:t>
            </w:r>
            <w:r w:rsidR="008A034D" w:rsidRPr="000655D7">
              <w:rPr>
                <w:rFonts w:eastAsia="宋体" w:cs="Arial"/>
                <w:lang w:eastAsia="zh-CN"/>
              </w:rPr>
              <w:t>过往</w:t>
            </w:r>
            <w:r w:rsidR="0001757A" w:rsidRPr="000655D7">
              <w:rPr>
                <w:rFonts w:eastAsia="宋体" w:cs="Arial"/>
                <w:lang w:eastAsia="zh-CN"/>
              </w:rPr>
              <w:t>记录</w:t>
            </w:r>
            <w:r w:rsidR="0004214C" w:rsidRPr="000655D7">
              <w:rPr>
                <w:rFonts w:eastAsia="宋体" w:cs="Arial"/>
                <w:lang w:eastAsia="zh-CN"/>
              </w:rPr>
              <w:t>和实例</w:t>
            </w:r>
            <w:r w:rsidR="00645CD5" w:rsidRPr="000655D7">
              <w:rPr>
                <w:rFonts w:eastAsia="宋体" w:cs="Arial" w:hint="eastAsia"/>
                <w:lang w:eastAsia="zh-CN"/>
              </w:rPr>
              <w:t>，说明其</w:t>
            </w:r>
            <w:r w:rsidR="0001196D" w:rsidRPr="000655D7">
              <w:rPr>
                <w:rFonts w:eastAsia="宋体" w:cs="Arial" w:hint="eastAsia"/>
                <w:lang w:eastAsia="zh-CN"/>
              </w:rPr>
              <w:t>管理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1E38DD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因素</w:t>
            </w:r>
            <w:r w:rsidR="00645CD5" w:rsidRPr="000655D7">
              <w:rPr>
                <w:rFonts w:eastAsia="宋体" w:cs="Arial" w:hint="eastAsia"/>
                <w:lang w:eastAsia="zh-CN"/>
              </w:rPr>
              <w:t>的情况</w:t>
            </w:r>
          </w:p>
          <w:p w14:paraId="76B39B17" w14:textId="26EDA30B" w:rsidR="00D93509" w:rsidRPr="000655D7" w:rsidRDefault="004F5152">
            <w:pPr>
              <w:pStyle w:val="ListParagraph"/>
              <w:numPr>
                <w:ilvl w:val="0"/>
                <w:numId w:val="12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(C) </w:t>
            </w:r>
            <w:r w:rsidR="0004214C" w:rsidRPr="000655D7">
              <w:rPr>
                <w:rFonts w:eastAsia="宋体" w:cs="Arial"/>
                <w:lang w:eastAsia="zh-CN"/>
              </w:rPr>
              <w:t>我们要求</w:t>
            </w:r>
            <w:r w:rsidR="00FA4C50" w:rsidRPr="000655D7">
              <w:rPr>
                <w:rFonts w:eastAsia="宋体" w:cs="Arial"/>
                <w:lang w:eastAsia="zh-CN"/>
              </w:rPr>
              <w:t>潜在第三方</w:t>
            </w:r>
            <w:r w:rsidR="00D66398" w:rsidRPr="000655D7">
              <w:rPr>
                <w:rFonts w:eastAsia="宋体" w:cs="Arial"/>
                <w:lang w:eastAsia="zh-CN"/>
              </w:rPr>
              <w:t>物业管理人</w:t>
            </w:r>
            <w:r w:rsidR="0004214C" w:rsidRPr="000655D7">
              <w:rPr>
                <w:rFonts w:eastAsia="宋体" w:cs="Arial"/>
                <w:lang w:eastAsia="zh-CN"/>
              </w:rPr>
              <w:t>提供信息，说明</w:t>
            </w:r>
            <w:r w:rsidR="00457FE0" w:rsidRPr="000655D7">
              <w:rPr>
                <w:rFonts w:eastAsia="宋体" w:cs="Arial" w:hint="eastAsia"/>
                <w:lang w:eastAsia="zh-CN"/>
              </w:rPr>
              <w:t>其</w:t>
            </w:r>
            <w:r w:rsidR="00744697" w:rsidRPr="000655D7">
              <w:rPr>
                <w:rFonts w:eastAsia="宋体" w:cs="Arial"/>
                <w:lang w:eastAsia="zh-CN"/>
              </w:rPr>
              <w:t>利益相关方</w:t>
            </w:r>
            <w:r w:rsidR="000A4A4F" w:rsidRPr="000655D7">
              <w:rPr>
                <w:rFonts w:eastAsia="宋体" w:cs="Arial" w:hint="eastAsia"/>
                <w:lang w:eastAsia="zh-CN"/>
              </w:rPr>
              <w:t>参与</w:t>
            </w:r>
            <w:r w:rsidR="0004214C" w:rsidRPr="000655D7">
              <w:rPr>
                <w:rFonts w:eastAsia="宋体" w:cs="Arial"/>
                <w:lang w:eastAsia="zh-CN"/>
              </w:rPr>
              <w:t>过程</w:t>
            </w:r>
          </w:p>
          <w:p w14:paraId="6351ADED" w14:textId="0594B39E" w:rsidR="00D93509" w:rsidRPr="000655D7" w:rsidRDefault="004F5152">
            <w:pPr>
              <w:pStyle w:val="ListParagraph"/>
              <w:numPr>
                <w:ilvl w:val="0"/>
                <w:numId w:val="12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(D) </w:t>
            </w:r>
            <w:r w:rsidR="0004214C" w:rsidRPr="000655D7">
              <w:rPr>
                <w:rFonts w:eastAsia="宋体" w:cs="Arial"/>
                <w:lang w:eastAsia="zh-CN"/>
              </w:rPr>
              <w:t>我们要求</w:t>
            </w:r>
            <w:r w:rsidR="00FA4C50" w:rsidRPr="000655D7">
              <w:rPr>
                <w:rFonts w:eastAsia="宋体" w:cs="Arial"/>
                <w:lang w:eastAsia="zh-CN"/>
              </w:rPr>
              <w:t>潜在第三方</w:t>
            </w:r>
            <w:r w:rsidR="00D66398" w:rsidRPr="000655D7">
              <w:rPr>
                <w:rFonts w:eastAsia="宋体" w:cs="Arial"/>
                <w:lang w:eastAsia="zh-CN"/>
              </w:rPr>
              <w:t>物业管理人</w:t>
            </w:r>
            <w:r w:rsidR="0004214C" w:rsidRPr="000655D7">
              <w:rPr>
                <w:rFonts w:eastAsia="宋体" w:cs="Arial"/>
                <w:lang w:eastAsia="zh-CN"/>
              </w:rPr>
              <w:t>提供负责任采购做法的文件</w:t>
            </w:r>
            <w:r w:rsidR="00093585" w:rsidRPr="000655D7">
              <w:rPr>
                <w:rFonts w:eastAsia="宋体" w:cs="Arial"/>
                <w:lang w:eastAsia="zh-CN"/>
              </w:rPr>
              <w:t>，</w:t>
            </w:r>
            <w:r w:rsidR="0004214C" w:rsidRPr="000655D7">
              <w:rPr>
                <w:rFonts w:eastAsia="宋体" w:cs="Arial"/>
                <w:lang w:eastAsia="zh-CN"/>
              </w:rPr>
              <w:t>包括责任、方法和</w:t>
            </w:r>
            <w:r w:rsidR="00182A02" w:rsidRPr="000655D7">
              <w:rPr>
                <w:rFonts w:eastAsia="宋体" w:cs="Arial"/>
                <w:lang w:eastAsia="zh-CN"/>
              </w:rPr>
              <w:t>激励措施</w:t>
            </w:r>
          </w:p>
          <w:p w14:paraId="4F8A3E94" w14:textId="34BB66FA" w:rsidR="00D93509" w:rsidRPr="000655D7" w:rsidRDefault="004F5152">
            <w:pPr>
              <w:pStyle w:val="ListParagraph"/>
              <w:numPr>
                <w:ilvl w:val="0"/>
                <w:numId w:val="12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(E) </w:t>
            </w:r>
            <w:r w:rsidR="0004214C" w:rsidRPr="000655D7">
              <w:rPr>
                <w:rFonts w:eastAsia="宋体" w:cs="Arial"/>
                <w:lang w:eastAsia="zh-CN"/>
              </w:rPr>
              <w:t>我们要求评估</w:t>
            </w:r>
            <w:r w:rsidR="00FA4C50" w:rsidRPr="000655D7">
              <w:rPr>
                <w:rFonts w:eastAsia="宋体" w:cs="Arial"/>
                <w:lang w:eastAsia="zh-CN"/>
              </w:rPr>
              <w:t>潜在第三方</w:t>
            </w:r>
            <w:r w:rsidR="00D66398" w:rsidRPr="000655D7">
              <w:rPr>
                <w:rFonts w:eastAsia="宋体" w:cs="Arial"/>
                <w:lang w:eastAsia="zh-CN"/>
              </w:rPr>
              <w:t>物业管理人</w:t>
            </w:r>
            <w:r w:rsidR="0004214C" w:rsidRPr="000655D7">
              <w:rPr>
                <w:rFonts w:eastAsia="宋体" w:cs="Arial"/>
                <w:lang w:eastAsia="zh-CN"/>
              </w:rPr>
              <w:t>目前和计划中计量数据的可用性和</w:t>
            </w:r>
            <w:r w:rsidR="00D35809" w:rsidRPr="000655D7">
              <w:rPr>
                <w:rFonts w:eastAsia="宋体" w:cs="Arial"/>
                <w:lang w:eastAsia="zh-CN"/>
              </w:rPr>
              <w:t>汇总情况</w:t>
            </w:r>
          </w:p>
          <w:p w14:paraId="058F99AC" w14:textId="77777777" w:rsidR="00D93509" w:rsidRPr="000655D7" w:rsidRDefault="004F5152">
            <w:pPr>
              <w:pStyle w:val="ListParagraph"/>
              <w:numPr>
                <w:ilvl w:val="0"/>
                <w:numId w:val="12"/>
              </w:num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 xml:space="preserve">(F) </w:t>
            </w:r>
            <w:proofErr w:type="spellStart"/>
            <w:r w:rsidR="0004214C" w:rsidRPr="000655D7">
              <w:rPr>
                <w:rFonts w:eastAsia="宋体" w:cs="Arial"/>
                <w:color w:val="000000"/>
                <w:shd w:val="clear" w:color="auto" w:fill="FFFFFF"/>
              </w:rPr>
              <w:t>其他</w:t>
            </w:r>
            <w:proofErr w:type="spellEnd"/>
            <w:r w:rsidR="0004214C" w:rsidRPr="000655D7">
              <w:rPr>
                <w:rFonts w:eastAsia="宋体" w:cs="Arial"/>
                <w:color w:val="000000"/>
                <w:shd w:val="clear" w:color="auto" w:fill="FFFFFF"/>
              </w:rPr>
              <w:t xml:space="preserve"> </w:t>
            </w:r>
          </w:p>
          <w:p w14:paraId="71071028" w14:textId="497B998A" w:rsidR="00D93509" w:rsidRPr="000655D7" w:rsidRDefault="00FA4C50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请说明：</w:t>
            </w:r>
            <w:r w:rsidR="0004214C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 xml:space="preserve">____ </w:t>
            </w:r>
            <w:r w:rsidR="0018793F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="00900CAD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必填</w:t>
            </w:r>
            <w:r w:rsidR="00A77C84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自由文本</w:t>
            </w:r>
            <w:r w:rsidR="007475DE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="007475DE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  <w:p w14:paraId="3703C2F8" w14:textId="146A4F9A" w:rsidR="00D93509" w:rsidRPr="000655D7" w:rsidRDefault="004F5152">
            <w:pPr>
              <w:pStyle w:val="ListParagraph"/>
              <w:numPr>
                <w:ilvl w:val="0"/>
                <w:numId w:val="13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(G) </w:t>
            </w:r>
            <w:r w:rsidR="0004214C" w:rsidRPr="000655D7">
              <w:rPr>
                <w:rFonts w:eastAsia="宋体" w:cs="Arial"/>
                <w:lang w:eastAsia="zh-CN"/>
              </w:rPr>
              <w:t>我们在</w:t>
            </w:r>
            <w:r w:rsidR="008A034D" w:rsidRPr="000655D7">
              <w:rPr>
                <w:rFonts w:eastAsia="宋体" w:cs="Arial"/>
                <w:lang w:eastAsia="zh-CN"/>
              </w:rPr>
              <w:t>遴选</w:t>
            </w:r>
            <w:r w:rsidR="00093585" w:rsidRPr="000655D7">
              <w:rPr>
                <w:rFonts w:eastAsia="宋体" w:cs="Arial"/>
                <w:lang w:eastAsia="zh-CN"/>
              </w:rPr>
              <w:t>第三方</w:t>
            </w:r>
            <w:r w:rsidR="00D66398" w:rsidRPr="000655D7">
              <w:rPr>
                <w:rFonts w:eastAsia="宋体" w:cs="Arial"/>
                <w:lang w:eastAsia="zh-CN"/>
              </w:rPr>
              <w:t>物业管理人</w:t>
            </w:r>
            <w:r w:rsidR="0004214C" w:rsidRPr="000655D7">
              <w:rPr>
                <w:rFonts w:eastAsia="宋体" w:cs="Arial"/>
                <w:lang w:eastAsia="zh-CN"/>
              </w:rPr>
              <w:t>时</w:t>
            </w:r>
            <w:r w:rsidR="004101DE" w:rsidRPr="000655D7">
              <w:rPr>
                <w:rFonts w:eastAsia="宋体" w:cs="Arial"/>
                <w:lang w:eastAsia="zh-CN"/>
              </w:rPr>
              <w:t>未纳入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1E38DD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因素</w:t>
            </w:r>
          </w:p>
        </w:tc>
      </w:tr>
      <w:tr w:rsidR="0032770C" w:rsidRPr="000655D7" w14:paraId="6E76C937" w14:textId="77777777" w:rsidTr="2E28CE0A">
        <w:trPr>
          <w:trHeight w:val="300"/>
        </w:trPr>
        <w:tc>
          <w:tcPr>
            <w:tcW w:w="14884" w:type="dxa"/>
            <w:gridSpan w:val="7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208D7965" w14:textId="77777777" w:rsidR="00A1260B" w:rsidRPr="000655D7" w:rsidRDefault="00A1260B" w:rsidP="00B95587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A1260B" w:rsidRPr="000655D7" w14:paraId="7E070F7A" w14:textId="77777777" w:rsidTr="2E28CE0A">
        <w:trPr>
          <w:trHeight w:val="300"/>
        </w:trPr>
        <w:tc>
          <w:tcPr>
            <w:tcW w:w="14884" w:type="dxa"/>
            <w:gridSpan w:val="7"/>
            <w:shd w:val="clear" w:color="auto" w:fill="0070C0"/>
            <w:vAlign w:val="center"/>
          </w:tcPr>
          <w:p w14:paraId="5E1245A7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A1260B" w:rsidRPr="000655D7" w14:paraId="602B7719" w14:textId="77777777" w:rsidTr="2E28CE0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FE9A62A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683417B9" w14:textId="3D09808B" w:rsidR="00554F9F" w:rsidRPr="000655D7" w:rsidRDefault="004F5152" w:rsidP="00554F9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9B740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旨在说明</w:t>
            </w:r>
            <w:r w:rsidR="000F30E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方在</w:t>
            </w:r>
            <w:r w:rsidR="00B8599B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遴选程序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中如何评估</w:t>
            </w:r>
            <w:r w:rsidR="00093585" w:rsidRPr="000655D7">
              <w:rPr>
                <w:rFonts w:eastAsia="宋体" w:cs="Arial"/>
                <w:sz w:val="16"/>
                <w:szCs w:val="16"/>
                <w:lang w:eastAsia="zh-CN"/>
              </w:rPr>
              <w:t>第三方</w:t>
            </w:r>
            <w:r w:rsidR="00D663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8A034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过往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记录和专业知识</w:t>
            </w:r>
            <w:r w:rsidR="00C16670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，以确保与</w:t>
            </w:r>
            <w:r w:rsidR="008A034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其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负责任投资做法</w:t>
            </w:r>
            <w:r w:rsidR="00F27D14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保持</w:t>
            </w:r>
            <w:r w:rsidR="00C16670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一致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554F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对于</w:t>
            </w:r>
            <w:r w:rsidR="004A316B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聘请</w:t>
            </w:r>
            <w:r w:rsidR="00554F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第三方</w:t>
            </w:r>
            <w:r w:rsidR="00D663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="00554F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的房地产投资者而言，在其遴选方法中考虑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554F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被认为是良好做法。</w:t>
            </w:r>
          </w:p>
          <w:p w14:paraId="71989A5B" w14:textId="317EF58A" w:rsidR="00D93509" w:rsidRPr="000655D7" w:rsidRDefault="00D9350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84AFF28" w14:textId="4DA1B7B4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由于日常</w:t>
            </w:r>
            <w:r w:rsidR="00115F6F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地产</w:t>
            </w:r>
            <w:r w:rsidR="00C16670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管理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常被外包给</w:t>
            </w:r>
            <w:r w:rsidR="00093585" w:rsidRPr="000655D7">
              <w:rPr>
                <w:rFonts w:eastAsia="宋体" w:cs="Arial"/>
                <w:iCs/>
                <w:sz w:val="16"/>
                <w:szCs w:val="16"/>
                <w:lang w:eastAsia="zh-CN"/>
              </w:rPr>
              <w:t>第三方</w:t>
            </w:r>
            <w:r w:rsidR="00D663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2F253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的成功管理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2F253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有赖于遴选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优秀的</w:t>
            </w:r>
            <w:r w:rsidR="00881E7C" w:rsidRPr="000655D7">
              <w:rPr>
                <w:rFonts w:eastAsia="宋体" w:cs="Arial"/>
                <w:iCs/>
                <w:sz w:val="16"/>
                <w:szCs w:val="16"/>
                <w:lang w:eastAsia="zh-CN"/>
              </w:rPr>
              <w:t>第三方</w:t>
            </w:r>
            <w:r w:rsidR="00D663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并了解如何与他们有效合作。</w:t>
            </w:r>
            <w:r w:rsidR="0074469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遴选</w:t>
            </w:r>
            <w:r w:rsidR="00D663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6210A4C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良好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做法</w:t>
            </w:r>
            <w:r w:rsidR="4177DE9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不仅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包括了解</w:t>
            </w:r>
            <w:r w:rsidR="00D663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制定的高级</w:t>
            </w:r>
            <w:r w:rsidR="00542F93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别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政策，还包括管理人执行</w:t>
            </w:r>
            <w:r w:rsidR="002F253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此等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政策的深度和广度。</w:t>
            </w:r>
          </w:p>
        </w:tc>
      </w:tr>
      <w:tr w:rsidR="00A1260B" w:rsidRPr="000655D7" w14:paraId="2F040A4A" w14:textId="77777777" w:rsidTr="2E28CE0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E84E48D" w14:textId="5C77CB7B" w:rsidR="00D93509" w:rsidRPr="000655D7" w:rsidRDefault="0068606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lastRenderedPageBreak/>
              <w:t>补充报告指引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4B40F9B2" w14:textId="501152BA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本节仅适用于</w:t>
            </w:r>
            <w:r w:rsidR="002F253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地产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管理外包给</w:t>
            </w:r>
            <w:r w:rsidR="005F2B6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第三方</w:t>
            </w:r>
            <w:r w:rsidR="00D663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的情况</w:t>
            </w:r>
            <w:r w:rsidR="00C631B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</w:t>
            </w:r>
            <w:r w:rsidR="001846D2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组织概况</w:t>
            </w:r>
            <w:r w:rsidR="001846D2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模块中所报告。</w:t>
            </w:r>
          </w:p>
          <w:p w14:paraId="16B800E7" w14:textId="77777777" w:rsidR="00A1260B" w:rsidRPr="000655D7" w:rsidRDefault="00A1260B" w:rsidP="00A1260B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C074C3A" w14:textId="66770FB2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如果</w:t>
            </w:r>
            <w:r w:rsidR="002409B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方内部</w:t>
            </w:r>
            <w:r w:rsidR="002F253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自行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管理所有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地产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，则该指标不适用。如果</w:t>
            </w:r>
            <w:r w:rsidR="002409B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方在内部管理</w:t>
            </w:r>
            <w:r w:rsidR="002F253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部分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地产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并将</w:t>
            </w:r>
            <w:r w:rsidR="00C16670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其他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地产</w:t>
            </w:r>
            <w:r w:rsidR="009E4A39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的管理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外包，则</w:t>
            </w:r>
            <w:r w:rsidR="002F253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只需考虑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外包的资产。</w:t>
            </w:r>
          </w:p>
        </w:tc>
      </w:tr>
      <w:tr w:rsidR="00A1260B" w:rsidRPr="000655D7" w14:paraId="41653CE5" w14:textId="77777777" w:rsidTr="2E28CE0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90B7BB8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58961C95" w14:textId="762C910F" w:rsidR="00D93509" w:rsidRPr="000655D7" w:rsidRDefault="0068606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如需进一步指引，</w:t>
            </w:r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40" w:history="1">
              <w:r w:rsidR="00463599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负责任投资简介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：房地产</w:t>
              </w:r>
            </w:hyperlink>
            <w:r w:rsidR="00813AD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11D358B3" w14:textId="77777777" w:rsidR="006F4D61" w:rsidRPr="000655D7" w:rsidRDefault="006F4D61" w:rsidP="00A1260B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38D4075" w14:textId="439F7759" w:rsidR="00EF346A" w:rsidRPr="000655D7" w:rsidRDefault="004F5152" w:rsidP="00A1260B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="007A5120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询问第三方</w:t>
            </w:r>
            <w:r w:rsidR="00D66398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="007A5120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的指引</w:t>
            </w:r>
            <w:r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F877F8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41" w:history="1">
              <w:r w:rsidR="003158BC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房地产投资者负责任投资</w:t>
              </w:r>
              <w:r w:rsidR="003158BC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DDQ</w:t>
              </w:r>
            </w:hyperlink>
            <w:r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CEE69FF" w14:textId="77777777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另见</w:t>
            </w:r>
            <w:hyperlink r:id="rId42" w:tgtFrame="_blank" w:history="1">
              <w:r w:rsidR="006F4D61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欧洲非上市房地产工具投资者协会（</w:t>
              </w:r>
              <w:r w:rsidR="006F4D61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INREV</w:t>
              </w:r>
              <w:r w:rsidR="006F4D61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）</w:t>
              </w:r>
              <w:r w:rsidR="006F4D61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DDQ</w:t>
              </w:r>
            </w:hyperlink>
            <w:r w:rsidR="00EF346A" w:rsidRPr="000655D7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A1260B" w:rsidRPr="000655D7" w14:paraId="40FF9B0F" w14:textId="77777777" w:rsidTr="2E28CE0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3DDEE30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参考其他标准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54078ED6" w14:textId="651AEB6D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GRESB </w:t>
            </w:r>
            <w:r w:rsidR="0047768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202</w:t>
            </w:r>
            <w:r w:rsidR="00855BE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房地产评估</w:t>
            </w:r>
            <w:r w:rsidR="002F253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SE6 </w:t>
            </w:r>
            <w:r w:rsidR="00E56BE9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74469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利益相关方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参与部分</w:t>
            </w:r>
            <w:r w:rsidR="00E56BE9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</w:p>
        </w:tc>
      </w:tr>
      <w:tr w:rsidR="00A1260B" w:rsidRPr="000655D7" w14:paraId="0DCBEEB1" w14:textId="77777777" w:rsidTr="2E28CE0A">
        <w:trPr>
          <w:trHeight w:val="300"/>
        </w:trPr>
        <w:tc>
          <w:tcPr>
            <w:tcW w:w="14884" w:type="dxa"/>
            <w:gridSpan w:val="7"/>
            <w:shd w:val="clear" w:color="auto" w:fill="0070C0"/>
            <w:vAlign w:val="center"/>
          </w:tcPr>
          <w:p w14:paraId="28EC56D5" w14:textId="77777777" w:rsidR="00D93509" w:rsidRPr="000655D7" w:rsidRDefault="004F515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A1260B" w:rsidRPr="000655D7" w14:paraId="3D273423" w14:textId="77777777" w:rsidTr="2E28CE0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390B073" w14:textId="3CD537E4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40CE15CD" w14:textId="2E9D522E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D2120D" w:rsidRPr="000655D7">
              <w:rPr>
                <w:rFonts w:eastAsia="宋体" w:cs="Arial"/>
                <w:sz w:val="16"/>
                <w:szCs w:val="16"/>
              </w:rPr>
              <w:t>OO 21</w:t>
            </w:r>
            <w:r w:rsidRPr="000655D7">
              <w:rPr>
                <w:rFonts w:eastAsia="宋体" w:cs="Arial"/>
                <w:sz w:val="16"/>
                <w:szCs w:val="16"/>
              </w:rPr>
              <w:t>]</w:t>
            </w:r>
            <w:r w:rsidR="00D2120D" w:rsidRPr="000655D7">
              <w:rPr>
                <w:rFonts w:eastAsia="宋体" w:cs="Arial"/>
                <w:sz w:val="16"/>
                <w:szCs w:val="16"/>
              </w:rPr>
              <w:t xml:space="preserve">, </w:t>
            </w: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731205" w:rsidRPr="000655D7">
              <w:rPr>
                <w:rFonts w:eastAsia="宋体" w:cs="Arial"/>
                <w:sz w:val="16"/>
                <w:szCs w:val="16"/>
              </w:rPr>
              <w:t>OO 26</w:t>
            </w:r>
            <w:r w:rsidRPr="000655D7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A1260B" w:rsidRPr="000655D7" w14:paraId="573F2E64" w14:textId="77777777" w:rsidTr="2E28CE0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407F450" w14:textId="20ED0E5F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6034737B" w14:textId="7777777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A1260B" w:rsidRPr="000655D7" w14:paraId="111A160B" w14:textId="77777777" w:rsidTr="2E28CE0A">
        <w:trPr>
          <w:trHeight w:val="300"/>
        </w:trPr>
        <w:tc>
          <w:tcPr>
            <w:tcW w:w="14884" w:type="dxa"/>
            <w:gridSpan w:val="7"/>
            <w:shd w:val="clear" w:color="auto" w:fill="0070C0"/>
            <w:vAlign w:val="center"/>
          </w:tcPr>
          <w:p w14:paraId="2DE3A412" w14:textId="77777777" w:rsidR="00D93509" w:rsidRPr="000655D7" w:rsidRDefault="004F515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A1260B" w:rsidRPr="000655D7" w14:paraId="62CDF960" w14:textId="77777777" w:rsidTr="00C27D79">
        <w:trPr>
          <w:trHeight w:val="354"/>
        </w:trPr>
        <w:tc>
          <w:tcPr>
            <w:tcW w:w="1841" w:type="dxa"/>
            <w:shd w:val="clear" w:color="auto" w:fill="auto"/>
            <w:vAlign w:val="center"/>
          </w:tcPr>
          <w:p w14:paraId="30CC4CC2" w14:textId="77777777" w:rsidR="00D93509" w:rsidRPr="000655D7" w:rsidRDefault="004F5152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6521" w:type="dxa"/>
            <w:gridSpan w:val="3"/>
            <w:shd w:val="clear" w:color="auto" w:fill="auto"/>
            <w:vAlign w:val="center"/>
          </w:tcPr>
          <w:p w14:paraId="09CB6984" w14:textId="73CC336B" w:rsidR="005B6D71" w:rsidRPr="000655D7" w:rsidRDefault="003B7BE7" w:rsidP="00A1260B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本指标满分为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5B9BABF7" w14:textId="426A2E55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A-E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4</w:t>
            </w:r>
            <w:r w:rsidR="002F253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D560B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或以上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7E2119B7" w14:textId="77777777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A-E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75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56E46C67" w14:textId="77777777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A-E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141F8D0D" w14:textId="5C1505F8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A-E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</w:t>
            </w:r>
            <w:r w:rsidR="00FE58AC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2F253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25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1972F934" w14:textId="00489946" w:rsidR="00D93509" w:rsidRPr="000655D7" w:rsidRDefault="002F253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F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6522" w:type="dxa"/>
            <w:gridSpan w:val="3"/>
            <w:shd w:val="clear" w:color="auto" w:fill="auto"/>
            <w:vAlign w:val="center"/>
          </w:tcPr>
          <w:p w14:paraId="6ACEEC52" w14:textId="0DE0D706" w:rsidR="00D93509" w:rsidRPr="000655D7" w:rsidRDefault="003B0EF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</w:t>
            </w:r>
            <w:r w:rsidR="005539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1F4CFAFB" w14:textId="77777777" w:rsidR="005B6D71" w:rsidRPr="000655D7" w:rsidRDefault="005B6D71" w:rsidP="006C3B6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74525F4" w14:textId="65EE56C7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2876DC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G </w:t>
            </w:r>
            <w:r w:rsidR="002876DC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将导致该指标</w:t>
            </w:r>
            <w:r w:rsidR="00E76E8D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得分</w:t>
            </w:r>
            <w:r w:rsidR="002876DC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2876DC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2876DC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</w:tr>
      <w:tr w:rsidR="00A1260B" w:rsidRPr="000655D7" w14:paraId="65FC9DE8" w14:textId="77777777" w:rsidTr="2E28CE0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2E4BBC2" w14:textId="31A481EC" w:rsidR="00D93509" w:rsidRPr="000655D7" w:rsidRDefault="00774BF4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0655D7">
              <w:rPr>
                <w:rFonts w:eastAsia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0655D7">
              <w:rPr>
                <w:rFonts w:eastAsia="宋体" w:cs="Arial"/>
                <w:b/>
                <w:sz w:val="16"/>
                <w:szCs w:val="16"/>
              </w:rPr>
              <w:t>其他</w:t>
            </w:r>
            <w:proofErr w:type="spellEnd"/>
            <w:r w:rsidRPr="000655D7">
              <w:rPr>
                <w:rFonts w:eastAsia="宋体" w:cs="Arial"/>
                <w:b/>
                <w:sz w:val="16"/>
                <w:szCs w:val="16"/>
              </w:rPr>
              <w:t>”</w:t>
            </w:r>
            <w:proofErr w:type="spellStart"/>
            <w:r w:rsidR="005429C0" w:rsidRPr="000655D7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6C03B9D2" w14:textId="58F59E64" w:rsidR="00D93509" w:rsidRPr="000655D7" w:rsidRDefault="006A6B83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考虑到前述答案选项已</w:t>
            </w:r>
            <w:r w:rsidR="004E31DE"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涵盖所识别的良好做法</w:t>
            </w:r>
            <w:r w:rsidR="00D079BD" w:rsidRPr="000655D7">
              <w:rPr>
                <w:rStyle w:val="Hyperlink"/>
                <w:rFonts w:ascii="宋体" w:eastAsia="宋体" w:hAnsi="宋体" w:cs="MS PGothic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D079BD"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因此</w:t>
            </w:r>
            <w:r w:rsidR="00D07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选择其他（</w:t>
            </w:r>
            <w:r w:rsidR="00D07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F</w:t>
            </w:r>
            <w:r w:rsidR="00D07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）将</w:t>
            </w:r>
            <w:r w:rsidR="00E76E8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不计入评分</w:t>
            </w:r>
            <w:r w:rsidR="00A4639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A1260B" w:rsidRPr="000655D7" w14:paraId="62C64EC6" w14:textId="77777777" w:rsidTr="2E28CE0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742A76C" w14:textId="2ADADCFF" w:rsidR="00D93509" w:rsidRPr="000655D7" w:rsidRDefault="001F1340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431DA16B" w14:textId="51039331" w:rsidR="00D93509" w:rsidRPr="000655D7" w:rsidRDefault="00FA4C3A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高</w:t>
            </w:r>
          </w:p>
        </w:tc>
      </w:tr>
    </w:tbl>
    <w:p w14:paraId="0C112A0D" w14:textId="0383F97F" w:rsidR="000C75C9" w:rsidRPr="000655D7" w:rsidRDefault="000C75C9">
      <w:pPr>
        <w:pStyle w:val="Heading2"/>
        <w:tabs>
          <w:tab w:val="left" w:pos="12758"/>
        </w:tabs>
        <w:rPr>
          <w:rFonts w:eastAsia="宋体" w:cs="Arial"/>
          <w:lang w:eastAsia="zh-CN"/>
        </w:rPr>
      </w:pPr>
    </w:p>
    <w:p w14:paraId="79073182" w14:textId="77777777" w:rsidR="006D40C5" w:rsidRPr="000655D7" w:rsidRDefault="006D40C5" w:rsidP="006D40C5">
      <w:pPr>
        <w:rPr>
          <w:rFonts w:eastAsia="DengXian"/>
          <w:lang w:eastAsia="zh-CN"/>
        </w:rPr>
      </w:pPr>
    </w:p>
    <w:p w14:paraId="74DF957B" w14:textId="11328CA8" w:rsidR="00D93509" w:rsidRPr="000655D7" w:rsidRDefault="004B1F6A">
      <w:pPr>
        <w:pStyle w:val="Heading2"/>
        <w:tabs>
          <w:tab w:val="left" w:pos="12758"/>
        </w:tabs>
        <w:rPr>
          <w:rFonts w:eastAsia="宋体" w:cs="Arial"/>
          <w:caps w:val="0"/>
          <w:color w:val="auto"/>
          <w:sz w:val="20"/>
          <w:szCs w:val="20"/>
          <w:lang w:eastAsia="zh-CN"/>
        </w:rPr>
      </w:pPr>
      <w:bookmarkStart w:id="22" w:name="_Toc135415297"/>
      <w:r w:rsidRPr="000655D7">
        <w:rPr>
          <w:rFonts w:eastAsia="宋体" w:cs="Arial"/>
          <w:lang w:eastAsia="zh-CN"/>
        </w:rPr>
        <w:lastRenderedPageBreak/>
        <w:t>第三方</w:t>
      </w:r>
      <w:r w:rsidR="00D66398" w:rsidRPr="000655D7">
        <w:rPr>
          <w:rFonts w:eastAsia="宋体" w:cs="Arial"/>
          <w:lang w:eastAsia="zh-CN"/>
        </w:rPr>
        <w:t>物业管理人</w:t>
      </w:r>
      <w:r w:rsidR="00856930" w:rsidRPr="000655D7">
        <w:rPr>
          <w:rFonts w:eastAsia="宋体" w:cs="Arial"/>
          <w:lang w:eastAsia="zh-CN"/>
        </w:rPr>
        <w:t>的</w:t>
      </w:r>
      <w:r w:rsidR="00744697" w:rsidRPr="000655D7">
        <w:rPr>
          <w:rFonts w:eastAsia="宋体" w:cs="Arial"/>
          <w:lang w:eastAsia="zh-CN"/>
        </w:rPr>
        <w:t>委任</w:t>
      </w:r>
      <w:r w:rsidRPr="000655D7">
        <w:rPr>
          <w:rFonts w:eastAsia="宋体" w:cs="Arial"/>
          <w:lang w:eastAsia="zh-CN"/>
        </w:rPr>
        <w:t>程序</w:t>
      </w:r>
      <w:r w:rsidRPr="000655D7">
        <w:rPr>
          <w:rFonts w:eastAsia="宋体" w:cs="Arial"/>
          <w:lang w:eastAsia="zh-CN"/>
        </w:rPr>
        <w:t>[RE 7]</w:t>
      </w:r>
      <w:bookmarkEnd w:id="22"/>
    </w:p>
    <w:tbl>
      <w:tblPr>
        <w:tblW w:w="14742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29"/>
        <w:gridCol w:w="1548"/>
        <w:gridCol w:w="2577"/>
        <w:gridCol w:w="220"/>
        <w:gridCol w:w="489"/>
        <w:gridCol w:w="795"/>
        <w:gridCol w:w="3032"/>
        <w:gridCol w:w="425"/>
        <w:gridCol w:w="1966"/>
        <w:gridCol w:w="1861"/>
      </w:tblGrid>
      <w:tr w:rsidR="00B952FE" w:rsidRPr="000655D7" w14:paraId="05C4B8F1" w14:textId="77777777" w:rsidTr="003D1899">
        <w:trPr>
          <w:trHeight w:val="369"/>
        </w:trPr>
        <w:tc>
          <w:tcPr>
            <w:tcW w:w="1829" w:type="dxa"/>
            <w:vMerge w:val="restart"/>
            <w:shd w:val="clear" w:color="auto" w:fill="DFF5F9"/>
            <w:vAlign w:val="center"/>
            <w:hideMark/>
          </w:tcPr>
          <w:p w14:paraId="40767C68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1C8F6AD7" w14:textId="77777777" w:rsidR="00CA6BD8" w:rsidRPr="000655D7" w:rsidRDefault="00CA6BD8" w:rsidP="00B9558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45027167" w14:textId="77777777" w:rsidR="00D93509" w:rsidRPr="000655D7" w:rsidRDefault="004F5152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23" w:name="_Toc135415298"/>
            <w:r w:rsidRPr="000655D7">
              <w:rPr>
                <w:rFonts w:eastAsia="宋体"/>
                <w:lang w:val="en-GB"/>
              </w:rPr>
              <w:t>RE 7</w:t>
            </w:r>
            <w:bookmarkEnd w:id="23"/>
          </w:p>
        </w:tc>
        <w:tc>
          <w:tcPr>
            <w:tcW w:w="1548" w:type="dxa"/>
            <w:shd w:val="clear" w:color="auto" w:fill="DFF5F9"/>
            <w:vAlign w:val="center"/>
            <w:hideMark/>
          </w:tcPr>
          <w:p w14:paraId="09C55835" w14:textId="1EABB039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797" w:type="dxa"/>
            <w:gridSpan w:val="2"/>
            <w:shd w:val="clear" w:color="auto" w:fill="DFF5F9"/>
            <w:vAlign w:val="center"/>
          </w:tcPr>
          <w:p w14:paraId="72D5B048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sz w:val="22"/>
                <w:szCs w:val="22"/>
              </w:rPr>
              <w:t xml:space="preserve">OO 21, </w:t>
            </w:r>
            <w:r w:rsidR="00CA6BD8" w:rsidRPr="000655D7">
              <w:rPr>
                <w:rFonts w:eastAsia="宋体" w:cs="Arial"/>
                <w:b/>
                <w:sz w:val="22"/>
                <w:szCs w:val="22"/>
              </w:rPr>
              <w:t xml:space="preserve">OO </w:t>
            </w:r>
            <w:r w:rsidR="00BD0C93" w:rsidRPr="000655D7">
              <w:rPr>
                <w:rFonts w:eastAsia="宋体" w:cs="Arial"/>
                <w:b/>
                <w:bCs/>
                <w:sz w:val="22"/>
                <w:szCs w:val="22"/>
              </w:rPr>
              <w:t>26</w:t>
            </w:r>
          </w:p>
        </w:tc>
        <w:tc>
          <w:tcPr>
            <w:tcW w:w="4741" w:type="dxa"/>
            <w:gridSpan w:val="4"/>
            <w:vMerge w:val="restart"/>
            <w:shd w:val="clear" w:color="auto" w:fill="DFF5F9"/>
            <w:vAlign w:val="center"/>
          </w:tcPr>
          <w:p w14:paraId="0AD8C1DB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  <w:r w:rsidRPr="000655D7">
              <w:rPr>
                <w:rFonts w:eastAsia="宋体" w:cs="Arial"/>
                <w:sz w:val="14"/>
                <w:szCs w:val="14"/>
                <w:lang w:eastAsia="zh-CN"/>
              </w:rPr>
              <w:t>分节</w:t>
            </w:r>
            <w:r w:rsidRPr="000655D7">
              <w:rPr>
                <w:rFonts w:eastAsia="宋体" w:cs="Arial"/>
                <w:sz w:val="14"/>
                <w:szCs w:val="14"/>
                <w:lang w:eastAsia="zh-CN"/>
              </w:rPr>
              <w:t xml:space="preserve"> </w:t>
            </w:r>
          </w:p>
          <w:p w14:paraId="3891A03D" w14:textId="77777777" w:rsidR="00CA6BD8" w:rsidRPr="000655D7" w:rsidRDefault="00CA6BD8" w:rsidP="00B95587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45BD080C" w14:textId="0C653B2A" w:rsidR="00D93509" w:rsidRPr="000655D7" w:rsidRDefault="00CC0CCE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第三方</w:t>
            </w:r>
            <w:r w:rsidR="00D66398" w:rsidRPr="000655D7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物业管理人</w:t>
            </w: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的</w:t>
            </w:r>
            <w:r w:rsidR="00744697" w:rsidRPr="000655D7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委任</w:t>
            </w: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程序</w:t>
            </w:r>
          </w:p>
        </w:tc>
        <w:tc>
          <w:tcPr>
            <w:tcW w:w="1966" w:type="dxa"/>
            <w:vMerge w:val="restart"/>
            <w:shd w:val="clear" w:color="auto" w:fill="DFF5F9"/>
            <w:vAlign w:val="center"/>
            <w:hideMark/>
          </w:tcPr>
          <w:p w14:paraId="7FEA7D90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61DFE8E8" w14:textId="77777777" w:rsidR="00CA6BD8" w:rsidRPr="000655D7" w:rsidRDefault="00CA6BD8" w:rsidP="00B9558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65F70630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1, 4</w:t>
            </w:r>
          </w:p>
        </w:tc>
        <w:tc>
          <w:tcPr>
            <w:tcW w:w="1861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0B54D95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566E276B" w14:textId="77777777" w:rsidR="00CA6BD8" w:rsidRPr="000655D7" w:rsidRDefault="00CA6BD8" w:rsidP="00B9558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5AEB08FD" w14:textId="7CABD019" w:rsidR="00D93509" w:rsidRPr="000655D7" w:rsidRDefault="00FD522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B952FE" w:rsidRPr="000655D7" w14:paraId="2D1FD084" w14:textId="77777777" w:rsidTr="0063662F">
        <w:trPr>
          <w:trHeight w:val="286"/>
        </w:trPr>
        <w:tc>
          <w:tcPr>
            <w:tcW w:w="1829" w:type="dxa"/>
            <w:vMerge/>
            <w:shd w:val="clear" w:color="auto" w:fill="DFF5F9"/>
            <w:vAlign w:val="center"/>
          </w:tcPr>
          <w:p w14:paraId="66F79FA9" w14:textId="77777777" w:rsidR="00CD508D" w:rsidRPr="000655D7" w:rsidRDefault="00CD508D" w:rsidP="00CD508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48" w:type="dxa"/>
            <w:shd w:val="clear" w:color="auto" w:fill="DFF5F9"/>
            <w:vAlign w:val="center"/>
          </w:tcPr>
          <w:p w14:paraId="44B4F361" w14:textId="6CE7FAC7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797" w:type="dxa"/>
            <w:gridSpan w:val="2"/>
            <w:shd w:val="clear" w:color="auto" w:fill="DFF5F9"/>
            <w:vAlign w:val="center"/>
          </w:tcPr>
          <w:p w14:paraId="6CE9BA09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b/>
                <w:sz w:val="22"/>
                <w:szCs w:val="22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741" w:type="dxa"/>
            <w:gridSpan w:val="4"/>
            <w:vMerge/>
            <w:shd w:val="clear" w:color="auto" w:fill="DFF5F9"/>
            <w:vAlign w:val="center"/>
          </w:tcPr>
          <w:p w14:paraId="5D92D764" w14:textId="77777777" w:rsidR="00CD508D" w:rsidRPr="000655D7" w:rsidRDefault="00CD508D" w:rsidP="00CD508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66" w:type="dxa"/>
            <w:vMerge/>
            <w:shd w:val="clear" w:color="auto" w:fill="DFF5F9"/>
            <w:vAlign w:val="center"/>
          </w:tcPr>
          <w:p w14:paraId="655DF55C" w14:textId="77777777" w:rsidR="00CD508D" w:rsidRPr="000655D7" w:rsidRDefault="00CD508D" w:rsidP="00CD508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861" w:type="dxa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09AC90D" w14:textId="77777777" w:rsidR="00CD508D" w:rsidRPr="000655D7" w:rsidRDefault="00CD508D" w:rsidP="00CD508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32770C" w:rsidRPr="000655D7" w14:paraId="61D38E18" w14:textId="77777777" w:rsidTr="00B43BFD">
        <w:trPr>
          <w:trHeight w:val="567"/>
        </w:trPr>
        <w:tc>
          <w:tcPr>
            <w:tcW w:w="14742" w:type="dxa"/>
            <w:gridSpan w:val="10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88F14CC" w14:textId="229B83EA" w:rsidR="00D93509" w:rsidRPr="000655D7" w:rsidRDefault="00C16670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0655D7">
              <w:rPr>
                <w:rFonts w:eastAsia="宋体" w:cs="Arial"/>
                <w:b/>
                <w:bCs/>
                <w:lang w:eastAsia="zh-CN"/>
              </w:rPr>
              <w:t>在</w:t>
            </w:r>
            <w:r w:rsidR="000655D7" w:rsidRPr="000655D7">
              <w:fldChar w:fldCharType="begin"/>
            </w:r>
            <w:r w:rsidR="000655D7" w:rsidRPr="000655D7">
              <w:rPr>
                <w:lang w:eastAsia="zh-CN"/>
              </w:rPr>
              <w:instrText xml:space="preserve"> HYPERLINK "https://www.unpri.org/reporting-definitions" \h </w:instrText>
            </w:r>
            <w:r w:rsidR="000655D7" w:rsidRPr="000655D7">
              <w:fldChar w:fldCharType="separate"/>
            </w:r>
            <w:r w:rsidR="00744697" w:rsidRPr="000655D7">
              <w:rPr>
                <w:rStyle w:val="Hyperlink"/>
                <w:rFonts w:eastAsia="宋体" w:cs="Arial"/>
                <w:b/>
                <w:bCs/>
                <w:lang w:eastAsia="zh-CN"/>
              </w:rPr>
              <w:t>委任</w:t>
            </w:r>
            <w:r w:rsidR="000655D7" w:rsidRPr="000655D7">
              <w:rPr>
                <w:rStyle w:val="Hyperlink"/>
                <w:rFonts w:eastAsia="宋体" w:cs="Arial"/>
                <w:b/>
                <w:bCs/>
                <w:lang w:eastAsia="zh-CN"/>
              </w:rPr>
              <w:fldChar w:fldCharType="end"/>
            </w:r>
            <w:r w:rsidRPr="000655D7">
              <w:rPr>
                <w:rFonts w:eastAsia="宋体" w:cs="Arial"/>
                <w:b/>
                <w:bCs/>
                <w:lang w:eastAsia="zh-CN"/>
              </w:rPr>
              <w:t>目前的</w:t>
            </w:r>
            <w:hyperlink r:id="rId43">
              <w:r w:rsidR="00756F41" w:rsidRPr="000655D7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第三方</w:t>
              </w:r>
              <w:r w:rsidR="00D66398" w:rsidRPr="000655D7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物业管理人</w:t>
              </w:r>
            </w:hyperlink>
            <w:r w:rsidRPr="000655D7">
              <w:rPr>
                <w:rFonts w:eastAsia="宋体" w:cs="Arial"/>
                <w:b/>
                <w:bCs/>
                <w:lang w:eastAsia="zh-CN"/>
              </w:rPr>
              <w:t>时，</w:t>
            </w:r>
            <w:r w:rsidR="00933D25" w:rsidRPr="000655D7">
              <w:rPr>
                <w:rFonts w:eastAsia="宋体" w:cs="Arial"/>
                <w:b/>
                <w:bCs/>
                <w:lang w:eastAsia="zh-CN"/>
              </w:rPr>
              <w:t>贵机构</w:t>
            </w:r>
            <w:r w:rsidRPr="000655D7">
              <w:rPr>
                <w:rFonts w:eastAsia="宋体" w:cs="Arial"/>
                <w:b/>
                <w:bCs/>
                <w:lang w:eastAsia="zh-CN"/>
              </w:rPr>
              <w:t>如何</w:t>
            </w:r>
            <w:r w:rsidR="00821749" w:rsidRPr="000655D7">
              <w:rPr>
                <w:rFonts w:eastAsia="宋体" w:cs="Arial"/>
                <w:b/>
                <w:bCs/>
                <w:lang w:eastAsia="zh-CN"/>
              </w:rPr>
              <w:t>纳入</w:t>
            </w:r>
            <w:hyperlink r:id="rId44" w:history="1">
              <w:r w:rsidR="001E38DD" w:rsidRPr="000655D7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实质性</w:t>
              </w:r>
              <w:r w:rsidR="001E38DD" w:rsidRPr="000655D7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ESG</w:t>
              </w:r>
              <w:r w:rsidR="001E38DD" w:rsidRPr="000655D7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因素</w:t>
              </w:r>
            </w:hyperlink>
            <w:r w:rsidRPr="000655D7">
              <w:rPr>
                <w:rFonts w:eastAsia="宋体" w:cs="Arial"/>
                <w:b/>
                <w:bCs/>
                <w:lang w:eastAsia="zh-CN"/>
              </w:rPr>
              <w:t>？</w:t>
            </w:r>
          </w:p>
          <w:p w14:paraId="641D9C77" w14:textId="77777777" w:rsidR="00EB0B15" w:rsidRPr="000655D7" w:rsidRDefault="00EB0B15" w:rsidP="7430B3E5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</w:p>
          <w:p w14:paraId="5F087093" w14:textId="4E8FF11E" w:rsidR="00D93509" w:rsidRPr="000655D7" w:rsidRDefault="004F5152">
            <w:pPr>
              <w:spacing w:line="276" w:lineRule="auto"/>
              <w:textAlignment w:val="baseline"/>
              <w:rPr>
                <w:rStyle w:val="Hyperlink"/>
                <w:rFonts w:eastAsia="宋体" w:cs="Arial"/>
                <w:i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i/>
                <w:color w:val="auto"/>
                <w:lang w:eastAsia="zh-CN"/>
              </w:rPr>
              <w:t>如果</w:t>
            </w:r>
            <w:r w:rsidR="00697035" w:rsidRPr="000655D7">
              <w:rPr>
                <w:rStyle w:val="Hyperlink"/>
                <w:rFonts w:eastAsia="宋体" w:cs="Arial"/>
                <w:i/>
                <w:color w:val="auto"/>
                <w:lang w:eastAsia="zh-CN"/>
              </w:rPr>
              <w:t>签署方</w:t>
            </w:r>
            <w:r w:rsidRPr="000655D7">
              <w:rPr>
                <w:rStyle w:val="Hyperlink"/>
                <w:rFonts w:eastAsia="宋体" w:cs="Arial"/>
                <w:i/>
                <w:color w:val="auto"/>
                <w:lang w:eastAsia="zh-CN"/>
              </w:rPr>
              <w:t>在报告年度</w:t>
            </w:r>
            <w:r w:rsidR="006D68F1" w:rsidRPr="000655D7">
              <w:rPr>
                <w:rStyle w:val="Hyperlink"/>
                <w:rFonts w:eastAsia="宋体" w:cs="Arial"/>
                <w:i/>
                <w:color w:val="auto"/>
                <w:lang w:eastAsia="zh-CN"/>
              </w:rPr>
              <w:t>未</w:t>
            </w:r>
            <w:r w:rsidR="005333EF" w:rsidRPr="000655D7">
              <w:rPr>
                <w:rStyle w:val="Hyperlink"/>
                <w:rFonts w:eastAsia="宋体" w:cs="Arial"/>
                <w:i/>
                <w:color w:val="auto"/>
                <w:lang w:eastAsia="zh-CN"/>
              </w:rPr>
              <w:t>遴选</w:t>
            </w:r>
            <w:r w:rsidR="0053606B" w:rsidRPr="000655D7">
              <w:rPr>
                <w:rStyle w:val="Hyperlink"/>
                <w:rFonts w:eastAsia="宋体" w:cs="Arial"/>
                <w:i/>
                <w:color w:val="auto"/>
                <w:lang w:eastAsia="zh-CN"/>
              </w:rPr>
              <w:t>第三方</w:t>
            </w:r>
            <w:r w:rsidR="00D66398" w:rsidRPr="000655D7">
              <w:rPr>
                <w:rStyle w:val="Hyperlink"/>
                <w:rFonts w:eastAsia="宋体" w:cs="Arial"/>
                <w:i/>
                <w:color w:val="auto"/>
                <w:lang w:eastAsia="zh-CN"/>
              </w:rPr>
              <w:t>物业管理人</w:t>
            </w:r>
            <w:r w:rsidRPr="000655D7">
              <w:rPr>
                <w:rStyle w:val="Hyperlink"/>
                <w:rFonts w:eastAsia="宋体" w:cs="Arial"/>
                <w:i/>
                <w:color w:val="auto"/>
                <w:lang w:eastAsia="zh-CN"/>
              </w:rPr>
              <w:t>，</w:t>
            </w:r>
            <w:r w:rsidR="005333EF" w:rsidRPr="000655D7">
              <w:rPr>
                <w:rStyle w:val="Hyperlink"/>
                <w:rFonts w:eastAsia="宋体" w:cs="Arial"/>
                <w:i/>
                <w:color w:val="auto"/>
                <w:lang w:eastAsia="zh-CN"/>
              </w:rPr>
              <w:t>请</w:t>
            </w:r>
            <w:r w:rsidRPr="000655D7">
              <w:rPr>
                <w:rStyle w:val="Hyperlink"/>
                <w:rFonts w:eastAsia="宋体" w:cs="Arial"/>
                <w:i/>
                <w:color w:val="auto"/>
                <w:lang w:eastAsia="zh-CN"/>
              </w:rPr>
              <w:t>报告</w:t>
            </w:r>
            <w:r w:rsidR="0068336A" w:rsidRPr="000655D7">
              <w:rPr>
                <w:rStyle w:val="Hyperlink"/>
                <w:rFonts w:eastAsia="宋体" w:cs="Arial" w:hint="eastAsia"/>
                <w:i/>
                <w:color w:val="auto"/>
                <w:lang w:eastAsia="zh-CN"/>
              </w:rPr>
              <w:t>上一次</w:t>
            </w:r>
            <w:r w:rsidR="005333EF" w:rsidRPr="000655D7">
              <w:rPr>
                <w:rStyle w:val="Hyperlink"/>
                <w:rFonts w:eastAsia="宋体" w:cs="Arial"/>
                <w:i/>
                <w:color w:val="auto"/>
                <w:lang w:eastAsia="zh-CN"/>
              </w:rPr>
              <w:t>遴选</w:t>
            </w:r>
            <w:r w:rsidR="0053606B" w:rsidRPr="000655D7">
              <w:rPr>
                <w:rStyle w:val="Hyperlink"/>
                <w:rFonts w:eastAsia="宋体" w:cs="Arial"/>
                <w:i/>
                <w:color w:val="auto"/>
                <w:lang w:eastAsia="zh-CN"/>
              </w:rPr>
              <w:t>第三方</w:t>
            </w:r>
            <w:r w:rsidR="00D66398" w:rsidRPr="000655D7">
              <w:rPr>
                <w:rStyle w:val="Hyperlink"/>
                <w:rFonts w:eastAsia="宋体" w:cs="Arial"/>
                <w:i/>
                <w:color w:val="auto"/>
                <w:lang w:eastAsia="zh-CN"/>
              </w:rPr>
              <w:t>物业管理人</w:t>
            </w:r>
            <w:r w:rsidR="00697035" w:rsidRPr="000655D7">
              <w:rPr>
                <w:rStyle w:val="Hyperlink"/>
                <w:rFonts w:eastAsia="宋体" w:cs="Arial"/>
                <w:i/>
                <w:color w:val="auto"/>
                <w:lang w:eastAsia="zh-CN"/>
              </w:rPr>
              <w:t>的</w:t>
            </w:r>
            <w:r w:rsidRPr="000655D7">
              <w:rPr>
                <w:rStyle w:val="Hyperlink"/>
                <w:rFonts w:eastAsia="宋体" w:cs="Arial"/>
                <w:i/>
                <w:color w:val="auto"/>
                <w:lang w:eastAsia="zh-CN"/>
              </w:rPr>
              <w:t>情况</w:t>
            </w:r>
            <w:r w:rsidR="0068336A" w:rsidRPr="000655D7">
              <w:rPr>
                <w:rStyle w:val="Hyperlink"/>
                <w:rFonts w:eastAsia="宋体" w:cs="Arial" w:hint="eastAsia"/>
                <w:i/>
                <w:color w:val="auto"/>
                <w:lang w:eastAsia="zh-CN"/>
              </w:rPr>
              <w:t>（</w:t>
            </w:r>
            <w:r w:rsidR="00FB285A" w:rsidRPr="000655D7">
              <w:rPr>
                <w:rFonts w:eastAsia="宋体" w:cs="Arial"/>
                <w:i/>
                <w:lang w:eastAsia="zh-CN"/>
              </w:rPr>
              <w:t>最多</w:t>
            </w:r>
            <w:r w:rsidR="00895FFF" w:rsidRPr="000655D7">
              <w:rPr>
                <w:rFonts w:eastAsia="宋体" w:cs="Arial"/>
                <w:i/>
                <w:lang w:eastAsia="zh-CN"/>
              </w:rPr>
              <w:t>五年</w:t>
            </w:r>
            <w:r w:rsidR="00FB285A" w:rsidRPr="000655D7">
              <w:rPr>
                <w:rFonts w:eastAsia="宋体" w:cs="Arial"/>
                <w:i/>
                <w:lang w:eastAsia="zh-CN"/>
              </w:rPr>
              <w:t>前</w:t>
            </w:r>
            <w:r w:rsidR="0068336A" w:rsidRPr="000655D7">
              <w:rPr>
                <w:rFonts w:eastAsia="宋体" w:cs="Arial" w:hint="eastAsia"/>
                <w:i/>
                <w:lang w:eastAsia="zh-CN"/>
              </w:rPr>
              <w:t>）</w:t>
            </w:r>
            <w:r w:rsidR="00FB285A" w:rsidRPr="000655D7">
              <w:rPr>
                <w:rFonts w:eastAsia="宋体" w:cs="Arial"/>
                <w:i/>
                <w:lang w:eastAsia="zh-CN"/>
              </w:rPr>
              <w:t>。</w:t>
            </w:r>
          </w:p>
        </w:tc>
      </w:tr>
      <w:tr w:rsidR="00554536" w:rsidRPr="000655D7" w14:paraId="668ADAB8" w14:textId="77777777" w:rsidTr="00B43BFD">
        <w:trPr>
          <w:trHeight w:val="465"/>
        </w:trPr>
        <w:tc>
          <w:tcPr>
            <w:tcW w:w="7458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BFF0EA1" w14:textId="24C508DE" w:rsidR="00D93509" w:rsidRPr="000655D7" w:rsidRDefault="004F5152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(A) </w:t>
            </w:r>
            <w:r w:rsidR="00DF0F30" w:rsidRPr="000655D7">
              <w:rPr>
                <w:rFonts w:eastAsia="宋体" w:cs="Arial"/>
                <w:lang w:eastAsia="zh-CN"/>
              </w:rPr>
              <w:t>我们在所有相关</w:t>
            </w:r>
            <w:r w:rsidR="00115F6F" w:rsidRPr="000655D7">
              <w:rPr>
                <w:rFonts w:eastAsia="宋体" w:cs="Arial"/>
                <w:lang w:eastAsia="zh-CN"/>
              </w:rPr>
              <w:t>地产</w:t>
            </w:r>
            <w:r w:rsidR="00DF0F30" w:rsidRPr="000655D7">
              <w:rPr>
                <w:rFonts w:eastAsia="宋体" w:cs="Arial"/>
                <w:lang w:eastAsia="zh-CN"/>
              </w:rPr>
              <w:t>管理阶段设</w:t>
            </w:r>
            <w:r w:rsidR="00E85B36" w:rsidRPr="000655D7">
              <w:rPr>
                <w:rFonts w:eastAsia="宋体" w:cs="Arial"/>
                <w:lang w:eastAsia="zh-CN"/>
              </w:rPr>
              <w:t>有</w:t>
            </w:r>
            <w:r w:rsidR="00DF0F30" w:rsidRPr="000655D7">
              <w:rPr>
                <w:rFonts w:eastAsia="宋体" w:cs="Arial"/>
                <w:lang w:eastAsia="zh-CN"/>
              </w:rPr>
              <w:t>专门</w:t>
            </w:r>
            <w:r w:rsidR="00DF0F30" w:rsidRPr="000655D7">
              <w:rPr>
                <w:rFonts w:eastAsia="宋体" w:cs="Arial"/>
                <w:lang w:eastAsia="zh-CN"/>
              </w:rPr>
              <w:t>ESG</w:t>
            </w:r>
            <w:r w:rsidR="00DF0F30" w:rsidRPr="000655D7">
              <w:rPr>
                <w:rFonts w:eastAsia="宋体" w:cs="Arial"/>
                <w:lang w:eastAsia="zh-CN"/>
              </w:rPr>
              <w:t>程序</w:t>
            </w:r>
          </w:p>
        </w:tc>
        <w:tc>
          <w:tcPr>
            <w:tcW w:w="7284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C5C594C" w14:textId="1381F2F2" w:rsidR="00C33B42" w:rsidRPr="000655D7" w:rsidRDefault="004F5152" w:rsidP="00C242B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[</w:t>
            </w:r>
            <w:r w:rsidRPr="000655D7">
              <w:rPr>
                <w:rFonts w:eastAsia="宋体" w:cs="Arial"/>
                <w:lang w:eastAsia="zh-CN"/>
              </w:rPr>
              <w:t>下拉式</w:t>
            </w:r>
            <w:r w:rsidR="00E85358" w:rsidRPr="000655D7">
              <w:rPr>
                <w:rFonts w:eastAsia="宋体" w:cs="Arial"/>
                <w:lang w:eastAsia="zh-CN"/>
              </w:rPr>
              <w:t>清单</w:t>
            </w:r>
            <w:r w:rsidRPr="000655D7">
              <w:rPr>
                <w:rFonts w:eastAsia="宋体" w:cs="Arial"/>
                <w:lang w:eastAsia="zh-CN"/>
              </w:rPr>
              <w:t>]</w:t>
            </w:r>
          </w:p>
          <w:p w14:paraId="7B51E7AE" w14:textId="77777777" w:rsidR="003B0EF8" w:rsidRPr="000655D7" w:rsidRDefault="003B0EF8" w:rsidP="00C242B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1DDA7ED2" w14:textId="0321FC4B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C33B42" w:rsidRPr="000655D7">
              <w:rPr>
                <w:rFonts w:eastAsia="宋体" w:cs="Arial"/>
                <w:lang w:eastAsia="zh-CN"/>
              </w:rPr>
              <w:t>1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C33B42" w:rsidRPr="000655D7">
              <w:rPr>
                <w:rFonts w:eastAsia="宋体" w:cs="Arial"/>
                <w:lang w:eastAsia="zh-CN"/>
              </w:rPr>
              <w:t>对我们</w:t>
            </w:r>
            <w:r w:rsidR="00E85B36" w:rsidRPr="000655D7">
              <w:rPr>
                <w:rFonts w:eastAsia="宋体" w:cs="Arial"/>
                <w:lang w:eastAsia="zh-CN"/>
              </w:rPr>
              <w:t>的</w:t>
            </w:r>
            <w:r w:rsidR="00C33B42" w:rsidRPr="000655D7">
              <w:rPr>
                <w:rFonts w:eastAsia="宋体" w:cs="Arial"/>
                <w:lang w:eastAsia="zh-CN"/>
              </w:rPr>
              <w:t>所有</w:t>
            </w:r>
            <w:r w:rsidR="004F071A" w:rsidRPr="000655D7">
              <w:rPr>
                <w:rFonts w:eastAsia="宋体" w:cs="Arial"/>
                <w:lang w:eastAsia="zh-CN"/>
              </w:rPr>
              <w:t>第三方</w:t>
            </w:r>
            <w:r w:rsidR="00D66398" w:rsidRPr="000655D7">
              <w:rPr>
                <w:rFonts w:eastAsia="宋体" w:cs="Arial"/>
                <w:lang w:eastAsia="zh-CN"/>
              </w:rPr>
              <w:t>物业管理人</w:t>
            </w:r>
          </w:p>
          <w:p w14:paraId="623FF955" w14:textId="49D88E68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C33B42" w:rsidRPr="000655D7">
              <w:rPr>
                <w:rFonts w:eastAsia="宋体" w:cs="Arial"/>
                <w:lang w:eastAsia="zh-CN"/>
              </w:rPr>
              <w:t>2</w:t>
            </w:r>
            <w:r w:rsidRPr="000655D7">
              <w:rPr>
                <w:rFonts w:eastAsia="宋体" w:cs="Arial"/>
                <w:lang w:eastAsia="zh-CN"/>
              </w:rPr>
              <w:t>)</w:t>
            </w:r>
            <w:r w:rsidR="006F4A15" w:rsidRPr="000655D7">
              <w:rPr>
                <w:rFonts w:eastAsia="宋体" w:cs="Arial"/>
                <w:lang w:eastAsia="zh-CN"/>
              </w:rPr>
              <w:t xml:space="preserve"> </w:t>
            </w:r>
            <w:r w:rsidR="00C33B42" w:rsidRPr="000655D7">
              <w:rPr>
                <w:rFonts w:eastAsia="宋体" w:cs="Arial"/>
                <w:lang w:eastAsia="zh-CN"/>
              </w:rPr>
              <w:t>对我们</w:t>
            </w:r>
            <w:r w:rsidR="00E85B36" w:rsidRPr="000655D7">
              <w:rPr>
                <w:rFonts w:eastAsia="宋体" w:cs="Arial"/>
                <w:lang w:eastAsia="zh-CN"/>
              </w:rPr>
              <w:t>的</w:t>
            </w:r>
            <w:r w:rsidR="00C33B42" w:rsidRPr="000655D7">
              <w:rPr>
                <w:rFonts w:eastAsia="宋体" w:cs="Arial"/>
                <w:lang w:eastAsia="zh-CN"/>
              </w:rPr>
              <w:t>多数</w:t>
            </w:r>
            <w:r w:rsidR="004F071A" w:rsidRPr="000655D7">
              <w:rPr>
                <w:rFonts w:eastAsia="宋体" w:cs="Arial"/>
                <w:lang w:eastAsia="zh-CN"/>
              </w:rPr>
              <w:t>第三方</w:t>
            </w:r>
            <w:r w:rsidR="00D66398" w:rsidRPr="000655D7">
              <w:rPr>
                <w:rFonts w:eastAsia="宋体" w:cs="Arial"/>
                <w:lang w:eastAsia="zh-CN"/>
              </w:rPr>
              <w:t>物业管理人</w:t>
            </w:r>
            <w:r w:rsidR="00AE1984" w:rsidRPr="000655D7">
              <w:rPr>
                <w:rFonts w:eastAsia="宋体" w:cs="Arial"/>
                <w:lang w:eastAsia="zh-CN"/>
              </w:rPr>
              <w:t xml:space="preserve"> </w:t>
            </w:r>
          </w:p>
          <w:p w14:paraId="4B4D10D0" w14:textId="13DBF85D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C33B42" w:rsidRPr="000655D7">
              <w:rPr>
                <w:rFonts w:eastAsia="宋体" w:cs="Arial"/>
                <w:lang w:eastAsia="zh-CN"/>
              </w:rPr>
              <w:t>3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E85B36" w:rsidRPr="000655D7">
              <w:rPr>
                <w:rFonts w:eastAsia="宋体" w:cs="Arial"/>
                <w:lang w:eastAsia="zh-CN"/>
              </w:rPr>
              <w:t>对</w:t>
            </w:r>
            <w:r w:rsidR="00C33B42" w:rsidRPr="000655D7">
              <w:rPr>
                <w:rFonts w:eastAsia="宋体" w:cs="Arial"/>
                <w:lang w:eastAsia="zh-CN"/>
              </w:rPr>
              <w:t>我们的少数</w:t>
            </w:r>
            <w:r w:rsidR="004F071A" w:rsidRPr="000655D7">
              <w:rPr>
                <w:rFonts w:eastAsia="宋体" w:cs="Arial"/>
                <w:lang w:eastAsia="zh-CN"/>
              </w:rPr>
              <w:t>第三方</w:t>
            </w:r>
            <w:r w:rsidR="00D66398" w:rsidRPr="000655D7">
              <w:rPr>
                <w:rFonts w:eastAsia="宋体" w:cs="Arial"/>
                <w:lang w:eastAsia="zh-CN"/>
              </w:rPr>
              <w:t>物业管理人</w:t>
            </w:r>
          </w:p>
        </w:tc>
      </w:tr>
      <w:tr w:rsidR="00554536" w:rsidRPr="000655D7" w14:paraId="6FAB1D01" w14:textId="77777777" w:rsidTr="00B43BFD">
        <w:trPr>
          <w:trHeight w:val="465"/>
        </w:trPr>
        <w:tc>
          <w:tcPr>
            <w:tcW w:w="7458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7F5B8E8" w14:textId="77777777" w:rsidR="00D93509" w:rsidRPr="000655D7" w:rsidRDefault="004F5152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(B) </w:t>
            </w:r>
            <w:r w:rsidR="00FE3FE3" w:rsidRPr="000655D7">
              <w:rPr>
                <w:rFonts w:eastAsia="宋体" w:cs="Arial"/>
                <w:lang w:eastAsia="zh-CN"/>
              </w:rPr>
              <w:t>我们制定了明确的</w:t>
            </w:r>
            <w:r w:rsidR="00FE3FE3" w:rsidRPr="000655D7">
              <w:rPr>
                <w:rFonts w:eastAsia="宋体" w:cs="Arial"/>
                <w:lang w:eastAsia="zh-CN"/>
              </w:rPr>
              <w:t>ESG</w:t>
            </w:r>
            <w:r w:rsidR="00FE3FE3" w:rsidRPr="000655D7">
              <w:rPr>
                <w:rFonts w:eastAsia="宋体" w:cs="Arial"/>
                <w:lang w:eastAsia="zh-CN"/>
              </w:rPr>
              <w:t>报告要求</w:t>
            </w:r>
          </w:p>
        </w:tc>
        <w:tc>
          <w:tcPr>
            <w:tcW w:w="7284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8C383FC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4536" w:rsidRPr="000655D7" w14:paraId="120F9A04" w14:textId="77777777" w:rsidTr="00B43BFD">
        <w:trPr>
          <w:trHeight w:val="465"/>
        </w:trPr>
        <w:tc>
          <w:tcPr>
            <w:tcW w:w="7458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284B3FD" w14:textId="03AC9AA0" w:rsidR="00D93509" w:rsidRPr="000655D7" w:rsidRDefault="004F5152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(C) </w:t>
            </w:r>
            <w:r w:rsidR="00FE3FE3" w:rsidRPr="000655D7">
              <w:rPr>
                <w:rFonts w:eastAsia="宋体" w:cs="Arial"/>
                <w:lang w:eastAsia="zh-CN"/>
              </w:rPr>
              <w:t>我们</w:t>
            </w:r>
            <w:r w:rsidR="00AE1378" w:rsidRPr="000655D7">
              <w:rPr>
                <w:rFonts w:eastAsia="宋体" w:cs="Arial"/>
                <w:lang w:eastAsia="zh-CN"/>
              </w:rPr>
              <w:t>对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1E38DD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因素</w:t>
            </w:r>
            <w:r w:rsidR="00FE3FE3" w:rsidRPr="000655D7">
              <w:rPr>
                <w:rFonts w:eastAsia="宋体" w:cs="Arial"/>
                <w:lang w:eastAsia="zh-CN"/>
              </w:rPr>
              <w:t>设定了明确</w:t>
            </w:r>
            <w:r w:rsidR="00AE1378" w:rsidRPr="000655D7">
              <w:rPr>
                <w:rFonts w:eastAsia="宋体" w:cs="Arial"/>
                <w:lang w:eastAsia="zh-CN"/>
              </w:rPr>
              <w:t>目标</w:t>
            </w:r>
          </w:p>
        </w:tc>
        <w:tc>
          <w:tcPr>
            <w:tcW w:w="7284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7F9B7DF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4536" w:rsidRPr="000655D7" w14:paraId="55821476" w14:textId="77777777" w:rsidTr="00B43BFD">
        <w:trPr>
          <w:trHeight w:val="465"/>
        </w:trPr>
        <w:tc>
          <w:tcPr>
            <w:tcW w:w="7458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B94412C" w14:textId="30454459" w:rsidR="00D93509" w:rsidRPr="000655D7" w:rsidRDefault="004F5152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(D) </w:t>
            </w:r>
            <w:r w:rsidR="00FE3FE3" w:rsidRPr="000655D7">
              <w:rPr>
                <w:rFonts w:eastAsia="宋体" w:cs="Arial"/>
                <w:lang w:eastAsia="zh-CN"/>
              </w:rPr>
              <w:t>我们制定与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1E38DD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因素</w:t>
            </w:r>
            <w:r w:rsidR="001D0577" w:rsidRPr="000655D7">
              <w:rPr>
                <w:rFonts w:eastAsia="宋体" w:cs="Arial"/>
                <w:lang w:eastAsia="zh-CN"/>
              </w:rPr>
              <w:t>目标</w:t>
            </w:r>
            <w:r w:rsidR="00FE3FE3" w:rsidRPr="000655D7">
              <w:rPr>
                <w:rFonts w:eastAsia="宋体" w:cs="Arial"/>
                <w:lang w:eastAsia="zh-CN"/>
              </w:rPr>
              <w:t>相关的激励措施</w:t>
            </w:r>
          </w:p>
        </w:tc>
        <w:tc>
          <w:tcPr>
            <w:tcW w:w="7284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1953E42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4536" w:rsidRPr="000655D7" w14:paraId="5548A2E5" w14:textId="77777777" w:rsidTr="00B43BFD">
        <w:trPr>
          <w:trHeight w:val="465"/>
        </w:trPr>
        <w:tc>
          <w:tcPr>
            <w:tcW w:w="7458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A57CC54" w14:textId="6C5BD076" w:rsidR="00D93509" w:rsidRPr="000655D7" w:rsidRDefault="004F5152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(E) </w:t>
            </w:r>
            <w:r w:rsidR="00FE3FE3" w:rsidRPr="000655D7">
              <w:rPr>
                <w:rFonts w:eastAsia="宋体" w:cs="Arial"/>
                <w:lang w:eastAsia="zh-CN"/>
              </w:rPr>
              <w:t>我们在</w:t>
            </w:r>
            <w:r w:rsidR="00115F6F" w:rsidRPr="000655D7">
              <w:rPr>
                <w:rFonts w:eastAsia="宋体" w:cs="Arial"/>
                <w:lang w:eastAsia="zh-CN"/>
              </w:rPr>
              <w:t>地产</w:t>
            </w:r>
            <w:r w:rsidR="00FE3FE3" w:rsidRPr="000655D7">
              <w:rPr>
                <w:rFonts w:eastAsia="宋体" w:cs="Arial"/>
                <w:lang w:eastAsia="zh-CN"/>
              </w:rPr>
              <w:t>管理合同中</w:t>
            </w:r>
            <w:r w:rsidR="00E90242" w:rsidRPr="000655D7">
              <w:rPr>
                <w:rFonts w:eastAsia="宋体" w:cs="Arial"/>
                <w:lang w:eastAsia="zh-CN"/>
              </w:rPr>
              <w:t>加入了</w:t>
            </w:r>
            <w:r w:rsidR="00FE3FE3" w:rsidRPr="000655D7">
              <w:rPr>
                <w:rFonts w:eastAsia="宋体" w:cs="Arial"/>
                <w:lang w:eastAsia="zh-CN"/>
              </w:rPr>
              <w:t>负责任投资条款</w:t>
            </w:r>
          </w:p>
        </w:tc>
        <w:tc>
          <w:tcPr>
            <w:tcW w:w="7284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546B98A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4536" w:rsidRPr="000655D7" w14:paraId="75BA0092" w14:textId="77777777" w:rsidTr="00B43BFD">
        <w:trPr>
          <w:trHeight w:val="465"/>
        </w:trPr>
        <w:tc>
          <w:tcPr>
            <w:tcW w:w="7458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E9E1B22" w14:textId="77777777" w:rsidR="00D93509" w:rsidRPr="000655D7" w:rsidRDefault="004F5152">
            <w:pPr>
              <w:pStyle w:val="ListParagraph"/>
              <w:numPr>
                <w:ilvl w:val="0"/>
                <w:numId w:val="33"/>
              </w:numPr>
              <w:spacing w:line="276" w:lineRule="auto"/>
              <w:textAlignment w:val="baseline"/>
              <w:rPr>
                <w:rFonts w:eastAsia="宋体" w:cs="Arial"/>
                <w:color w:val="000000"/>
                <w:shd w:val="clear" w:color="auto" w:fill="FFFFFF"/>
              </w:rPr>
            </w:pPr>
            <w:r w:rsidRPr="000655D7">
              <w:rPr>
                <w:rFonts w:eastAsia="宋体" w:cs="Arial"/>
              </w:rPr>
              <w:t xml:space="preserve">(F) </w:t>
            </w:r>
            <w:proofErr w:type="spellStart"/>
            <w:r w:rsidR="00FE3FE3" w:rsidRPr="000655D7">
              <w:rPr>
                <w:rFonts w:eastAsia="宋体" w:cs="Arial"/>
                <w:color w:val="000000"/>
                <w:shd w:val="clear" w:color="auto" w:fill="FFFFFF"/>
              </w:rPr>
              <w:t>其他</w:t>
            </w:r>
            <w:proofErr w:type="spellEnd"/>
            <w:r w:rsidR="00FE3FE3" w:rsidRPr="000655D7">
              <w:rPr>
                <w:rFonts w:eastAsia="宋体" w:cs="Arial"/>
                <w:color w:val="000000"/>
                <w:shd w:val="clear" w:color="auto" w:fill="FFFFFF"/>
              </w:rPr>
              <w:t xml:space="preserve"> </w:t>
            </w:r>
          </w:p>
          <w:p w14:paraId="7283CF6D" w14:textId="07ACC22E" w:rsidR="00D93509" w:rsidRPr="000655D7" w:rsidRDefault="00FA4C50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color w:val="000000"/>
                <w:shd w:val="clear" w:color="auto" w:fill="FFFFFF"/>
                <w:lang w:eastAsia="zh-CN"/>
              </w:rPr>
            </w:pP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请说明：</w:t>
            </w:r>
            <w:r w:rsidR="00FE1FAA" w:rsidRPr="000655D7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="0018793F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="00900CAD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必填</w:t>
            </w:r>
            <w:r w:rsidR="00A77C84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自由文本</w:t>
            </w:r>
            <w:r w:rsidR="007475DE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="007475DE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</w:tc>
        <w:tc>
          <w:tcPr>
            <w:tcW w:w="7284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5B96DE7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32770C" w:rsidRPr="000655D7" w14:paraId="629F96F5" w14:textId="77777777" w:rsidTr="00B43BFD">
        <w:trPr>
          <w:trHeight w:val="465"/>
        </w:trPr>
        <w:tc>
          <w:tcPr>
            <w:tcW w:w="14742" w:type="dxa"/>
            <w:gridSpan w:val="10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BB4D014" w14:textId="78D3C453" w:rsidR="00D93509" w:rsidRPr="000655D7" w:rsidRDefault="004F5152">
            <w:pPr>
              <w:pStyle w:val="ListParagraph"/>
              <w:numPr>
                <w:ilvl w:val="0"/>
                <w:numId w:val="34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color w:val="000000" w:themeColor="text1"/>
                <w:lang w:eastAsia="zh-CN"/>
              </w:rPr>
              <w:t xml:space="preserve">(G) </w:t>
            </w:r>
            <w:r w:rsidRPr="000655D7">
              <w:rPr>
                <w:rFonts w:eastAsia="宋体" w:cs="Arial"/>
                <w:color w:val="000000" w:themeColor="text1"/>
                <w:lang w:eastAsia="zh-CN"/>
              </w:rPr>
              <w:t>我们在</w:t>
            </w:r>
            <w:r w:rsidR="00744697" w:rsidRPr="000655D7">
              <w:rPr>
                <w:rFonts w:eastAsia="宋体" w:cs="Arial"/>
                <w:color w:val="000000" w:themeColor="text1"/>
                <w:lang w:eastAsia="zh-CN"/>
              </w:rPr>
              <w:t>委任</w:t>
            </w:r>
            <w:r w:rsidR="007E414C" w:rsidRPr="000655D7">
              <w:rPr>
                <w:rFonts w:eastAsia="宋体" w:cs="Arial"/>
                <w:lang w:eastAsia="zh-CN"/>
              </w:rPr>
              <w:t>第三方</w:t>
            </w:r>
            <w:r w:rsidR="00D66398" w:rsidRPr="000655D7">
              <w:rPr>
                <w:rFonts w:eastAsia="宋体" w:cs="Arial"/>
                <w:color w:val="000000" w:themeColor="text1"/>
                <w:lang w:eastAsia="zh-CN"/>
              </w:rPr>
              <w:t>物业管理人</w:t>
            </w:r>
            <w:r w:rsidRPr="000655D7">
              <w:rPr>
                <w:rFonts w:eastAsia="宋体" w:cs="Arial"/>
                <w:color w:val="000000" w:themeColor="text1"/>
                <w:lang w:eastAsia="zh-CN"/>
              </w:rPr>
              <w:t>时</w:t>
            </w:r>
            <w:r w:rsidR="00821749" w:rsidRPr="000655D7">
              <w:rPr>
                <w:rFonts w:eastAsia="宋体" w:cs="Arial"/>
                <w:color w:val="000000" w:themeColor="text1"/>
                <w:lang w:eastAsia="zh-CN"/>
              </w:rPr>
              <w:t>未纳入</w:t>
            </w:r>
            <w:r w:rsidR="001E38DD" w:rsidRPr="000655D7">
              <w:rPr>
                <w:rFonts w:eastAsia="宋体" w:cs="Arial"/>
                <w:color w:val="000000" w:themeColor="text1"/>
                <w:lang w:eastAsia="zh-CN"/>
              </w:rPr>
              <w:t>实质性</w:t>
            </w:r>
            <w:r w:rsidR="001E38DD" w:rsidRPr="000655D7">
              <w:rPr>
                <w:rFonts w:eastAsia="宋体" w:cs="Arial"/>
                <w:color w:val="000000" w:themeColor="text1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color w:val="000000" w:themeColor="text1"/>
                <w:lang w:eastAsia="zh-CN"/>
              </w:rPr>
              <w:t>因素</w:t>
            </w:r>
          </w:p>
        </w:tc>
      </w:tr>
      <w:tr w:rsidR="0032770C" w:rsidRPr="000655D7" w14:paraId="08140709" w14:textId="77777777" w:rsidTr="00B43BFD">
        <w:trPr>
          <w:trHeight w:val="300"/>
        </w:trPr>
        <w:tc>
          <w:tcPr>
            <w:tcW w:w="14742" w:type="dxa"/>
            <w:gridSpan w:val="10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1F6F3369" w14:textId="77777777" w:rsidR="00CA6BD8" w:rsidRPr="000655D7" w:rsidRDefault="00CA6BD8" w:rsidP="00B95587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CA6BD8" w:rsidRPr="000655D7" w14:paraId="5C7228C4" w14:textId="77777777" w:rsidTr="00B43BFD">
        <w:trPr>
          <w:trHeight w:val="300"/>
        </w:trPr>
        <w:tc>
          <w:tcPr>
            <w:tcW w:w="14742" w:type="dxa"/>
            <w:gridSpan w:val="10"/>
            <w:shd w:val="clear" w:color="auto" w:fill="0070C0"/>
            <w:vAlign w:val="center"/>
          </w:tcPr>
          <w:p w14:paraId="035E871D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CA6BD8" w:rsidRPr="000655D7" w14:paraId="299A478E" w14:textId="77777777" w:rsidTr="00B43BFD">
        <w:trPr>
          <w:trHeight w:val="300"/>
        </w:trPr>
        <w:tc>
          <w:tcPr>
            <w:tcW w:w="1829" w:type="dxa"/>
            <w:shd w:val="clear" w:color="auto" w:fill="auto"/>
            <w:vAlign w:val="center"/>
          </w:tcPr>
          <w:p w14:paraId="2292E11D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2913" w:type="dxa"/>
            <w:gridSpan w:val="9"/>
            <w:shd w:val="clear" w:color="auto" w:fill="auto"/>
            <w:vAlign w:val="center"/>
          </w:tcPr>
          <w:p w14:paraId="77D2DD50" w14:textId="2A981853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9B740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旨在说明</w:t>
            </w:r>
            <w:r w:rsidR="00FD522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如何在与</w:t>
            </w:r>
            <w:r w:rsidR="00756F4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第三方</w:t>
            </w:r>
            <w:r w:rsidR="00D663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签订的法律协议中纳入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，并与其</w:t>
            </w:r>
            <w:r w:rsidR="00B30F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内部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负责任投资做法保持一致。</w:t>
            </w:r>
            <w:r w:rsidR="00554F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对于将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地产</w:t>
            </w:r>
            <w:r w:rsidR="00554F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管理外包给第三方</w:t>
            </w:r>
            <w:r w:rsidR="00D663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="00554F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的房地产投资者而言，在其委任方法中考虑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554F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被认为是良好做法。</w:t>
            </w:r>
          </w:p>
          <w:p w14:paraId="6F8146B6" w14:textId="77777777" w:rsidR="00CA6BD8" w:rsidRPr="000655D7" w:rsidRDefault="00CA6BD8" w:rsidP="00CA6BD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D82AFAC" w14:textId="57B73ACE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由于日常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地产</w:t>
            </w:r>
            <w:r w:rsidR="005149B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常被外包给</w:t>
            </w:r>
            <w:r w:rsidR="00756F4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第三方</w:t>
            </w:r>
            <w:r w:rsidR="00D663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，在投资者</w:t>
            </w:r>
            <w:r w:rsidR="0065043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第三方</w:t>
            </w:r>
            <w:r w:rsidR="00D663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的法律协议中纳入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，有助于界定</w:t>
            </w:r>
            <w:r w:rsidR="0065043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因素由</w:t>
            </w:r>
            <w:r w:rsidR="0065043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后者</w:t>
            </w:r>
            <w:r w:rsidR="00FE0754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积极管理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和由前者评估的程度。</w:t>
            </w:r>
          </w:p>
        </w:tc>
      </w:tr>
      <w:tr w:rsidR="00CA6BD8" w:rsidRPr="000655D7" w14:paraId="78756186" w14:textId="77777777" w:rsidTr="00B43BFD">
        <w:trPr>
          <w:trHeight w:val="300"/>
        </w:trPr>
        <w:tc>
          <w:tcPr>
            <w:tcW w:w="1829" w:type="dxa"/>
            <w:shd w:val="clear" w:color="auto" w:fill="auto"/>
            <w:vAlign w:val="center"/>
          </w:tcPr>
          <w:p w14:paraId="1EB7E5E9" w14:textId="1D854A0A" w:rsidR="00D93509" w:rsidRPr="000655D7" w:rsidRDefault="0068606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2913" w:type="dxa"/>
            <w:gridSpan w:val="9"/>
            <w:shd w:val="clear" w:color="auto" w:fill="auto"/>
            <w:vAlign w:val="center"/>
          </w:tcPr>
          <w:p w14:paraId="0FFBCE86" w14:textId="2B57DFCE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本节仅适用于</w:t>
            </w:r>
            <w:r w:rsidR="002F253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地产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管理外包给第三方</w:t>
            </w:r>
            <w:r w:rsidR="00D663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的情况</w:t>
            </w:r>
            <w:r w:rsidR="00C631B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</w:t>
            </w:r>
            <w:r w:rsidR="00253E45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组织概况</w:t>
            </w:r>
            <w:r w:rsidR="00FF0935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模块中所报告。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4A2EAAF8" w14:textId="77777777" w:rsidR="00E90242" w:rsidRPr="000655D7" w:rsidRDefault="00E90242" w:rsidP="00CA6BD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0EABE43" w14:textId="059DCC45" w:rsidR="00650431" w:rsidRPr="000655D7" w:rsidRDefault="0065043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如果签署方在内部管理部分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地产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并将其他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地产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的管理外包，则只需考虑外包的资产。</w:t>
            </w:r>
          </w:p>
          <w:p w14:paraId="7012FD95" w14:textId="77777777" w:rsidR="7430B3E5" w:rsidRPr="000655D7" w:rsidRDefault="7430B3E5" w:rsidP="7430B3E5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</w:p>
          <w:p w14:paraId="2397250E" w14:textId="40080CE0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多数</w:t>
            </w:r>
            <w:r w:rsidR="007C05AC" w:rsidRPr="000655D7">
              <w:rPr>
                <w:rFonts w:eastAsia="宋体" w:cs="Arial"/>
                <w:sz w:val="16"/>
                <w:szCs w:val="16"/>
                <w:lang w:eastAsia="zh-CN"/>
              </w:rPr>
              <w:t>第三方</w:t>
            </w:r>
            <w:r w:rsidR="00D663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是指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≥</w:t>
            </w:r>
            <w:r w:rsidR="0054741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50%</w:t>
            </w:r>
            <w:r w:rsidR="00E9024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少数是指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&lt;50%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C27750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各</w:t>
            </w:r>
            <w:r w:rsidR="00991960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答案</w:t>
            </w:r>
            <w:r w:rsidR="00E8535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选项</w:t>
            </w:r>
            <w:r w:rsidR="009E5BD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E8535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覆盖面</w:t>
            </w:r>
            <w:r w:rsidR="009E5BD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应</w:t>
            </w:r>
            <w:r w:rsidR="008B7355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</w:t>
            </w:r>
            <w:r w:rsidR="00190A5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第三方</w:t>
            </w:r>
            <w:r w:rsidR="00D663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的数量</w:t>
            </w:r>
            <w:r w:rsidR="008B7355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为准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CA6BD8" w:rsidRPr="000655D7" w14:paraId="049D756C" w14:textId="77777777" w:rsidTr="00B43BFD">
        <w:trPr>
          <w:trHeight w:val="300"/>
        </w:trPr>
        <w:tc>
          <w:tcPr>
            <w:tcW w:w="1829" w:type="dxa"/>
            <w:shd w:val="clear" w:color="auto" w:fill="auto"/>
            <w:vAlign w:val="center"/>
          </w:tcPr>
          <w:p w14:paraId="4A2B50E8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2913" w:type="dxa"/>
            <w:gridSpan w:val="9"/>
            <w:shd w:val="clear" w:color="auto" w:fill="auto"/>
            <w:vAlign w:val="center"/>
          </w:tcPr>
          <w:p w14:paraId="7ACBBE9A" w14:textId="34843FF6" w:rsidR="00D93509" w:rsidRPr="000655D7" w:rsidRDefault="0068606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如需进一步指引，</w:t>
            </w:r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45" w:history="1">
              <w:r w:rsidR="00463599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负责任投资简介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：房地产</w:t>
              </w:r>
            </w:hyperlink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755C107B" w14:textId="77777777" w:rsidR="00342225" w:rsidRPr="000655D7" w:rsidRDefault="00342225" w:rsidP="00CA6BD8">
            <w:pPr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  <w:p w14:paraId="67F1264F" w14:textId="0FE2B22A" w:rsidR="00D93509" w:rsidRPr="000655D7" w:rsidRDefault="004F5152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="007A5120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询问第三方</w:t>
            </w:r>
            <w:r w:rsidR="00D66398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="007A5120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的指引</w:t>
            </w:r>
            <w:r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F877F8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46" w:history="1"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房地产投资者负责任投资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DDQ</w:t>
              </w:r>
            </w:hyperlink>
            <w:r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295786A2" w14:textId="77777777" w:rsidR="00D4119D" w:rsidRPr="000655D7" w:rsidRDefault="00D4119D" w:rsidP="00342225">
            <w:pPr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DD4B7D7" w14:textId="77777777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另见</w:t>
            </w:r>
            <w:hyperlink r:id="rId47" w:tgtFrame="_blank" w:history="1"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欧洲非上市房地产工具投资者协会（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INREV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）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DDQ</w:t>
              </w:r>
            </w:hyperlink>
            <w:r w:rsidR="000506A1" w:rsidRPr="000655D7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CA6BD8" w:rsidRPr="000655D7" w14:paraId="7B39ACA8" w14:textId="77777777" w:rsidTr="00B43BFD">
        <w:trPr>
          <w:trHeight w:val="300"/>
        </w:trPr>
        <w:tc>
          <w:tcPr>
            <w:tcW w:w="1829" w:type="dxa"/>
            <w:shd w:val="clear" w:color="auto" w:fill="auto"/>
            <w:vAlign w:val="center"/>
          </w:tcPr>
          <w:p w14:paraId="27AE5A32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参考其他标准</w:t>
            </w:r>
            <w:proofErr w:type="spellEnd"/>
          </w:p>
        </w:tc>
        <w:tc>
          <w:tcPr>
            <w:tcW w:w="12913" w:type="dxa"/>
            <w:gridSpan w:val="9"/>
            <w:shd w:val="clear" w:color="auto" w:fill="auto"/>
            <w:vAlign w:val="center"/>
          </w:tcPr>
          <w:p w14:paraId="66C6FF36" w14:textId="7130C8FA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GRESB </w:t>
            </w:r>
            <w:r w:rsidR="0052182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2022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房地产评估</w:t>
            </w:r>
            <w:r w:rsidR="002744C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SE6 </w:t>
            </w:r>
            <w:r w:rsidR="00433344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74469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利益相关方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参与部分</w:t>
            </w:r>
            <w:r w:rsidR="00433344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</w:p>
        </w:tc>
      </w:tr>
      <w:tr w:rsidR="00CA6BD8" w:rsidRPr="000655D7" w14:paraId="47C7187F" w14:textId="77777777" w:rsidTr="00B43BFD">
        <w:trPr>
          <w:trHeight w:val="300"/>
        </w:trPr>
        <w:tc>
          <w:tcPr>
            <w:tcW w:w="14742" w:type="dxa"/>
            <w:gridSpan w:val="10"/>
            <w:shd w:val="clear" w:color="auto" w:fill="0070C0"/>
            <w:vAlign w:val="center"/>
          </w:tcPr>
          <w:p w14:paraId="6EA19467" w14:textId="77777777" w:rsidR="00D93509" w:rsidRPr="000655D7" w:rsidRDefault="004F515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CA6BD8" w:rsidRPr="000655D7" w14:paraId="21CF7632" w14:textId="77777777" w:rsidTr="00B43BFD">
        <w:trPr>
          <w:trHeight w:val="300"/>
        </w:trPr>
        <w:tc>
          <w:tcPr>
            <w:tcW w:w="1829" w:type="dxa"/>
            <w:shd w:val="clear" w:color="auto" w:fill="auto"/>
            <w:vAlign w:val="center"/>
          </w:tcPr>
          <w:p w14:paraId="3C039B53" w14:textId="2D0C86D4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2913" w:type="dxa"/>
            <w:gridSpan w:val="9"/>
            <w:shd w:val="clear" w:color="auto" w:fill="auto"/>
            <w:vAlign w:val="center"/>
          </w:tcPr>
          <w:p w14:paraId="716A9B29" w14:textId="18EB0CAB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D2120D" w:rsidRPr="000655D7">
              <w:rPr>
                <w:rFonts w:eastAsia="宋体" w:cs="Arial"/>
                <w:sz w:val="16"/>
                <w:szCs w:val="16"/>
              </w:rPr>
              <w:t>OO 21</w:t>
            </w:r>
            <w:r w:rsidRPr="000655D7">
              <w:rPr>
                <w:rFonts w:eastAsia="宋体" w:cs="Arial"/>
                <w:sz w:val="16"/>
                <w:szCs w:val="16"/>
              </w:rPr>
              <w:t>]</w:t>
            </w:r>
            <w:r w:rsidR="00D2120D" w:rsidRPr="000655D7">
              <w:rPr>
                <w:rFonts w:eastAsia="宋体" w:cs="Arial"/>
                <w:sz w:val="16"/>
                <w:szCs w:val="16"/>
              </w:rPr>
              <w:t xml:space="preserve">, </w:t>
            </w: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BD0C93" w:rsidRPr="000655D7">
              <w:rPr>
                <w:rFonts w:eastAsia="宋体" w:cs="Arial"/>
                <w:sz w:val="16"/>
                <w:szCs w:val="16"/>
              </w:rPr>
              <w:t>OO 26</w:t>
            </w:r>
            <w:r w:rsidRPr="000655D7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CA6BD8" w:rsidRPr="000655D7" w14:paraId="392837A8" w14:textId="77777777" w:rsidTr="00B43BFD">
        <w:trPr>
          <w:trHeight w:val="300"/>
        </w:trPr>
        <w:tc>
          <w:tcPr>
            <w:tcW w:w="1829" w:type="dxa"/>
            <w:shd w:val="clear" w:color="auto" w:fill="auto"/>
            <w:vAlign w:val="center"/>
          </w:tcPr>
          <w:p w14:paraId="2EF63136" w14:textId="152CC820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2913" w:type="dxa"/>
            <w:gridSpan w:val="9"/>
            <w:shd w:val="clear" w:color="auto" w:fill="auto"/>
            <w:vAlign w:val="center"/>
          </w:tcPr>
          <w:p w14:paraId="35CA9E50" w14:textId="7777777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CA6BD8" w:rsidRPr="000655D7" w14:paraId="377AF4E6" w14:textId="77777777" w:rsidTr="00B43BFD">
        <w:trPr>
          <w:trHeight w:val="300"/>
        </w:trPr>
        <w:tc>
          <w:tcPr>
            <w:tcW w:w="14742" w:type="dxa"/>
            <w:gridSpan w:val="10"/>
            <w:shd w:val="clear" w:color="auto" w:fill="0070C0"/>
            <w:vAlign w:val="center"/>
          </w:tcPr>
          <w:p w14:paraId="56EC04A4" w14:textId="77777777" w:rsidR="00D93509" w:rsidRPr="000655D7" w:rsidRDefault="004F515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6105FC" w:rsidRPr="000655D7" w14:paraId="1461AF6A" w14:textId="77777777" w:rsidTr="00B952FE">
        <w:tc>
          <w:tcPr>
            <w:tcW w:w="1829" w:type="dxa"/>
            <w:vMerge w:val="restart"/>
            <w:shd w:val="clear" w:color="auto" w:fill="auto"/>
            <w:vAlign w:val="center"/>
          </w:tcPr>
          <w:p w14:paraId="0311F5EC" w14:textId="77777777" w:rsidR="00D93509" w:rsidRPr="000655D7" w:rsidRDefault="004F5152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2913" w:type="dxa"/>
            <w:gridSpan w:val="9"/>
            <w:shd w:val="clear" w:color="auto" w:fill="auto"/>
            <w:vAlign w:val="center"/>
          </w:tcPr>
          <w:p w14:paraId="63141475" w14:textId="7EA3BF2F" w:rsidR="00D93509" w:rsidRPr="000655D7" w:rsidRDefault="002744C3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本指标满分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100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分，包含</w:t>
            </w:r>
            <w:r w:rsidR="00C244B3" w:rsidRPr="000655D7">
              <w:rPr>
                <w:rFonts w:eastAsia="宋体" w:cs="Arial"/>
                <w:sz w:val="16"/>
                <w:szCs w:val="16"/>
                <w:lang w:eastAsia="zh-CN"/>
              </w:rPr>
              <w:t>字母（</w:t>
            </w:r>
            <w:r w:rsidR="00C244B3" w:rsidRPr="000655D7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="00C244B3" w:rsidRPr="000655D7">
              <w:rPr>
                <w:rFonts w:eastAsia="宋体" w:cs="Arial"/>
                <w:sz w:val="16"/>
                <w:szCs w:val="16"/>
                <w:lang w:eastAsia="zh-CN"/>
              </w:rPr>
              <w:t>分）和覆盖面（</w:t>
            </w:r>
            <w:r w:rsidR="00C244B3" w:rsidRPr="000655D7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="00C244B3" w:rsidRPr="000655D7">
              <w:rPr>
                <w:rFonts w:eastAsia="宋体" w:cs="Arial"/>
                <w:sz w:val="16"/>
                <w:szCs w:val="16"/>
                <w:lang w:eastAsia="zh-CN"/>
              </w:rPr>
              <w:t>分）答案选项</w:t>
            </w:r>
            <w:r w:rsidR="00554F9F" w:rsidRPr="000655D7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最终得分将基于字母和</w:t>
            </w:r>
            <w:r w:rsidR="000F6453" w:rsidRPr="000655D7">
              <w:rPr>
                <w:rFonts w:eastAsia="宋体" w:cs="Arial" w:hint="eastAsia"/>
                <w:sz w:val="16"/>
                <w:szCs w:val="16"/>
                <w:lang w:eastAsia="zh-CN"/>
              </w:rPr>
              <w:t>覆盖面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答案选项的</w:t>
            </w:r>
            <w:r w:rsidR="00895FFF" w:rsidRPr="000655D7">
              <w:rPr>
                <w:rFonts w:eastAsia="宋体" w:cs="Arial"/>
                <w:sz w:val="16"/>
                <w:szCs w:val="16"/>
                <w:lang w:eastAsia="zh-CN"/>
              </w:rPr>
              <w:t>最高得分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组合。</w:t>
            </w:r>
          </w:p>
        </w:tc>
      </w:tr>
      <w:tr w:rsidR="006B7216" w:rsidRPr="000655D7" w14:paraId="13E2A711" w14:textId="77777777" w:rsidTr="00C233A0">
        <w:tc>
          <w:tcPr>
            <w:tcW w:w="1829" w:type="dxa"/>
            <w:vMerge/>
            <w:vAlign w:val="center"/>
          </w:tcPr>
          <w:p w14:paraId="02933700" w14:textId="77777777" w:rsidR="006105FC" w:rsidRPr="000655D7" w:rsidRDefault="006105FC">
            <w:pPr>
              <w:rPr>
                <w:rFonts w:eastAsia="宋体" w:cs="Arial"/>
                <w:lang w:eastAsia="zh-CN"/>
              </w:rPr>
            </w:pPr>
          </w:p>
        </w:tc>
        <w:tc>
          <w:tcPr>
            <w:tcW w:w="412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4B1A508" w14:textId="70B3BC5B" w:rsidR="00D93509" w:rsidRPr="000655D7" w:rsidRDefault="004F5152">
            <w:pPr>
              <w:spacing w:line="257" w:lineRule="auto"/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字母答案选项</w:t>
            </w:r>
            <w:r w:rsidR="0090310C" w:rsidRPr="000655D7">
              <w:rPr>
                <w:rFonts w:eastAsia="宋体" w:cs="Arial"/>
                <w:sz w:val="16"/>
                <w:szCs w:val="16"/>
                <w:lang w:eastAsia="zh-CN"/>
              </w:rPr>
              <w:t>总计</w:t>
            </w:r>
            <w:r w:rsidR="0090310C" w:rsidRPr="000655D7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="0090310C" w:rsidRPr="000655D7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532E0C" w:rsidRPr="000655D7">
              <w:rPr>
                <w:rFonts w:eastAsia="宋体" w:cs="Arial"/>
                <w:sz w:val="16"/>
                <w:szCs w:val="16"/>
                <w:lang w:eastAsia="zh-CN"/>
              </w:rPr>
              <w:t>：</w:t>
            </w:r>
          </w:p>
          <w:p w14:paraId="0E15204B" w14:textId="77777777" w:rsidR="006105FC" w:rsidRPr="000655D7" w:rsidRDefault="006105FC" w:rsidP="7DAB320A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</w:p>
          <w:p w14:paraId="5B849571" w14:textId="5C631E71" w:rsidR="00D93509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</w:t>
            </w:r>
            <w:r w:rsidR="00756728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E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</w:t>
            </w:r>
            <w:r w:rsidR="0040187D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="00D560B7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或以上</w:t>
            </w:r>
            <w:r w:rsidR="0040187D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分；</w:t>
            </w:r>
            <w:r w:rsidRPr="000655D7"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  <w:lang w:eastAsia="zh-CN"/>
              </w:rPr>
              <w:t>必须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包括从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</w:t>
            </w:r>
            <w:r w:rsidR="00756728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C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</w:t>
            </w:r>
            <w:r w:rsidR="0040187D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="00D560B7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或以上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 xml:space="preserve"> </w:t>
            </w:r>
          </w:p>
          <w:p w14:paraId="0865F2BC" w14:textId="0E313795" w:rsidR="00D93509" w:rsidRPr="000655D7" w:rsidRDefault="004F5152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lastRenderedPageBreak/>
              <w:t>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A-E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</w:t>
            </w:r>
            <w:r w:rsidR="0040187D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="0040187D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分；</w:t>
            </w:r>
            <w:r w:rsidRPr="000655D7"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  <w:lang w:eastAsia="zh-CN"/>
              </w:rPr>
              <w:t>必须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包括从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</w:t>
            </w:r>
            <w:r w:rsidR="00BA4005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C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</w:t>
            </w:r>
            <w:r w:rsidR="0040187D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="00933ADD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或以上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</w:t>
            </w:r>
          </w:p>
          <w:p w14:paraId="676A8A01" w14:textId="65B556C7" w:rsidR="00E36ADE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</w:t>
            </w:r>
            <w:r w:rsidR="00E36ADE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E</w:t>
            </w:r>
            <w:r w:rsidRPr="000655D7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</w:t>
            </w:r>
            <w:r w:rsidRPr="000655D7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项</w:t>
            </w:r>
            <w:r w:rsidR="00E36ADE" w:rsidRPr="000655D7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或</w:t>
            </w:r>
            <w:r w:rsidR="00E36ADE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</w:t>
            </w:r>
            <w:r w:rsidR="00E36ADE" w:rsidRPr="000655D7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项</w:t>
            </w:r>
            <w:r w:rsidR="0040187D" w:rsidRPr="000655D7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16</w:t>
            </w:r>
            <w:r w:rsidRPr="000655D7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分。</w:t>
            </w:r>
          </w:p>
          <w:p w14:paraId="751753FC" w14:textId="60E90FB3" w:rsidR="00D93509" w:rsidRPr="000655D7" w:rsidRDefault="00E36ADE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选择</w:t>
            </w:r>
            <w:r w:rsidR="00886BF5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F</w:t>
            </w:r>
            <w:r w:rsidR="00886BF5" w:rsidRPr="000655D7">
              <w:rPr>
                <w:rStyle w:val="Hyperlink"/>
                <w:rFonts w:eastAsia="宋体" w:cs="Arial" w:hint="eastAsia"/>
                <w:b/>
                <w:bCs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G</w:t>
            </w:r>
            <w:r w:rsidR="0042445E" w:rsidRPr="000655D7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0</w:t>
            </w:r>
            <w:r w:rsidRPr="000655D7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70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AFDE4FB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</w:rPr>
            </w:pPr>
            <w:r w:rsidRPr="000655D7"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</w:rPr>
              <w:lastRenderedPageBreak/>
              <w:t>和</w:t>
            </w:r>
          </w:p>
        </w:tc>
        <w:tc>
          <w:tcPr>
            <w:tcW w:w="382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3009261" w14:textId="2CC6F919" w:rsidR="0040187D" w:rsidRPr="000655D7" w:rsidRDefault="00F07AFD" w:rsidP="0040187D">
            <w:pPr>
              <w:spacing w:line="257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覆盖面答案选项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总计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40187D" w:rsidRPr="000655D7">
              <w:rPr>
                <w:rFonts w:eastAsia="宋体" w:cs="Arial"/>
                <w:sz w:val="16"/>
                <w:szCs w:val="16"/>
                <w:lang w:eastAsia="zh-CN"/>
              </w:rPr>
              <w:t>：</w:t>
            </w:r>
          </w:p>
          <w:p w14:paraId="77FC8F17" w14:textId="77777777" w:rsidR="0040187D" w:rsidRPr="000655D7" w:rsidRDefault="0040187D" w:rsidP="0040187D">
            <w:pPr>
              <w:spacing w:line="257" w:lineRule="auto"/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2F0A6F4D" w14:textId="2D51E69A" w:rsidR="0040187D" w:rsidRPr="000655D7" w:rsidRDefault="0040187D" w:rsidP="0040187D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对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到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E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，每个选项得分如下：</w:t>
            </w:r>
          </w:p>
          <w:p w14:paraId="3E5C9FE2" w14:textId="0E51B6CF" w:rsidR="0040187D" w:rsidRPr="000655D7" w:rsidRDefault="0040187D" w:rsidP="0040187D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选择所有（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50/</w:t>
            </w:r>
            <w:r w:rsidR="00302C3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026E82D0" w14:textId="5559BFF0" w:rsidR="0040187D" w:rsidRPr="000655D7" w:rsidRDefault="0040187D" w:rsidP="0040187D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选择多数（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25/</w:t>
            </w:r>
            <w:r w:rsidR="00302C3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1EA9AEEB" w14:textId="32091ED9" w:rsidR="00D93509" w:rsidRPr="000655D7" w:rsidRDefault="0040187D" w:rsidP="0040187D">
            <w:pPr>
              <w:spacing w:line="257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</w:t>
            </w:r>
            <w:r w:rsidR="005429C0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少数（</w:t>
            </w:r>
            <w:r w:rsidR="005429C0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</w:t>
            </w:r>
            <w:r w:rsidR="005429C0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12/</w:t>
            </w:r>
            <w:r w:rsidR="00302C3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52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EA82C62" w14:textId="1F44B07E" w:rsidR="00D93509" w:rsidRPr="000655D7" w:rsidRDefault="003B0EF8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更多信息</w:t>
            </w:r>
            <w:r w:rsidR="005539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：</w:t>
            </w:r>
          </w:p>
          <w:p w14:paraId="44BBA296" w14:textId="77777777" w:rsidR="00422D8E" w:rsidRPr="000655D7" w:rsidRDefault="00422D8E" w:rsidP="7DAB320A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6D593F6A" w14:textId="67EF78E3" w:rsidR="00D93509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="00422D8E" w:rsidRPr="000655D7">
              <w:rPr>
                <w:rFonts w:eastAsia="宋体" w:cs="Arial"/>
                <w:sz w:val="16"/>
                <w:szCs w:val="16"/>
                <w:lang w:eastAsia="zh-CN"/>
              </w:rPr>
              <w:t>G</w:t>
            </w:r>
            <w:r w:rsidR="00422D8E" w:rsidRPr="000655D7">
              <w:rPr>
                <w:rFonts w:eastAsia="宋体" w:cs="Arial"/>
                <w:sz w:val="16"/>
                <w:szCs w:val="16"/>
                <w:lang w:eastAsia="zh-CN"/>
              </w:rPr>
              <w:t>将导致该指标</w:t>
            </w:r>
            <w:r w:rsidR="00302C33" w:rsidRPr="000655D7">
              <w:rPr>
                <w:rFonts w:eastAsia="宋体" w:cs="Arial"/>
                <w:sz w:val="16"/>
                <w:szCs w:val="16"/>
                <w:lang w:eastAsia="zh-CN"/>
              </w:rPr>
              <w:t>得分</w:t>
            </w:r>
            <w:r w:rsidR="00422D8E" w:rsidRPr="000655D7">
              <w:rPr>
                <w:rFonts w:eastAsia="宋体" w:cs="Arial"/>
                <w:sz w:val="16"/>
                <w:szCs w:val="16"/>
                <w:lang w:eastAsia="zh-CN"/>
              </w:rPr>
              <w:t>为</w:t>
            </w:r>
            <w:r w:rsidR="00422D8E" w:rsidRPr="000655D7">
              <w:rPr>
                <w:rFonts w:eastAsia="宋体" w:cs="Arial"/>
                <w:sz w:val="16"/>
                <w:szCs w:val="16"/>
                <w:lang w:eastAsia="zh-CN"/>
              </w:rPr>
              <w:t>0/100</w:t>
            </w:r>
            <w:r w:rsidR="00422D8E" w:rsidRPr="000655D7">
              <w:rPr>
                <w:rFonts w:eastAsia="宋体" w:cs="Arial"/>
                <w:sz w:val="16"/>
                <w:szCs w:val="16"/>
                <w:lang w:eastAsia="zh-CN"/>
              </w:rPr>
              <w:t>分。</w:t>
            </w:r>
          </w:p>
        </w:tc>
      </w:tr>
      <w:tr w:rsidR="00CA6BD8" w:rsidRPr="000655D7" w14:paraId="78B3F927" w14:textId="77777777" w:rsidTr="00B43BFD">
        <w:trPr>
          <w:trHeight w:val="300"/>
        </w:trPr>
        <w:tc>
          <w:tcPr>
            <w:tcW w:w="1829" w:type="dxa"/>
            <w:shd w:val="clear" w:color="auto" w:fill="auto"/>
            <w:vAlign w:val="center"/>
          </w:tcPr>
          <w:p w14:paraId="792FFDD4" w14:textId="505C7B64" w:rsidR="00D93509" w:rsidRPr="000655D7" w:rsidRDefault="00774BF4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0655D7">
              <w:rPr>
                <w:rFonts w:eastAsia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0655D7">
              <w:rPr>
                <w:rFonts w:eastAsia="宋体" w:cs="Arial"/>
                <w:b/>
                <w:sz w:val="16"/>
                <w:szCs w:val="16"/>
              </w:rPr>
              <w:t>其他</w:t>
            </w:r>
            <w:proofErr w:type="spellEnd"/>
            <w:r w:rsidRPr="000655D7">
              <w:rPr>
                <w:rFonts w:eastAsia="宋体" w:cs="Arial"/>
                <w:b/>
                <w:sz w:val="16"/>
                <w:szCs w:val="16"/>
              </w:rPr>
              <w:t>”</w:t>
            </w:r>
            <w:proofErr w:type="spellStart"/>
            <w:r w:rsidR="005429C0" w:rsidRPr="000655D7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2913" w:type="dxa"/>
            <w:gridSpan w:val="9"/>
            <w:shd w:val="clear" w:color="auto" w:fill="auto"/>
            <w:vAlign w:val="center"/>
          </w:tcPr>
          <w:p w14:paraId="4129B93C" w14:textId="777FF03B" w:rsidR="00D93509" w:rsidRPr="000655D7" w:rsidRDefault="006A6B83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考虑到前述答案选项已</w:t>
            </w:r>
            <w:r w:rsidR="004E31DE"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涵盖所识别的良好做法</w:t>
            </w:r>
            <w:r w:rsidR="00D079BD" w:rsidRPr="000655D7">
              <w:rPr>
                <w:rStyle w:val="Hyperlink"/>
                <w:rFonts w:ascii="宋体" w:eastAsia="宋体" w:hAnsi="宋体" w:cs="MS PGothic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D079BD"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因此</w:t>
            </w:r>
            <w:r w:rsidR="00D07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选择其他（</w:t>
            </w:r>
            <w:r w:rsidR="00D07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F</w:t>
            </w:r>
            <w:r w:rsidR="00D07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）将</w:t>
            </w:r>
            <w:r w:rsidR="00E76E8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不计入评分</w:t>
            </w:r>
            <w:r w:rsidR="00A4639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CA6BD8" w:rsidRPr="000655D7" w14:paraId="106E1DCF" w14:textId="77777777" w:rsidTr="00B43BFD">
        <w:trPr>
          <w:trHeight w:val="300"/>
        </w:trPr>
        <w:tc>
          <w:tcPr>
            <w:tcW w:w="1829" w:type="dxa"/>
            <w:shd w:val="clear" w:color="auto" w:fill="auto"/>
            <w:vAlign w:val="center"/>
          </w:tcPr>
          <w:p w14:paraId="2B6A3C83" w14:textId="6E884EEA" w:rsidR="00D93509" w:rsidRPr="000655D7" w:rsidRDefault="001F1340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2913" w:type="dxa"/>
            <w:gridSpan w:val="9"/>
            <w:shd w:val="clear" w:color="auto" w:fill="auto"/>
            <w:vAlign w:val="center"/>
          </w:tcPr>
          <w:p w14:paraId="25A0446F" w14:textId="5FA4E572" w:rsidR="00D93509" w:rsidRPr="000655D7" w:rsidRDefault="003E4B78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6B7A4C9D" w14:textId="77777777" w:rsidR="0067531F" w:rsidRPr="000655D7" w:rsidRDefault="0067531F" w:rsidP="00993A1D">
      <w:pPr>
        <w:pStyle w:val="Heading2"/>
        <w:tabs>
          <w:tab w:val="left" w:pos="12758"/>
        </w:tabs>
        <w:rPr>
          <w:rFonts w:eastAsia="宋体" w:cs="Arial"/>
          <w:lang w:eastAsia="zh-CN"/>
        </w:rPr>
      </w:pPr>
      <w:r w:rsidRPr="000655D7">
        <w:rPr>
          <w:rFonts w:eastAsia="宋体" w:cs="Arial"/>
          <w:lang w:eastAsia="zh-CN"/>
        </w:rPr>
        <w:br w:type="page"/>
      </w:r>
    </w:p>
    <w:p w14:paraId="4DDA08A3" w14:textId="54033049" w:rsidR="00D93509" w:rsidRPr="000655D7" w:rsidRDefault="004B1F6A">
      <w:pPr>
        <w:pStyle w:val="Heading2"/>
        <w:tabs>
          <w:tab w:val="left" w:pos="12758"/>
        </w:tabs>
        <w:rPr>
          <w:rFonts w:eastAsia="宋体" w:cs="Arial"/>
          <w:caps w:val="0"/>
          <w:color w:val="auto"/>
          <w:sz w:val="20"/>
          <w:szCs w:val="20"/>
          <w:lang w:eastAsia="zh-CN"/>
        </w:rPr>
      </w:pPr>
      <w:bookmarkStart w:id="24" w:name="_Toc135415299"/>
      <w:r w:rsidRPr="000655D7">
        <w:rPr>
          <w:rFonts w:eastAsia="宋体" w:cs="Arial"/>
          <w:lang w:eastAsia="zh-CN"/>
        </w:rPr>
        <w:lastRenderedPageBreak/>
        <w:t>第三方</w:t>
      </w:r>
      <w:r w:rsidR="00D66398" w:rsidRPr="000655D7">
        <w:rPr>
          <w:rFonts w:eastAsia="宋体" w:cs="Arial"/>
          <w:lang w:eastAsia="zh-CN"/>
        </w:rPr>
        <w:t>物业管理人</w:t>
      </w:r>
      <w:r w:rsidRPr="000655D7">
        <w:rPr>
          <w:rFonts w:eastAsia="宋体" w:cs="Arial"/>
          <w:lang w:eastAsia="zh-CN"/>
        </w:rPr>
        <w:t>的</w:t>
      </w:r>
      <w:r w:rsidR="00B8599B" w:rsidRPr="000655D7">
        <w:rPr>
          <w:rFonts w:eastAsia="宋体" w:cs="Arial"/>
          <w:lang w:eastAsia="zh-CN"/>
        </w:rPr>
        <w:t>监督程序</w:t>
      </w:r>
      <w:r w:rsidRPr="000655D7">
        <w:rPr>
          <w:rFonts w:eastAsia="宋体" w:cs="Arial"/>
          <w:lang w:eastAsia="zh-CN"/>
        </w:rPr>
        <w:t>[RE 8]</w:t>
      </w:r>
      <w:bookmarkEnd w:id="24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6"/>
        <w:gridCol w:w="1837"/>
        <w:gridCol w:w="1558"/>
        <w:gridCol w:w="3120"/>
        <w:gridCol w:w="709"/>
        <w:gridCol w:w="3396"/>
        <w:gridCol w:w="2267"/>
        <w:gridCol w:w="1991"/>
      </w:tblGrid>
      <w:tr w:rsidR="00B952FE" w:rsidRPr="000655D7" w14:paraId="23B16E48" w14:textId="77777777" w:rsidTr="001B3C02">
        <w:trPr>
          <w:gridBefore w:val="1"/>
          <w:wBefore w:w="6" w:type="dxa"/>
          <w:trHeight w:val="425"/>
        </w:trPr>
        <w:tc>
          <w:tcPr>
            <w:tcW w:w="1837" w:type="dxa"/>
            <w:vMerge w:val="restart"/>
            <w:shd w:val="clear" w:color="auto" w:fill="DFF5F9"/>
            <w:vAlign w:val="center"/>
            <w:hideMark/>
          </w:tcPr>
          <w:p w14:paraId="408A3ABE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11FC6996" w14:textId="77777777" w:rsidR="00203647" w:rsidRPr="000655D7" w:rsidRDefault="00203647" w:rsidP="00B9558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1B6B5BD0" w14:textId="77777777" w:rsidR="00D93509" w:rsidRPr="000655D7" w:rsidRDefault="004F5152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25" w:name="_Toc135415300"/>
            <w:r w:rsidRPr="000655D7">
              <w:rPr>
                <w:rFonts w:eastAsia="宋体"/>
                <w:lang w:val="en-GB"/>
              </w:rPr>
              <w:t>RE 8</w:t>
            </w:r>
            <w:bookmarkEnd w:id="25"/>
          </w:p>
        </w:tc>
        <w:tc>
          <w:tcPr>
            <w:tcW w:w="1558" w:type="dxa"/>
            <w:shd w:val="clear" w:color="auto" w:fill="DFF5F9"/>
            <w:vAlign w:val="center"/>
            <w:hideMark/>
          </w:tcPr>
          <w:p w14:paraId="00ADF682" w14:textId="41A23161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3120" w:type="dxa"/>
            <w:shd w:val="clear" w:color="auto" w:fill="DFF5F9"/>
            <w:vAlign w:val="center"/>
          </w:tcPr>
          <w:p w14:paraId="2CD698B1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sz w:val="22"/>
                <w:szCs w:val="22"/>
              </w:rPr>
              <w:t xml:space="preserve">OO 21, </w:t>
            </w:r>
            <w:r w:rsidR="00203647" w:rsidRPr="000655D7">
              <w:rPr>
                <w:rFonts w:eastAsia="宋体" w:cs="Arial"/>
                <w:b/>
                <w:sz w:val="22"/>
                <w:szCs w:val="22"/>
              </w:rPr>
              <w:t xml:space="preserve">OO </w:t>
            </w:r>
            <w:r w:rsidR="00203647" w:rsidRPr="000655D7">
              <w:rPr>
                <w:rFonts w:eastAsia="宋体" w:cs="Arial"/>
                <w:b/>
                <w:bCs/>
                <w:sz w:val="22"/>
                <w:szCs w:val="22"/>
              </w:rPr>
              <w:t>26</w:t>
            </w:r>
          </w:p>
        </w:tc>
        <w:tc>
          <w:tcPr>
            <w:tcW w:w="4105" w:type="dxa"/>
            <w:gridSpan w:val="2"/>
            <w:vMerge w:val="restart"/>
            <w:shd w:val="clear" w:color="auto" w:fill="DFF5F9"/>
            <w:vAlign w:val="center"/>
          </w:tcPr>
          <w:p w14:paraId="3FAC925F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  <w:r w:rsidRPr="000655D7">
              <w:rPr>
                <w:rFonts w:eastAsia="宋体" w:cs="Arial"/>
                <w:sz w:val="14"/>
                <w:szCs w:val="14"/>
                <w:lang w:eastAsia="zh-CN"/>
              </w:rPr>
              <w:t>分节</w:t>
            </w:r>
            <w:r w:rsidRPr="000655D7">
              <w:rPr>
                <w:rFonts w:eastAsia="宋体" w:cs="Arial"/>
                <w:sz w:val="14"/>
                <w:szCs w:val="14"/>
                <w:lang w:eastAsia="zh-CN"/>
              </w:rPr>
              <w:t xml:space="preserve"> </w:t>
            </w:r>
          </w:p>
          <w:p w14:paraId="5A782435" w14:textId="77777777" w:rsidR="00203647" w:rsidRPr="000655D7" w:rsidRDefault="00203647" w:rsidP="00B95587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4E11F7BE" w14:textId="7DC06F47" w:rsidR="00D93509" w:rsidRPr="000655D7" w:rsidRDefault="004F5152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第三方</w:t>
            </w:r>
            <w:r w:rsidR="00D66398" w:rsidRPr="000655D7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物业管理人</w:t>
            </w: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的</w:t>
            </w:r>
            <w:r w:rsidR="00B8599B" w:rsidRPr="000655D7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监督程序</w:t>
            </w:r>
          </w:p>
        </w:tc>
        <w:tc>
          <w:tcPr>
            <w:tcW w:w="2267" w:type="dxa"/>
            <w:vMerge w:val="restart"/>
            <w:shd w:val="clear" w:color="auto" w:fill="DFF5F9"/>
            <w:vAlign w:val="center"/>
            <w:hideMark/>
          </w:tcPr>
          <w:p w14:paraId="225A22D8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76F784BE" w14:textId="77777777" w:rsidR="00203647" w:rsidRPr="000655D7" w:rsidRDefault="00203647" w:rsidP="00B9558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10AC69C8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1, 4</w:t>
            </w:r>
          </w:p>
        </w:tc>
        <w:tc>
          <w:tcPr>
            <w:tcW w:w="1991" w:type="dxa"/>
            <w:vMerge w:val="restart"/>
            <w:shd w:val="clear" w:color="auto" w:fill="00B0F0"/>
            <w:vAlign w:val="center"/>
          </w:tcPr>
          <w:p w14:paraId="4162E1C4" w14:textId="77777777" w:rsidR="00D93509" w:rsidRPr="000655D7" w:rsidRDefault="004F5152">
            <w:pPr>
              <w:spacing w:line="240" w:lineRule="auto"/>
              <w:jc w:val="center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097BFA51" w14:textId="77777777" w:rsidR="00203647" w:rsidRPr="000655D7" w:rsidRDefault="00203647" w:rsidP="4C7C1CA1">
            <w:pPr>
              <w:spacing w:line="240" w:lineRule="auto"/>
              <w:jc w:val="center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743EAE4B" w14:textId="576ADBC9" w:rsidR="00D93509" w:rsidRPr="000655D7" w:rsidRDefault="00FD5221">
            <w:pPr>
              <w:spacing w:line="240" w:lineRule="auto"/>
              <w:jc w:val="center"/>
              <w:rPr>
                <w:rFonts w:eastAsia="宋体" w:cs="Arial"/>
                <w:b/>
                <w:bCs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5A7988" w:rsidRPr="000655D7" w14:paraId="698F079A" w14:textId="77777777" w:rsidTr="001B3C02">
        <w:trPr>
          <w:gridBefore w:val="1"/>
          <w:wBefore w:w="6" w:type="dxa"/>
          <w:trHeight w:val="426"/>
        </w:trPr>
        <w:tc>
          <w:tcPr>
            <w:tcW w:w="1837" w:type="dxa"/>
            <w:vMerge/>
            <w:vAlign w:val="center"/>
          </w:tcPr>
          <w:p w14:paraId="68E07D85" w14:textId="77777777" w:rsidR="00203647" w:rsidRPr="000655D7" w:rsidRDefault="00203647" w:rsidP="00B9558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8" w:type="dxa"/>
            <w:shd w:val="clear" w:color="auto" w:fill="DFF5F9"/>
            <w:vAlign w:val="center"/>
          </w:tcPr>
          <w:p w14:paraId="073C4E75" w14:textId="2016B351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3120" w:type="dxa"/>
            <w:shd w:val="clear" w:color="auto" w:fill="DFF5F9"/>
            <w:vAlign w:val="center"/>
          </w:tcPr>
          <w:p w14:paraId="2F9A8AA3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105" w:type="dxa"/>
            <w:gridSpan w:val="2"/>
            <w:vMerge/>
            <w:vAlign w:val="center"/>
          </w:tcPr>
          <w:p w14:paraId="56C56887" w14:textId="77777777" w:rsidR="00203647" w:rsidRPr="000655D7" w:rsidRDefault="00203647" w:rsidP="00B9558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2267" w:type="dxa"/>
            <w:vMerge/>
            <w:vAlign w:val="center"/>
          </w:tcPr>
          <w:p w14:paraId="6E47F0A9" w14:textId="77777777" w:rsidR="00203647" w:rsidRPr="000655D7" w:rsidRDefault="00203647" w:rsidP="00B9558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1" w:type="dxa"/>
            <w:vMerge/>
          </w:tcPr>
          <w:p w14:paraId="58E879A1" w14:textId="77777777" w:rsidR="00203647" w:rsidRPr="000655D7" w:rsidRDefault="00203647">
            <w:pPr>
              <w:rPr>
                <w:rFonts w:eastAsia="宋体" w:cs="Arial"/>
              </w:rPr>
            </w:pPr>
          </w:p>
        </w:tc>
      </w:tr>
      <w:tr w:rsidR="0032770C" w:rsidRPr="000655D7" w14:paraId="02897E68" w14:textId="77777777" w:rsidTr="001B3C02">
        <w:trPr>
          <w:trHeight w:val="567"/>
        </w:trPr>
        <w:tc>
          <w:tcPr>
            <w:tcW w:w="14884" w:type="dxa"/>
            <w:gridSpan w:val="8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F23914A" w14:textId="5A79FE0A" w:rsidR="00D93509" w:rsidRPr="000655D7" w:rsidRDefault="00B30F98">
            <w:pPr>
              <w:spacing w:line="276" w:lineRule="auto"/>
              <w:rPr>
                <w:rFonts w:eastAsia="宋体" w:cs="Arial"/>
                <w:b/>
                <w:bCs/>
                <w:lang w:eastAsia="zh-CN"/>
              </w:rPr>
            </w:pPr>
            <w:r w:rsidRPr="000655D7">
              <w:rPr>
                <w:rFonts w:eastAsia="宋体" w:cs="Arial"/>
                <w:b/>
                <w:bCs/>
                <w:lang w:eastAsia="zh-CN"/>
              </w:rPr>
              <w:t>在</w:t>
            </w:r>
            <w:r w:rsidR="000655D7" w:rsidRPr="000655D7">
              <w:fldChar w:fldCharType="begin"/>
            </w:r>
            <w:r w:rsidR="000655D7" w:rsidRPr="000655D7">
              <w:rPr>
                <w:lang w:eastAsia="zh-CN"/>
              </w:rPr>
              <w:instrText xml:space="preserve"> HYPERLINK "https://www.unpri.org/reporting-definitions" \h </w:instrText>
            </w:r>
            <w:r w:rsidR="000655D7" w:rsidRPr="000655D7">
              <w:fldChar w:fldCharType="separate"/>
            </w:r>
            <w:r w:rsidR="003B0EF8" w:rsidRPr="000655D7">
              <w:rPr>
                <w:rStyle w:val="Hyperlink"/>
                <w:rFonts w:eastAsia="宋体" w:cs="Arial"/>
                <w:b/>
                <w:bCs/>
                <w:lang w:eastAsia="zh-CN"/>
              </w:rPr>
              <w:t>监督</w:t>
            </w:r>
            <w:r w:rsidR="000655D7" w:rsidRPr="000655D7">
              <w:rPr>
                <w:rStyle w:val="Hyperlink"/>
                <w:rFonts w:eastAsia="宋体" w:cs="Arial"/>
                <w:b/>
                <w:bCs/>
                <w:lang w:eastAsia="zh-CN"/>
              </w:rPr>
              <w:fldChar w:fldCharType="end"/>
            </w:r>
            <w:r w:rsidRPr="000655D7">
              <w:rPr>
                <w:rFonts w:eastAsia="宋体" w:cs="Arial"/>
                <w:b/>
                <w:bCs/>
                <w:lang w:eastAsia="zh-CN"/>
              </w:rPr>
              <w:t>当前的</w:t>
            </w:r>
            <w:hyperlink r:id="rId48">
              <w:r w:rsidR="006260BF" w:rsidRPr="000655D7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第三方</w:t>
              </w:r>
              <w:r w:rsidR="00D66398" w:rsidRPr="000655D7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物业管理人</w:t>
              </w:r>
            </w:hyperlink>
            <w:r w:rsidRPr="000655D7">
              <w:rPr>
                <w:rFonts w:eastAsia="宋体" w:cs="Arial"/>
                <w:b/>
                <w:bCs/>
                <w:lang w:eastAsia="zh-CN"/>
              </w:rPr>
              <w:t>时，</w:t>
            </w:r>
            <w:r w:rsidR="003B0EF8" w:rsidRPr="000655D7">
              <w:rPr>
                <w:rFonts w:eastAsia="宋体" w:cs="Arial"/>
                <w:b/>
                <w:bCs/>
                <w:lang w:eastAsia="zh-CN"/>
              </w:rPr>
              <w:t>贵机构</w:t>
            </w:r>
            <w:r w:rsidRPr="000655D7">
              <w:rPr>
                <w:rFonts w:eastAsia="宋体" w:cs="Arial"/>
                <w:b/>
                <w:bCs/>
                <w:lang w:eastAsia="zh-CN"/>
              </w:rPr>
              <w:t>如何</w:t>
            </w:r>
            <w:r w:rsidR="00821749" w:rsidRPr="000655D7">
              <w:rPr>
                <w:rFonts w:eastAsia="宋体" w:cs="Arial"/>
                <w:b/>
                <w:bCs/>
                <w:lang w:eastAsia="zh-CN"/>
              </w:rPr>
              <w:t>纳入</w:t>
            </w:r>
            <w:hyperlink r:id="rId49" w:history="1">
              <w:r w:rsidR="001E38DD" w:rsidRPr="000655D7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实质性</w:t>
              </w:r>
              <w:r w:rsidR="001E38DD" w:rsidRPr="000655D7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ESG</w:t>
              </w:r>
              <w:r w:rsidR="001E38DD" w:rsidRPr="000655D7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因素</w:t>
              </w:r>
            </w:hyperlink>
            <w:r w:rsidRPr="000655D7">
              <w:rPr>
                <w:rFonts w:eastAsia="宋体" w:cs="Arial"/>
                <w:b/>
                <w:bCs/>
                <w:lang w:eastAsia="zh-CN"/>
              </w:rPr>
              <w:t>？</w:t>
            </w:r>
          </w:p>
        </w:tc>
      </w:tr>
      <w:tr w:rsidR="00554536" w:rsidRPr="000655D7" w14:paraId="67B02127" w14:textId="77777777" w:rsidTr="001B3C02">
        <w:trPr>
          <w:trHeight w:val="465"/>
        </w:trPr>
        <w:tc>
          <w:tcPr>
            <w:tcW w:w="7230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FC309EF" w14:textId="6F6E1C78" w:rsidR="00D93509" w:rsidRPr="000655D7" w:rsidRDefault="004F5152">
            <w:pPr>
              <w:pStyle w:val="ListParagraph"/>
              <w:numPr>
                <w:ilvl w:val="0"/>
                <w:numId w:val="35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(A) </w:t>
            </w:r>
            <w:r w:rsidR="00050451" w:rsidRPr="000655D7">
              <w:rPr>
                <w:rFonts w:eastAsia="宋体" w:cs="Arial"/>
                <w:lang w:eastAsia="zh-CN"/>
              </w:rPr>
              <w:t>我们</w:t>
            </w:r>
            <w:r w:rsidR="003B0EF8" w:rsidRPr="000655D7">
              <w:rPr>
                <w:rFonts w:eastAsia="宋体" w:cs="Arial"/>
                <w:lang w:eastAsia="zh-CN"/>
              </w:rPr>
              <w:t>监督</w:t>
            </w:r>
            <w:r w:rsidR="00486638" w:rsidRPr="000655D7">
              <w:rPr>
                <w:rFonts w:eastAsia="宋体" w:cs="Arial" w:hint="eastAsia"/>
                <w:lang w:eastAsia="zh-CN"/>
              </w:rPr>
              <w:t>实质性</w:t>
            </w:r>
            <w:hyperlink r:id="rId50" w:history="1">
              <w:r w:rsidR="002553C5" w:rsidRPr="000655D7">
                <w:rPr>
                  <w:rStyle w:val="Hyperlink"/>
                  <w:rFonts w:eastAsia="宋体" w:cs="Arial"/>
                  <w:lang w:eastAsia="zh-CN"/>
                </w:rPr>
                <w:t>环境因素</w:t>
              </w:r>
            </w:hyperlink>
            <w:r w:rsidR="00530A0A" w:rsidRPr="000655D7">
              <w:rPr>
                <w:rFonts w:eastAsia="宋体" w:cs="Arial"/>
                <w:lang w:eastAsia="zh-CN"/>
              </w:rPr>
              <w:t>的</w:t>
            </w:r>
            <w:r w:rsidR="00050451" w:rsidRPr="000655D7">
              <w:rPr>
                <w:rFonts w:eastAsia="宋体" w:cs="Arial"/>
                <w:lang w:eastAsia="zh-CN"/>
              </w:rPr>
              <w:t>定量和</w:t>
            </w:r>
            <w:r w:rsidR="00050451" w:rsidRPr="000655D7">
              <w:rPr>
                <w:rFonts w:eastAsia="宋体" w:cs="Arial"/>
                <w:lang w:eastAsia="zh-CN"/>
              </w:rPr>
              <w:t>/</w:t>
            </w:r>
            <w:r w:rsidR="00050451" w:rsidRPr="000655D7">
              <w:rPr>
                <w:rFonts w:eastAsia="宋体" w:cs="Arial"/>
                <w:lang w:eastAsia="zh-CN"/>
              </w:rPr>
              <w:t>或定性</w:t>
            </w:r>
            <w:r w:rsidR="002553C5" w:rsidRPr="000655D7">
              <w:rPr>
                <w:rFonts w:eastAsia="宋体" w:cs="Arial"/>
                <w:lang w:eastAsia="zh-CN"/>
              </w:rPr>
              <w:t>目标的</w:t>
            </w:r>
            <w:r w:rsidR="00050451" w:rsidRPr="000655D7">
              <w:rPr>
                <w:rFonts w:eastAsia="宋体" w:cs="Arial"/>
                <w:lang w:eastAsia="zh-CN"/>
              </w:rPr>
              <w:t>表现</w:t>
            </w:r>
          </w:p>
        </w:tc>
        <w:tc>
          <w:tcPr>
            <w:tcW w:w="765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86111D6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[</w:t>
            </w:r>
            <w:r w:rsidRPr="000655D7">
              <w:rPr>
                <w:rFonts w:eastAsia="宋体" w:cs="Arial"/>
                <w:lang w:eastAsia="zh-CN"/>
              </w:rPr>
              <w:t>下拉式</w:t>
            </w:r>
            <w:r w:rsidR="00E85358" w:rsidRPr="000655D7">
              <w:rPr>
                <w:rFonts w:eastAsia="宋体" w:cs="Arial"/>
                <w:lang w:eastAsia="zh-CN"/>
              </w:rPr>
              <w:t>清单</w:t>
            </w:r>
            <w:r w:rsidRPr="000655D7">
              <w:rPr>
                <w:rFonts w:eastAsia="宋体" w:cs="Arial"/>
                <w:lang w:eastAsia="zh-CN"/>
              </w:rPr>
              <w:t>]</w:t>
            </w:r>
          </w:p>
          <w:p w14:paraId="2EF5FA76" w14:textId="77777777" w:rsidR="00924541" w:rsidRPr="000655D7" w:rsidRDefault="00924541" w:rsidP="00924541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76F806B8" w14:textId="15139A3B" w:rsidR="003B0EF8" w:rsidRPr="000655D7" w:rsidRDefault="003B0EF8" w:rsidP="003B0EF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(1) </w:t>
            </w:r>
            <w:r w:rsidRPr="000655D7">
              <w:rPr>
                <w:rFonts w:eastAsia="宋体" w:cs="Arial"/>
                <w:lang w:eastAsia="zh-CN"/>
              </w:rPr>
              <w:t>对我们的所有第三方</w:t>
            </w:r>
            <w:r w:rsidR="00D66398" w:rsidRPr="000655D7">
              <w:rPr>
                <w:rFonts w:eastAsia="宋体" w:cs="Arial"/>
                <w:lang w:eastAsia="zh-CN"/>
              </w:rPr>
              <w:t>物业管理人</w:t>
            </w:r>
          </w:p>
          <w:p w14:paraId="2426C9F7" w14:textId="2C107FAF" w:rsidR="003B0EF8" w:rsidRPr="000655D7" w:rsidRDefault="003B0EF8" w:rsidP="003B0EF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(2)</w:t>
            </w:r>
            <w:r w:rsidR="008C4CA9" w:rsidRPr="000655D7">
              <w:rPr>
                <w:rFonts w:eastAsia="宋体" w:cs="Arial"/>
                <w:lang w:eastAsia="zh-CN"/>
              </w:rPr>
              <w:t xml:space="preserve"> </w:t>
            </w:r>
            <w:r w:rsidRPr="000655D7">
              <w:rPr>
                <w:rFonts w:eastAsia="宋体" w:cs="Arial"/>
                <w:lang w:eastAsia="zh-CN"/>
              </w:rPr>
              <w:t>对我们的多数第三方</w:t>
            </w:r>
            <w:r w:rsidR="00D66398" w:rsidRPr="000655D7">
              <w:rPr>
                <w:rFonts w:eastAsia="宋体" w:cs="Arial"/>
                <w:lang w:eastAsia="zh-CN"/>
              </w:rPr>
              <w:t>物业管理人</w:t>
            </w:r>
            <w:r w:rsidRPr="000655D7">
              <w:rPr>
                <w:rFonts w:eastAsia="宋体" w:cs="Arial"/>
                <w:lang w:eastAsia="zh-CN"/>
              </w:rPr>
              <w:t xml:space="preserve"> </w:t>
            </w:r>
          </w:p>
          <w:p w14:paraId="15292D00" w14:textId="0FFF2389" w:rsidR="00D93509" w:rsidRPr="000655D7" w:rsidRDefault="003B0EF8" w:rsidP="003B0EF8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(3) </w:t>
            </w:r>
            <w:r w:rsidRPr="000655D7">
              <w:rPr>
                <w:rFonts w:eastAsia="宋体" w:cs="Arial"/>
                <w:lang w:eastAsia="zh-CN"/>
              </w:rPr>
              <w:t>对我们的少数第三方</w:t>
            </w:r>
            <w:r w:rsidR="00D66398" w:rsidRPr="000655D7">
              <w:rPr>
                <w:rFonts w:eastAsia="宋体" w:cs="Arial"/>
                <w:lang w:eastAsia="zh-CN"/>
              </w:rPr>
              <w:t>物业管理人</w:t>
            </w:r>
          </w:p>
        </w:tc>
      </w:tr>
      <w:tr w:rsidR="00554536" w:rsidRPr="000655D7" w14:paraId="75314205" w14:textId="77777777" w:rsidTr="001B3C02">
        <w:trPr>
          <w:trHeight w:val="465"/>
        </w:trPr>
        <w:tc>
          <w:tcPr>
            <w:tcW w:w="7230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AF4D24C" w14:textId="3C6A074E" w:rsidR="00D93509" w:rsidRPr="000655D7" w:rsidRDefault="004F5152">
            <w:pPr>
              <w:pStyle w:val="ListParagraph"/>
              <w:numPr>
                <w:ilvl w:val="0"/>
                <w:numId w:val="35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(B) </w:t>
            </w:r>
            <w:r w:rsidR="00AC263E" w:rsidRPr="000655D7">
              <w:rPr>
                <w:rFonts w:eastAsia="宋体" w:cs="Arial"/>
                <w:lang w:eastAsia="zh-CN"/>
              </w:rPr>
              <w:t>我们</w:t>
            </w:r>
            <w:r w:rsidR="003B0EF8" w:rsidRPr="000655D7">
              <w:rPr>
                <w:rFonts w:eastAsia="宋体" w:cs="Arial"/>
                <w:lang w:eastAsia="zh-CN"/>
              </w:rPr>
              <w:t>监督</w:t>
            </w:r>
            <w:r w:rsidR="00486638" w:rsidRPr="000655D7">
              <w:rPr>
                <w:rFonts w:eastAsia="宋体" w:cs="Arial" w:hint="eastAsia"/>
                <w:lang w:eastAsia="zh-CN"/>
              </w:rPr>
              <w:t>实质性</w:t>
            </w:r>
            <w:hyperlink r:id="rId51" w:history="1">
              <w:r w:rsidR="009C5A22" w:rsidRPr="000655D7">
                <w:rPr>
                  <w:rStyle w:val="Hyperlink"/>
                  <w:rFonts w:eastAsia="宋体" w:cs="Arial"/>
                  <w:lang w:eastAsia="zh-CN"/>
                </w:rPr>
                <w:t>社会因素</w:t>
              </w:r>
            </w:hyperlink>
            <w:r w:rsidR="00AC263E" w:rsidRPr="000655D7">
              <w:rPr>
                <w:rFonts w:eastAsia="宋体" w:cs="Arial"/>
                <w:lang w:eastAsia="zh-CN"/>
              </w:rPr>
              <w:t>的定量和</w:t>
            </w:r>
            <w:r w:rsidR="00AC263E" w:rsidRPr="000655D7">
              <w:rPr>
                <w:rFonts w:eastAsia="宋体" w:cs="Arial"/>
                <w:lang w:eastAsia="zh-CN"/>
              </w:rPr>
              <w:t>/</w:t>
            </w:r>
            <w:r w:rsidR="00AC263E" w:rsidRPr="000655D7">
              <w:rPr>
                <w:rFonts w:eastAsia="宋体" w:cs="Arial"/>
                <w:lang w:eastAsia="zh-CN"/>
              </w:rPr>
              <w:t>或定性</w:t>
            </w:r>
            <w:r w:rsidR="009C5A22" w:rsidRPr="000655D7">
              <w:rPr>
                <w:rFonts w:eastAsia="宋体" w:cs="Arial"/>
                <w:lang w:eastAsia="zh-CN"/>
              </w:rPr>
              <w:t>目标</w:t>
            </w:r>
            <w:r w:rsidR="00530A0A" w:rsidRPr="000655D7">
              <w:rPr>
                <w:rFonts w:eastAsia="宋体" w:cs="Arial"/>
                <w:lang w:eastAsia="zh-CN"/>
              </w:rPr>
              <w:t>的</w:t>
            </w:r>
            <w:r w:rsidR="00AC263E" w:rsidRPr="000655D7">
              <w:rPr>
                <w:rFonts w:eastAsia="宋体" w:cs="Arial"/>
                <w:lang w:eastAsia="zh-CN"/>
              </w:rPr>
              <w:t>表现</w:t>
            </w:r>
          </w:p>
        </w:tc>
        <w:tc>
          <w:tcPr>
            <w:tcW w:w="765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D34947C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4536" w:rsidRPr="000655D7" w14:paraId="3F34DB11" w14:textId="77777777" w:rsidTr="001B3C02">
        <w:trPr>
          <w:trHeight w:val="465"/>
        </w:trPr>
        <w:tc>
          <w:tcPr>
            <w:tcW w:w="7230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DBEA602" w14:textId="4AA704FD" w:rsidR="00D93509" w:rsidRPr="000655D7" w:rsidRDefault="004F5152">
            <w:pPr>
              <w:pStyle w:val="ListParagraph"/>
              <w:numPr>
                <w:ilvl w:val="0"/>
                <w:numId w:val="35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(C) </w:t>
            </w:r>
            <w:r w:rsidR="00AC263E" w:rsidRPr="000655D7">
              <w:rPr>
                <w:rFonts w:eastAsia="宋体" w:cs="Arial"/>
                <w:lang w:eastAsia="zh-CN"/>
              </w:rPr>
              <w:t>我们</w:t>
            </w:r>
            <w:r w:rsidR="003B0EF8" w:rsidRPr="000655D7">
              <w:rPr>
                <w:rFonts w:eastAsia="宋体" w:cs="Arial"/>
                <w:lang w:eastAsia="zh-CN"/>
              </w:rPr>
              <w:t>监督</w:t>
            </w:r>
            <w:r w:rsidR="00486638" w:rsidRPr="000655D7">
              <w:rPr>
                <w:rFonts w:eastAsia="宋体" w:cs="Arial" w:hint="eastAsia"/>
                <w:lang w:eastAsia="zh-CN"/>
              </w:rPr>
              <w:t>实质性</w:t>
            </w:r>
            <w:hyperlink r:id="rId52" w:history="1">
              <w:r w:rsidR="009C5A22" w:rsidRPr="000655D7">
                <w:rPr>
                  <w:rStyle w:val="Hyperlink"/>
                  <w:rFonts w:eastAsia="宋体" w:cs="Arial"/>
                  <w:lang w:eastAsia="zh-CN"/>
                </w:rPr>
                <w:t>治理因素</w:t>
              </w:r>
            </w:hyperlink>
            <w:r w:rsidR="00FC1183" w:rsidRPr="000655D7">
              <w:rPr>
                <w:rFonts w:eastAsia="宋体" w:cs="Arial"/>
                <w:lang w:eastAsia="zh-CN"/>
              </w:rPr>
              <w:t>的</w:t>
            </w:r>
            <w:r w:rsidR="00AC263E" w:rsidRPr="000655D7">
              <w:rPr>
                <w:rFonts w:eastAsia="宋体" w:cs="Arial"/>
                <w:lang w:eastAsia="zh-CN"/>
              </w:rPr>
              <w:t>定量和</w:t>
            </w:r>
            <w:r w:rsidR="00AC263E" w:rsidRPr="000655D7">
              <w:rPr>
                <w:rFonts w:eastAsia="宋体" w:cs="Arial"/>
                <w:lang w:eastAsia="zh-CN"/>
              </w:rPr>
              <w:t>/</w:t>
            </w:r>
            <w:r w:rsidR="00AC263E" w:rsidRPr="000655D7">
              <w:rPr>
                <w:rFonts w:eastAsia="宋体" w:cs="Arial"/>
                <w:lang w:eastAsia="zh-CN"/>
              </w:rPr>
              <w:t>或定性</w:t>
            </w:r>
            <w:r w:rsidR="009C5A22" w:rsidRPr="000655D7">
              <w:rPr>
                <w:rFonts w:eastAsia="宋体" w:cs="Arial"/>
                <w:lang w:eastAsia="zh-CN"/>
              </w:rPr>
              <w:t>目标的</w:t>
            </w:r>
            <w:r w:rsidR="00AC263E" w:rsidRPr="000655D7">
              <w:rPr>
                <w:rFonts w:eastAsia="宋体" w:cs="Arial"/>
                <w:lang w:eastAsia="zh-CN"/>
              </w:rPr>
              <w:t>表现</w:t>
            </w:r>
          </w:p>
        </w:tc>
        <w:tc>
          <w:tcPr>
            <w:tcW w:w="765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5F3A605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0655D7">
              <w:rPr>
                <w:rFonts w:eastAsia="宋体" w:cs="Arial"/>
              </w:rPr>
              <w:t>[</w:t>
            </w:r>
            <w:proofErr w:type="spellStart"/>
            <w:r w:rsidRPr="000655D7">
              <w:rPr>
                <w:rFonts w:eastAsia="宋体" w:cs="Arial"/>
              </w:rPr>
              <w:t>同上</w:t>
            </w:r>
            <w:proofErr w:type="spellEnd"/>
            <w:r w:rsidRPr="000655D7">
              <w:rPr>
                <w:rFonts w:eastAsia="宋体" w:cs="Arial"/>
              </w:rPr>
              <w:t>]</w:t>
            </w:r>
          </w:p>
        </w:tc>
      </w:tr>
      <w:tr w:rsidR="00554536" w:rsidRPr="000655D7" w14:paraId="0C945FD2" w14:textId="77777777" w:rsidTr="001B3C02">
        <w:trPr>
          <w:trHeight w:val="465"/>
        </w:trPr>
        <w:tc>
          <w:tcPr>
            <w:tcW w:w="7230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9C4FF6D" w14:textId="4AB45CB4" w:rsidR="00D93509" w:rsidRPr="000655D7" w:rsidRDefault="004F5152">
            <w:pPr>
              <w:pStyle w:val="ListParagraph"/>
              <w:numPr>
                <w:ilvl w:val="0"/>
                <w:numId w:val="35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(D) </w:t>
            </w:r>
            <w:r w:rsidR="00AC263E" w:rsidRPr="000655D7">
              <w:rPr>
                <w:rFonts w:eastAsia="宋体" w:cs="Arial"/>
                <w:lang w:eastAsia="zh-CN"/>
              </w:rPr>
              <w:t>我们</w:t>
            </w:r>
            <w:r w:rsidR="003B0EF8" w:rsidRPr="000655D7">
              <w:rPr>
                <w:rFonts w:eastAsia="宋体" w:cs="Arial"/>
                <w:lang w:eastAsia="zh-CN"/>
              </w:rPr>
              <w:t>监督</w:t>
            </w:r>
            <w:r w:rsidR="00AC263E" w:rsidRPr="000655D7">
              <w:rPr>
                <w:rFonts w:eastAsia="宋体" w:cs="Arial"/>
                <w:lang w:eastAsia="zh-CN"/>
              </w:rPr>
              <w:t>租户</w:t>
            </w:r>
            <w:r w:rsidR="002E2517" w:rsidRPr="000655D7">
              <w:rPr>
                <w:rFonts w:eastAsia="宋体" w:cs="Arial" w:hint="eastAsia"/>
                <w:lang w:eastAsia="zh-CN"/>
              </w:rPr>
              <w:t>参与</w:t>
            </w:r>
            <w:r w:rsidR="00AC263E" w:rsidRPr="000655D7">
              <w:rPr>
                <w:rFonts w:eastAsia="宋体" w:cs="Arial"/>
                <w:lang w:eastAsia="zh-CN"/>
              </w:rPr>
              <w:t>的进展报告</w:t>
            </w:r>
          </w:p>
        </w:tc>
        <w:tc>
          <w:tcPr>
            <w:tcW w:w="765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587FA26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4536" w:rsidRPr="000655D7" w14:paraId="48E00DB4" w14:textId="77777777" w:rsidTr="001B3C02">
        <w:trPr>
          <w:trHeight w:val="465"/>
        </w:trPr>
        <w:tc>
          <w:tcPr>
            <w:tcW w:w="7230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32CB0DD" w14:textId="3840384B" w:rsidR="00D93509" w:rsidRPr="000655D7" w:rsidRDefault="004F5152">
            <w:pPr>
              <w:pStyle w:val="ListParagraph"/>
              <w:numPr>
                <w:ilvl w:val="0"/>
                <w:numId w:val="35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(E) </w:t>
            </w:r>
            <w:r w:rsidR="00AC263E" w:rsidRPr="000655D7">
              <w:rPr>
                <w:rFonts w:eastAsia="宋体" w:cs="Arial"/>
                <w:lang w:eastAsia="zh-CN"/>
              </w:rPr>
              <w:t>我们要求</w:t>
            </w:r>
            <w:r w:rsidR="00F552AD" w:rsidRPr="000655D7">
              <w:rPr>
                <w:rFonts w:eastAsia="宋体" w:cs="Arial"/>
                <w:lang w:eastAsia="zh-CN"/>
              </w:rPr>
              <w:t>至少每年</w:t>
            </w:r>
            <w:r w:rsidR="00D03CFF" w:rsidRPr="000655D7">
              <w:rPr>
                <w:rFonts w:eastAsia="宋体" w:cs="Arial"/>
                <w:lang w:eastAsia="zh-CN"/>
              </w:rPr>
              <w:t>正式报告</w:t>
            </w:r>
            <w:r w:rsidR="00F552AD" w:rsidRPr="000655D7">
              <w:rPr>
                <w:rFonts w:eastAsia="宋体" w:cs="Arial"/>
                <w:lang w:eastAsia="zh-CN"/>
              </w:rPr>
              <w:t>一次</w:t>
            </w:r>
            <w:r w:rsidR="00AC263E" w:rsidRPr="000655D7">
              <w:rPr>
                <w:rFonts w:eastAsia="宋体" w:cs="Arial"/>
                <w:lang w:eastAsia="zh-CN"/>
              </w:rPr>
              <w:t xml:space="preserve"> </w:t>
            </w:r>
          </w:p>
        </w:tc>
        <w:tc>
          <w:tcPr>
            <w:tcW w:w="765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489E341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</w:rPr>
              <w:t>[</w:t>
            </w:r>
            <w:proofErr w:type="spellStart"/>
            <w:r w:rsidRPr="000655D7">
              <w:rPr>
                <w:rFonts w:eastAsia="宋体" w:cs="Arial"/>
              </w:rPr>
              <w:t>同上</w:t>
            </w:r>
            <w:proofErr w:type="spellEnd"/>
            <w:r w:rsidRPr="000655D7">
              <w:rPr>
                <w:rFonts w:eastAsia="宋体" w:cs="Arial"/>
              </w:rPr>
              <w:t>]</w:t>
            </w:r>
          </w:p>
        </w:tc>
      </w:tr>
      <w:tr w:rsidR="00554536" w:rsidRPr="000655D7" w14:paraId="067901D8" w14:textId="77777777" w:rsidTr="001B3C02">
        <w:trPr>
          <w:trHeight w:val="465"/>
        </w:trPr>
        <w:tc>
          <w:tcPr>
            <w:tcW w:w="7230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67A8B1B" w14:textId="1BAF21AF" w:rsidR="00D93509" w:rsidRPr="000655D7" w:rsidRDefault="004F5152">
            <w:pPr>
              <w:pStyle w:val="ListParagraph"/>
              <w:numPr>
                <w:ilvl w:val="0"/>
                <w:numId w:val="35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(F) </w:t>
            </w:r>
            <w:r w:rsidR="00AC263E" w:rsidRPr="000655D7">
              <w:rPr>
                <w:rFonts w:eastAsia="宋体" w:cs="Arial"/>
                <w:lang w:eastAsia="zh-CN"/>
              </w:rPr>
              <w:t>我们与所有相关</w:t>
            </w:r>
            <w:r w:rsidR="00744697" w:rsidRPr="000655D7">
              <w:rPr>
                <w:rFonts w:eastAsia="宋体" w:cs="Arial"/>
                <w:lang w:eastAsia="zh-CN"/>
              </w:rPr>
              <w:t>利益相关方</w:t>
            </w:r>
            <w:r w:rsidR="00E90242" w:rsidRPr="000655D7">
              <w:rPr>
                <w:rFonts w:eastAsia="宋体" w:cs="Arial"/>
                <w:lang w:eastAsia="zh-CN"/>
              </w:rPr>
              <w:t>讨论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1E38DD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因素</w:t>
            </w:r>
            <w:r w:rsidR="0037519F" w:rsidRPr="000655D7">
              <w:rPr>
                <w:rFonts w:eastAsia="宋体" w:cs="Arial" w:hint="eastAsia"/>
                <w:lang w:eastAsia="zh-CN"/>
              </w:rPr>
              <w:t>，</w:t>
            </w:r>
            <w:r w:rsidR="0037519F" w:rsidRPr="000655D7">
              <w:rPr>
                <w:rFonts w:eastAsia="宋体" w:cs="Arial"/>
                <w:lang w:eastAsia="zh-CN"/>
              </w:rPr>
              <w:t>至少每年一次</w:t>
            </w:r>
          </w:p>
        </w:tc>
        <w:tc>
          <w:tcPr>
            <w:tcW w:w="765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637670C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4536" w:rsidRPr="000655D7" w14:paraId="78E73007" w14:textId="77777777" w:rsidTr="001B3C02">
        <w:trPr>
          <w:trHeight w:val="465"/>
        </w:trPr>
        <w:tc>
          <w:tcPr>
            <w:tcW w:w="7230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B485DB5" w14:textId="4A02F2C5" w:rsidR="00D93509" w:rsidRPr="000655D7" w:rsidRDefault="004F5152">
            <w:pPr>
              <w:pStyle w:val="ListParagraph"/>
              <w:numPr>
                <w:ilvl w:val="0"/>
                <w:numId w:val="35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(G) </w:t>
            </w:r>
            <w:r w:rsidR="00AC263E" w:rsidRPr="000655D7">
              <w:rPr>
                <w:rFonts w:eastAsia="宋体" w:cs="Arial"/>
                <w:lang w:eastAsia="zh-CN"/>
              </w:rPr>
              <w:t>我们</w:t>
            </w:r>
            <w:r w:rsidR="009E2A69" w:rsidRPr="000655D7">
              <w:rPr>
                <w:rFonts w:eastAsia="宋体" w:cs="Arial"/>
                <w:lang w:eastAsia="zh-CN"/>
              </w:rPr>
              <w:t>根据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1E38DD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因素</w:t>
            </w:r>
            <w:r w:rsidR="009E2A69" w:rsidRPr="000655D7">
              <w:rPr>
                <w:rFonts w:eastAsia="宋体" w:cs="Arial"/>
                <w:lang w:eastAsia="zh-CN"/>
              </w:rPr>
              <w:t>的目标</w:t>
            </w:r>
            <w:r w:rsidR="008F460B" w:rsidRPr="000655D7">
              <w:rPr>
                <w:rFonts w:eastAsia="宋体" w:cs="Arial"/>
                <w:lang w:eastAsia="zh-CN"/>
              </w:rPr>
              <w:t>和</w:t>
            </w:r>
            <w:r w:rsidR="008F460B" w:rsidRPr="000655D7">
              <w:rPr>
                <w:rFonts w:eastAsia="宋体" w:cs="Arial"/>
                <w:lang w:eastAsia="zh-CN"/>
              </w:rPr>
              <w:t>/</w:t>
            </w:r>
            <w:r w:rsidR="008F460B" w:rsidRPr="000655D7">
              <w:rPr>
                <w:rFonts w:eastAsia="宋体" w:cs="Arial"/>
                <w:lang w:eastAsia="zh-CN"/>
              </w:rPr>
              <w:t>或</w:t>
            </w:r>
            <w:r w:rsidR="003E6724" w:rsidRPr="000655D7">
              <w:rPr>
                <w:rFonts w:eastAsia="宋体" w:cs="Arial"/>
                <w:lang w:eastAsia="zh-CN"/>
              </w:rPr>
              <w:t>与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1E38DD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因素</w:t>
            </w:r>
            <w:r w:rsidR="003E6724" w:rsidRPr="000655D7">
              <w:rPr>
                <w:rFonts w:eastAsia="宋体" w:cs="Arial"/>
                <w:lang w:eastAsia="zh-CN"/>
              </w:rPr>
              <w:t>相关的</w:t>
            </w:r>
            <w:r w:rsidR="00AC263E" w:rsidRPr="000655D7">
              <w:rPr>
                <w:rFonts w:eastAsia="宋体" w:cs="Arial"/>
                <w:lang w:eastAsia="zh-CN"/>
              </w:rPr>
              <w:t>财务激励</w:t>
            </w:r>
            <w:r w:rsidR="00D03CFF" w:rsidRPr="000655D7">
              <w:rPr>
                <w:rFonts w:eastAsia="宋体" w:cs="Arial"/>
                <w:lang w:eastAsia="zh-CN"/>
              </w:rPr>
              <w:t>架构</w:t>
            </w:r>
            <w:r w:rsidR="00AC263E" w:rsidRPr="000655D7">
              <w:rPr>
                <w:rFonts w:eastAsia="宋体" w:cs="Arial"/>
                <w:lang w:eastAsia="zh-CN"/>
              </w:rPr>
              <w:t>，对</w:t>
            </w:r>
            <w:r w:rsidR="003E7668" w:rsidRPr="000655D7">
              <w:rPr>
                <w:rFonts w:eastAsia="宋体" w:cs="Arial"/>
                <w:lang w:eastAsia="zh-CN"/>
              </w:rPr>
              <w:t>第三方</w:t>
            </w:r>
            <w:r w:rsidR="00D66398" w:rsidRPr="000655D7">
              <w:rPr>
                <w:rFonts w:eastAsia="宋体" w:cs="Arial"/>
                <w:lang w:eastAsia="zh-CN"/>
              </w:rPr>
              <w:t>物业管理人</w:t>
            </w:r>
            <w:r w:rsidR="002174B9" w:rsidRPr="000655D7">
              <w:rPr>
                <w:rFonts w:eastAsia="宋体" w:cs="Arial"/>
                <w:lang w:eastAsia="zh-CN"/>
              </w:rPr>
              <w:t>进行</w:t>
            </w:r>
            <w:r w:rsidR="00AC263E" w:rsidRPr="000655D7">
              <w:rPr>
                <w:rFonts w:eastAsia="宋体" w:cs="Arial"/>
                <w:lang w:eastAsia="zh-CN"/>
              </w:rPr>
              <w:t>绩效</w:t>
            </w:r>
            <w:r w:rsidR="00D03CFF" w:rsidRPr="000655D7">
              <w:rPr>
                <w:rFonts w:eastAsia="宋体" w:cs="Arial"/>
                <w:lang w:eastAsia="zh-CN"/>
              </w:rPr>
              <w:t>评估</w:t>
            </w:r>
          </w:p>
        </w:tc>
        <w:tc>
          <w:tcPr>
            <w:tcW w:w="765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23FE954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</w:rPr>
              <w:t>[</w:t>
            </w:r>
            <w:proofErr w:type="spellStart"/>
            <w:r w:rsidRPr="000655D7">
              <w:rPr>
                <w:rFonts w:eastAsia="宋体" w:cs="Arial"/>
              </w:rPr>
              <w:t>同上</w:t>
            </w:r>
            <w:proofErr w:type="spellEnd"/>
            <w:r w:rsidRPr="000655D7">
              <w:rPr>
                <w:rFonts w:eastAsia="宋体" w:cs="Arial"/>
              </w:rPr>
              <w:t>]</w:t>
            </w:r>
          </w:p>
        </w:tc>
      </w:tr>
      <w:tr w:rsidR="00554536" w:rsidRPr="000655D7" w14:paraId="2F86064E" w14:textId="77777777" w:rsidTr="001B3C02">
        <w:trPr>
          <w:trHeight w:val="465"/>
        </w:trPr>
        <w:tc>
          <w:tcPr>
            <w:tcW w:w="7230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82A67B0" w14:textId="5D45EC71" w:rsidR="00D93509" w:rsidRPr="000655D7" w:rsidRDefault="004F5152">
            <w:pPr>
              <w:pStyle w:val="ListParagraph"/>
              <w:numPr>
                <w:ilvl w:val="0"/>
                <w:numId w:val="35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lastRenderedPageBreak/>
              <w:t xml:space="preserve">(H) </w:t>
            </w:r>
            <w:r w:rsidR="00AC263E" w:rsidRPr="000655D7">
              <w:rPr>
                <w:rFonts w:eastAsia="宋体" w:cs="Arial"/>
                <w:lang w:eastAsia="zh-CN"/>
              </w:rPr>
              <w:t>我们</w:t>
            </w:r>
            <w:r w:rsidR="00D03CFF" w:rsidRPr="000655D7">
              <w:rPr>
                <w:rFonts w:eastAsia="宋体" w:cs="Arial"/>
                <w:lang w:eastAsia="zh-CN"/>
              </w:rPr>
              <w:t>由</w:t>
            </w:r>
            <w:r w:rsidR="00AC263E" w:rsidRPr="000655D7">
              <w:rPr>
                <w:rFonts w:eastAsia="宋体" w:cs="Arial"/>
                <w:lang w:eastAsia="zh-CN"/>
              </w:rPr>
              <w:t>内部</w:t>
            </w:r>
            <w:r w:rsidR="00B27EDD" w:rsidRPr="000655D7">
              <w:rPr>
                <w:rFonts w:eastAsia="宋体" w:cs="Arial"/>
                <w:lang w:eastAsia="zh-CN"/>
              </w:rPr>
              <w:t>或</w:t>
            </w:r>
            <w:r w:rsidR="00AC263E" w:rsidRPr="000655D7">
              <w:rPr>
                <w:rFonts w:eastAsia="宋体" w:cs="Arial"/>
                <w:lang w:eastAsia="zh-CN"/>
              </w:rPr>
              <w:t>外部人员</w:t>
            </w:r>
            <w:r w:rsidR="009E5BDE" w:rsidRPr="000655D7">
              <w:rPr>
                <w:rFonts w:eastAsia="宋体" w:cs="Arial"/>
                <w:lang w:eastAsia="zh-CN"/>
              </w:rPr>
              <w:t>进行实地考察</w:t>
            </w:r>
            <w:r w:rsidR="002C3B3E" w:rsidRPr="000655D7">
              <w:rPr>
                <w:rFonts w:eastAsia="宋体" w:cs="Arial" w:hint="eastAsia"/>
                <w:lang w:eastAsia="zh-CN"/>
              </w:rPr>
              <w:t>，</w:t>
            </w:r>
            <w:r w:rsidR="002C3B3E" w:rsidRPr="000655D7">
              <w:rPr>
                <w:rFonts w:eastAsia="宋体" w:cs="Arial"/>
                <w:lang w:eastAsia="zh-CN"/>
              </w:rPr>
              <w:t>至少每年一次</w:t>
            </w:r>
          </w:p>
        </w:tc>
        <w:tc>
          <w:tcPr>
            <w:tcW w:w="765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DD8C18C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4536" w:rsidRPr="000655D7" w14:paraId="4E2DA1B7" w14:textId="77777777" w:rsidTr="001B3C02">
        <w:trPr>
          <w:trHeight w:val="465"/>
        </w:trPr>
        <w:tc>
          <w:tcPr>
            <w:tcW w:w="7230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3ACAE49" w14:textId="77777777" w:rsidR="00D93509" w:rsidRPr="000655D7" w:rsidRDefault="004F5152">
            <w:pPr>
              <w:pStyle w:val="ListParagraph"/>
              <w:numPr>
                <w:ilvl w:val="0"/>
                <w:numId w:val="35"/>
              </w:numPr>
              <w:spacing w:line="276" w:lineRule="auto"/>
              <w:textAlignment w:val="baseline"/>
              <w:rPr>
                <w:rFonts w:eastAsia="宋体" w:cs="Arial"/>
                <w:shd w:val="clear" w:color="auto" w:fill="FFFFFF"/>
              </w:rPr>
            </w:pPr>
            <w:r w:rsidRPr="000655D7">
              <w:rPr>
                <w:rFonts w:eastAsia="宋体" w:cs="Arial"/>
              </w:rPr>
              <w:t xml:space="preserve">(I) </w:t>
            </w:r>
            <w:proofErr w:type="spellStart"/>
            <w:r w:rsidR="00AC263E" w:rsidRPr="000655D7">
              <w:rPr>
                <w:rFonts w:eastAsia="宋体" w:cs="Arial"/>
                <w:shd w:val="clear" w:color="auto" w:fill="FFFFFF"/>
              </w:rPr>
              <w:t>其他</w:t>
            </w:r>
            <w:proofErr w:type="spellEnd"/>
          </w:p>
          <w:p w14:paraId="52A6F917" w14:textId="278CC509" w:rsidR="00D93509" w:rsidRPr="000655D7" w:rsidRDefault="00D03CFF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hd w:val="clear" w:color="auto" w:fill="FFFFFF"/>
                <w:lang w:eastAsia="zh-CN"/>
              </w:rPr>
            </w:pPr>
            <w:r w:rsidRPr="000655D7">
              <w:rPr>
                <w:rFonts w:eastAsia="宋体" w:cs="Arial"/>
                <w:shd w:val="clear" w:color="auto" w:fill="FFFFFF"/>
                <w:lang w:eastAsia="zh-CN"/>
              </w:rPr>
              <w:t>请说明：</w:t>
            </w:r>
            <w:r w:rsidR="00FF2DBC" w:rsidRPr="000655D7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="0018793F" w:rsidRPr="000655D7">
              <w:rPr>
                <w:rFonts w:eastAsia="宋体" w:cs="Arial"/>
                <w:shd w:val="clear" w:color="auto" w:fill="FFFFFF"/>
                <w:lang w:eastAsia="zh-CN"/>
              </w:rPr>
              <w:t>[</w:t>
            </w:r>
            <w:r w:rsidR="00900CAD" w:rsidRPr="000655D7">
              <w:rPr>
                <w:rFonts w:eastAsia="宋体" w:cs="Arial"/>
                <w:shd w:val="clear" w:color="auto" w:fill="FFFFFF"/>
                <w:lang w:eastAsia="zh-CN"/>
              </w:rPr>
              <w:t>必填</w:t>
            </w:r>
            <w:r w:rsidR="00A77C84" w:rsidRPr="000655D7">
              <w:rPr>
                <w:rFonts w:eastAsia="宋体" w:cs="Arial"/>
                <w:shd w:val="clear" w:color="auto" w:fill="FFFFFF"/>
                <w:lang w:eastAsia="zh-CN"/>
              </w:rPr>
              <w:t>自由文本</w:t>
            </w:r>
            <w:r w:rsidR="007475DE" w:rsidRPr="000655D7">
              <w:rPr>
                <w:rFonts w:eastAsia="宋体" w:cs="Arial"/>
                <w:shd w:val="clear" w:color="auto" w:fill="FFFFFF"/>
                <w:lang w:eastAsia="zh-CN"/>
              </w:rPr>
              <w:t>：小</w:t>
            </w:r>
            <w:r w:rsidR="007475DE" w:rsidRPr="000655D7">
              <w:rPr>
                <w:rFonts w:eastAsia="宋体" w:cs="Arial"/>
                <w:shd w:val="clear" w:color="auto" w:fill="FFFFFF"/>
                <w:lang w:eastAsia="zh-CN"/>
              </w:rPr>
              <w:t>]</w:t>
            </w:r>
          </w:p>
        </w:tc>
        <w:tc>
          <w:tcPr>
            <w:tcW w:w="765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AAEC7A3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</w:rPr>
              <w:t>[</w:t>
            </w:r>
            <w:proofErr w:type="spellStart"/>
            <w:r w:rsidRPr="000655D7">
              <w:rPr>
                <w:rFonts w:eastAsia="宋体" w:cs="Arial"/>
              </w:rPr>
              <w:t>同上</w:t>
            </w:r>
            <w:proofErr w:type="spellEnd"/>
            <w:r w:rsidRPr="000655D7">
              <w:rPr>
                <w:rFonts w:eastAsia="宋体" w:cs="Arial"/>
              </w:rPr>
              <w:t>]</w:t>
            </w:r>
          </w:p>
        </w:tc>
      </w:tr>
      <w:tr w:rsidR="0032770C" w:rsidRPr="000655D7" w14:paraId="225F0304" w14:textId="77777777" w:rsidTr="001B3C02">
        <w:trPr>
          <w:trHeight w:val="465"/>
        </w:trPr>
        <w:tc>
          <w:tcPr>
            <w:tcW w:w="14884" w:type="dxa"/>
            <w:gridSpan w:val="8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7A1B9BB" w14:textId="6E284BA7" w:rsidR="00D93509" w:rsidRPr="000655D7" w:rsidRDefault="004F5152">
            <w:pPr>
              <w:pStyle w:val="ListParagraph"/>
              <w:numPr>
                <w:ilvl w:val="0"/>
                <w:numId w:val="27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 xml:space="preserve">(J) 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我们在</w:t>
            </w:r>
            <w:r w:rsidR="003B0EF8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监督</w:t>
            </w:r>
            <w:r w:rsidR="0038060F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第三方</w:t>
            </w:r>
            <w:r w:rsidR="00D66398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物业管理人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时</w:t>
            </w:r>
            <w:r w:rsidR="00D03CFF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未纳入</w:t>
            </w:r>
            <w:r w:rsidR="001E38DD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实质性</w:t>
            </w:r>
            <w:r w:rsidR="001E38DD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因素</w:t>
            </w:r>
          </w:p>
        </w:tc>
      </w:tr>
      <w:tr w:rsidR="0032770C" w:rsidRPr="000655D7" w14:paraId="4B5C023F" w14:textId="77777777" w:rsidTr="001B3C02">
        <w:trPr>
          <w:trHeight w:val="300"/>
        </w:trPr>
        <w:tc>
          <w:tcPr>
            <w:tcW w:w="14884" w:type="dxa"/>
            <w:gridSpan w:val="8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32038041" w14:textId="77777777" w:rsidR="00993A1D" w:rsidRPr="000655D7" w:rsidRDefault="00993A1D" w:rsidP="00B95587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993A1D" w:rsidRPr="000655D7" w14:paraId="5A288BE5" w14:textId="77777777" w:rsidTr="001B3C02">
        <w:trPr>
          <w:trHeight w:val="300"/>
        </w:trPr>
        <w:tc>
          <w:tcPr>
            <w:tcW w:w="14884" w:type="dxa"/>
            <w:gridSpan w:val="8"/>
            <w:shd w:val="clear" w:color="auto" w:fill="0070C0"/>
            <w:vAlign w:val="center"/>
          </w:tcPr>
          <w:p w14:paraId="23CF136A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993A1D" w:rsidRPr="000655D7" w14:paraId="4766BCAF" w14:textId="77777777" w:rsidTr="001B3C02">
        <w:trPr>
          <w:trHeight w:val="300"/>
        </w:trPr>
        <w:tc>
          <w:tcPr>
            <w:tcW w:w="1843" w:type="dxa"/>
            <w:gridSpan w:val="2"/>
            <w:shd w:val="clear" w:color="auto" w:fill="auto"/>
            <w:vAlign w:val="center"/>
          </w:tcPr>
          <w:p w14:paraId="608BA77B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1" w:type="dxa"/>
            <w:gridSpan w:val="6"/>
            <w:shd w:val="clear" w:color="auto" w:fill="auto"/>
            <w:vAlign w:val="center"/>
          </w:tcPr>
          <w:p w14:paraId="68A50AF9" w14:textId="4A806040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9B740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旨在说明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签署方采用何种方法来</w:t>
            </w:r>
            <w:r w:rsidR="00451F2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考察</w:t>
            </w:r>
            <w:r w:rsidR="004F071A" w:rsidRPr="000655D7">
              <w:rPr>
                <w:rFonts w:eastAsia="宋体" w:cs="Arial"/>
                <w:sz w:val="16"/>
                <w:szCs w:val="16"/>
                <w:lang w:eastAsia="zh-CN"/>
              </w:rPr>
              <w:t>第三方</w:t>
            </w:r>
            <w:r w:rsidR="00D663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="00895FF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451F2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绩效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，以及如何与</w:t>
            </w:r>
            <w:r w:rsidR="00997963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他们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合作以</w:t>
            </w:r>
            <w:r w:rsidR="00F674DD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提升</w:t>
            </w:r>
            <w:r w:rsidR="00451F2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绩效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，使</w:t>
            </w:r>
            <w:r w:rsidR="00451F2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之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</w:t>
            </w:r>
            <w:r w:rsidR="00F65E9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内部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负责任投资做法保持一致。对于将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地产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管理外包给第三方</w:t>
            </w:r>
            <w:r w:rsidR="00D663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554F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房地产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投资者</w:t>
            </w:r>
            <w:r w:rsidR="00451F2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而言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，在其</w:t>
            </w:r>
            <w:r w:rsidR="003B0E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监督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方法中考虑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393999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认为是</w:t>
            </w:r>
            <w:r w:rsidR="00CF1CA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="2BEDD23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1EA2E4E0" w14:textId="77777777" w:rsidR="00993A1D" w:rsidRPr="000655D7" w:rsidRDefault="00993A1D" w:rsidP="00993A1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A3326DC" w14:textId="39F950B7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由于日常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地产</w:t>
            </w:r>
            <w:r w:rsidR="00F65E9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常被外包给第三方</w:t>
            </w:r>
            <w:r w:rsidR="00D663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的成功管理包括</w:t>
            </w:r>
            <w:r w:rsidR="00BD7A18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设有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明确流程</w:t>
            </w:r>
            <w:r w:rsidR="00F65E9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，以确定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投资者</w:t>
            </w:r>
            <w:r w:rsidR="008A59F9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将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如何评估和监督管理人</w:t>
            </w:r>
            <w:r w:rsidR="00554F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及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</w:t>
            </w:r>
            <w:r w:rsidR="00895FF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554F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绩效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993A1D" w:rsidRPr="000655D7" w14:paraId="68F9A9D8" w14:textId="77777777" w:rsidTr="001B3C02">
        <w:trPr>
          <w:trHeight w:val="300"/>
        </w:trPr>
        <w:tc>
          <w:tcPr>
            <w:tcW w:w="1843" w:type="dxa"/>
            <w:gridSpan w:val="2"/>
            <w:shd w:val="clear" w:color="auto" w:fill="auto"/>
            <w:vAlign w:val="center"/>
          </w:tcPr>
          <w:p w14:paraId="4B615B97" w14:textId="58030E99" w:rsidR="00D93509" w:rsidRPr="000655D7" w:rsidRDefault="0068606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1" w:type="dxa"/>
            <w:gridSpan w:val="6"/>
            <w:shd w:val="clear" w:color="auto" w:fill="auto"/>
            <w:vAlign w:val="center"/>
          </w:tcPr>
          <w:p w14:paraId="71039DC6" w14:textId="2C9A51AD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本节仅适用于</w:t>
            </w:r>
            <w:r w:rsidR="002F253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地产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管理外包给第三方</w:t>
            </w:r>
            <w:r w:rsidR="00D663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的情况</w:t>
            </w:r>
            <w:r w:rsidR="00C631B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</w:t>
            </w:r>
            <w:r w:rsidR="00FF346D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组织概况</w:t>
            </w:r>
            <w:r w:rsidR="00FF346D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模块中所报告。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32D5E49B" w14:textId="52AFE154" w:rsidR="00554F9F" w:rsidRPr="000655D7" w:rsidRDefault="00554F9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42BF1E4" w14:textId="404B23DF" w:rsidR="00554F9F" w:rsidRPr="000655D7" w:rsidRDefault="00554F9F" w:rsidP="00554F9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如果签署方内部自行管理所有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地产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，则该指标不适用。如果签署方在内部管理部分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地产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并将其他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地产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的管理外包，则只需考虑外包的资产。</w:t>
            </w:r>
          </w:p>
          <w:p w14:paraId="0C6FD550" w14:textId="77777777" w:rsidR="00554F9F" w:rsidRPr="000655D7" w:rsidRDefault="00554F9F" w:rsidP="00554F9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064373F" w14:textId="18DD380A" w:rsidR="00554F9F" w:rsidRPr="000655D7" w:rsidRDefault="00554F9F" w:rsidP="00554F9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多数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第三方</w:t>
            </w:r>
            <w:r w:rsidR="00D663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是指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≥50%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，少数是指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&lt;50%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477849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各答案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选项的覆盖面应</w:t>
            </w:r>
            <w:r w:rsidR="00477849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第三方</w:t>
            </w:r>
            <w:r w:rsidR="00D663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="00477849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的数量为准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163D220" w14:textId="77777777" w:rsidR="00993A1D" w:rsidRPr="000655D7" w:rsidRDefault="00993A1D" w:rsidP="00993A1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D80F2C2" w14:textId="7FF8242C" w:rsidR="00D93509" w:rsidRPr="000655D7" w:rsidRDefault="0099796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993A1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我们进行实地考察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993A1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是指对潜在资产或投资组合公司的运营地点进行实际考察。</w:t>
            </w:r>
          </w:p>
          <w:p w14:paraId="36EDF436" w14:textId="77777777" w:rsidR="009D3857" w:rsidRPr="000655D7" w:rsidRDefault="009D3857" w:rsidP="00993A1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1BE9F7F" w14:textId="5ED685FC" w:rsidR="00D93509" w:rsidRPr="000655D7" w:rsidRDefault="0099796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993A1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租户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993A1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是指占用房屋、办公室、工业区或类似场所的个人或团体。</w:t>
            </w:r>
          </w:p>
        </w:tc>
      </w:tr>
      <w:tr w:rsidR="00993A1D" w:rsidRPr="000655D7" w14:paraId="745F21A9" w14:textId="77777777" w:rsidTr="001B3C02">
        <w:trPr>
          <w:trHeight w:val="300"/>
        </w:trPr>
        <w:tc>
          <w:tcPr>
            <w:tcW w:w="1843" w:type="dxa"/>
            <w:gridSpan w:val="2"/>
            <w:shd w:val="clear" w:color="auto" w:fill="auto"/>
            <w:vAlign w:val="center"/>
          </w:tcPr>
          <w:p w14:paraId="4CF5B416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1" w:type="dxa"/>
            <w:gridSpan w:val="6"/>
            <w:shd w:val="clear" w:color="auto" w:fill="auto"/>
            <w:vAlign w:val="center"/>
          </w:tcPr>
          <w:p w14:paraId="090A8A0F" w14:textId="0716F52F" w:rsidR="00D93509" w:rsidRPr="000655D7" w:rsidRDefault="00686065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如需进一步指引，</w:t>
            </w:r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53" w:history="1">
              <w:r w:rsidR="00463599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负责任投资简介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：房地产</w:t>
              </w:r>
            </w:hyperlink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993A1D" w:rsidRPr="000655D7" w14:paraId="70660EB3" w14:textId="77777777" w:rsidTr="001B3C02">
        <w:trPr>
          <w:trHeight w:val="300"/>
        </w:trPr>
        <w:tc>
          <w:tcPr>
            <w:tcW w:w="1843" w:type="dxa"/>
            <w:gridSpan w:val="2"/>
            <w:shd w:val="clear" w:color="auto" w:fill="auto"/>
            <w:vAlign w:val="center"/>
          </w:tcPr>
          <w:p w14:paraId="009B43CA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参考其他标准</w:t>
            </w:r>
            <w:proofErr w:type="spellEnd"/>
          </w:p>
        </w:tc>
        <w:tc>
          <w:tcPr>
            <w:tcW w:w="13041" w:type="dxa"/>
            <w:gridSpan w:val="6"/>
            <w:shd w:val="clear" w:color="auto" w:fill="auto"/>
            <w:vAlign w:val="center"/>
          </w:tcPr>
          <w:p w14:paraId="5F84455E" w14:textId="461BE6E3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GRESB </w:t>
            </w:r>
            <w:r w:rsidR="006A1F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2022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房地产评估</w:t>
            </w:r>
            <w:r w:rsidR="00554F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SE7.1 </w:t>
            </w:r>
            <w:r w:rsidR="000841AF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74469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利益相关方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参与部分</w:t>
            </w:r>
            <w:r w:rsidR="000841AF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</w:p>
        </w:tc>
      </w:tr>
      <w:tr w:rsidR="00993A1D" w:rsidRPr="000655D7" w14:paraId="68769ADF" w14:textId="77777777" w:rsidTr="001B3C02">
        <w:trPr>
          <w:trHeight w:val="300"/>
        </w:trPr>
        <w:tc>
          <w:tcPr>
            <w:tcW w:w="14884" w:type="dxa"/>
            <w:gridSpan w:val="8"/>
            <w:shd w:val="clear" w:color="auto" w:fill="0070C0"/>
            <w:vAlign w:val="center"/>
          </w:tcPr>
          <w:p w14:paraId="164ECF62" w14:textId="77777777" w:rsidR="00D93509" w:rsidRPr="000655D7" w:rsidRDefault="004F515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993A1D" w:rsidRPr="000655D7" w14:paraId="7B4DD6F7" w14:textId="77777777" w:rsidTr="001B3C02">
        <w:trPr>
          <w:trHeight w:val="300"/>
        </w:trPr>
        <w:tc>
          <w:tcPr>
            <w:tcW w:w="1843" w:type="dxa"/>
            <w:gridSpan w:val="2"/>
            <w:shd w:val="clear" w:color="auto" w:fill="auto"/>
            <w:vAlign w:val="center"/>
          </w:tcPr>
          <w:p w14:paraId="292046AA" w14:textId="2E13A7D7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1" w:type="dxa"/>
            <w:gridSpan w:val="6"/>
            <w:shd w:val="clear" w:color="auto" w:fill="auto"/>
            <w:vAlign w:val="center"/>
          </w:tcPr>
          <w:p w14:paraId="56439F94" w14:textId="66DEFCEC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D2120D" w:rsidRPr="000655D7">
              <w:rPr>
                <w:rFonts w:eastAsia="宋体" w:cs="Arial"/>
                <w:sz w:val="16"/>
                <w:szCs w:val="16"/>
              </w:rPr>
              <w:t>OO 14</w:t>
            </w:r>
            <w:r w:rsidRPr="000655D7">
              <w:rPr>
                <w:rFonts w:eastAsia="宋体" w:cs="Arial"/>
                <w:sz w:val="16"/>
                <w:szCs w:val="16"/>
              </w:rPr>
              <w:t>]</w:t>
            </w:r>
            <w:r w:rsidR="00D2120D" w:rsidRPr="000655D7">
              <w:rPr>
                <w:rFonts w:eastAsia="宋体" w:cs="Arial"/>
                <w:sz w:val="16"/>
                <w:szCs w:val="16"/>
              </w:rPr>
              <w:t xml:space="preserve">, </w:t>
            </w: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8B1682" w:rsidRPr="000655D7">
              <w:rPr>
                <w:rFonts w:eastAsia="宋体" w:cs="Arial"/>
                <w:sz w:val="16"/>
                <w:szCs w:val="16"/>
              </w:rPr>
              <w:t>OO 26</w:t>
            </w:r>
            <w:r w:rsidRPr="000655D7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993A1D" w:rsidRPr="000655D7" w14:paraId="66EEDA07" w14:textId="77777777" w:rsidTr="001B3C02">
        <w:trPr>
          <w:trHeight w:val="300"/>
        </w:trPr>
        <w:tc>
          <w:tcPr>
            <w:tcW w:w="1843" w:type="dxa"/>
            <w:gridSpan w:val="2"/>
            <w:shd w:val="clear" w:color="auto" w:fill="auto"/>
            <w:vAlign w:val="center"/>
          </w:tcPr>
          <w:p w14:paraId="743CB8A4" w14:textId="30C30C46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1" w:type="dxa"/>
            <w:gridSpan w:val="6"/>
            <w:shd w:val="clear" w:color="auto" w:fill="auto"/>
            <w:vAlign w:val="center"/>
          </w:tcPr>
          <w:p w14:paraId="58844F9B" w14:textId="7777777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993A1D" w:rsidRPr="000655D7" w14:paraId="51003428" w14:textId="77777777" w:rsidTr="001B3C02">
        <w:trPr>
          <w:trHeight w:val="300"/>
        </w:trPr>
        <w:tc>
          <w:tcPr>
            <w:tcW w:w="14884" w:type="dxa"/>
            <w:gridSpan w:val="8"/>
            <w:shd w:val="clear" w:color="auto" w:fill="0070C0"/>
            <w:vAlign w:val="center"/>
          </w:tcPr>
          <w:p w14:paraId="742F2DE2" w14:textId="77777777" w:rsidR="00D93509" w:rsidRPr="000655D7" w:rsidRDefault="004F515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评估</w:t>
            </w:r>
            <w:proofErr w:type="spellEnd"/>
          </w:p>
        </w:tc>
      </w:tr>
      <w:tr w:rsidR="001B3C02" w:rsidRPr="000655D7" w14:paraId="376E8180" w14:textId="77777777" w:rsidTr="001B3C02">
        <w:trPr>
          <w:gridBefore w:val="1"/>
          <w:wBefore w:w="6" w:type="dxa"/>
        </w:trPr>
        <w:tc>
          <w:tcPr>
            <w:tcW w:w="1837" w:type="dxa"/>
            <w:vMerge w:val="restart"/>
            <w:shd w:val="clear" w:color="auto" w:fill="auto"/>
            <w:vAlign w:val="center"/>
          </w:tcPr>
          <w:p w14:paraId="0FDDC285" w14:textId="77777777" w:rsidR="00D93509" w:rsidRPr="000655D7" w:rsidRDefault="004F5152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41" w:type="dxa"/>
            <w:gridSpan w:val="6"/>
            <w:shd w:val="clear" w:color="auto" w:fill="auto"/>
            <w:vAlign w:val="center"/>
          </w:tcPr>
          <w:p w14:paraId="497C0F94" w14:textId="30A028CD" w:rsidR="00D93509" w:rsidRPr="000655D7" w:rsidRDefault="002744C3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本指标满分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100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分，包含</w:t>
            </w:r>
            <w:r w:rsidR="00C244B3" w:rsidRPr="000655D7">
              <w:rPr>
                <w:rFonts w:eastAsia="宋体" w:cs="Arial"/>
                <w:sz w:val="16"/>
                <w:szCs w:val="16"/>
                <w:lang w:eastAsia="zh-CN"/>
              </w:rPr>
              <w:t>字母（</w:t>
            </w:r>
            <w:r w:rsidR="00C244B3" w:rsidRPr="000655D7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="00C244B3" w:rsidRPr="000655D7">
              <w:rPr>
                <w:rFonts w:eastAsia="宋体" w:cs="Arial"/>
                <w:sz w:val="16"/>
                <w:szCs w:val="16"/>
                <w:lang w:eastAsia="zh-CN"/>
              </w:rPr>
              <w:t>分）和覆盖面（</w:t>
            </w:r>
            <w:r w:rsidR="00C244B3" w:rsidRPr="000655D7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="00C244B3" w:rsidRPr="000655D7">
              <w:rPr>
                <w:rFonts w:eastAsia="宋体" w:cs="Arial"/>
                <w:sz w:val="16"/>
                <w:szCs w:val="16"/>
                <w:lang w:eastAsia="zh-CN"/>
              </w:rPr>
              <w:t>分）答案选项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。最终得分将基于字母和</w:t>
            </w:r>
            <w:r w:rsidR="00274CCA" w:rsidRPr="000655D7">
              <w:rPr>
                <w:rFonts w:eastAsia="宋体" w:cs="Arial" w:hint="eastAsia"/>
                <w:sz w:val="16"/>
                <w:szCs w:val="16"/>
                <w:lang w:eastAsia="zh-CN"/>
              </w:rPr>
              <w:t>覆盖面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答案选项的</w:t>
            </w:r>
            <w:r w:rsidR="00895FFF" w:rsidRPr="000655D7">
              <w:rPr>
                <w:rFonts w:eastAsia="宋体" w:cs="Arial"/>
                <w:sz w:val="16"/>
                <w:szCs w:val="16"/>
                <w:lang w:eastAsia="zh-CN"/>
              </w:rPr>
              <w:t>最高得分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组合。</w:t>
            </w:r>
          </w:p>
        </w:tc>
      </w:tr>
      <w:tr w:rsidR="001B3C02" w:rsidRPr="000655D7" w14:paraId="20CD5D1D" w14:textId="77777777" w:rsidTr="001B3C02">
        <w:trPr>
          <w:gridBefore w:val="1"/>
          <w:wBefore w:w="6" w:type="dxa"/>
        </w:trPr>
        <w:tc>
          <w:tcPr>
            <w:tcW w:w="1837" w:type="dxa"/>
            <w:vMerge/>
            <w:vAlign w:val="center"/>
          </w:tcPr>
          <w:p w14:paraId="256AD216" w14:textId="77777777" w:rsidR="001B3C02" w:rsidRPr="000655D7" w:rsidRDefault="001B3C02">
            <w:pPr>
              <w:rPr>
                <w:rFonts w:eastAsia="宋体" w:cs="Arial"/>
                <w:lang w:eastAsia="zh-CN"/>
              </w:rPr>
            </w:pPr>
          </w:p>
        </w:tc>
        <w:tc>
          <w:tcPr>
            <w:tcW w:w="467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E0A4D84" w14:textId="3542210E" w:rsidR="00D93509" w:rsidRPr="000655D7" w:rsidRDefault="004F5152">
            <w:pPr>
              <w:spacing w:line="257" w:lineRule="auto"/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字母答案选项</w:t>
            </w:r>
            <w:r w:rsidR="0090310C" w:rsidRPr="000655D7">
              <w:rPr>
                <w:rFonts w:eastAsia="宋体" w:cs="Arial"/>
                <w:sz w:val="16"/>
                <w:szCs w:val="16"/>
                <w:lang w:eastAsia="zh-CN"/>
              </w:rPr>
              <w:t>总计</w:t>
            </w:r>
            <w:r w:rsidR="0090310C" w:rsidRPr="000655D7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="0090310C" w:rsidRPr="000655D7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554F9F" w:rsidRPr="000655D7">
              <w:rPr>
                <w:rFonts w:eastAsia="宋体" w:cs="Arial"/>
                <w:sz w:val="16"/>
                <w:szCs w:val="16"/>
                <w:lang w:eastAsia="zh-CN"/>
              </w:rPr>
              <w:t>：</w:t>
            </w:r>
          </w:p>
          <w:p w14:paraId="3C4C8B48" w14:textId="77777777" w:rsidR="001B3C02" w:rsidRPr="000655D7" w:rsidRDefault="001B3C02" w:rsidP="7DAB320A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</w:p>
          <w:p w14:paraId="5F882A30" w14:textId="4C6AB000" w:rsidR="00D93509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A-H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</w:t>
            </w:r>
            <w:r w:rsidR="00554F9F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="00D560B7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或以上</w:t>
            </w:r>
            <w:r w:rsidR="00554F9F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分；</w:t>
            </w:r>
            <w:r w:rsidRPr="000655D7"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  <w:lang w:eastAsia="zh-CN"/>
              </w:rPr>
              <w:t>必须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包括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C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中的所有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项。</w:t>
            </w:r>
          </w:p>
          <w:p w14:paraId="05C755E6" w14:textId="01F0A899" w:rsidR="00D93509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A-H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4</w:t>
            </w:r>
            <w:r w:rsidR="00554F9F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项，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分；</w:t>
            </w:r>
            <w:r w:rsidRPr="000655D7"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  <w:lang w:eastAsia="zh-CN"/>
              </w:rPr>
              <w:t>必须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包括从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C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</w:t>
            </w:r>
            <w:r w:rsidR="00554F9F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或以上。</w:t>
            </w:r>
          </w:p>
          <w:p w14:paraId="4B36FF98" w14:textId="23EE883A" w:rsidR="00D93509" w:rsidRPr="000655D7" w:rsidRDefault="003A28C5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="006F38BC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H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</w:t>
            </w:r>
            <w:r w:rsidR="00554F9F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2-</w:t>
            </w:r>
            <w:r w:rsidR="006A4B40" w:rsidRPr="000655D7">
              <w:rPr>
                <w:rFonts w:eastAsia="宋体" w:cs="Arial"/>
                <w:sz w:val="16"/>
                <w:szCs w:val="16"/>
                <w:lang w:eastAsia="zh-CN"/>
              </w:rPr>
              <w:t>6</w:t>
            </w:r>
            <w:r w:rsidR="006A4B40" w:rsidRPr="000655D7">
              <w:rPr>
                <w:rFonts w:eastAsia="宋体" w:cs="Arial"/>
                <w:sz w:val="16"/>
                <w:szCs w:val="16"/>
                <w:lang w:eastAsia="zh-CN"/>
              </w:rPr>
              <w:t>项</w:t>
            </w:r>
            <w:r w:rsidR="00554F9F" w:rsidRPr="000655D7">
              <w:rPr>
                <w:rFonts w:eastAsia="宋体" w:cs="Arial"/>
                <w:sz w:val="16"/>
                <w:szCs w:val="16"/>
                <w:lang w:eastAsia="zh-CN"/>
              </w:rPr>
              <w:t>，</w:t>
            </w:r>
            <w:r w:rsidR="006A4B40" w:rsidRPr="000655D7">
              <w:rPr>
                <w:rFonts w:eastAsia="宋体" w:cs="Arial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16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</w:t>
            </w:r>
            <w:r w:rsidR="006F38BC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；</w:t>
            </w:r>
            <w:r w:rsidR="006F38BC" w:rsidRPr="000655D7"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  <w:lang w:eastAsia="zh-CN"/>
              </w:rPr>
              <w:t>必须</w:t>
            </w:r>
            <w:r w:rsidR="006F38BC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包括从</w:t>
            </w:r>
            <w:r w:rsidR="006F38BC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</w:t>
            </w:r>
            <w:r w:rsidR="006A4B40" w:rsidRPr="000655D7">
              <w:rPr>
                <w:rFonts w:eastAsia="宋体" w:cs="Arial"/>
                <w:sz w:val="16"/>
                <w:szCs w:val="16"/>
                <w:lang w:eastAsia="zh-CN"/>
              </w:rPr>
              <w:t>C</w:t>
            </w:r>
            <w:r w:rsidR="006F38BC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</w:t>
            </w:r>
            <w:r w:rsidR="00554F9F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</w:t>
            </w:r>
            <w:r w:rsidR="006F38BC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</w:t>
            </w:r>
            <w:r w:rsidR="006F38BC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="00D560B7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或以上</w:t>
            </w:r>
            <w:r w:rsidR="006F38BC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（</w:t>
            </w:r>
            <w:r w:rsidR="006F38BC" w:rsidRPr="000655D7"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  <w:lang w:eastAsia="zh-CN"/>
              </w:rPr>
              <w:t>或</w:t>
            </w:r>
            <w:r w:rsidR="006F38BC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="006F38BC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D-H</w:t>
            </w:r>
            <w:r w:rsidR="00554F9F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</w:t>
            </w:r>
            <w:r w:rsidR="006A4B40" w:rsidRPr="000655D7">
              <w:rPr>
                <w:rFonts w:eastAsia="宋体" w:cs="Arial"/>
                <w:sz w:val="16"/>
                <w:szCs w:val="16"/>
                <w:lang w:eastAsia="zh-CN"/>
              </w:rPr>
              <w:t>2</w:t>
            </w:r>
            <w:r w:rsidR="006F38BC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-5</w:t>
            </w:r>
            <w:r w:rsidR="006F38BC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="000C6757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）。</w:t>
            </w:r>
          </w:p>
          <w:p w14:paraId="17F8360D" w14:textId="4983C5E7" w:rsidR="00D93509" w:rsidRPr="000655D7" w:rsidRDefault="004F5152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A-I</w:t>
            </w:r>
            <w:r w:rsidRPr="000655D7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J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="00554F9F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0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70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83E3D4F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</w:rPr>
            </w:pPr>
            <w:r w:rsidRPr="000655D7"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</w:rPr>
              <w:t>和</w:t>
            </w:r>
          </w:p>
        </w:tc>
        <w:tc>
          <w:tcPr>
            <w:tcW w:w="339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92BEF34" w14:textId="15D2205D" w:rsidR="00554F9F" w:rsidRPr="000655D7" w:rsidRDefault="00F07AFD" w:rsidP="00554F9F">
            <w:pPr>
              <w:spacing w:line="257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覆盖面答案选项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总计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554F9F" w:rsidRPr="000655D7">
              <w:rPr>
                <w:rFonts w:eastAsia="宋体" w:cs="Arial"/>
                <w:sz w:val="16"/>
                <w:szCs w:val="16"/>
                <w:lang w:eastAsia="zh-CN"/>
              </w:rPr>
              <w:t>：</w:t>
            </w:r>
          </w:p>
          <w:p w14:paraId="3584718D" w14:textId="77777777" w:rsidR="00554F9F" w:rsidRPr="000655D7" w:rsidRDefault="00554F9F" w:rsidP="00554F9F">
            <w:pPr>
              <w:spacing w:line="257" w:lineRule="auto"/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3504ED50" w14:textId="3934DE38" w:rsidR="00554F9F" w:rsidRPr="000655D7" w:rsidRDefault="00554F9F" w:rsidP="00554F9F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对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到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H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，每个选项得分如下：</w:t>
            </w:r>
          </w:p>
          <w:p w14:paraId="1910EDA8" w14:textId="2BFAA12C" w:rsidR="00554F9F" w:rsidRPr="000655D7" w:rsidRDefault="00554F9F" w:rsidP="00554F9F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选择所有（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50/5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397A0678" w14:textId="01889EC5" w:rsidR="00554F9F" w:rsidRPr="000655D7" w:rsidRDefault="00554F9F" w:rsidP="00554F9F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选择多数（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25/5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0BA76339" w14:textId="1CBC0DF8" w:rsidR="00D93509" w:rsidRPr="000655D7" w:rsidRDefault="00554F9F" w:rsidP="00554F9F">
            <w:pPr>
              <w:spacing w:line="257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</w:t>
            </w:r>
            <w:r w:rsidR="005429C0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少数（</w:t>
            </w:r>
            <w:r w:rsidR="005429C0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</w:t>
            </w:r>
            <w:r w:rsidR="005429C0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12/5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5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F963509" w14:textId="3B79F82B" w:rsidR="00D93509" w:rsidRPr="000655D7" w:rsidRDefault="003B0EF8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更多信息</w:t>
            </w:r>
            <w:r w:rsidR="005539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：</w:t>
            </w:r>
          </w:p>
          <w:p w14:paraId="307D5E02" w14:textId="77777777" w:rsidR="001B3C02" w:rsidRPr="000655D7" w:rsidRDefault="001B3C02" w:rsidP="7DAB320A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548C2DFE" w14:textId="086B97BA" w:rsidR="00D93509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="001B3C02" w:rsidRPr="000655D7">
              <w:rPr>
                <w:rFonts w:eastAsia="宋体" w:cs="Arial"/>
                <w:sz w:val="16"/>
                <w:szCs w:val="16"/>
                <w:lang w:eastAsia="zh-CN"/>
              </w:rPr>
              <w:t xml:space="preserve">J </w:t>
            </w:r>
            <w:r w:rsidR="001B3C02" w:rsidRPr="000655D7">
              <w:rPr>
                <w:rFonts w:eastAsia="宋体" w:cs="Arial"/>
                <w:sz w:val="16"/>
                <w:szCs w:val="16"/>
                <w:lang w:eastAsia="zh-CN"/>
              </w:rPr>
              <w:t>将</w:t>
            </w:r>
            <w:r w:rsidR="00E10725" w:rsidRPr="000655D7">
              <w:rPr>
                <w:rFonts w:eastAsia="宋体" w:cs="Arial"/>
                <w:sz w:val="16"/>
                <w:szCs w:val="16"/>
                <w:lang w:eastAsia="zh-CN"/>
              </w:rPr>
              <w:t>导致该指标得分为</w:t>
            </w:r>
            <w:r w:rsidR="00E10725" w:rsidRPr="000655D7">
              <w:rPr>
                <w:rFonts w:eastAsia="宋体" w:cs="Arial"/>
                <w:sz w:val="16"/>
                <w:szCs w:val="16"/>
                <w:lang w:eastAsia="zh-CN"/>
              </w:rPr>
              <w:t>0/100</w:t>
            </w:r>
            <w:r w:rsidR="00E10725" w:rsidRPr="000655D7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1B3C02" w:rsidRPr="000655D7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993A1D" w:rsidRPr="000655D7" w14:paraId="7BF5E986" w14:textId="77777777" w:rsidTr="001B3C02">
        <w:trPr>
          <w:trHeight w:val="300"/>
        </w:trPr>
        <w:tc>
          <w:tcPr>
            <w:tcW w:w="1843" w:type="dxa"/>
            <w:gridSpan w:val="2"/>
            <w:shd w:val="clear" w:color="auto" w:fill="auto"/>
            <w:vAlign w:val="center"/>
          </w:tcPr>
          <w:p w14:paraId="0179F456" w14:textId="3DC68D1C" w:rsidR="00D93509" w:rsidRPr="000655D7" w:rsidRDefault="00774BF4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0655D7">
              <w:rPr>
                <w:rFonts w:eastAsia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0655D7">
              <w:rPr>
                <w:rFonts w:eastAsia="宋体" w:cs="Arial"/>
                <w:b/>
                <w:sz w:val="16"/>
                <w:szCs w:val="16"/>
              </w:rPr>
              <w:t>其他</w:t>
            </w:r>
            <w:proofErr w:type="spellEnd"/>
            <w:r w:rsidRPr="000655D7">
              <w:rPr>
                <w:rFonts w:eastAsia="宋体" w:cs="Arial"/>
                <w:b/>
                <w:sz w:val="16"/>
                <w:szCs w:val="16"/>
              </w:rPr>
              <w:t>”</w:t>
            </w:r>
            <w:proofErr w:type="spellStart"/>
            <w:r w:rsidR="005429C0" w:rsidRPr="000655D7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3041" w:type="dxa"/>
            <w:gridSpan w:val="6"/>
            <w:shd w:val="clear" w:color="auto" w:fill="auto"/>
            <w:vAlign w:val="center"/>
          </w:tcPr>
          <w:p w14:paraId="3E9F2FB4" w14:textId="413EE6BB" w:rsidR="00D93509" w:rsidRPr="000655D7" w:rsidRDefault="006A6B83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考虑到前述答案选项已</w:t>
            </w:r>
            <w:r w:rsidR="004E31DE"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涵盖所识别的良好做法</w:t>
            </w:r>
            <w:r w:rsidR="00D079BD" w:rsidRPr="000655D7">
              <w:rPr>
                <w:rStyle w:val="Hyperlink"/>
                <w:rFonts w:ascii="宋体" w:eastAsia="宋体" w:hAnsi="宋体" w:cs="MS PGothic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D079BD"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因此</w:t>
            </w:r>
            <w:r w:rsidR="00D07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选择其他（</w:t>
            </w:r>
            <w:r w:rsidR="00D07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I</w:t>
            </w:r>
            <w:r w:rsidR="00D07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）将</w:t>
            </w:r>
            <w:r w:rsidR="00E76E8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不计入评分</w:t>
            </w:r>
            <w:r w:rsidR="00A4639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993A1D" w:rsidRPr="000655D7" w14:paraId="5DAFC4D1" w14:textId="77777777" w:rsidTr="001B3C02">
        <w:trPr>
          <w:trHeight w:val="300"/>
        </w:trPr>
        <w:tc>
          <w:tcPr>
            <w:tcW w:w="1843" w:type="dxa"/>
            <w:gridSpan w:val="2"/>
            <w:shd w:val="clear" w:color="auto" w:fill="auto"/>
            <w:vAlign w:val="center"/>
          </w:tcPr>
          <w:p w14:paraId="240CBCE2" w14:textId="3739DBFE" w:rsidR="00D93509" w:rsidRPr="000655D7" w:rsidRDefault="001F1340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41" w:type="dxa"/>
            <w:gridSpan w:val="6"/>
            <w:shd w:val="clear" w:color="auto" w:fill="auto"/>
            <w:vAlign w:val="center"/>
          </w:tcPr>
          <w:p w14:paraId="17B6DFAE" w14:textId="5C3E7C86" w:rsidR="00D93509" w:rsidRPr="000655D7" w:rsidRDefault="003E4B78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高</w:t>
            </w:r>
          </w:p>
        </w:tc>
      </w:tr>
    </w:tbl>
    <w:p w14:paraId="3B1E5F04" w14:textId="77777777" w:rsidR="006105FC" w:rsidRPr="000655D7" w:rsidRDefault="006105FC">
      <w:pPr>
        <w:spacing w:after="160" w:line="259" w:lineRule="auto"/>
        <w:rPr>
          <w:rFonts w:eastAsia="宋体" w:cs="Arial"/>
          <w:lang w:eastAsia="zh-CN"/>
        </w:rPr>
      </w:pPr>
      <w:r w:rsidRPr="000655D7">
        <w:rPr>
          <w:rFonts w:eastAsia="宋体" w:cs="Arial"/>
          <w:lang w:eastAsia="zh-CN"/>
        </w:rPr>
        <w:br w:type="page"/>
      </w:r>
    </w:p>
    <w:p w14:paraId="172FF52C" w14:textId="0C89699D" w:rsidR="00D93509" w:rsidRPr="000655D7" w:rsidRDefault="004F5152">
      <w:pPr>
        <w:pStyle w:val="Heading1"/>
        <w:rPr>
          <w:rFonts w:eastAsia="宋体" w:cs="Arial"/>
          <w:lang w:eastAsia="zh-CN"/>
        </w:rPr>
      </w:pPr>
      <w:bookmarkStart w:id="26" w:name="_Toc135415301"/>
      <w:r w:rsidRPr="000655D7">
        <w:rPr>
          <w:rFonts w:eastAsia="宋体" w:cs="Arial"/>
          <w:lang w:eastAsia="zh-CN"/>
        </w:rPr>
        <w:lastRenderedPageBreak/>
        <w:t>建</w:t>
      </w:r>
      <w:r w:rsidR="00E10725" w:rsidRPr="000655D7">
        <w:rPr>
          <w:rFonts w:eastAsia="宋体" w:cs="Arial"/>
          <w:lang w:eastAsia="zh-CN"/>
        </w:rPr>
        <w:t>筑</w:t>
      </w:r>
      <w:r w:rsidRPr="000655D7">
        <w:rPr>
          <w:rFonts w:eastAsia="宋体" w:cs="Arial"/>
          <w:lang w:eastAsia="zh-CN"/>
        </w:rPr>
        <w:t>和</w:t>
      </w:r>
      <w:r w:rsidR="00E10725" w:rsidRPr="000655D7">
        <w:rPr>
          <w:rFonts w:eastAsia="宋体" w:cs="Arial"/>
          <w:lang w:eastAsia="zh-CN"/>
        </w:rPr>
        <w:t>开发</w:t>
      </w:r>
      <w:bookmarkEnd w:id="26"/>
    </w:p>
    <w:p w14:paraId="25DD4EDC" w14:textId="77777777" w:rsidR="00D93509" w:rsidRPr="000655D7" w:rsidRDefault="004F5152">
      <w:pPr>
        <w:pStyle w:val="Heading2"/>
        <w:tabs>
          <w:tab w:val="left" w:pos="12758"/>
        </w:tabs>
        <w:rPr>
          <w:rFonts w:eastAsia="宋体" w:cs="Arial"/>
          <w:caps w:val="0"/>
          <w:color w:val="auto"/>
          <w:sz w:val="20"/>
          <w:szCs w:val="20"/>
          <w:lang w:eastAsia="zh-CN"/>
        </w:rPr>
      </w:pPr>
      <w:bookmarkStart w:id="27" w:name="_Toc135415302"/>
      <w:r w:rsidRPr="000655D7">
        <w:rPr>
          <w:rFonts w:eastAsia="宋体" w:cs="Arial"/>
          <w:lang w:eastAsia="zh-CN"/>
        </w:rPr>
        <w:t>建筑要求</w:t>
      </w:r>
      <w:r w:rsidRPr="000655D7">
        <w:rPr>
          <w:rFonts w:eastAsia="宋体" w:cs="Arial"/>
          <w:lang w:eastAsia="zh-CN"/>
        </w:rPr>
        <w:t>[</w:t>
      </w:r>
      <w:r w:rsidR="001D498D" w:rsidRPr="000655D7">
        <w:rPr>
          <w:rFonts w:eastAsia="宋体" w:cs="Arial"/>
          <w:lang w:eastAsia="zh-CN"/>
        </w:rPr>
        <w:t>RE 9</w:t>
      </w:r>
      <w:r w:rsidRPr="000655D7">
        <w:rPr>
          <w:rFonts w:eastAsia="宋体" w:cs="Arial"/>
          <w:lang w:eastAsia="zh-CN"/>
        </w:rPr>
        <w:t>]</w:t>
      </w:r>
      <w:bookmarkEnd w:id="27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9"/>
        <w:gridCol w:w="2835"/>
        <w:gridCol w:w="4397"/>
        <w:gridCol w:w="281"/>
        <w:gridCol w:w="1985"/>
        <w:gridCol w:w="1986"/>
      </w:tblGrid>
      <w:tr w:rsidR="00555D75" w:rsidRPr="000655D7" w14:paraId="19DD5543" w14:textId="77777777" w:rsidTr="00A842A1">
        <w:trPr>
          <w:trHeight w:val="367"/>
        </w:trPr>
        <w:tc>
          <w:tcPr>
            <w:tcW w:w="1841" w:type="dxa"/>
            <w:vMerge w:val="restart"/>
            <w:shd w:val="clear" w:color="auto" w:fill="DFF5F9"/>
            <w:vAlign w:val="center"/>
            <w:hideMark/>
          </w:tcPr>
          <w:p w14:paraId="36271867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14DFF007" w14:textId="77777777" w:rsidR="00B95587" w:rsidRPr="000655D7" w:rsidRDefault="00B95587" w:rsidP="00B9558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6E07F064" w14:textId="77777777" w:rsidR="00D93509" w:rsidRPr="000655D7" w:rsidRDefault="004F5152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28" w:name="_Toc135415303"/>
            <w:r w:rsidRPr="000655D7">
              <w:rPr>
                <w:rFonts w:eastAsia="宋体"/>
                <w:lang w:val="en-GB"/>
              </w:rPr>
              <w:t>RE 9</w:t>
            </w:r>
            <w:bookmarkEnd w:id="28"/>
          </w:p>
        </w:tc>
        <w:tc>
          <w:tcPr>
            <w:tcW w:w="1559" w:type="dxa"/>
            <w:shd w:val="clear" w:color="auto" w:fill="DFF5F9"/>
            <w:vAlign w:val="center"/>
            <w:hideMark/>
          </w:tcPr>
          <w:p w14:paraId="419E20D8" w14:textId="5BCCAED5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5" w:type="dxa"/>
            <w:shd w:val="clear" w:color="auto" w:fill="DFF5F9"/>
            <w:vAlign w:val="center"/>
          </w:tcPr>
          <w:p w14:paraId="6A5EC353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sz w:val="22"/>
                <w:szCs w:val="22"/>
              </w:rPr>
              <w:t xml:space="preserve">OO 21, </w:t>
            </w:r>
            <w:r w:rsidR="00B95587" w:rsidRPr="000655D7">
              <w:rPr>
                <w:rFonts w:eastAsia="宋体" w:cs="Arial"/>
                <w:b/>
                <w:sz w:val="22"/>
                <w:szCs w:val="22"/>
              </w:rPr>
              <w:t xml:space="preserve">OO </w:t>
            </w:r>
            <w:r w:rsidR="00BD0C93" w:rsidRPr="000655D7">
              <w:rPr>
                <w:rFonts w:eastAsia="宋体" w:cs="Arial"/>
                <w:b/>
                <w:bCs/>
                <w:sz w:val="22"/>
                <w:szCs w:val="22"/>
              </w:rPr>
              <w:t>24</w:t>
            </w:r>
          </w:p>
        </w:tc>
        <w:tc>
          <w:tcPr>
            <w:tcW w:w="4678" w:type="dxa"/>
            <w:gridSpan w:val="2"/>
            <w:vMerge w:val="restart"/>
            <w:shd w:val="clear" w:color="auto" w:fill="DFF5F9"/>
            <w:vAlign w:val="center"/>
          </w:tcPr>
          <w:p w14:paraId="50784495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30EBE484" w14:textId="77777777" w:rsidR="00B95587" w:rsidRPr="000655D7" w:rsidRDefault="00B95587" w:rsidP="00B95587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64AA745E" w14:textId="77777777" w:rsidR="00D93509" w:rsidRPr="000655D7" w:rsidRDefault="004F5152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建筑要求</w:t>
            </w:r>
            <w:proofErr w:type="spellEnd"/>
          </w:p>
        </w:tc>
        <w:tc>
          <w:tcPr>
            <w:tcW w:w="1985" w:type="dxa"/>
            <w:vMerge w:val="restart"/>
            <w:shd w:val="clear" w:color="auto" w:fill="DFF5F9"/>
            <w:vAlign w:val="center"/>
            <w:hideMark/>
          </w:tcPr>
          <w:p w14:paraId="7A3F20DF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62DD0C56" w14:textId="77777777" w:rsidR="00B95587" w:rsidRPr="000655D7" w:rsidRDefault="00B95587" w:rsidP="00B9558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552F2CDC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86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DD8EA29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559BF27F" w14:textId="77777777" w:rsidR="00B95587" w:rsidRPr="000655D7" w:rsidRDefault="00B95587" w:rsidP="00B9558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5AB2D68A" w14:textId="48DDD5AF" w:rsidR="00D93509" w:rsidRPr="000655D7" w:rsidRDefault="00FD522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554536" w:rsidRPr="000655D7" w14:paraId="6FAC8E24" w14:textId="77777777" w:rsidTr="00A842A1">
        <w:trPr>
          <w:trHeight w:val="367"/>
        </w:trPr>
        <w:tc>
          <w:tcPr>
            <w:tcW w:w="1841" w:type="dxa"/>
            <w:vMerge/>
            <w:vAlign w:val="center"/>
          </w:tcPr>
          <w:p w14:paraId="5B1C98BF" w14:textId="77777777" w:rsidR="00B95587" w:rsidRPr="000655D7" w:rsidRDefault="00B95587" w:rsidP="00B9558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9" w:type="dxa"/>
            <w:shd w:val="clear" w:color="auto" w:fill="DFF5F9"/>
            <w:vAlign w:val="center"/>
          </w:tcPr>
          <w:p w14:paraId="731CB412" w14:textId="27DDEB75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5" w:type="dxa"/>
            <w:shd w:val="clear" w:color="auto" w:fill="DFF5F9"/>
            <w:vAlign w:val="center"/>
          </w:tcPr>
          <w:p w14:paraId="2F350AD4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8" w:type="dxa"/>
            <w:gridSpan w:val="2"/>
            <w:vMerge/>
            <w:vAlign w:val="center"/>
          </w:tcPr>
          <w:p w14:paraId="20ED3D43" w14:textId="77777777" w:rsidR="00B95587" w:rsidRPr="000655D7" w:rsidRDefault="00B95587" w:rsidP="00B9558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vAlign w:val="center"/>
          </w:tcPr>
          <w:p w14:paraId="4853E970" w14:textId="77777777" w:rsidR="00B95587" w:rsidRPr="000655D7" w:rsidRDefault="00B95587" w:rsidP="00B9558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62F4D12" w14:textId="77777777" w:rsidR="00B95587" w:rsidRPr="000655D7" w:rsidRDefault="00B95587" w:rsidP="00B9558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32770C" w:rsidRPr="000655D7" w14:paraId="314F4851" w14:textId="77777777" w:rsidTr="00B95587">
        <w:trPr>
          <w:trHeight w:val="567"/>
        </w:trPr>
        <w:tc>
          <w:tcPr>
            <w:tcW w:w="14884" w:type="dxa"/>
            <w:gridSpan w:val="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9D5FCC7" w14:textId="658F14E4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b/>
                <w:lang w:eastAsia="zh-CN"/>
              </w:rPr>
              <w:t>贵</w:t>
            </w:r>
            <w:r w:rsidR="004B797F" w:rsidRPr="000655D7">
              <w:rPr>
                <w:rFonts w:eastAsia="宋体" w:cs="Arial"/>
                <w:b/>
                <w:lang w:eastAsia="zh-CN"/>
              </w:rPr>
              <w:t>机构</w:t>
            </w:r>
            <w:r w:rsidRPr="000655D7">
              <w:rPr>
                <w:rFonts w:eastAsia="宋体" w:cs="Arial"/>
                <w:b/>
                <w:lang w:eastAsia="zh-CN"/>
              </w:rPr>
              <w:t>目前对所有</w:t>
            </w:r>
            <w:hyperlink r:id="rId54" w:history="1">
              <w:r w:rsidRPr="000655D7">
                <w:rPr>
                  <w:rStyle w:val="Hyperlink"/>
                  <w:rFonts w:eastAsia="宋体" w:cs="Arial"/>
                  <w:b/>
                  <w:lang w:eastAsia="zh-CN"/>
                </w:rPr>
                <w:t>开发</w:t>
              </w:r>
            </w:hyperlink>
            <w:r w:rsidRPr="000655D7">
              <w:rPr>
                <w:rFonts w:eastAsia="宋体" w:cs="Arial"/>
                <w:b/>
                <w:lang w:eastAsia="zh-CN"/>
              </w:rPr>
              <w:t>和</w:t>
            </w:r>
            <w:hyperlink r:id="rId55" w:history="1">
              <w:r w:rsidR="00C77E2D" w:rsidRPr="000655D7">
                <w:rPr>
                  <w:rStyle w:val="Hyperlink"/>
                  <w:rFonts w:eastAsia="宋体" w:cs="Arial"/>
                  <w:b/>
                  <w:lang w:eastAsia="zh-CN"/>
                </w:rPr>
                <w:t>重大翻新</w:t>
              </w:r>
              <w:r w:rsidR="00C06092" w:rsidRPr="000655D7">
                <w:rPr>
                  <w:rStyle w:val="Hyperlink"/>
                  <w:rFonts w:eastAsia="宋体" w:cs="Arial"/>
                  <w:b/>
                  <w:lang w:eastAsia="zh-CN"/>
                </w:rPr>
                <w:t>项目</w:t>
              </w:r>
            </w:hyperlink>
            <w:r w:rsidRPr="000655D7">
              <w:rPr>
                <w:rFonts w:eastAsia="宋体" w:cs="Arial"/>
                <w:b/>
                <w:lang w:eastAsia="zh-CN"/>
              </w:rPr>
              <w:t>有哪些</w:t>
            </w:r>
            <w:r w:rsidR="007D1387" w:rsidRPr="000655D7">
              <w:rPr>
                <w:rFonts w:eastAsia="宋体" w:cs="Arial"/>
                <w:b/>
                <w:lang w:eastAsia="zh-CN"/>
              </w:rPr>
              <w:t>ESG</w:t>
            </w:r>
            <w:r w:rsidRPr="000655D7">
              <w:rPr>
                <w:rFonts w:eastAsia="宋体" w:cs="Arial"/>
                <w:b/>
                <w:lang w:eastAsia="zh-CN"/>
              </w:rPr>
              <w:t>要求？</w:t>
            </w:r>
          </w:p>
        </w:tc>
      </w:tr>
      <w:tr w:rsidR="0032770C" w:rsidRPr="000655D7" w14:paraId="3FF8149A" w14:textId="77777777" w:rsidTr="009F4112">
        <w:trPr>
          <w:trHeight w:val="465"/>
        </w:trPr>
        <w:tc>
          <w:tcPr>
            <w:tcW w:w="14884" w:type="dxa"/>
            <w:gridSpan w:val="7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9962617" w14:textId="5C6EC8C0" w:rsidR="00D93509" w:rsidRPr="000655D7" w:rsidRDefault="004F5152">
            <w:pPr>
              <w:pStyle w:val="ListParagraph"/>
              <w:numPr>
                <w:ilvl w:val="0"/>
                <w:numId w:val="14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(A) </w:t>
            </w:r>
            <w:r w:rsidRPr="000655D7">
              <w:rPr>
                <w:rFonts w:eastAsia="宋体" w:cs="Arial"/>
                <w:lang w:eastAsia="zh-CN"/>
              </w:rPr>
              <w:t>我们要求</w:t>
            </w:r>
            <w:r w:rsidR="00486638" w:rsidRPr="000655D7">
              <w:rPr>
                <w:rFonts w:eastAsia="宋体" w:cs="Arial" w:hint="eastAsia"/>
                <w:lang w:eastAsia="zh-CN"/>
              </w:rPr>
              <w:t>在废弃物</w:t>
            </w:r>
            <w:r w:rsidR="00F67007" w:rsidRPr="000655D7">
              <w:rPr>
                <w:rFonts w:eastAsia="宋体" w:cs="Arial" w:hint="eastAsia"/>
                <w:lang w:eastAsia="zh-CN"/>
              </w:rPr>
              <w:t>的管理中</w:t>
            </w:r>
            <w:r w:rsidR="00486638" w:rsidRPr="000655D7">
              <w:rPr>
                <w:rFonts w:eastAsia="宋体" w:cs="Arial" w:hint="eastAsia"/>
                <w:lang w:eastAsia="zh-CN"/>
              </w:rPr>
              <w:t>，</w:t>
            </w:r>
            <w:r w:rsidR="00C6628E" w:rsidRPr="000655D7">
              <w:rPr>
                <w:rFonts w:eastAsia="宋体" w:cs="Arial" w:hint="eastAsia"/>
                <w:lang w:eastAsia="zh-CN"/>
              </w:rPr>
              <w:t>减少</w:t>
            </w:r>
            <w:r w:rsidR="00486638" w:rsidRPr="000655D7">
              <w:rPr>
                <w:rFonts w:eastAsia="宋体" w:cs="Arial" w:hint="eastAsia"/>
                <w:lang w:eastAsia="zh-CN"/>
              </w:rPr>
              <w:t>进入处置阶段</w:t>
            </w:r>
            <w:r w:rsidR="00C6628E" w:rsidRPr="000655D7">
              <w:rPr>
                <w:rFonts w:eastAsia="宋体" w:cs="Arial" w:hint="eastAsia"/>
                <w:lang w:eastAsia="zh-CN"/>
              </w:rPr>
              <w:t>的</w:t>
            </w:r>
            <w:r w:rsidR="00F67007" w:rsidRPr="000655D7">
              <w:rPr>
                <w:rFonts w:eastAsia="宋体" w:cs="Arial" w:hint="eastAsia"/>
                <w:lang w:eastAsia="zh-CN"/>
              </w:rPr>
              <w:t>废弃物</w:t>
            </w:r>
            <w:r w:rsidRPr="000655D7">
              <w:rPr>
                <w:rFonts w:eastAsia="宋体" w:cs="Arial"/>
                <w:lang w:eastAsia="zh-CN"/>
              </w:rPr>
              <w:t>（如</w:t>
            </w:r>
            <w:r w:rsidR="00831204" w:rsidRPr="000655D7">
              <w:rPr>
                <w:rFonts w:eastAsia="宋体" w:cs="Arial" w:hint="eastAsia"/>
                <w:lang w:eastAsia="zh-CN"/>
              </w:rPr>
              <w:t>施工</w:t>
            </w:r>
            <w:r w:rsidRPr="000655D7">
              <w:rPr>
                <w:rFonts w:eastAsia="宋体" w:cs="Arial"/>
                <w:lang w:eastAsia="zh-CN"/>
              </w:rPr>
              <w:t>和拆除</w:t>
            </w:r>
            <w:r w:rsidR="00831204" w:rsidRPr="000655D7">
              <w:rPr>
                <w:rFonts w:eastAsia="宋体" w:cs="Arial" w:hint="eastAsia"/>
                <w:lang w:eastAsia="zh-CN"/>
              </w:rPr>
              <w:t>产生</w:t>
            </w:r>
            <w:r w:rsidRPr="000655D7">
              <w:rPr>
                <w:rFonts w:eastAsia="宋体" w:cs="Arial"/>
                <w:lang w:eastAsia="zh-CN"/>
              </w:rPr>
              <w:t>的</w:t>
            </w:r>
            <w:r w:rsidR="00F67007" w:rsidRPr="000655D7">
              <w:rPr>
                <w:rFonts w:eastAsia="宋体" w:cs="Arial" w:hint="eastAsia"/>
                <w:lang w:eastAsia="zh-CN"/>
              </w:rPr>
              <w:t>废弃物</w:t>
            </w:r>
            <w:r w:rsidRPr="000655D7">
              <w:rPr>
                <w:rFonts w:eastAsia="宋体" w:cs="Arial"/>
                <w:lang w:eastAsia="zh-CN"/>
              </w:rPr>
              <w:t>、可再利用的植被、岩石和土壤）</w:t>
            </w:r>
          </w:p>
          <w:p w14:paraId="204011F4" w14:textId="77777777" w:rsidR="00D93509" w:rsidRPr="000655D7" w:rsidRDefault="004F5152">
            <w:pPr>
              <w:pStyle w:val="ListParagraph"/>
              <w:numPr>
                <w:ilvl w:val="0"/>
                <w:numId w:val="14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(B) </w:t>
            </w:r>
            <w:r w:rsidRPr="000655D7">
              <w:rPr>
                <w:rFonts w:eastAsia="宋体" w:cs="Arial"/>
                <w:lang w:eastAsia="zh-CN"/>
              </w:rPr>
              <w:t>我们要求尽量减少</w:t>
            </w:r>
            <w:r w:rsidR="00C631BE" w:rsidRPr="000655D7">
              <w:rPr>
                <w:rFonts w:eastAsia="宋体" w:cs="Arial"/>
                <w:lang w:eastAsia="zh-CN"/>
              </w:rPr>
              <w:t>影响</w:t>
            </w:r>
            <w:r w:rsidRPr="000655D7">
              <w:rPr>
                <w:rFonts w:eastAsia="宋体" w:cs="Arial"/>
                <w:lang w:eastAsia="zh-CN"/>
              </w:rPr>
              <w:t>周围社区的光和噪音污染</w:t>
            </w:r>
          </w:p>
          <w:p w14:paraId="54FD9010" w14:textId="77777777" w:rsidR="00D93509" w:rsidRPr="000655D7" w:rsidRDefault="004F5152">
            <w:pPr>
              <w:pStyle w:val="ListParagraph"/>
              <w:numPr>
                <w:ilvl w:val="0"/>
                <w:numId w:val="14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A43AFC" w:rsidRPr="000655D7">
              <w:rPr>
                <w:rFonts w:eastAsia="宋体" w:cs="Arial"/>
                <w:lang w:eastAsia="zh-CN"/>
              </w:rPr>
              <w:t>C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3C55E1" w:rsidRPr="000655D7">
              <w:rPr>
                <w:rFonts w:eastAsia="宋体" w:cs="Arial"/>
                <w:lang w:eastAsia="zh-CN"/>
              </w:rPr>
              <w:t>我们要求进行</w:t>
            </w:r>
            <w:r w:rsidR="004E2477" w:rsidRPr="000655D7">
              <w:rPr>
                <w:rFonts w:eastAsia="宋体" w:cs="Arial"/>
                <w:lang w:eastAsia="zh-CN"/>
              </w:rPr>
              <w:t>环境和社会现场影响评估</w:t>
            </w:r>
          </w:p>
          <w:p w14:paraId="1E8C8829" w14:textId="77777777" w:rsidR="00D93509" w:rsidRPr="000655D7" w:rsidRDefault="004F5152">
            <w:pPr>
              <w:pStyle w:val="ListParagraph"/>
              <w:numPr>
                <w:ilvl w:val="0"/>
                <w:numId w:val="14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392A6E" w:rsidRPr="000655D7">
              <w:rPr>
                <w:rFonts w:eastAsia="宋体" w:cs="Arial"/>
                <w:lang w:eastAsia="zh-CN"/>
              </w:rPr>
              <w:t>D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3C55E1" w:rsidRPr="000655D7">
              <w:rPr>
                <w:rFonts w:eastAsia="宋体" w:cs="Arial"/>
                <w:lang w:eastAsia="zh-CN"/>
              </w:rPr>
              <w:t>我们要求在施工期间保护空气质量</w:t>
            </w:r>
          </w:p>
          <w:p w14:paraId="10505847" w14:textId="62BC95FB" w:rsidR="00D93509" w:rsidRPr="000655D7" w:rsidRDefault="004F5152">
            <w:pPr>
              <w:pStyle w:val="ListParagraph"/>
              <w:numPr>
                <w:ilvl w:val="0"/>
                <w:numId w:val="14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392A6E" w:rsidRPr="000655D7">
              <w:rPr>
                <w:rFonts w:eastAsia="宋体" w:cs="Arial"/>
                <w:lang w:eastAsia="zh-CN"/>
              </w:rPr>
              <w:t>E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3C55E1" w:rsidRPr="000655D7">
              <w:rPr>
                <w:rFonts w:eastAsia="宋体" w:cs="Arial"/>
                <w:lang w:eastAsia="zh-CN"/>
              </w:rPr>
              <w:t>我们要求保护和恢复在施工过程中和</w:t>
            </w:r>
            <w:r w:rsidR="003C55E1" w:rsidRPr="000655D7">
              <w:rPr>
                <w:rFonts w:eastAsia="宋体" w:cs="Arial"/>
                <w:lang w:eastAsia="zh-CN"/>
              </w:rPr>
              <w:t>/</w:t>
            </w:r>
            <w:r w:rsidR="003C55E1" w:rsidRPr="000655D7">
              <w:rPr>
                <w:rFonts w:eastAsia="宋体" w:cs="Arial"/>
                <w:lang w:eastAsia="zh-CN"/>
              </w:rPr>
              <w:t>或</w:t>
            </w:r>
            <w:r w:rsidR="00831204" w:rsidRPr="000655D7">
              <w:rPr>
                <w:rFonts w:eastAsia="宋体" w:cs="Arial" w:hint="eastAsia"/>
                <w:lang w:eastAsia="zh-CN"/>
              </w:rPr>
              <w:t>先前</w:t>
            </w:r>
            <w:r w:rsidR="003C55E1" w:rsidRPr="000655D7">
              <w:rPr>
                <w:rFonts w:eastAsia="宋体" w:cs="Arial"/>
                <w:lang w:eastAsia="zh-CN"/>
              </w:rPr>
              <w:t>开发过程中受到干扰的</w:t>
            </w:r>
            <w:r w:rsidR="007D0C91" w:rsidRPr="000655D7">
              <w:rPr>
                <w:rFonts w:eastAsia="宋体" w:cs="Arial" w:hint="eastAsia"/>
                <w:lang w:eastAsia="zh-CN"/>
              </w:rPr>
              <w:t>栖息地</w:t>
            </w:r>
            <w:r w:rsidR="003C55E1" w:rsidRPr="000655D7">
              <w:rPr>
                <w:rFonts w:eastAsia="宋体" w:cs="Arial"/>
                <w:lang w:eastAsia="zh-CN"/>
              </w:rPr>
              <w:t>和土壤</w:t>
            </w:r>
          </w:p>
          <w:p w14:paraId="755744ED" w14:textId="50742149" w:rsidR="00D93509" w:rsidRPr="000655D7" w:rsidRDefault="004F5152">
            <w:pPr>
              <w:pStyle w:val="ListParagraph"/>
              <w:numPr>
                <w:ilvl w:val="0"/>
                <w:numId w:val="14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392A6E" w:rsidRPr="000655D7">
              <w:rPr>
                <w:rFonts w:eastAsia="宋体" w:cs="Arial"/>
                <w:lang w:eastAsia="zh-CN"/>
              </w:rPr>
              <w:t>F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3C55E1" w:rsidRPr="000655D7">
              <w:rPr>
                <w:rFonts w:eastAsia="宋体" w:cs="Arial"/>
                <w:lang w:eastAsia="zh-CN"/>
              </w:rPr>
              <w:t>我们要求控制和保留</w:t>
            </w:r>
            <w:r w:rsidR="00A01DBD" w:rsidRPr="000655D7">
              <w:rPr>
                <w:rFonts w:eastAsia="宋体" w:cs="Arial" w:hint="eastAsia"/>
                <w:lang w:eastAsia="zh-CN"/>
              </w:rPr>
              <w:t>施工的</w:t>
            </w:r>
            <w:r w:rsidR="003C55E1" w:rsidRPr="000655D7">
              <w:rPr>
                <w:rFonts w:eastAsia="宋体" w:cs="Arial"/>
                <w:lang w:eastAsia="zh-CN"/>
              </w:rPr>
              <w:t>污染物</w:t>
            </w:r>
            <w:r w:rsidR="00F30D31" w:rsidRPr="000655D7">
              <w:rPr>
                <w:rFonts w:eastAsia="宋体" w:cs="Arial"/>
                <w:lang w:eastAsia="zh-CN"/>
              </w:rPr>
              <w:t>，以</w:t>
            </w:r>
            <w:r w:rsidR="003C55E1" w:rsidRPr="000655D7">
              <w:rPr>
                <w:rFonts w:eastAsia="宋体" w:cs="Arial"/>
                <w:lang w:eastAsia="zh-CN"/>
              </w:rPr>
              <w:t>保护</w:t>
            </w:r>
            <w:r w:rsidR="00C631BE" w:rsidRPr="000655D7">
              <w:rPr>
                <w:rFonts w:eastAsia="宋体" w:cs="Arial"/>
                <w:lang w:eastAsia="zh-CN"/>
              </w:rPr>
              <w:t>地表水、</w:t>
            </w:r>
            <w:r w:rsidR="003C55E1" w:rsidRPr="000655D7">
              <w:rPr>
                <w:rFonts w:eastAsia="宋体" w:cs="Arial"/>
                <w:lang w:eastAsia="zh-CN"/>
              </w:rPr>
              <w:t>地下水和水生生态系统</w:t>
            </w:r>
          </w:p>
          <w:p w14:paraId="2FFC2D96" w14:textId="66101D49" w:rsidR="00D93509" w:rsidRPr="000655D7" w:rsidRDefault="004F5152">
            <w:pPr>
              <w:pStyle w:val="ListParagraph"/>
              <w:numPr>
                <w:ilvl w:val="0"/>
                <w:numId w:val="14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392A6E" w:rsidRPr="000655D7">
              <w:rPr>
                <w:rFonts w:eastAsia="宋体" w:cs="Arial"/>
                <w:lang w:eastAsia="zh-CN"/>
              </w:rPr>
              <w:t>G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3C55E1" w:rsidRPr="000655D7">
              <w:rPr>
                <w:rFonts w:eastAsia="宋体" w:cs="Arial"/>
                <w:lang w:eastAsia="zh-CN"/>
              </w:rPr>
              <w:t>我们要求</w:t>
            </w:r>
            <w:r w:rsidR="00F30D31" w:rsidRPr="000655D7">
              <w:rPr>
                <w:rFonts w:eastAsia="宋体" w:cs="Arial"/>
                <w:lang w:eastAsia="zh-CN"/>
              </w:rPr>
              <w:t>持续监督</w:t>
            </w:r>
            <w:r w:rsidR="003C55E1" w:rsidRPr="000655D7">
              <w:rPr>
                <w:rFonts w:eastAsia="宋体" w:cs="Arial"/>
                <w:lang w:eastAsia="zh-CN"/>
              </w:rPr>
              <w:t>施工现场的健康和安全</w:t>
            </w:r>
          </w:p>
          <w:p w14:paraId="786DA623" w14:textId="52436BD8" w:rsidR="00D93509" w:rsidRPr="000655D7" w:rsidRDefault="004F5152">
            <w:pPr>
              <w:pStyle w:val="ListParagraph"/>
              <w:numPr>
                <w:ilvl w:val="0"/>
                <w:numId w:val="14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(H) </w:t>
            </w:r>
            <w:r w:rsidRPr="000655D7">
              <w:rPr>
                <w:rFonts w:eastAsia="宋体" w:cs="Arial"/>
                <w:lang w:eastAsia="zh-CN"/>
              </w:rPr>
              <w:t>我们要求在设计和</w:t>
            </w:r>
            <w:r w:rsidRPr="000655D7">
              <w:rPr>
                <w:rFonts w:eastAsia="宋体" w:cs="Arial"/>
                <w:lang w:eastAsia="zh-CN"/>
              </w:rPr>
              <w:t>/</w:t>
            </w:r>
            <w:r w:rsidRPr="000655D7">
              <w:rPr>
                <w:rFonts w:eastAsia="宋体" w:cs="Arial"/>
                <w:lang w:eastAsia="zh-CN"/>
              </w:rPr>
              <w:t>或规划过程中</w:t>
            </w:r>
            <w:r w:rsidR="00F30D31" w:rsidRPr="000655D7">
              <w:rPr>
                <w:rFonts w:eastAsia="宋体" w:cs="Arial"/>
                <w:lang w:eastAsia="zh-CN"/>
              </w:rPr>
              <w:t>，</w:t>
            </w:r>
            <w:r w:rsidR="00801D65" w:rsidRPr="000655D7">
              <w:rPr>
                <w:rFonts w:eastAsia="宋体" w:cs="Arial" w:hint="eastAsia"/>
                <w:lang w:eastAsia="zh-CN"/>
              </w:rPr>
              <w:t>进行</w:t>
            </w:r>
            <w:r w:rsidRPr="000655D7">
              <w:rPr>
                <w:rFonts w:eastAsia="宋体" w:cs="Arial"/>
                <w:lang w:eastAsia="zh-CN"/>
              </w:rPr>
              <w:t>当地社区和其他</w:t>
            </w:r>
            <w:r w:rsidR="00744697" w:rsidRPr="000655D7">
              <w:rPr>
                <w:rFonts w:eastAsia="宋体" w:cs="Arial"/>
                <w:lang w:eastAsia="zh-CN"/>
              </w:rPr>
              <w:t>利益相关方</w:t>
            </w:r>
            <w:r w:rsidR="00125C0D" w:rsidRPr="000655D7">
              <w:rPr>
                <w:rFonts w:eastAsia="宋体" w:cs="Arial" w:hint="eastAsia"/>
                <w:lang w:eastAsia="zh-CN"/>
              </w:rPr>
              <w:t>参与</w:t>
            </w:r>
          </w:p>
          <w:p w14:paraId="218B73F8" w14:textId="77777777" w:rsidR="00D93509" w:rsidRPr="000655D7" w:rsidRDefault="004F5152">
            <w:pPr>
              <w:pStyle w:val="ListParagraph"/>
              <w:numPr>
                <w:ilvl w:val="0"/>
                <w:numId w:val="14"/>
              </w:num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(</w:t>
            </w:r>
            <w:r w:rsidR="00392A6E" w:rsidRPr="000655D7">
              <w:rPr>
                <w:rFonts w:eastAsia="宋体" w:cs="Arial"/>
                <w:lang w:eastAsia="en-GB"/>
              </w:rPr>
              <w:t>I</w:t>
            </w:r>
            <w:r w:rsidRPr="000655D7">
              <w:rPr>
                <w:rFonts w:eastAsia="宋体" w:cs="Arial"/>
                <w:lang w:eastAsia="en-GB"/>
              </w:rPr>
              <w:t xml:space="preserve">) </w:t>
            </w:r>
            <w:proofErr w:type="spellStart"/>
            <w:r w:rsidR="003C55E1" w:rsidRPr="000655D7">
              <w:rPr>
                <w:rFonts w:eastAsia="宋体" w:cs="Arial"/>
                <w:lang w:eastAsia="en-GB"/>
              </w:rPr>
              <w:t>其他</w:t>
            </w:r>
            <w:proofErr w:type="spellEnd"/>
            <w:r w:rsidR="003C55E1" w:rsidRPr="000655D7">
              <w:rPr>
                <w:rFonts w:eastAsia="宋体" w:cs="Arial"/>
                <w:lang w:eastAsia="en-GB"/>
              </w:rPr>
              <w:t xml:space="preserve"> </w:t>
            </w:r>
          </w:p>
          <w:p w14:paraId="7DECB041" w14:textId="7FF72106" w:rsidR="00D93509" w:rsidRPr="000655D7" w:rsidRDefault="00FA4C50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请说明：</w:t>
            </w:r>
            <w:r w:rsidR="00FF2DBC" w:rsidRPr="000655D7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="0018793F" w:rsidRPr="000655D7">
              <w:rPr>
                <w:rFonts w:eastAsia="宋体" w:cs="Arial"/>
                <w:lang w:eastAsia="zh-CN"/>
              </w:rPr>
              <w:t>[</w:t>
            </w:r>
            <w:r w:rsidR="00900CAD" w:rsidRPr="000655D7">
              <w:rPr>
                <w:rFonts w:eastAsia="宋体" w:cs="Arial"/>
                <w:lang w:eastAsia="zh-CN"/>
              </w:rPr>
              <w:t>必填</w:t>
            </w:r>
            <w:r w:rsidR="00A77C84" w:rsidRPr="000655D7">
              <w:rPr>
                <w:rFonts w:eastAsia="宋体" w:cs="Arial"/>
                <w:lang w:eastAsia="zh-CN"/>
              </w:rPr>
              <w:t>自由文本</w:t>
            </w:r>
            <w:r w:rsidR="007475DE" w:rsidRPr="000655D7">
              <w:rPr>
                <w:rFonts w:eastAsia="宋体" w:cs="Arial"/>
                <w:lang w:eastAsia="zh-CN"/>
              </w:rPr>
              <w:t>：小</w:t>
            </w:r>
            <w:r w:rsidR="007475DE" w:rsidRPr="000655D7">
              <w:rPr>
                <w:rFonts w:eastAsia="宋体" w:cs="Arial"/>
                <w:lang w:eastAsia="zh-CN"/>
              </w:rPr>
              <w:t>]</w:t>
            </w:r>
          </w:p>
          <w:p w14:paraId="7C32B288" w14:textId="211862B7" w:rsidR="00D93509" w:rsidRPr="000655D7" w:rsidRDefault="004F5152">
            <w:pPr>
              <w:pStyle w:val="ListParagraph"/>
              <w:numPr>
                <w:ilvl w:val="0"/>
                <w:numId w:val="15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392A6E" w:rsidRPr="000655D7">
              <w:rPr>
                <w:rFonts w:eastAsia="宋体" w:cs="Arial"/>
                <w:lang w:eastAsia="zh-CN"/>
              </w:rPr>
              <w:t>J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3C55E1" w:rsidRPr="000655D7">
              <w:rPr>
                <w:rFonts w:eastAsia="宋体" w:cs="Arial"/>
                <w:lang w:eastAsia="zh-CN"/>
              </w:rPr>
              <w:t>我们</w:t>
            </w:r>
            <w:r w:rsidR="00F30D31" w:rsidRPr="000655D7">
              <w:rPr>
                <w:rFonts w:eastAsia="宋体" w:cs="Arial"/>
                <w:lang w:eastAsia="zh-CN"/>
              </w:rPr>
              <w:t>对</w:t>
            </w:r>
            <w:r w:rsidR="003C55E1" w:rsidRPr="000655D7">
              <w:rPr>
                <w:rFonts w:eastAsia="宋体" w:cs="Arial"/>
                <w:lang w:eastAsia="zh-CN"/>
              </w:rPr>
              <w:t>开发和</w:t>
            </w:r>
            <w:r w:rsidR="00C77E2D" w:rsidRPr="000655D7">
              <w:rPr>
                <w:rFonts w:eastAsia="宋体" w:cs="Arial"/>
                <w:lang w:eastAsia="zh-CN"/>
              </w:rPr>
              <w:t>重大翻新</w:t>
            </w:r>
            <w:r w:rsidR="00F30D31" w:rsidRPr="000655D7">
              <w:rPr>
                <w:rFonts w:eastAsia="宋体" w:cs="Arial"/>
                <w:lang w:eastAsia="zh-CN"/>
              </w:rPr>
              <w:t>项目</w:t>
            </w:r>
            <w:r w:rsidR="006D68F1" w:rsidRPr="000655D7">
              <w:rPr>
                <w:rFonts w:eastAsia="宋体" w:cs="Arial"/>
                <w:lang w:eastAsia="zh-CN"/>
              </w:rPr>
              <w:t>未</w:t>
            </w:r>
            <w:r w:rsidR="003C55E1" w:rsidRPr="000655D7">
              <w:rPr>
                <w:rFonts w:eastAsia="宋体" w:cs="Arial"/>
                <w:lang w:eastAsia="zh-CN"/>
              </w:rPr>
              <w:t>制定</w:t>
            </w:r>
            <w:r w:rsidR="00E03DC9" w:rsidRPr="000655D7">
              <w:rPr>
                <w:rFonts w:eastAsia="宋体" w:cs="Arial"/>
                <w:lang w:eastAsia="zh-CN"/>
              </w:rPr>
              <w:t>ESG</w:t>
            </w:r>
            <w:r w:rsidR="003C55E1" w:rsidRPr="000655D7">
              <w:rPr>
                <w:rFonts w:eastAsia="宋体" w:cs="Arial"/>
                <w:lang w:eastAsia="zh-CN"/>
              </w:rPr>
              <w:t>要求</w:t>
            </w:r>
          </w:p>
        </w:tc>
      </w:tr>
      <w:tr w:rsidR="0032770C" w:rsidRPr="000655D7" w14:paraId="1690591C" w14:textId="77777777" w:rsidTr="00B95587">
        <w:trPr>
          <w:trHeight w:val="300"/>
        </w:trPr>
        <w:tc>
          <w:tcPr>
            <w:tcW w:w="14884" w:type="dxa"/>
            <w:gridSpan w:val="7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2B3B21E7" w14:textId="77777777" w:rsidR="00B95587" w:rsidRPr="000655D7" w:rsidRDefault="00B95587" w:rsidP="00B95587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B95587" w:rsidRPr="000655D7" w14:paraId="26B2D18B" w14:textId="77777777" w:rsidTr="00B95587">
        <w:trPr>
          <w:trHeight w:val="300"/>
        </w:trPr>
        <w:tc>
          <w:tcPr>
            <w:tcW w:w="14884" w:type="dxa"/>
            <w:gridSpan w:val="7"/>
            <w:shd w:val="clear" w:color="auto" w:fill="0070C0"/>
            <w:vAlign w:val="center"/>
          </w:tcPr>
          <w:p w14:paraId="3AB757DF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B95587" w:rsidRPr="000655D7" w14:paraId="194C1422" w14:textId="77777777" w:rsidTr="00B95587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51D7892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46A73FEC" w14:textId="643C12F2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本指标旨在评估</w:t>
            </w:r>
            <w:r w:rsidR="00B43120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如何将环境和社会因素纳入</w:t>
            </w:r>
            <w:r w:rsidR="009C75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新建项目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C77E2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重大翻新</w:t>
            </w:r>
            <w:r w:rsidR="00F30D3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项目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F30D3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施工过程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。对开发和</w:t>
            </w:r>
            <w:r w:rsidR="00C77E2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重大翻新</w:t>
            </w:r>
            <w:r w:rsidR="00F30D3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项目的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可持续性要求，表明</w:t>
            </w:r>
            <w:r w:rsidR="00B43120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在使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地产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更可持续方面所承担的责任水平。在</w:t>
            </w:r>
            <w:r w:rsidR="00631149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当期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房地产开发和</w:t>
            </w:r>
            <w:r w:rsidR="00C77E2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重大翻新</w:t>
            </w:r>
            <w:r w:rsidR="00F30D3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项目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中考虑</w:t>
            </w:r>
            <w:r w:rsidR="00F718EB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E</w:t>
            </w:r>
            <w:r w:rsidR="00F718EB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问题，以减少</w:t>
            </w:r>
            <w:r w:rsidR="00F30D3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施工</w:t>
            </w:r>
            <w:r w:rsidR="009B5DAF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现场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的负面影响，被认为是</w:t>
            </w:r>
            <w:r w:rsidR="00CF1CA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B95587" w:rsidRPr="000655D7" w14:paraId="78F2A708" w14:textId="77777777" w:rsidTr="00B95587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6AD1633" w14:textId="17536807" w:rsidR="00D93509" w:rsidRPr="000655D7" w:rsidRDefault="0068606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09395EB3" w14:textId="5A932534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只有</w:t>
            </w:r>
            <w:r w:rsidR="00E8535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适用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于</w:t>
            </w:r>
            <w:r w:rsidR="00D55A3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所有</w:t>
            </w:r>
            <w:r w:rsidR="00906B69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当期</w:t>
            </w:r>
            <w:r w:rsidR="00E8535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房地产</w:t>
            </w:r>
            <w:r w:rsidR="00D55A3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开发项目和</w:t>
            </w:r>
            <w:r w:rsidR="00C77E2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重大翻新</w:t>
            </w:r>
            <w:r w:rsidR="00D55A3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项目</w:t>
            </w:r>
            <w:r w:rsidR="00F219FC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应选择</w:t>
            </w:r>
            <w:r w:rsidR="00F219FC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相应</w:t>
            </w:r>
            <w:r w:rsidR="007B6AB7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F219FC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选项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B95587" w:rsidRPr="000655D7" w14:paraId="13426331" w14:textId="77777777" w:rsidTr="00B95587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FFECBFB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lastRenderedPageBreak/>
              <w:t>其他资源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3CE40937" w14:textId="2D248483" w:rsidR="003C5AD1" w:rsidRPr="000655D7" w:rsidRDefault="003C5AD1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关于房地产投资可持续性的更多信息，</w:t>
            </w:r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56" w:history="1"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可持续房地产投资：实施《巴黎气候协定》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—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行动框架</w:t>
              </w:r>
            </w:hyperlink>
            <w:r w:rsidRPr="000655D7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B95587" w:rsidRPr="000655D7" w14:paraId="0069BD17" w14:textId="77777777" w:rsidTr="00B95587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4E40AF7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参考其他标准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6B85A076" w14:textId="5A071581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GRESB </w:t>
            </w:r>
            <w:r w:rsidR="0026109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2022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房地产评估</w:t>
            </w:r>
            <w:r w:rsidR="00023C69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DRE3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（可持续场地设计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开发要求），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DSE2.1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（开发：</w:t>
            </w:r>
            <w:r w:rsidR="0074469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利益相关方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参与）。</w:t>
            </w:r>
          </w:p>
        </w:tc>
      </w:tr>
      <w:tr w:rsidR="00B95587" w:rsidRPr="000655D7" w14:paraId="3D36061F" w14:textId="77777777" w:rsidTr="00B95587">
        <w:trPr>
          <w:trHeight w:val="300"/>
        </w:trPr>
        <w:tc>
          <w:tcPr>
            <w:tcW w:w="14884" w:type="dxa"/>
            <w:gridSpan w:val="7"/>
            <w:shd w:val="clear" w:color="auto" w:fill="0070C0"/>
            <w:vAlign w:val="center"/>
          </w:tcPr>
          <w:p w14:paraId="7387D652" w14:textId="77777777" w:rsidR="00D93509" w:rsidRPr="000655D7" w:rsidRDefault="004F515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B95587" w:rsidRPr="000655D7" w14:paraId="1F2F6980" w14:textId="77777777" w:rsidTr="00B95587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C959E90" w14:textId="72317435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72F0E934" w14:textId="45D6D97B" w:rsidR="00D93509" w:rsidRPr="000655D7" w:rsidRDefault="00023C69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[OO 21], [OO 24]</w:t>
            </w:r>
          </w:p>
        </w:tc>
      </w:tr>
      <w:tr w:rsidR="00B95587" w:rsidRPr="000655D7" w14:paraId="51800444" w14:textId="77777777" w:rsidTr="00B95587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8EF25D8" w14:textId="033124AC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098BC137" w14:textId="7777777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B95587" w:rsidRPr="000655D7" w14:paraId="5AEF069B" w14:textId="77777777" w:rsidTr="00B95587">
        <w:trPr>
          <w:trHeight w:val="300"/>
        </w:trPr>
        <w:tc>
          <w:tcPr>
            <w:tcW w:w="14884" w:type="dxa"/>
            <w:gridSpan w:val="7"/>
            <w:shd w:val="clear" w:color="auto" w:fill="0070C0"/>
            <w:vAlign w:val="center"/>
          </w:tcPr>
          <w:p w14:paraId="373081C4" w14:textId="77777777" w:rsidR="00D93509" w:rsidRPr="000655D7" w:rsidRDefault="004F515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B95587" w:rsidRPr="000655D7" w14:paraId="10ECA21A" w14:textId="77777777" w:rsidTr="001402B6">
        <w:trPr>
          <w:trHeight w:val="354"/>
        </w:trPr>
        <w:tc>
          <w:tcPr>
            <w:tcW w:w="1841" w:type="dxa"/>
            <w:shd w:val="clear" w:color="auto" w:fill="auto"/>
            <w:vAlign w:val="center"/>
          </w:tcPr>
          <w:p w14:paraId="1EDD5050" w14:textId="77777777" w:rsidR="00D93509" w:rsidRPr="000655D7" w:rsidRDefault="004F5152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8791" w:type="dxa"/>
            <w:gridSpan w:val="3"/>
            <w:shd w:val="clear" w:color="auto" w:fill="auto"/>
            <w:vAlign w:val="center"/>
          </w:tcPr>
          <w:p w14:paraId="2B5EC509" w14:textId="59215F24" w:rsidR="00D93509" w:rsidRPr="000655D7" w:rsidRDefault="003B7BE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本指标满分为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EB725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6DB9B80B" w14:textId="77777777" w:rsidR="00A842A1" w:rsidRPr="000655D7" w:rsidRDefault="00A842A1" w:rsidP="00D55A3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8D66CAB" w14:textId="210F8091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="00B10FB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H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="00E911E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6</w:t>
            </w:r>
            <w:r w:rsidR="00EB725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D560B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或以上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25139A8A" w14:textId="6AC40D9E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="00B10FB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A-H</w:t>
            </w:r>
            <w:r w:rsidR="00B10FB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E911E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4-5</w:t>
            </w:r>
            <w:r w:rsidR="00E911E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EB725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E911E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66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B10FB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7C1C5F5E" w14:textId="7E4B6985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="00B10FB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A-H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="00DE477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2-</w:t>
            </w:r>
            <w:r w:rsidR="00E911E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="00E911E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EB725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E911E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33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B10FB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6783A50A" w14:textId="2E1C0E93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="00B10FB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A-H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EB725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B10FB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405F4F44" w14:textId="7CF4743B" w:rsidR="00D93509" w:rsidRPr="000655D7" w:rsidRDefault="00EB725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C3154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I</w:t>
            </w:r>
            <w:r w:rsidR="00C3154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="00C3154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J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C3154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="00C3154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="00C3154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52" w:type="dxa"/>
            <w:gridSpan w:val="3"/>
            <w:shd w:val="clear" w:color="auto" w:fill="auto"/>
            <w:vAlign w:val="center"/>
          </w:tcPr>
          <w:p w14:paraId="2370CD5B" w14:textId="14D69AC6" w:rsidR="00D93509" w:rsidRPr="000655D7" w:rsidRDefault="003B0EF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</w:t>
            </w:r>
            <w:r w:rsidR="005539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3982D3E2" w14:textId="77777777" w:rsidR="001402B6" w:rsidRPr="000655D7" w:rsidRDefault="001402B6" w:rsidP="006C3B6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B0744F0" w14:textId="5DB8F8D5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C31543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J </w:t>
            </w:r>
            <w:r w:rsidR="001402B6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E10725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导致该指标得分为</w:t>
            </w:r>
            <w:r w:rsidR="00E10725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E10725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1402B6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B95587" w:rsidRPr="000655D7" w14:paraId="596E454D" w14:textId="77777777" w:rsidTr="00B95587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1137D1C" w14:textId="3ECB5AE1" w:rsidR="00D93509" w:rsidRPr="000655D7" w:rsidRDefault="00774BF4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0655D7">
              <w:rPr>
                <w:rFonts w:eastAsia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0655D7">
              <w:rPr>
                <w:rFonts w:eastAsia="宋体" w:cs="Arial"/>
                <w:b/>
                <w:sz w:val="16"/>
                <w:szCs w:val="16"/>
              </w:rPr>
              <w:t>其他</w:t>
            </w:r>
            <w:proofErr w:type="spellEnd"/>
            <w:r w:rsidRPr="000655D7">
              <w:rPr>
                <w:rFonts w:eastAsia="宋体" w:cs="Arial"/>
                <w:b/>
                <w:sz w:val="16"/>
                <w:szCs w:val="16"/>
              </w:rPr>
              <w:t>”</w:t>
            </w:r>
            <w:proofErr w:type="spellStart"/>
            <w:r w:rsidR="005429C0" w:rsidRPr="000655D7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43B387D1" w14:textId="140C91CB" w:rsidR="00D93509" w:rsidRPr="000655D7" w:rsidRDefault="006A6B83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考虑到前述答案选项已</w:t>
            </w:r>
            <w:r w:rsidR="004E31DE"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涵盖所识别的良好做法</w:t>
            </w:r>
            <w:r w:rsidR="004B624C" w:rsidRPr="000655D7">
              <w:rPr>
                <w:rStyle w:val="Hyperlink"/>
                <w:rFonts w:ascii="宋体" w:eastAsia="宋体" w:hAnsi="宋体" w:cs="MS PGothic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4B624C"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因此</w:t>
            </w:r>
            <w:r w:rsidR="004B624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选择其他（</w:t>
            </w:r>
            <w:r w:rsidR="00B10FB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I</w:t>
            </w:r>
            <w:r w:rsidR="004B624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E84FC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1560E9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不计入</w:t>
            </w:r>
            <w:r w:rsidR="0065770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评分</w:t>
            </w:r>
            <w:r w:rsidR="00A4639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B95587" w:rsidRPr="000655D7" w14:paraId="037E34D8" w14:textId="77777777" w:rsidTr="00B95587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66575C8" w14:textId="033A2148" w:rsidR="00D93509" w:rsidRPr="000655D7" w:rsidRDefault="001F1340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43" w:type="dxa"/>
            <w:gridSpan w:val="6"/>
            <w:shd w:val="clear" w:color="auto" w:fill="auto"/>
            <w:vAlign w:val="center"/>
          </w:tcPr>
          <w:p w14:paraId="2D647F8E" w14:textId="3DC0B31D" w:rsidR="00D93509" w:rsidRPr="000655D7" w:rsidRDefault="003E4B78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1BBDF62C" w14:textId="77777777" w:rsidR="00B95587" w:rsidRPr="000655D7" w:rsidRDefault="00B95587" w:rsidP="00B95587">
      <w:pPr>
        <w:rPr>
          <w:rFonts w:eastAsia="宋体" w:cs="Arial"/>
          <w:lang w:eastAsia="zh-CN"/>
        </w:rPr>
      </w:pPr>
    </w:p>
    <w:p w14:paraId="6199B632" w14:textId="77777777" w:rsidR="00293307" w:rsidRPr="000655D7" w:rsidRDefault="00293307">
      <w:pPr>
        <w:spacing w:after="160" w:line="259" w:lineRule="auto"/>
        <w:rPr>
          <w:rFonts w:eastAsia="宋体" w:cs="Arial"/>
          <w:lang w:eastAsia="zh-CN"/>
        </w:rPr>
      </w:pPr>
      <w:r w:rsidRPr="000655D7">
        <w:rPr>
          <w:rFonts w:eastAsia="宋体" w:cs="Arial"/>
          <w:lang w:eastAsia="zh-CN"/>
        </w:rPr>
        <w:br w:type="page"/>
      </w:r>
    </w:p>
    <w:p w14:paraId="60EF8F8D" w14:textId="77777777" w:rsidR="00D93509" w:rsidRPr="000655D7" w:rsidRDefault="004F5152">
      <w:pPr>
        <w:pStyle w:val="Heading2"/>
        <w:tabs>
          <w:tab w:val="left" w:pos="12758"/>
        </w:tabs>
        <w:rPr>
          <w:rFonts w:eastAsia="宋体" w:cs="Arial"/>
          <w:caps w:val="0"/>
          <w:color w:val="auto"/>
          <w:sz w:val="20"/>
          <w:szCs w:val="20"/>
        </w:rPr>
      </w:pPr>
      <w:bookmarkStart w:id="29" w:name="_Toc135415304"/>
      <w:proofErr w:type="spellStart"/>
      <w:proofErr w:type="gramStart"/>
      <w:r w:rsidRPr="000655D7">
        <w:rPr>
          <w:rFonts w:eastAsia="宋体" w:cs="Arial"/>
        </w:rPr>
        <w:lastRenderedPageBreak/>
        <w:t>最低建筑要求</w:t>
      </w:r>
      <w:proofErr w:type="spellEnd"/>
      <w:r w:rsidRPr="000655D7">
        <w:rPr>
          <w:rFonts w:eastAsia="宋体" w:cs="Arial"/>
        </w:rPr>
        <w:t>[</w:t>
      </w:r>
      <w:proofErr w:type="gramEnd"/>
      <w:r w:rsidRPr="000655D7">
        <w:rPr>
          <w:rFonts w:eastAsia="宋体" w:cs="Arial"/>
        </w:rPr>
        <w:t>RE 10]</w:t>
      </w:r>
      <w:bookmarkEnd w:id="29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39"/>
        <w:gridCol w:w="1556"/>
        <w:gridCol w:w="2834"/>
        <w:gridCol w:w="573"/>
        <w:gridCol w:w="631"/>
        <w:gridCol w:w="3194"/>
        <w:gridCol w:w="2257"/>
        <w:gridCol w:w="2000"/>
      </w:tblGrid>
      <w:tr w:rsidR="00A739D7" w:rsidRPr="000655D7" w14:paraId="75707B11" w14:textId="77777777" w:rsidTr="001B3C02">
        <w:trPr>
          <w:trHeight w:val="367"/>
        </w:trPr>
        <w:tc>
          <w:tcPr>
            <w:tcW w:w="1839" w:type="dxa"/>
            <w:vMerge w:val="restart"/>
            <w:shd w:val="clear" w:color="auto" w:fill="DFF5F9"/>
            <w:vAlign w:val="center"/>
            <w:hideMark/>
          </w:tcPr>
          <w:p w14:paraId="616309EF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2F80FD60" w14:textId="77777777" w:rsidR="00293307" w:rsidRPr="000655D7" w:rsidRDefault="00293307" w:rsidP="0029330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028526C4" w14:textId="77777777" w:rsidR="00D93509" w:rsidRPr="000655D7" w:rsidRDefault="004F5152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30" w:name="_Toc135415305"/>
            <w:r w:rsidRPr="000655D7">
              <w:rPr>
                <w:rFonts w:eastAsia="宋体"/>
                <w:lang w:val="en-GB"/>
              </w:rPr>
              <w:t>RE 10</w:t>
            </w:r>
            <w:bookmarkEnd w:id="30"/>
          </w:p>
        </w:tc>
        <w:tc>
          <w:tcPr>
            <w:tcW w:w="1556" w:type="dxa"/>
            <w:shd w:val="clear" w:color="auto" w:fill="DFF5F9"/>
            <w:vAlign w:val="center"/>
            <w:hideMark/>
          </w:tcPr>
          <w:p w14:paraId="492CED57" w14:textId="2176A861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4" w:type="dxa"/>
            <w:shd w:val="clear" w:color="auto" w:fill="DFF5F9"/>
            <w:vAlign w:val="center"/>
          </w:tcPr>
          <w:p w14:paraId="5B9A0F07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sz w:val="22"/>
                <w:szCs w:val="22"/>
              </w:rPr>
              <w:t xml:space="preserve">OO 21, </w:t>
            </w:r>
            <w:r w:rsidR="00293307" w:rsidRPr="000655D7">
              <w:rPr>
                <w:rFonts w:eastAsia="宋体" w:cs="Arial"/>
                <w:b/>
                <w:sz w:val="22"/>
                <w:szCs w:val="22"/>
              </w:rPr>
              <w:t xml:space="preserve">OO </w:t>
            </w:r>
            <w:r w:rsidR="009A1FCD" w:rsidRPr="000655D7">
              <w:rPr>
                <w:rFonts w:eastAsia="宋体" w:cs="Arial"/>
                <w:b/>
                <w:bCs/>
                <w:sz w:val="22"/>
                <w:szCs w:val="22"/>
              </w:rPr>
              <w:t>24</w:t>
            </w:r>
          </w:p>
        </w:tc>
        <w:tc>
          <w:tcPr>
            <w:tcW w:w="4398" w:type="dxa"/>
            <w:gridSpan w:val="3"/>
            <w:vMerge w:val="restart"/>
            <w:shd w:val="clear" w:color="auto" w:fill="DFF5F9"/>
            <w:vAlign w:val="center"/>
          </w:tcPr>
          <w:p w14:paraId="403F6A04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5BD2F990" w14:textId="77777777" w:rsidR="00293307" w:rsidRPr="000655D7" w:rsidRDefault="00293307" w:rsidP="00293307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47BCE88C" w14:textId="77777777" w:rsidR="00D93509" w:rsidRPr="000655D7" w:rsidRDefault="004F5152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最低建筑要求</w:t>
            </w:r>
            <w:proofErr w:type="spellEnd"/>
          </w:p>
        </w:tc>
        <w:tc>
          <w:tcPr>
            <w:tcW w:w="2257" w:type="dxa"/>
            <w:vMerge w:val="restart"/>
            <w:shd w:val="clear" w:color="auto" w:fill="DFF5F9"/>
            <w:vAlign w:val="center"/>
            <w:hideMark/>
          </w:tcPr>
          <w:p w14:paraId="35321788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5DBD799F" w14:textId="77777777" w:rsidR="00293307" w:rsidRPr="000655D7" w:rsidRDefault="00293307" w:rsidP="0029330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48EFB1F6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2000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E8B051B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264FB560" w14:textId="77777777" w:rsidR="00293307" w:rsidRPr="000655D7" w:rsidRDefault="00293307" w:rsidP="0029330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5AEDF22C" w14:textId="2E5CA35C" w:rsidR="00D93509" w:rsidRPr="000655D7" w:rsidRDefault="00FD522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CB7CB1" w:rsidRPr="000655D7" w14:paraId="708D99EC" w14:textId="77777777" w:rsidTr="001B3C02">
        <w:trPr>
          <w:trHeight w:val="367"/>
        </w:trPr>
        <w:tc>
          <w:tcPr>
            <w:tcW w:w="1839" w:type="dxa"/>
            <w:vMerge/>
            <w:vAlign w:val="center"/>
          </w:tcPr>
          <w:p w14:paraId="772E2964" w14:textId="77777777" w:rsidR="00293307" w:rsidRPr="000655D7" w:rsidRDefault="00293307" w:rsidP="0029330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6" w:type="dxa"/>
            <w:shd w:val="clear" w:color="auto" w:fill="DFF5F9"/>
            <w:vAlign w:val="center"/>
          </w:tcPr>
          <w:p w14:paraId="40F6E906" w14:textId="6D895FE0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4" w:type="dxa"/>
            <w:shd w:val="clear" w:color="auto" w:fill="DFF5F9"/>
            <w:vAlign w:val="center"/>
          </w:tcPr>
          <w:p w14:paraId="5B566338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398" w:type="dxa"/>
            <w:gridSpan w:val="3"/>
            <w:vMerge/>
            <w:vAlign w:val="center"/>
          </w:tcPr>
          <w:p w14:paraId="1C294598" w14:textId="77777777" w:rsidR="00293307" w:rsidRPr="000655D7" w:rsidRDefault="00293307" w:rsidP="0029330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2257" w:type="dxa"/>
            <w:vMerge/>
            <w:vAlign w:val="center"/>
          </w:tcPr>
          <w:p w14:paraId="765FA16C" w14:textId="77777777" w:rsidR="00293307" w:rsidRPr="000655D7" w:rsidRDefault="00293307" w:rsidP="0029330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000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DC097D5" w14:textId="77777777" w:rsidR="00293307" w:rsidRPr="000655D7" w:rsidRDefault="00293307" w:rsidP="0029330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32770C" w:rsidRPr="000655D7" w14:paraId="36FDF22D" w14:textId="77777777" w:rsidTr="001B3C02">
        <w:trPr>
          <w:trHeight w:val="567"/>
        </w:trPr>
        <w:tc>
          <w:tcPr>
            <w:tcW w:w="14884" w:type="dxa"/>
            <w:gridSpan w:val="8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356E0E2" w14:textId="1514D70D" w:rsidR="00D93509" w:rsidRPr="000655D7" w:rsidRDefault="001560E9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b/>
                <w:lang w:eastAsia="zh-CN"/>
              </w:rPr>
              <w:t>贵机构对</w:t>
            </w:r>
            <w:r w:rsidR="000655D7" w:rsidRPr="000655D7">
              <w:fldChar w:fldCharType="begin"/>
            </w:r>
            <w:r w:rsidR="000655D7" w:rsidRPr="000655D7">
              <w:rPr>
                <w:lang w:eastAsia="zh-CN"/>
              </w:rPr>
              <w:instrText xml:space="preserve"> HYPERLINK "https://www.unpri.org/reporting-definitions" </w:instrText>
            </w:r>
            <w:r w:rsidR="000655D7" w:rsidRPr="000655D7">
              <w:fldChar w:fldCharType="separate"/>
            </w:r>
            <w:r w:rsidRPr="000655D7">
              <w:rPr>
                <w:rStyle w:val="Hyperlink"/>
                <w:rFonts w:eastAsia="宋体" w:cs="Arial"/>
                <w:b/>
                <w:lang w:eastAsia="zh-CN"/>
              </w:rPr>
              <w:t>开发</w:t>
            </w:r>
            <w:r w:rsidR="000655D7" w:rsidRPr="000655D7">
              <w:rPr>
                <w:rStyle w:val="Hyperlink"/>
                <w:rFonts w:eastAsia="宋体" w:cs="Arial"/>
                <w:b/>
                <w:lang w:eastAsia="zh-CN"/>
              </w:rPr>
              <w:fldChar w:fldCharType="end"/>
            </w:r>
            <w:r w:rsidRPr="000655D7">
              <w:rPr>
                <w:rFonts w:eastAsia="宋体" w:cs="Arial"/>
                <w:b/>
                <w:lang w:eastAsia="zh-CN"/>
              </w:rPr>
              <w:t>和</w:t>
            </w:r>
            <w:hyperlink r:id="rId57" w:history="1">
              <w:r w:rsidR="00C77E2D" w:rsidRPr="000655D7">
                <w:rPr>
                  <w:rStyle w:val="Hyperlink"/>
                  <w:rFonts w:eastAsia="宋体" w:cs="Arial"/>
                  <w:b/>
                  <w:lang w:eastAsia="zh-CN"/>
                </w:rPr>
                <w:t>重大翻新</w:t>
              </w:r>
              <w:r w:rsidRPr="000655D7">
                <w:rPr>
                  <w:rStyle w:val="Hyperlink"/>
                  <w:rFonts w:eastAsia="宋体" w:cs="Arial"/>
                  <w:b/>
                  <w:lang w:eastAsia="zh-CN"/>
                </w:rPr>
                <w:t>项目</w:t>
              </w:r>
            </w:hyperlink>
            <w:r w:rsidRPr="000655D7">
              <w:rPr>
                <w:rFonts w:eastAsia="宋体" w:cs="Arial"/>
                <w:b/>
                <w:lang w:eastAsia="zh-CN"/>
              </w:rPr>
              <w:t>有哪些最低建筑要求？</w:t>
            </w:r>
          </w:p>
        </w:tc>
      </w:tr>
      <w:tr w:rsidR="00554536" w:rsidRPr="000655D7" w14:paraId="7F157BD2" w14:textId="77777777" w:rsidTr="001B3C02">
        <w:trPr>
          <w:trHeight w:val="465"/>
        </w:trPr>
        <w:tc>
          <w:tcPr>
            <w:tcW w:w="7433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7408B67" w14:textId="05A50BD7" w:rsidR="00D93509" w:rsidRPr="000655D7" w:rsidRDefault="004F5152">
            <w:pPr>
              <w:pStyle w:val="ListParagraph"/>
              <w:numPr>
                <w:ilvl w:val="0"/>
                <w:numId w:val="36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(A) </w:t>
            </w:r>
            <w:r w:rsidR="006C7A87" w:rsidRPr="000655D7">
              <w:rPr>
                <w:rFonts w:eastAsia="宋体" w:cs="Arial"/>
                <w:lang w:eastAsia="zh-CN"/>
              </w:rPr>
              <w:t>我们要求实施最新可用</w:t>
            </w:r>
            <w:r w:rsidR="00923988" w:rsidRPr="000655D7">
              <w:rPr>
                <w:rFonts w:eastAsia="宋体" w:cs="Arial" w:hint="eastAsia"/>
                <w:lang w:eastAsia="zh-CN"/>
              </w:rPr>
              <w:t>的</w:t>
            </w:r>
            <w:r w:rsidR="006C7A87" w:rsidRPr="000655D7">
              <w:rPr>
                <w:rFonts w:eastAsia="宋体" w:cs="Arial"/>
                <w:lang w:eastAsia="zh-CN"/>
              </w:rPr>
              <w:t>计量和物</w:t>
            </w:r>
            <w:r w:rsidR="002E39E6" w:rsidRPr="000655D7">
              <w:rPr>
                <w:rFonts w:eastAsia="宋体" w:cs="Arial"/>
                <w:lang w:eastAsia="zh-CN"/>
              </w:rPr>
              <w:t>联网（</w:t>
            </w:r>
            <w:r w:rsidR="006C7A87" w:rsidRPr="000655D7">
              <w:rPr>
                <w:rFonts w:eastAsia="宋体" w:cs="Arial"/>
                <w:lang w:eastAsia="zh-CN"/>
              </w:rPr>
              <w:t>IoT</w:t>
            </w:r>
            <w:r w:rsidR="002E39E6" w:rsidRPr="000655D7">
              <w:rPr>
                <w:rFonts w:eastAsia="宋体" w:cs="Arial"/>
                <w:lang w:eastAsia="zh-CN"/>
              </w:rPr>
              <w:t>）</w:t>
            </w:r>
            <w:r w:rsidR="006C7A87" w:rsidRPr="000655D7">
              <w:rPr>
                <w:rFonts w:eastAsia="宋体" w:cs="Arial"/>
                <w:lang w:eastAsia="zh-CN"/>
              </w:rPr>
              <w:t>技术</w:t>
            </w:r>
            <w:r w:rsidR="006C7A87" w:rsidRPr="000655D7">
              <w:rPr>
                <w:rFonts w:eastAsia="宋体" w:cs="Arial"/>
                <w:lang w:eastAsia="zh-CN"/>
              </w:rPr>
              <w:t xml:space="preserve"> </w:t>
            </w:r>
          </w:p>
        </w:tc>
        <w:tc>
          <w:tcPr>
            <w:tcW w:w="745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230CD35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[</w:t>
            </w:r>
            <w:r w:rsidRPr="000655D7">
              <w:rPr>
                <w:rFonts w:eastAsia="宋体" w:cs="Arial"/>
                <w:lang w:eastAsia="zh-CN"/>
              </w:rPr>
              <w:t>下拉式</w:t>
            </w:r>
            <w:r w:rsidR="00E85358" w:rsidRPr="000655D7">
              <w:rPr>
                <w:rFonts w:eastAsia="宋体" w:cs="Arial"/>
                <w:lang w:eastAsia="zh-CN"/>
              </w:rPr>
              <w:t>清单</w:t>
            </w:r>
            <w:r w:rsidRPr="000655D7">
              <w:rPr>
                <w:rFonts w:eastAsia="宋体" w:cs="Arial"/>
                <w:lang w:eastAsia="zh-CN"/>
              </w:rPr>
              <w:t>]</w:t>
            </w:r>
          </w:p>
          <w:p w14:paraId="753D151C" w14:textId="77777777" w:rsidR="00D135FD" w:rsidRPr="000655D7" w:rsidRDefault="00D135FD" w:rsidP="00D85CA0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435FCF7A" w14:textId="7433FDEE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D135FD" w:rsidRPr="000655D7">
              <w:rPr>
                <w:rFonts w:eastAsia="宋体" w:cs="Arial"/>
                <w:lang w:eastAsia="zh-CN"/>
              </w:rPr>
              <w:t>1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D135FD" w:rsidRPr="000655D7">
              <w:rPr>
                <w:rFonts w:eastAsia="宋体" w:cs="Arial"/>
                <w:lang w:eastAsia="zh-CN"/>
              </w:rPr>
              <w:t>对</w:t>
            </w:r>
            <w:r w:rsidR="001560E9" w:rsidRPr="000655D7">
              <w:rPr>
                <w:rFonts w:eastAsia="宋体" w:cs="Arial"/>
                <w:lang w:eastAsia="zh-CN"/>
              </w:rPr>
              <w:t>我们的</w:t>
            </w:r>
            <w:r w:rsidR="00D135FD" w:rsidRPr="000655D7">
              <w:rPr>
                <w:rFonts w:eastAsia="宋体" w:cs="Arial"/>
                <w:lang w:eastAsia="zh-CN"/>
              </w:rPr>
              <w:t>所有开发和</w:t>
            </w:r>
            <w:r w:rsidR="00C77E2D" w:rsidRPr="000655D7">
              <w:rPr>
                <w:rFonts w:eastAsia="宋体" w:cs="Arial"/>
                <w:lang w:eastAsia="zh-CN"/>
              </w:rPr>
              <w:t>重大翻新</w:t>
            </w:r>
            <w:r w:rsidR="001560E9" w:rsidRPr="000655D7">
              <w:rPr>
                <w:rFonts w:eastAsia="宋体" w:cs="Arial"/>
                <w:lang w:eastAsia="zh-CN"/>
              </w:rPr>
              <w:t>项目</w:t>
            </w:r>
          </w:p>
          <w:p w14:paraId="170376ED" w14:textId="09A18FFF" w:rsidR="001560E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D135FD" w:rsidRPr="000655D7">
              <w:rPr>
                <w:rFonts w:eastAsia="宋体" w:cs="Arial"/>
                <w:lang w:eastAsia="zh-CN"/>
              </w:rPr>
              <w:t>2</w:t>
            </w:r>
            <w:r w:rsidRPr="000655D7">
              <w:rPr>
                <w:rFonts w:eastAsia="宋体" w:cs="Arial"/>
                <w:lang w:eastAsia="zh-CN"/>
              </w:rPr>
              <w:t>)</w:t>
            </w:r>
            <w:r w:rsidR="001560E9" w:rsidRPr="000655D7">
              <w:rPr>
                <w:rFonts w:eastAsia="宋体" w:cs="Arial"/>
                <w:lang w:eastAsia="zh-CN"/>
              </w:rPr>
              <w:t xml:space="preserve"> </w:t>
            </w:r>
            <w:r w:rsidR="001560E9" w:rsidRPr="000655D7">
              <w:rPr>
                <w:rFonts w:eastAsia="宋体" w:cs="Arial"/>
                <w:lang w:eastAsia="zh-CN"/>
              </w:rPr>
              <w:t>对我们的多数开发和</w:t>
            </w:r>
            <w:r w:rsidR="00C77E2D" w:rsidRPr="000655D7">
              <w:rPr>
                <w:rFonts w:eastAsia="宋体" w:cs="Arial"/>
                <w:lang w:eastAsia="zh-CN"/>
              </w:rPr>
              <w:t>重大翻新</w:t>
            </w:r>
            <w:r w:rsidR="001560E9" w:rsidRPr="000655D7">
              <w:rPr>
                <w:rFonts w:eastAsia="宋体" w:cs="Arial"/>
                <w:lang w:eastAsia="zh-CN"/>
              </w:rPr>
              <w:t>项目</w:t>
            </w:r>
          </w:p>
          <w:p w14:paraId="2974C0CF" w14:textId="161DD8EB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D135FD" w:rsidRPr="000655D7">
              <w:rPr>
                <w:rFonts w:eastAsia="宋体" w:cs="Arial"/>
                <w:lang w:eastAsia="zh-CN"/>
              </w:rPr>
              <w:t>3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1560E9" w:rsidRPr="000655D7">
              <w:rPr>
                <w:rFonts w:eastAsia="宋体" w:cs="Arial"/>
                <w:lang w:eastAsia="zh-CN"/>
              </w:rPr>
              <w:t>对我们的少数开发和</w:t>
            </w:r>
            <w:r w:rsidR="00C77E2D" w:rsidRPr="000655D7">
              <w:rPr>
                <w:rFonts w:eastAsia="宋体" w:cs="Arial"/>
                <w:lang w:eastAsia="zh-CN"/>
              </w:rPr>
              <w:t>重大翻新</w:t>
            </w:r>
            <w:r w:rsidR="001560E9" w:rsidRPr="000655D7">
              <w:rPr>
                <w:rFonts w:eastAsia="宋体" w:cs="Arial"/>
                <w:lang w:eastAsia="zh-CN"/>
              </w:rPr>
              <w:t>项目</w:t>
            </w:r>
          </w:p>
        </w:tc>
      </w:tr>
      <w:tr w:rsidR="00554536" w:rsidRPr="000655D7" w14:paraId="34FBE792" w14:textId="77777777" w:rsidTr="001B3C02">
        <w:trPr>
          <w:trHeight w:val="465"/>
        </w:trPr>
        <w:tc>
          <w:tcPr>
            <w:tcW w:w="7433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63C1116" w14:textId="24A434CE" w:rsidR="00D93509" w:rsidRPr="000655D7" w:rsidRDefault="004F5152">
            <w:pPr>
              <w:pStyle w:val="ListParagraph"/>
              <w:numPr>
                <w:ilvl w:val="0"/>
                <w:numId w:val="36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(B) </w:t>
            </w:r>
            <w:r w:rsidR="006C7A87" w:rsidRPr="000655D7">
              <w:rPr>
                <w:rFonts w:eastAsia="宋体" w:cs="Arial"/>
                <w:lang w:eastAsia="zh-CN"/>
              </w:rPr>
              <w:t>我们要求建筑</w:t>
            </w:r>
            <w:r w:rsidR="7D2B7D74" w:rsidRPr="000655D7">
              <w:rPr>
                <w:rFonts w:eastAsia="宋体" w:cs="Arial"/>
                <w:lang w:eastAsia="zh-CN"/>
              </w:rPr>
              <w:t>能够</w:t>
            </w:r>
            <w:r w:rsidR="006C7A87" w:rsidRPr="000655D7">
              <w:rPr>
                <w:rFonts w:eastAsia="宋体" w:cs="Arial"/>
                <w:lang w:eastAsia="zh-CN"/>
              </w:rPr>
              <w:t>获得</w:t>
            </w:r>
            <w:r w:rsidR="00040C3A" w:rsidRPr="000655D7">
              <w:rPr>
                <w:rFonts w:eastAsia="宋体" w:cs="Arial" w:hint="eastAsia"/>
                <w:lang w:eastAsia="zh-CN"/>
              </w:rPr>
              <w:t>受认可</w:t>
            </w:r>
            <w:r w:rsidR="001A716A" w:rsidRPr="000655D7">
              <w:rPr>
                <w:rFonts w:eastAsia="宋体" w:cs="Arial"/>
                <w:lang w:eastAsia="zh-CN"/>
              </w:rPr>
              <w:t>的</w:t>
            </w:r>
            <w:r w:rsidR="009F24E3" w:rsidRPr="000655D7">
              <w:rPr>
                <w:rFonts w:eastAsia="宋体" w:cs="Arial" w:hint="eastAsia"/>
                <w:lang w:eastAsia="zh-CN"/>
              </w:rPr>
              <w:t>对于</w:t>
            </w:r>
            <w:r w:rsidR="009C75DD" w:rsidRPr="000655D7">
              <w:rPr>
                <w:rFonts w:eastAsia="宋体" w:cs="Arial"/>
                <w:lang w:eastAsia="zh-CN"/>
              </w:rPr>
              <w:t>新建项目</w:t>
            </w:r>
            <w:r w:rsidR="005B7A25" w:rsidRPr="000655D7">
              <w:rPr>
                <w:rFonts w:eastAsia="宋体" w:cs="Arial" w:hint="eastAsia"/>
                <w:lang w:eastAsia="zh-CN"/>
              </w:rPr>
              <w:t>的</w:t>
            </w:r>
            <w:r w:rsidR="006C7A87" w:rsidRPr="000655D7">
              <w:rPr>
                <w:rFonts w:eastAsia="宋体" w:cs="Arial"/>
                <w:lang w:eastAsia="zh-CN"/>
              </w:rPr>
              <w:t>绿色</w:t>
            </w:r>
            <w:r w:rsidR="00D2220F" w:rsidRPr="000655D7">
              <w:rPr>
                <w:rFonts w:eastAsia="宋体" w:cs="Arial"/>
                <w:lang w:eastAsia="zh-CN"/>
              </w:rPr>
              <w:t>和</w:t>
            </w:r>
            <w:r w:rsidR="00D2220F" w:rsidRPr="000655D7">
              <w:rPr>
                <w:rFonts w:eastAsia="宋体" w:cs="Arial"/>
                <w:lang w:eastAsia="zh-CN"/>
              </w:rPr>
              <w:t>/</w:t>
            </w:r>
            <w:r w:rsidR="00D2220F" w:rsidRPr="000655D7">
              <w:rPr>
                <w:rFonts w:eastAsia="宋体" w:cs="Arial"/>
                <w:lang w:eastAsia="zh-CN"/>
              </w:rPr>
              <w:t>或健康</w:t>
            </w:r>
            <w:r w:rsidR="006C7A87" w:rsidRPr="000655D7">
              <w:rPr>
                <w:rFonts w:eastAsia="宋体" w:cs="Arial"/>
                <w:lang w:eastAsia="zh-CN"/>
              </w:rPr>
              <w:t>建筑认证</w:t>
            </w:r>
          </w:p>
        </w:tc>
        <w:tc>
          <w:tcPr>
            <w:tcW w:w="745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968651C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4536" w:rsidRPr="000655D7" w14:paraId="37D3A1B9" w14:textId="77777777" w:rsidTr="001B3C02">
        <w:trPr>
          <w:trHeight w:val="465"/>
        </w:trPr>
        <w:tc>
          <w:tcPr>
            <w:tcW w:w="7433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EEFA461" w14:textId="15BA522B" w:rsidR="00D93509" w:rsidRPr="000655D7" w:rsidRDefault="004F5152">
            <w:pPr>
              <w:pStyle w:val="ListParagraph"/>
              <w:numPr>
                <w:ilvl w:val="0"/>
                <w:numId w:val="36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(C) </w:t>
            </w:r>
            <w:r w:rsidR="006C7A87" w:rsidRPr="000655D7">
              <w:rPr>
                <w:rFonts w:eastAsia="宋体" w:cs="Arial"/>
                <w:lang w:eastAsia="zh-CN"/>
              </w:rPr>
              <w:t>我们要求使用经认证（或</w:t>
            </w:r>
            <w:r w:rsidR="008C3AF0" w:rsidRPr="000655D7">
              <w:rPr>
                <w:rFonts w:eastAsia="宋体" w:cs="Arial" w:hint="eastAsia"/>
                <w:lang w:eastAsia="zh-CN"/>
              </w:rPr>
              <w:t>贴</w:t>
            </w:r>
            <w:r w:rsidR="006C7A87" w:rsidRPr="000655D7">
              <w:rPr>
                <w:rFonts w:eastAsia="宋体" w:cs="Arial"/>
                <w:lang w:eastAsia="zh-CN"/>
              </w:rPr>
              <w:t>标）的可持续建筑材料</w:t>
            </w:r>
          </w:p>
        </w:tc>
        <w:tc>
          <w:tcPr>
            <w:tcW w:w="745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A81FD00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4536" w:rsidRPr="000655D7" w14:paraId="56FA882D" w14:textId="77777777" w:rsidTr="001B3C02">
        <w:trPr>
          <w:trHeight w:val="465"/>
        </w:trPr>
        <w:tc>
          <w:tcPr>
            <w:tcW w:w="7433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CEFFCF0" w14:textId="5D8651E5" w:rsidR="00D93509" w:rsidRPr="000655D7" w:rsidRDefault="004F5152">
            <w:pPr>
              <w:pStyle w:val="ListParagraph"/>
              <w:numPr>
                <w:ilvl w:val="0"/>
                <w:numId w:val="36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(D) </w:t>
            </w:r>
            <w:r w:rsidR="006C7A87" w:rsidRPr="000655D7">
              <w:rPr>
                <w:rFonts w:eastAsia="宋体" w:cs="Arial"/>
                <w:lang w:eastAsia="zh-CN"/>
              </w:rPr>
              <w:t>我们要求在可行</w:t>
            </w:r>
            <w:r w:rsidR="008245EA" w:rsidRPr="000655D7">
              <w:rPr>
                <w:rFonts w:eastAsia="宋体" w:cs="Arial" w:hint="eastAsia"/>
                <w:lang w:eastAsia="zh-CN"/>
              </w:rPr>
              <w:t>时</w:t>
            </w:r>
            <w:r w:rsidR="005D1C95" w:rsidRPr="000655D7">
              <w:rPr>
                <w:rFonts w:eastAsia="宋体" w:cs="Arial" w:hint="eastAsia"/>
                <w:lang w:eastAsia="zh-CN"/>
              </w:rPr>
              <w:t>安装</w:t>
            </w:r>
            <w:r w:rsidR="006C7A87" w:rsidRPr="000655D7">
              <w:rPr>
                <w:rFonts w:eastAsia="宋体" w:cs="Arial"/>
                <w:lang w:eastAsia="zh-CN"/>
              </w:rPr>
              <w:t>可再生能源技术</w:t>
            </w:r>
          </w:p>
        </w:tc>
        <w:tc>
          <w:tcPr>
            <w:tcW w:w="745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DC76F03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4536" w:rsidRPr="000655D7" w14:paraId="39AEFAF9" w14:textId="77777777" w:rsidTr="001B3C02">
        <w:trPr>
          <w:trHeight w:val="465"/>
        </w:trPr>
        <w:tc>
          <w:tcPr>
            <w:tcW w:w="7433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4470821" w14:textId="27EF074D" w:rsidR="00D93509" w:rsidRPr="000655D7" w:rsidRDefault="004F5152">
            <w:pPr>
              <w:pStyle w:val="ListParagraph"/>
              <w:numPr>
                <w:ilvl w:val="0"/>
                <w:numId w:val="36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(E) </w:t>
            </w:r>
            <w:r w:rsidR="006C7A87" w:rsidRPr="000655D7">
              <w:rPr>
                <w:rFonts w:eastAsia="宋体" w:cs="Arial"/>
                <w:lang w:eastAsia="zh-CN"/>
              </w:rPr>
              <w:t>我们要求开发和</w:t>
            </w:r>
            <w:r w:rsidR="00C77E2D" w:rsidRPr="000655D7">
              <w:rPr>
                <w:rFonts w:eastAsia="宋体" w:cs="Arial"/>
                <w:lang w:eastAsia="zh-CN"/>
              </w:rPr>
              <w:t>重大翻新</w:t>
            </w:r>
            <w:r w:rsidR="006C7A87" w:rsidRPr="000655D7">
              <w:rPr>
                <w:rFonts w:eastAsia="宋体" w:cs="Arial"/>
                <w:lang w:eastAsia="zh-CN"/>
              </w:rPr>
              <w:t>项目在</w:t>
            </w:r>
            <w:r w:rsidR="001A716A" w:rsidRPr="000655D7">
              <w:rPr>
                <w:rFonts w:eastAsia="宋体" w:cs="Arial"/>
                <w:lang w:eastAsia="zh-CN"/>
              </w:rPr>
              <w:t>完工</w:t>
            </w:r>
            <w:r w:rsidR="006C7A87" w:rsidRPr="000655D7">
              <w:rPr>
                <w:rFonts w:eastAsia="宋体" w:cs="Arial"/>
                <w:lang w:eastAsia="zh-CN"/>
              </w:rPr>
              <w:t>后五年内</w:t>
            </w:r>
            <w:r w:rsidR="001A716A" w:rsidRPr="000655D7">
              <w:rPr>
                <w:rFonts w:eastAsia="宋体" w:cs="Arial"/>
                <w:lang w:eastAsia="zh-CN"/>
              </w:rPr>
              <w:t>达到</w:t>
            </w:r>
            <w:r w:rsidR="006C7A87" w:rsidRPr="000655D7">
              <w:rPr>
                <w:rFonts w:eastAsia="宋体" w:cs="Arial"/>
                <w:lang w:eastAsia="zh-CN"/>
              </w:rPr>
              <w:t>净零碳排放</w:t>
            </w:r>
          </w:p>
        </w:tc>
        <w:tc>
          <w:tcPr>
            <w:tcW w:w="745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40FB567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4536" w:rsidRPr="000655D7" w14:paraId="22321587" w14:textId="77777777" w:rsidTr="001B3C02">
        <w:trPr>
          <w:trHeight w:val="465"/>
        </w:trPr>
        <w:tc>
          <w:tcPr>
            <w:tcW w:w="7433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8DEF209" w14:textId="77777777" w:rsidR="00D93509" w:rsidRPr="000655D7" w:rsidRDefault="004F5152">
            <w:pPr>
              <w:pStyle w:val="ListParagraph"/>
              <w:numPr>
                <w:ilvl w:val="0"/>
                <w:numId w:val="36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(F) </w:t>
            </w:r>
            <w:r w:rsidR="006C7A87" w:rsidRPr="000655D7">
              <w:rPr>
                <w:rFonts w:eastAsia="宋体" w:cs="Arial"/>
                <w:lang w:eastAsia="zh-CN"/>
              </w:rPr>
              <w:t>我们要求采取节水措施</w:t>
            </w:r>
          </w:p>
        </w:tc>
        <w:tc>
          <w:tcPr>
            <w:tcW w:w="745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BF7F2FF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4536" w:rsidRPr="000655D7" w14:paraId="5E018954" w14:textId="77777777" w:rsidTr="001B3C02">
        <w:trPr>
          <w:trHeight w:val="465"/>
        </w:trPr>
        <w:tc>
          <w:tcPr>
            <w:tcW w:w="7433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6709D4D" w14:textId="7A1E00F5" w:rsidR="00D93509" w:rsidRPr="000655D7" w:rsidRDefault="004F5152">
            <w:pPr>
              <w:pStyle w:val="ListParagraph"/>
              <w:numPr>
                <w:ilvl w:val="0"/>
                <w:numId w:val="36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(G) </w:t>
            </w:r>
            <w:r w:rsidR="006C7A87" w:rsidRPr="000655D7">
              <w:rPr>
                <w:rFonts w:eastAsia="宋体" w:cs="Arial"/>
                <w:lang w:eastAsia="zh-CN"/>
              </w:rPr>
              <w:t>我们要求</w:t>
            </w:r>
            <w:r w:rsidR="001A716A" w:rsidRPr="000655D7">
              <w:rPr>
                <w:rFonts w:eastAsia="宋体" w:cs="Arial"/>
                <w:lang w:eastAsia="zh-CN"/>
              </w:rPr>
              <w:t>为</w:t>
            </w:r>
            <w:r w:rsidR="006C7A87" w:rsidRPr="000655D7">
              <w:rPr>
                <w:rFonts w:eastAsia="宋体" w:cs="Arial"/>
                <w:lang w:eastAsia="zh-CN"/>
              </w:rPr>
              <w:t>居住者</w:t>
            </w:r>
            <w:r w:rsidR="001A716A" w:rsidRPr="000655D7">
              <w:rPr>
                <w:rFonts w:eastAsia="宋体" w:cs="Arial"/>
                <w:lang w:eastAsia="zh-CN"/>
              </w:rPr>
              <w:t>实施常见的</w:t>
            </w:r>
            <w:r w:rsidR="00D44A13" w:rsidRPr="000655D7">
              <w:rPr>
                <w:rFonts w:eastAsia="宋体" w:cs="Arial"/>
                <w:lang w:eastAsia="zh-CN"/>
              </w:rPr>
              <w:t>健康和福利措施</w:t>
            </w:r>
            <w:r w:rsidR="00D44A13" w:rsidRPr="000655D7">
              <w:rPr>
                <w:rFonts w:eastAsia="宋体" w:cs="Arial"/>
                <w:lang w:eastAsia="zh-CN"/>
              </w:rPr>
              <w:t xml:space="preserve"> </w:t>
            </w:r>
          </w:p>
        </w:tc>
        <w:tc>
          <w:tcPr>
            <w:tcW w:w="745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94F9B31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4536" w:rsidRPr="000655D7" w14:paraId="41B4C743" w14:textId="77777777" w:rsidTr="001B3C02">
        <w:trPr>
          <w:trHeight w:val="465"/>
        </w:trPr>
        <w:tc>
          <w:tcPr>
            <w:tcW w:w="7433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BFE563F" w14:textId="77777777" w:rsidR="00D93509" w:rsidRPr="000655D7" w:rsidRDefault="004F5152">
            <w:pPr>
              <w:pStyle w:val="ListParagraph"/>
              <w:numPr>
                <w:ilvl w:val="0"/>
                <w:numId w:val="36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</w:rPr>
              <w:lastRenderedPageBreak/>
              <w:t xml:space="preserve">(H) </w:t>
            </w:r>
            <w:proofErr w:type="spellStart"/>
            <w:r w:rsidR="006C7A87" w:rsidRPr="000655D7">
              <w:rPr>
                <w:rFonts w:eastAsia="宋体" w:cs="Arial"/>
              </w:rPr>
              <w:t>其他</w:t>
            </w:r>
            <w:proofErr w:type="spellEnd"/>
            <w:r w:rsidR="006C7A87" w:rsidRPr="000655D7">
              <w:rPr>
                <w:rFonts w:eastAsia="宋体" w:cs="Arial"/>
              </w:rPr>
              <w:t xml:space="preserve"> </w:t>
            </w:r>
          </w:p>
          <w:p w14:paraId="673F9CF4" w14:textId="087BB1E7" w:rsidR="00D93509" w:rsidRPr="000655D7" w:rsidRDefault="00FA4C50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请说明：</w:t>
            </w:r>
            <w:r w:rsidR="00A718E8" w:rsidRPr="000655D7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="0018793F" w:rsidRPr="000655D7">
              <w:rPr>
                <w:rFonts w:eastAsia="宋体" w:cs="Arial"/>
                <w:lang w:eastAsia="zh-CN"/>
              </w:rPr>
              <w:t>[</w:t>
            </w:r>
            <w:r w:rsidR="00900CAD" w:rsidRPr="000655D7">
              <w:rPr>
                <w:rFonts w:eastAsia="宋体" w:cs="Arial"/>
                <w:lang w:eastAsia="zh-CN"/>
              </w:rPr>
              <w:t>必填</w:t>
            </w:r>
            <w:r w:rsidR="00A77C84" w:rsidRPr="000655D7">
              <w:rPr>
                <w:rFonts w:eastAsia="宋体" w:cs="Arial"/>
                <w:lang w:eastAsia="zh-CN"/>
              </w:rPr>
              <w:t>自由文本</w:t>
            </w:r>
            <w:r w:rsidR="007475DE" w:rsidRPr="000655D7">
              <w:rPr>
                <w:rFonts w:eastAsia="宋体" w:cs="Arial"/>
                <w:lang w:eastAsia="zh-CN"/>
              </w:rPr>
              <w:t>：小</w:t>
            </w:r>
            <w:r w:rsidR="007475DE" w:rsidRPr="000655D7">
              <w:rPr>
                <w:rFonts w:eastAsia="宋体" w:cs="Arial"/>
                <w:lang w:eastAsia="zh-CN"/>
              </w:rPr>
              <w:t>]</w:t>
            </w:r>
          </w:p>
        </w:tc>
        <w:tc>
          <w:tcPr>
            <w:tcW w:w="7451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E753667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32770C" w:rsidRPr="000655D7" w14:paraId="60653A61" w14:textId="77777777" w:rsidTr="001B3C02">
        <w:trPr>
          <w:trHeight w:val="465"/>
        </w:trPr>
        <w:tc>
          <w:tcPr>
            <w:tcW w:w="14884" w:type="dxa"/>
            <w:gridSpan w:val="8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F4D37DF" w14:textId="17F7D9FC" w:rsidR="00D93509" w:rsidRPr="000655D7" w:rsidRDefault="00767BF6">
            <w:pPr>
              <w:pStyle w:val="ListParagraph"/>
              <w:numPr>
                <w:ilvl w:val="0"/>
                <w:numId w:val="27"/>
              </w:numPr>
              <w:spacing w:line="276" w:lineRule="auto"/>
              <w:rPr>
                <w:rFonts w:eastAsia="宋体" w:cs="Arial"/>
                <w:lang w:eastAsia="zh-CN"/>
              </w:rPr>
            </w:pPr>
            <w:r w:rsidRPr="000655D7">
              <w:rPr>
                <w:lang w:eastAsia="zh-CN"/>
              </w:rPr>
              <w:t>(I)</w:t>
            </w:r>
            <w:r w:rsidR="00531D91" w:rsidRPr="000655D7">
              <w:rPr>
                <w:lang w:eastAsia="zh-CN"/>
              </w:rPr>
              <w:t xml:space="preserve"> </w:t>
            </w:r>
            <w:r w:rsidRPr="000655D7">
              <w:rPr>
                <w:rFonts w:eastAsia="宋体" w:cs="Arial"/>
                <w:lang w:eastAsia="zh-CN"/>
              </w:rPr>
              <w:t>我们对开发和</w:t>
            </w:r>
            <w:r w:rsidR="00C77E2D" w:rsidRPr="000655D7">
              <w:rPr>
                <w:rFonts w:eastAsia="宋体" w:cs="Arial"/>
                <w:lang w:eastAsia="zh-CN"/>
              </w:rPr>
              <w:t>重大翻新</w:t>
            </w:r>
            <w:r w:rsidR="001A716A" w:rsidRPr="000655D7">
              <w:rPr>
                <w:rFonts w:eastAsia="宋体" w:cs="Arial"/>
                <w:lang w:eastAsia="zh-CN"/>
              </w:rPr>
              <w:t>项目</w:t>
            </w:r>
            <w:r w:rsidR="006D68F1" w:rsidRPr="000655D7">
              <w:rPr>
                <w:rFonts w:eastAsia="宋体" w:cs="Arial"/>
                <w:lang w:eastAsia="zh-CN"/>
              </w:rPr>
              <w:t>未</w:t>
            </w:r>
            <w:r w:rsidRPr="000655D7">
              <w:rPr>
                <w:rFonts w:eastAsia="宋体" w:cs="Arial"/>
                <w:lang w:eastAsia="zh-CN"/>
              </w:rPr>
              <w:t>制定最低建筑要求</w:t>
            </w:r>
          </w:p>
        </w:tc>
      </w:tr>
      <w:tr w:rsidR="0032770C" w:rsidRPr="000655D7" w14:paraId="39096F05" w14:textId="77777777" w:rsidTr="001B3C02">
        <w:trPr>
          <w:trHeight w:val="300"/>
        </w:trPr>
        <w:tc>
          <w:tcPr>
            <w:tcW w:w="14884" w:type="dxa"/>
            <w:gridSpan w:val="8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267D894F" w14:textId="77777777" w:rsidR="00293307" w:rsidRPr="000655D7" w:rsidRDefault="00293307" w:rsidP="00293307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293307" w:rsidRPr="000655D7" w14:paraId="0410BBBE" w14:textId="77777777" w:rsidTr="001B3C02">
        <w:trPr>
          <w:trHeight w:val="300"/>
        </w:trPr>
        <w:tc>
          <w:tcPr>
            <w:tcW w:w="14884" w:type="dxa"/>
            <w:gridSpan w:val="8"/>
            <w:shd w:val="clear" w:color="auto" w:fill="0070C0"/>
            <w:vAlign w:val="center"/>
          </w:tcPr>
          <w:p w14:paraId="39F4EC0F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293307" w:rsidRPr="000655D7" w14:paraId="707A60E6" w14:textId="77777777" w:rsidTr="001B3C02">
        <w:trPr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10FF15A8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5" w:type="dxa"/>
            <w:gridSpan w:val="7"/>
            <w:shd w:val="clear" w:color="auto" w:fill="auto"/>
            <w:vAlign w:val="center"/>
          </w:tcPr>
          <w:p w14:paraId="24EE9943" w14:textId="4A8A916F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本指标旨在评估</w:t>
            </w:r>
            <w:r w:rsidR="00B43120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是否将环境和社会因素纳入开发和</w:t>
            </w:r>
            <w:r w:rsidR="00C77E2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重大翻新</w:t>
            </w:r>
            <w:r w:rsidR="007478D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项目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F066D3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制定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最低建筑要求表明签署方</w:t>
            </w:r>
            <w:r w:rsidR="007478D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为使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地产</w:t>
            </w:r>
            <w:r w:rsidR="007478D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更可持续而承担</w:t>
            </w:r>
            <w:r w:rsidR="00C0758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责任水平</w:t>
            </w:r>
            <w:r w:rsidR="007478D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也</w:t>
            </w:r>
            <w:r w:rsidR="00260F55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可反映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潜在成本节约。将环境和健康要求纳入开发项目和材料选择，以节约资源、减少浪费、限制</w:t>
            </w:r>
            <w:r w:rsidR="009C75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新建项目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的影响</w:t>
            </w:r>
            <w:r w:rsidR="007478D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并减缓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与使用有害材料有关的健康风险</w:t>
            </w:r>
            <w:r w:rsidR="00C0758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，被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认为是</w:t>
            </w:r>
            <w:r w:rsidR="00CF1CA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293307" w:rsidRPr="000655D7" w14:paraId="5B495FF3" w14:textId="77777777" w:rsidTr="001B3C02">
        <w:trPr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21E45549" w14:textId="74EB03D5" w:rsidR="00D93509" w:rsidRPr="000655D7" w:rsidRDefault="0068606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5" w:type="dxa"/>
            <w:gridSpan w:val="7"/>
            <w:shd w:val="clear" w:color="auto" w:fill="auto"/>
            <w:vAlign w:val="center"/>
          </w:tcPr>
          <w:p w14:paraId="4FA8A391" w14:textId="022A15EF" w:rsidR="00D93509" w:rsidRPr="000655D7" w:rsidRDefault="00C4037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各答案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选项的覆盖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面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应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</w:t>
            </w:r>
            <w:r w:rsidR="00906B69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当期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房地产</w:t>
            </w:r>
            <w:r w:rsidR="0038339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开发和</w:t>
            </w:r>
            <w:r w:rsidR="00C77E2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重大翻新</w:t>
            </w:r>
            <w:r w:rsidR="007478D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项目</w:t>
            </w:r>
            <w:r w:rsidR="0038339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数量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为准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1397C78C" w14:textId="77777777" w:rsidR="00693B8D" w:rsidRPr="000655D7" w:rsidRDefault="00693B8D" w:rsidP="0029330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0CEFF7B" w14:textId="23982394" w:rsidR="00D93509" w:rsidRPr="000655D7" w:rsidRDefault="00906B6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当期房地产开发或</w:t>
            </w:r>
            <w:r w:rsidR="00C77E2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重大翻新</w:t>
            </w:r>
            <w:r w:rsidR="00E222A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项目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是指在报告年度内进行的开发或翻新</w:t>
            </w:r>
            <w:r w:rsidR="00E222A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项目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602BDF4F" w14:textId="77777777" w:rsidR="00293307" w:rsidRPr="000655D7" w:rsidRDefault="00293307" w:rsidP="7430B3E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E22BA6F" w14:textId="0AAC50FF" w:rsidR="00D93509" w:rsidRPr="000655D7" w:rsidRDefault="00F877F8">
            <w:pPr>
              <w:pStyle w:val="Heading3"/>
              <w:rPr>
                <w:rFonts w:eastAsia="宋体" w:cs="Arial"/>
                <w:b w:val="0"/>
                <w:caps w:val="0"/>
                <w:color w:val="auto"/>
                <w:sz w:val="16"/>
                <w:szCs w:val="16"/>
                <w:lang w:eastAsia="zh-CN"/>
              </w:rPr>
            </w:pPr>
            <w:bookmarkStart w:id="31" w:name="_Toc116048540"/>
            <w:bookmarkStart w:id="32" w:name="_Toc119008908"/>
            <w:bookmarkStart w:id="33" w:name="_Toc122096610"/>
            <w:bookmarkStart w:id="34" w:name="_Toc135415306"/>
            <w:r w:rsidRPr="000655D7">
              <w:rPr>
                <w:rStyle w:val="Hyperlink"/>
                <w:rFonts w:eastAsia="宋体" w:cs="Arial"/>
                <w:b w:val="0"/>
                <w:caps w:val="0"/>
                <w:color w:val="000000" w:themeColor="text1"/>
                <w:sz w:val="16"/>
                <w:szCs w:val="16"/>
                <w:lang w:eastAsia="zh-CN"/>
              </w:rPr>
              <w:t>请参阅</w:t>
            </w:r>
            <w:r w:rsidR="000655D7" w:rsidRPr="000655D7">
              <w:fldChar w:fldCharType="begin"/>
            </w:r>
            <w:r w:rsidR="000655D7" w:rsidRPr="000655D7">
              <w:rPr>
                <w:lang w:eastAsia="zh-CN"/>
              </w:rPr>
              <w:instrText xml:space="preserve"> HYPERLINK "https://documents.gresb.com/generated_files/real_estate/2022/real_estate/reference_guide/complete.html" \l "building_certification_list" </w:instrText>
            </w:r>
            <w:r w:rsidR="000655D7" w:rsidRPr="000655D7">
              <w:fldChar w:fldCharType="separate"/>
            </w:r>
            <w:r w:rsidR="004D37B6" w:rsidRPr="000655D7">
              <w:rPr>
                <w:rStyle w:val="Hyperlink"/>
                <w:rFonts w:eastAsia="宋体" w:cs="Arial" w:hint="eastAsia"/>
                <w:b w:val="0"/>
                <w:caps w:val="0"/>
                <w:sz w:val="16"/>
                <w:szCs w:val="16"/>
                <w:lang w:eastAsia="zh-CN"/>
              </w:rPr>
              <w:t>G</w:t>
            </w:r>
            <w:r w:rsidR="004D37B6" w:rsidRPr="000655D7">
              <w:rPr>
                <w:rStyle w:val="Hyperlink"/>
                <w:rFonts w:eastAsia="宋体" w:cs="Arial"/>
                <w:b w:val="0"/>
                <w:caps w:val="0"/>
                <w:sz w:val="16"/>
                <w:szCs w:val="16"/>
                <w:lang w:eastAsia="zh-CN"/>
              </w:rPr>
              <w:t>RESB</w:t>
            </w:r>
            <w:r w:rsidR="004D37B6" w:rsidRPr="000655D7">
              <w:rPr>
                <w:rStyle w:val="Hyperlink"/>
                <w:rFonts w:eastAsia="宋体" w:cs="Arial" w:hint="eastAsia"/>
                <w:b w:val="0"/>
                <w:caps w:val="0"/>
                <w:sz w:val="16"/>
                <w:szCs w:val="16"/>
                <w:lang w:eastAsia="zh-CN"/>
              </w:rPr>
              <w:t>建筑认证计划</w:t>
            </w:r>
            <w:r w:rsidR="000655D7" w:rsidRPr="000655D7">
              <w:rPr>
                <w:rStyle w:val="Hyperlink"/>
                <w:rFonts w:eastAsia="宋体" w:cs="Arial"/>
                <w:b w:val="0"/>
                <w:caps w:val="0"/>
                <w:sz w:val="16"/>
                <w:szCs w:val="16"/>
                <w:lang w:eastAsia="zh-CN"/>
              </w:rPr>
              <w:fldChar w:fldCharType="end"/>
            </w:r>
            <w:r w:rsidR="00E222A6" w:rsidRPr="000655D7">
              <w:rPr>
                <w:rFonts w:eastAsia="宋体" w:cs="Arial"/>
                <w:b w:val="0"/>
                <w:caps w:val="0"/>
                <w:color w:val="auto"/>
                <w:sz w:val="16"/>
                <w:szCs w:val="16"/>
                <w:lang w:eastAsia="zh-CN"/>
              </w:rPr>
              <w:t>，了解关于</w:t>
            </w:r>
            <w:r w:rsidR="0032563F" w:rsidRPr="000655D7">
              <w:rPr>
                <w:rFonts w:eastAsia="宋体" w:cs="Arial"/>
                <w:b w:val="0"/>
                <w:caps w:val="0"/>
                <w:color w:val="auto"/>
                <w:sz w:val="16"/>
                <w:szCs w:val="16"/>
                <w:lang w:eastAsia="zh-CN"/>
              </w:rPr>
              <w:t>设计和</w:t>
            </w:r>
            <w:r w:rsidR="0032563F" w:rsidRPr="000655D7">
              <w:rPr>
                <w:rFonts w:eastAsia="宋体" w:cs="Arial"/>
                <w:b w:val="0"/>
                <w:caps w:val="0"/>
                <w:color w:val="auto"/>
                <w:sz w:val="16"/>
                <w:szCs w:val="16"/>
                <w:lang w:eastAsia="zh-CN"/>
              </w:rPr>
              <w:t>/</w:t>
            </w:r>
            <w:r w:rsidR="0032563F" w:rsidRPr="000655D7">
              <w:rPr>
                <w:rFonts w:eastAsia="宋体" w:cs="Arial"/>
                <w:b w:val="0"/>
                <w:caps w:val="0"/>
                <w:color w:val="auto"/>
                <w:sz w:val="16"/>
                <w:szCs w:val="16"/>
                <w:lang w:eastAsia="zh-CN"/>
              </w:rPr>
              <w:t>或施工的</w:t>
            </w:r>
            <w:r w:rsidR="00E222A6" w:rsidRPr="000655D7">
              <w:rPr>
                <w:rFonts w:eastAsia="宋体" w:cs="Arial"/>
                <w:b w:val="0"/>
                <w:caps w:val="0"/>
                <w:color w:val="auto"/>
                <w:sz w:val="16"/>
                <w:szCs w:val="16"/>
                <w:lang w:eastAsia="zh-CN"/>
              </w:rPr>
              <w:t>绿色建筑认证计划。</w:t>
            </w:r>
            <w:bookmarkEnd w:id="31"/>
            <w:bookmarkEnd w:id="32"/>
            <w:bookmarkEnd w:id="33"/>
            <w:bookmarkEnd w:id="34"/>
          </w:p>
          <w:p w14:paraId="6556FAE8" w14:textId="77777777" w:rsidR="0069104F" w:rsidRPr="000655D7" w:rsidRDefault="0069104F" w:rsidP="0069104F">
            <w:pPr>
              <w:rPr>
                <w:rFonts w:eastAsia="宋体" w:cs="Arial"/>
                <w:lang w:eastAsia="zh-CN"/>
              </w:rPr>
            </w:pPr>
          </w:p>
          <w:p w14:paraId="54E4742A" w14:textId="0099DA67" w:rsidR="00D93509" w:rsidRPr="000655D7" w:rsidRDefault="004F5152">
            <w:pPr>
              <w:rPr>
                <w:rFonts w:eastAsia="宋体" w:cs="Arial"/>
              </w:rPr>
            </w:pPr>
            <w:proofErr w:type="spellStart"/>
            <w:r w:rsidRPr="000655D7">
              <w:rPr>
                <w:rFonts w:eastAsia="宋体" w:cs="Arial"/>
                <w:sz w:val="16"/>
                <w:szCs w:val="16"/>
              </w:rPr>
              <w:t>参见</w:t>
            </w:r>
            <w:proofErr w:type="spellEnd"/>
            <w:r w:rsidR="000655D7" w:rsidRPr="000655D7">
              <w:fldChar w:fldCharType="begin"/>
            </w:r>
            <w:r w:rsidR="000655D7" w:rsidRPr="000655D7">
              <w:instrText xml:space="preserve"> HYPERLINK "https://www.wellcertified.com/" </w:instrText>
            </w:r>
            <w:r w:rsidR="000655D7" w:rsidRPr="000655D7">
              <w:fldChar w:fldCharType="separate"/>
            </w:r>
            <w:r w:rsidR="00492EF2" w:rsidRPr="000655D7">
              <w:rPr>
                <w:rStyle w:val="Hyperlink"/>
                <w:rFonts w:eastAsia="宋体" w:cs="Arial"/>
                <w:sz w:val="16"/>
                <w:szCs w:val="16"/>
              </w:rPr>
              <w:t>Well</w:t>
            </w:r>
            <w:r w:rsidR="000655D7" w:rsidRPr="000655D7">
              <w:rPr>
                <w:rStyle w:val="Hyperlink"/>
                <w:rFonts w:eastAsia="宋体" w:cs="Arial"/>
                <w:sz w:val="16"/>
                <w:szCs w:val="16"/>
              </w:rPr>
              <w:fldChar w:fldCharType="end"/>
            </w:r>
            <w:r w:rsidR="00847D43" w:rsidRPr="000655D7">
              <w:rPr>
                <w:rFonts w:eastAsia="宋体" w:cs="Arial"/>
                <w:sz w:val="16"/>
                <w:szCs w:val="16"/>
              </w:rPr>
              <w:t>和</w:t>
            </w:r>
            <w:hyperlink r:id="rId58" w:history="1">
              <w:proofErr w:type="spellStart"/>
              <w:r w:rsidR="00492EF2" w:rsidRPr="000655D7">
                <w:rPr>
                  <w:rStyle w:val="Hyperlink"/>
                  <w:rFonts w:eastAsia="宋体" w:cs="Arial"/>
                  <w:sz w:val="16"/>
                  <w:szCs w:val="16"/>
                </w:rPr>
                <w:t>Fitwel</w:t>
              </w:r>
              <w:proofErr w:type="spellEnd"/>
            </w:hyperlink>
            <w:r w:rsidR="00C465DB" w:rsidRPr="000655D7">
              <w:rPr>
                <w:rFonts w:eastAsia="宋体" w:cs="Arial"/>
                <w:sz w:val="16"/>
                <w:szCs w:val="16"/>
              </w:rPr>
              <w:t>，</w:t>
            </w:r>
            <w:proofErr w:type="spellStart"/>
            <w:r w:rsidR="00C465DB" w:rsidRPr="000655D7">
              <w:rPr>
                <w:rFonts w:eastAsia="宋体" w:cs="Arial"/>
                <w:sz w:val="16"/>
                <w:szCs w:val="16"/>
              </w:rPr>
              <w:t>了解</w:t>
            </w:r>
            <w:r w:rsidR="004B20AF" w:rsidRPr="000655D7">
              <w:rPr>
                <w:rFonts w:eastAsia="宋体" w:cs="Arial"/>
                <w:sz w:val="16"/>
                <w:szCs w:val="16"/>
              </w:rPr>
              <w:t>健康建筑认证的</w:t>
            </w:r>
            <w:proofErr w:type="spellEnd"/>
            <w:r w:rsidR="007867F3" w:rsidRPr="000655D7">
              <w:rPr>
                <w:rFonts w:eastAsia="宋体" w:cs="Arial"/>
                <w:sz w:val="16"/>
                <w:szCs w:val="16"/>
                <w:lang w:eastAsia="zh-CN"/>
              </w:rPr>
              <w:t>示</w:t>
            </w:r>
            <w:r w:rsidR="00C465DB" w:rsidRPr="000655D7">
              <w:rPr>
                <w:rFonts w:eastAsia="宋体" w:cs="Arial"/>
                <w:sz w:val="16"/>
                <w:szCs w:val="16"/>
              </w:rPr>
              <w:t>例</w:t>
            </w:r>
            <w:r w:rsidR="004B20AF" w:rsidRPr="000655D7">
              <w:rPr>
                <w:rFonts w:eastAsia="宋体" w:cs="Arial"/>
                <w:sz w:val="16"/>
                <w:szCs w:val="16"/>
              </w:rPr>
              <w:t>。</w:t>
            </w:r>
          </w:p>
        </w:tc>
      </w:tr>
      <w:tr w:rsidR="00293307" w:rsidRPr="000655D7" w14:paraId="393DBEEF" w14:textId="77777777" w:rsidTr="001B3C02">
        <w:trPr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28F2CE50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5" w:type="dxa"/>
            <w:gridSpan w:val="7"/>
            <w:shd w:val="clear" w:color="auto" w:fill="auto"/>
            <w:vAlign w:val="center"/>
          </w:tcPr>
          <w:p w14:paraId="05E18F29" w14:textId="6B962DFB" w:rsidR="00D93509" w:rsidRPr="000655D7" w:rsidRDefault="003C5AD1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关于房地产投资可持续性的更多信息，</w:t>
            </w:r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59" w:history="1"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可持续房地产投资：实施《巴黎气候协定》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—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行动框架</w:t>
              </w:r>
            </w:hyperlink>
            <w:r w:rsidR="007867F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293307" w:rsidRPr="000655D7" w14:paraId="143E995E" w14:textId="77777777" w:rsidTr="001B3C02">
        <w:trPr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10D2A2A8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参考其他标准</w:t>
            </w:r>
            <w:proofErr w:type="spellEnd"/>
          </w:p>
        </w:tc>
        <w:tc>
          <w:tcPr>
            <w:tcW w:w="13045" w:type="dxa"/>
            <w:gridSpan w:val="7"/>
            <w:shd w:val="clear" w:color="auto" w:fill="auto"/>
            <w:vAlign w:val="center"/>
          </w:tcPr>
          <w:p w14:paraId="7BB6B39C" w14:textId="18ABFABF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GRESB </w:t>
            </w:r>
            <w:r w:rsidR="00EB738B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2022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房地产评估</w:t>
            </w:r>
            <w:r w:rsidR="00DB112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2B156ACC" w14:textId="00EB5C1D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DMA 1 </w:t>
            </w:r>
            <w:r w:rsidR="00DB112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–</w:t>
            </w:r>
            <w:r w:rsidR="00627BA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DB112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开发：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材料</w:t>
            </w:r>
            <w:r w:rsidR="00EF2D05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材料选择要求</w:t>
            </w:r>
            <w:r w:rsidR="00EF2D05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</w:p>
          <w:p w14:paraId="6FAEE927" w14:textId="13A8A6D3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DMA 2.1 </w:t>
            </w:r>
            <w:r w:rsidR="00627BA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="00DB112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开发：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材料</w:t>
            </w:r>
            <w:r w:rsidR="00EF2D05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生命周期评估</w:t>
            </w:r>
            <w:r w:rsidR="00EF2D05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</w:p>
          <w:p w14:paraId="24335D3A" w14:textId="11BD4CE6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DEN 2.1 </w:t>
            </w:r>
            <w:r w:rsidR="00627BA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="00DB112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开发：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能源</w:t>
            </w:r>
            <w:r w:rsidR="00EF2D05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现场可再生能源</w:t>
            </w:r>
            <w:r w:rsidR="00EF2D05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</w:p>
          <w:p w14:paraId="618C4ED0" w14:textId="1E6948C1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DEN 2.2 </w:t>
            </w:r>
            <w:r w:rsidR="00627BA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="00DB112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开发：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能源（净零碳设计和标准）</w:t>
            </w:r>
          </w:p>
          <w:p w14:paraId="5EB86C1C" w14:textId="7577734A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DWT 1 </w:t>
            </w:r>
            <w:r w:rsidR="00627BA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="00DB112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开发：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水</w:t>
            </w:r>
            <w:r w:rsidR="00EF2D05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节水战略</w:t>
            </w:r>
            <w:r w:rsidR="00EF2D05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</w:p>
          <w:p w14:paraId="64185340" w14:textId="7C87DCAD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DSE 1 </w:t>
            </w:r>
            <w:r w:rsidR="00627BA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="00DB112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开发：</w:t>
            </w:r>
            <w:r w:rsidR="0074469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利益相关方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参与（健康</w:t>
            </w:r>
            <w:r w:rsidR="00124A4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福祉）</w:t>
            </w:r>
          </w:p>
        </w:tc>
      </w:tr>
      <w:tr w:rsidR="00293307" w:rsidRPr="000655D7" w14:paraId="3018FA13" w14:textId="77777777" w:rsidTr="001B3C02">
        <w:trPr>
          <w:trHeight w:val="300"/>
        </w:trPr>
        <w:tc>
          <w:tcPr>
            <w:tcW w:w="14884" w:type="dxa"/>
            <w:gridSpan w:val="8"/>
            <w:shd w:val="clear" w:color="auto" w:fill="0070C0"/>
            <w:vAlign w:val="center"/>
          </w:tcPr>
          <w:p w14:paraId="408E59D4" w14:textId="77777777" w:rsidR="00D93509" w:rsidRPr="000655D7" w:rsidRDefault="004F515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293307" w:rsidRPr="000655D7" w14:paraId="186C17B6" w14:textId="77777777" w:rsidTr="001B3C02">
        <w:trPr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493E7F7F" w14:textId="41D8DF34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5" w:type="dxa"/>
            <w:gridSpan w:val="7"/>
            <w:shd w:val="clear" w:color="auto" w:fill="auto"/>
            <w:vAlign w:val="center"/>
          </w:tcPr>
          <w:p w14:paraId="7DAE07BF" w14:textId="123E8301" w:rsidR="00D93509" w:rsidRPr="000655D7" w:rsidRDefault="00DB1128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[OO 21], [OO 24]</w:t>
            </w:r>
          </w:p>
        </w:tc>
      </w:tr>
      <w:tr w:rsidR="00293307" w:rsidRPr="000655D7" w14:paraId="2F2C7F58" w14:textId="77777777" w:rsidTr="001B3C02">
        <w:trPr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05D65532" w14:textId="3D94886E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5" w:type="dxa"/>
            <w:gridSpan w:val="7"/>
            <w:shd w:val="clear" w:color="auto" w:fill="auto"/>
            <w:vAlign w:val="center"/>
          </w:tcPr>
          <w:p w14:paraId="0A8F1BDC" w14:textId="7777777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293307" w:rsidRPr="000655D7" w14:paraId="745F41BE" w14:textId="77777777" w:rsidTr="001B3C02">
        <w:trPr>
          <w:trHeight w:val="300"/>
        </w:trPr>
        <w:tc>
          <w:tcPr>
            <w:tcW w:w="14884" w:type="dxa"/>
            <w:gridSpan w:val="8"/>
            <w:shd w:val="clear" w:color="auto" w:fill="0070C0"/>
            <w:vAlign w:val="center"/>
          </w:tcPr>
          <w:p w14:paraId="591E2431" w14:textId="77777777" w:rsidR="00D93509" w:rsidRPr="000655D7" w:rsidRDefault="004F515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评估</w:t>
            </w:r>
            <w:proofErr w:type="spellEnd"/>
          </w:p>
        </w:tc>
      </w:tr>
      <w:tr w:rsidR="001B3C02" w:rsidRPr="000655D7" w14:paraId="75232CFF" w14:textId="77777777" w:rsidTr="001B3C02">
        <w:trPr>
          <w:trHeight w:val="70"/>
        </w:trPr>
        <w:tc>
          <w:tcPr>
            <w:tcW w:w="1839" w:type="dxa"/>
            <w:vMerge w:val="restart"/>
            <w:shd w:val="clear" w:color="auto" w:fill="auto"/>
            <w:vAlign w:val="center"/>
          </w:tcPr>
          <w:p w14:paraId="0569FCFB" w14:textId="77777777" w:rsidR="00D93509" w:rsidRPr="000655D7" w:rsidRDefault="004F5152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45" w:type="dxa"/>
            <w:gridSpan w:val="7"/>
            <w:shd w:val="clear" w:color="auto" w:fill="auto"/>
            <w:vAlign w:val="center"/>
          </w:tcPr>
          <w:p w14:paraId="4E1ACC79" w14:textId="78D919BD" w:rsidR="00D93509" w:rsidRPr="000655D7" w:rsidRDefault="002744C3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本指标满分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100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分，包含</w:t>
            </w:r>
            <w:r w:rsidR="00C244B3" w:rsidRPr="000655D7">
              <w:rPr>
                <w:rFonts w:eastAsia="宋体" w:cs="Arial"/>
                <w:sz w:val="16"/>
                <w:szCs w:val="16"/>
                <w:lang w:eastAsia="zh-CN"/>
              </w:rPr>
              <w:t>字母（</w:t>
            </w:r>
            <w:r w:rsidR="00C244B3" w:rsidRPr="000655D7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="00C244B3" w:rsidRPr="000655D7">
              <w:rPr>
                <w:rFonts w:eastAsia="宋体" w:cs="Arial"/>
                <w:sz w:val="16"/>
                <w:szCs w:val="16"/>
                <w:lang w:eastAsia="zh-CN"/>
              </w:rPr>
              <w:t>分）和覆盖面（</w:t>
            </w:r>
            <w:r w:rsidR="00C244B3" w:rsidRPr="000655D7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="00C244B3" w:rsidRPr="000655D7">
              <w:rPr>
                <w:rFonts w:eastAsia="宋体" w:cs="Arial"/>
                <w:sz w:val="16"/>
                <w:szCs w:val="16"/>
                <w:lang w:eastAsia="zh-CN"/>
              </w:rPr>
              <w:t>分）答案选项</w:t>
            </w:r>
            <w:r w:rsidR="00554F9F" w:rsidRPr="000655D7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最终得分将基于字母和</w:t>
            </w:r>
            <w:r w:rsidR="00715434" w:rsidRPr="000655D7">
              <w:rPr>
                <w:rFonts w:eastAsia="宋体" w:cs="Arial" w:hint="eastAsia"/>
                <w:sz w:val="16"/>
                <w:szCs w:val="16"/>
                <w:lang w:eastAsia="zh-CN"/>
              </w:rPr>
              <w:t>覆盖面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答案选项的</w:t>
            </w:r>
            <w:r w:rsidR="00895FFF" w:rsidRPr="000655D7">
              <w:rPr>
                <w:rFonts w:eastAsia="宋体" w:cs="Arial"/>
                <w:sz w:val="16"/>
                <w:szCs w:val="16"/>
                <w:lang w:eastAsia="zh-CN"/>
              </w:rPr>
              <w:t>最高得分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组合。</w:t>
            </w:r>
          </w:p>
        </w:tc>
      </w:tr>
      <w:tr w:rsidR="001B3C02" w:rsidRPr="000655D7" w14:paraId="1AEF0CAE" w14:textId="77777777" w:rsidTr="001B3C02">
        <w:trPr>
          <w:trHeight w:val="1432"/>
        </w:trPr>
        <w:tc>
          <w:tcPr>
            <w:tcW w:w="1839" w:type="dxa"/>
            <w:vMerge/>
            <w:shd w:val="clear" w:color="auto" w:fill="auto"/>
            <w:vAlign w:val="center"/>
          </w:tcPr>
          <w:p w14:paraId="61823A2E" w14:textId="77777777" w:rsidR="001B3C02" w:rsidRPr="000655D7" w:rsidRDefault="001B3C02" w:rsidP="00293307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4390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BFEE72D" w14:textId="66C82BD1" w:rsidR="00D93509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字母答案选项</w:t>
            </w:r>
            <w:r w:rsidR="0090310C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总计</w:t>
            </w:r>
            <w:r w:rsidR="0090310C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="0090310C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</w:t>
            </w:r>
            <w:r w:rsidR="001B604B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：</w:t>
            </w:r>
          </w:p>
          <w:p w14:paraId="5CF79BD6" w14:textId="77777777" w:rsidR="001B3C02" w:rsidRPr="000655D7" w:rsidRDefault="001B3C02" w:rsidP="00A54FEC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22224F90" w14:textId="5637AF87" w:rsidR="00D93509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A-G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4</w:t>
            </w:r>
            <w:r w:rsidR="00934C30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项或以上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19531398" w14:textId="21B71EA4" w:rsidR="00D93509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A-G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2-3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="00934C30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 xml:space="preserve"> </w:t>
            </w:r>
          </w:p>
          <w:p w14:paraId="23235E40" w14:textId="61C11270" w:rsidR="00D93509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F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、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G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</w:t>
            </w:r>
            <w:r w:rsidR="00934C30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</w:t>
            </w:r>
            <w:r w:rsidR="00934C30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项，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16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1EE3814A" w14:textId="79853A5F" w:rsidR="00D93509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A-E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</w:t>
            </w:r>
            <w:r w:rsidR="00484BCA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Pr="000655D7"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  <w:lang w:eastAsia="zh-CN"/>
              </w:rPr>
              <w:t>或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H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、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I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</w:t>
            </w:r>
            <w:r w:rsidR="00484BCA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="00934C30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0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57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8E3A4AA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</w:rPr>
            </w:pPr>
            <w:r w:rsidRPr="000655D7"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</w:rPr>
              <w:t>和</w:t>
            </w:r>
          </w:p>
        </w:tc>
        <w:tc>
          <w:tcPr>
            <w:tcW w:w="382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909C56F" w14:textId="0FCCB83A" w:rsidR="001E1A7B" w:rsidRPr="000655D7" w:rsidRDefault="00F07AFD" w:rsidP="001E1A7B">
            <w:pPr>
              <w:spacing w:line="257" w:lineRule="auto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覆盖面答案选项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总计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1E1A7B" w:rsidRPr="000655D7">
              <w:rPr>
                <w:rFonts w:eastAsia="宋体" w:cs="Arial"/>
                <w:sz w:val="16"/>
                <w:szCs w:val="16"/>
                <w:lang w:eastAsia="zh-CN"/>
              </w:rPr>
              <w:t>：</w:t>
            </w:r>
          </w:p>
          <w:p w14:paraId="56E7EC1E" w14:textId="77777777" w:rsidR="001E1A7B" w:rsidRPr="000655D7" w:rsidRDefault="001E1A7B" w:rsidP="001E1A7B">
            <w:pPr>
              <w:spacing w:line="257" w:lineRule="auto"/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1A5A2EF7" w14:textId="7B472CF8" w:rsidR="001E1A7B" w:rsidRPr="000655D7" w:rsidRDefault="001E1A7B" w:rsidP="001E1A7B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对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到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G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，每个选项得分如下：</w:t>
            </w:r>
          </w:p>
          <w:p w14:paraId="10C87B12" w14:textId="19413F7B" w:rsidR="001E1A7B" w:rsidRPr="000655D7" w:rsidRDefault="001E1A7B" w:rsidP="001E1A7B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选择所有（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50/4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762623FF" w14:textId="14E10AEF" w:rsidR="001E1A7B" w:rsidRPr="000655D7" w:rsidRDefault="001E1A7B" w:rsidP="001E1A7B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选择多数（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25/4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09366AE0" w14:textId="7E21901E" w:rsidR="00D93509" w:rsidRPr="000655D7" w:rsidRDefault="001E1A7B" w:rsidP="001E1A7B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</w:t>
            </w:r>
            <w:r w:rsidR="005429C0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少数（</w:t>
            </w:r>
            <w:r w:rsidR="005429C0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</w:t>
            </w:r>
            <w:r w:rsidR="005429C0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12/4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57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7AED23E" w14:textId="79AB87D5" w:rsidR="00D93509" w:rsidRPr="000655D7" w:rsidRDefault="003B0EF8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更多信息</w:t>
            </w:r>
            <w:r w:rsidR="005539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：</w:t>
            </w:r>
          </w:p>
          <w:p w14:paraId="58C45735" w14:textId="77777777" w:rsidR="001B3C02" w:rsidRPr="000655D7" w:rsidRDefault="001B3C02" w:rsidP="00A54FEC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7F527F6A" w14:textId="0DBAE85D" w:rsidR="00D93509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  <w:r w:rsidR="001B3C02" w:rsidRPr="000655D7">
              <w:rPr>
                <w:rFonts w:eastAsia="宋体" w:cs="Arial"/>
                <w:sz w:val="16"/>
                <w:szCs w:val="16"/>
                <w:lang w:eastAsia="zh-CN"/>
              </w:rPr>
              <w:t>I</w:t>
            </w:r>
            <w:r w:rsidR="001B3C02" w:rsidRPr="000655D7">
              <w:rPr>
                <w:rFonts w:eastAsia="宋体" w:cs="Arial"/>
                <w:sz w:val="16"/>
                <w:szCs w:val="16"/>
                <w:lang w:eastAsia="zh-CN"/>
              </w:rPr>
              <w:t>将</w:t>
            </w:r>
            <w:r w:rsidR="00E10725" w:rsidRPr="000655D7">
              <w:rPr>
                <w:rFonts w:eastAsia="宋体" w:cs="Arial"/>
                <w:sz w:val="16"/>
                <w:szCs w:val="16"/>
                <w:lang w:eastAsia="zh-CN"/>
              </w:rPr>
              <w:t>导致该指标得分为</w:t>
            </w:r>
            <w:r w:rsidR="00E10725" w:rsidRPr="000655D7">
              <w:rPr>
                <w:rFonts w:eastAsia="宋体" w:cs="Arial"/>
                <w:sz w:val="16"/>
                <w:szCs w:val="16"/>
                <w:lang w:eastAsia="zh-CN"/>
              </w:rPr>
              <w:t>0/100</w:t>
            </w:r>
            <w:r w:rsidR="00E10725" w:rsidRPr="000655D7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1B3C02" w:rsidRPr="000655D7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293307" w:rsidRPr="000655D7" w14:paraId="0909AB04" w14:textId="77777777" w:rsidTr="001B3C02">
        <w:trPr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5FC63CC3" w14:textId="78A40276" w:rsidR="00D93509" w:rsidRPr="000655D7" w:rsidRDefault="00774BF4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0655D7">
              <w:rPr>
                <w:rFonts w:eastAsia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0655D7">
              <w:rPr>
                <w:rFonts w:eastAsia="宋体" w:cs="Arial"/>
                <w:b/>
                <w:sz w:val="16"/>
                <w:szCs w:val="16"/>
              </w:rPr>
              <w:t>其他</w:t>
            </w:r>
            <w:proofErr w:type="spellEnd"/>
            <w:r w:rsidRPr="000655D7">
              <w:rPr>
                <w:rFonts w:eastAsia="宋体" w:cs="Arial"/>
                <w:b/>
                <w:sz w:val="16"/>
                <w:szCs w:val="16"/>
              </w:rPr>
              <w:t>”</w:t>
            </w:r>
            <w:proofErr w:type="spellStart"/>
            <w:r w:rsidR="005429C0" w:rsidRPr="000655D7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3045" w:type="dxa"/>
            <w:gridSpan w:val="7"/>
            <w:shd w:val="clear" w:color="auto" w:fill="auto"/>
            <w:vAlign w:val="center"/>
          </w:tcPr>
          <w:p w14:paraId="5315DE9A" w14:textId="36614DFA" w:rsidR="00D93509" w:rsidRPr="000655D7" w:rsidRDefault="006A6B83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考虑到前述答案选项已</w:t>
            </w:r>
            <w:r w:rsidR="004E31DE"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涵盖所识别的良好做法</w:t>
            </w:r>
            <w:r w:rsidR="00384607" w:rsidRPr="000655D7">
              <w:rPr>
                <w:rStyle w:val="Hyperlink"/>
                <w:rFonts w:ascii="宋体" w:eastAsia="宋体" w:hAnsi="宋体" w:cs="MS PGothic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384607"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因此</w:t>
            </w:r>
            <w:r w:rsidR="0038460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选择其他（</w:t>
            </w:r>
            <w:r w:rsidR="0038460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H</w:t>
            </w:r>
            <w:r w:rsidR="0038460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4F300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E76E8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不计入评分</w:t>
            </w:r>
            <w:r w:rsidR="00A4639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293307" w:rsidRPr="000655D7" w14:paraId="37E64562" w14:textId="77777777" w:rsidTr="001B3C02">
        <w:trPr>
          <w:trHeight w:val="300"/>
        </w:trPr>
        <w:tc>
          <w:tcPr>
            <w:tcW w:w="1839" w:type="dxa"/>
            <w:shd w:val="clear" w:color="auto" w:fill="auto"/>
            <w:vAlign w:val="center"/>
          </w:tcPr>
          <w:p w14:paraId="52F26F99" w14:textId="7F8D3DEC" w:rsidR="00D93509" w:rsidRPr="000655D7" w:rsidRDefault="001F1340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45" w:type="dxa"/>
            <w:gridSpan w:val="7"/>
            <w:shd w:val="clear" w:color="auto" w:fill="auto"/>
            <w:vAlign w:val="center"/>
          </w:tcPr>
          <w:p w14:paraId="39B034CC" w14:textId="69F92778" w:rsidR="00D93509" w:rsidRPr="000655D7" w:rsidRDefault="005947E9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高</w:t>
            </w:r>
          </w:p>
        </w:tc>
      </w:tr>
    </w:tbl>
    <w:p w14:paraId="1800A130" w14:textId="77777777" w:rsidR="00293307" w:rsidRPr="000655D7" w:rsidRDefault="00293307" w:rsidP="00293307">
      <w:pPr>
        <w:rPr>
          <w:rFonts w:eastAsia="宋体" w:cs="Arial"/>
          <w:lang w:eastAsia="zh-CN"/>
        </w:rPr>
      </w:pPr>
    </w:p>
    <w:p w14:paraId="6B346715" w14:textId="77777777" w:rsidR="00D87F8F" w:rsidRPr="000655D7" w:rsidRDefault="00D87F8F">
      <w:pPr>
        <w:spacing w:after="160" w:line="259" w:lineRule="auto"/>
        <w:rPr>
          <w:rFonts w:eastAsia="宋体" w:cs="Arial"/>
          <w:lang w:eastAsia="zh-CN"/>
        </w:rPr>
      </w:pPr>
      <w:r w:rsidRPr="000655D7">
        <w:rPr>
          <w:rFonts w:eastAsia="宋体" w:cs="Arial"/>
          <w:lang w:eastAsia="zh-CN"/>
        </w:rPr>
        <w:br w:type="page"/>
      </w:r>
    </w:p>
    <w:p w14:paraId="546376C1" w14:textId="77777777" w:rsidR="00D93509" w:rsidRPr="000655D7" w:rsidRDefault="004F5152">
      <w:pPr>
        <w:pStyle w:val="Heading1"/>
        <w:rPr>
          <w:rFonts w:eastAsia="宋体" w:cs="Arial"/>
        </w:rPr>
      </w:pPr>
      <w:bookmarkStart w:id="35" w:name="_Toc135415307"/>
      <w:proofErr w:type="spellStart"/>
      <w:r w:rsidRPr="000655D7">
        <w:rPr>
          <w:rFonts w:eastAsia="宋体" w:cs="Arial"/>
        </w:rPr>
        <w:lastRenderedPageBreak/>
        <w:t>投资后</w:t>
      </w:r>
      <w:bookmarkEnd w:id="35"/>
      <w:proofErr w:type="spellEnd"/>
    </w:p>
    <w:p w14:paraId="06CFBA23" w14:textId="264201A5" w:rsidR="00D93509" w:rsidRPr="000655D7" w:rsidRDefault="00AF0ECD">
      <w:pPr>
        <w:pStyle w:val="Heading2"/>
        <w:tabs>
          <w:tab w:val="left" w:pos="12758"/>
        </w:tabs>
        <w:rPr>
          <w:rFonts w:eastAsia="宋体" w:cs="Arial"/>
        </w:rPr>
      </w:pPr>
      <w:bookmarkStart w:id="36" w:name="_Toc135415308"/>
      <w:r w:rsidRPr="000655D7">
        <w:rPr>
          <w:rFonts w:eastAsia="宋体" w:cs="Arial" w:hint="eastAsia"/>
          <w:lang w:eastAsia="zh-CN"/>
        </w:rPr>
        <w:t>监测</w:t>
      </w:r>
      <w:r w:rsidR="003B0EF8" w:rsidRPr="000655D7">
        <w:rPr>
          <w:rFonts w:eastAsia="宋体" w:cs="Arial"/>
        </w:rPr>
        <w:t xml:space="preserve"> [RE </w:t>
      </w:r>
      <w:r w:rsidR="00862B81" w:rsidRPr="000655D7">
        <w:rPr>
          <w:rFonts w:eastAsia="宋体" w:cs="Arial"/>
        </w:rPr>
        <w:t>11</w:t>
      </w:r>
      <w:r w:rsidR="00890CA4" w:rsidRPr="000655D7">
        <w:rPr>
          <w:rFonts w:eastAsia="宋体" w:cs="Arial"/>
        </w:rPr>
        <w:t xml:space="preserve">, RE </w:t>
      </w:r>
      <w:r w:rsidR="00862B81" w:rsidRPr="000655D7">
        <w:rPr>
          <w:rFonts w:eastAsia="宋体" w:cs="Arial"/>
        </w:rPr>
        <w:t>11.1</w:t>
      </w:r>
      <w:r w:rsidR="00890CA4" w:rsidRPr="000655D7">
        <w:rPr>
          <w:rFonts w:eastAsia="宋体" w:cs="Arial"/>
        </w:rPr>
        <w:t xml:space="preserve">, </w:t>
      </w:r>
      <w:r w:rsidR="003B0EF8" w:rsidRPr="000655D7">
        <w:rPr>
          <w:rFonts w:eastAsia="宋体" w:cs="Arial"/>
        </w:rPr>
        <w:t xml:space="preserve">RE </w:t>
      </w:r>
      <w:r w:rsidR="00C43681" w:rsidRPr="000655D7">
        <w:rPr>
          <w:rFonts w:eastAsia="宋体" w:cs="Arial"/>
        </w:rPr>
        <w:t>12</w:t>
      </w:r>
      <w:r w:rsidR="003B0EF8" w:rsidRPr="000655D7">
        <w:rPr>
          <w:rFonts w:eastAsia="宋体" w:cs="Arial"/>
        </w:rPr>
        <w:t xml:space="preserve">, RE </w:t>
      </w:r>
      <w:r w:rsidR="00C43681" w:rsidRPr="000655D7">
        <w:rPr>
          <w:rFonts w:eastAsia="宋体" w:cs="Arial"/>
        </w:rPr>
        <w:t>13</w:t>
      </w:r>
      <w:r w:rsidR="003B0EF8" w:rsidRPr="000655D7">
        <w:rPr>
          <w:rFonts w:eastAsia="宋体" w:cs="Arial"/>
        </w:rPr>
        <w:t>, RE 13</w:t>
      </w:r>
      <w:r w:rsidR="00C43681" w:rsidRPr="000655D7">
        <w:rPr>
          <w:rFonts w:eastAsia="宋体" w:cs="Arial"/>
        </w:rPr>
        <w:t>.1</w:t>
      </w:r>
      <w:r w:rsidR="003B0EF8" w:rsidRPr="000655D7">
        <w:rPr>
          <w:rFonts w:eastAsia="宋体" w:cs="Arial"/>
        </w:rPr>
        <w:t>, RE 14, RE 15, RE 16</w:t>
      </w:r>
      <w:r w:rsidR="00C43681" w:rsidRPr="000655D7">
        <w:rPr>
          <w:rFonts w:eastAsia="宋体" w:cs="Arial"/>
        </w:rPr>
        <w:t>, RE 17</w:t>
      </w:r>
      <w:r w:rsidR="003B0EF8" w:rsidRPr="000655D7">
        <w:rPr>
          <w:rFonts w:eastAsia="宋体" w:cs="Arial"/>
        </w:rPr>
        <w:t>]</w:t>
      </w:r>
      <w:bookmarkEnd w:id="36"/>
    </w:p>
    <w:tbl>
      <w:tblPr>
        <w:tblW w:w="1487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78"/>
        <w:gridCol w:w="1553"/>
        <w:gridCol w:w="2098"/>
        <w:gridCol w:w="708"/>
        <w:gridCol w:w="445"/>
        <w:gridCol w:w="3950"/>
        <w:gridCol w:w="273"/>
        <w:gridCol w:w="1976"/>
        <w:gridCol w:w="1995"/>
      </w:tblGrid>
      <w:tr w:rsidR="009C397E" w:rsidRPr="000655D7" w14:paraId="3B320DDB" w14:textId="77777777" w:rsidTr="00A368E1">
        <w:trPr>
          <w:trHeight w:val="367"/>
        </w:trPr>
        <w:tc>
          <w:tcPr>
            <w:tcW w:w="1878" w:type="dxa"/>
            <w:vMerge w:val="restart"/>
            <w:shd w:val="clear" w:color="auto" w:fill="DFF5F9"/>
            <w:vAlign w:val="center"/>
            <w:hideMark/>
          </w:tcPr>
          <w:p w14:paraId="6A247308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135DDB17" w14:textId="77777777" w:rsidR="00AF57E6" w:rsidRPr="000655D7" w:rsidRDefault="00AF57E6" w:rsidP="00FB3B4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12AACB63" w14:textId="77777777" w:rsidR="00D93509" w:rsidRPr="000655D7" w:rsidRDefault="004F5152">
            <w:pPr>
              <w:pStyle w:val="Indicatorsubsection"/>
              <w:rPr>
                <w:rFonts w:eastAsia="宋体"/>
                <w:lang w:val="en-GB"/>
              </w:rPr>
            </w:pPr>
            <w:bookmarkStart w:id="37" w:name="_Toc135415309"/>
            <w:r w:rsidRPr="000655D7">
              <w:rPr>
                <w:rFonts w:eastAsia="宋体"/>
                <w:lang w:val="en-GB"/>
              </w:rPr>
              <w:t xml:space="preserve">RE </w:t>
            </w:r>
            <w:r w:rsidR="00862B81" w:rsidRPr="000655D7">
              <w:rPr>
                <w:rFonts w:eastAsia="宋体"/>
                <w:lang w:val="en-GB"/>
              </w:rPr>
              <w:t>11</w:t>
            </w:r>
            <w:bookmarkEnd w:id="37"/>
          </w:p>
        </w:tc>
        <w:tc>
          <w:tcPr>
            <w:tcW w:w="1553" w:type="dxa"/>
            <w:shd w:val="clear" w:color="auto" w:fill="DFF5F9"/>
            <w:vAlign w:val="center"/>
            <w:hideMark/>
          </w:tcPr>
          <w:p w14:paraId="3D495A20" w14:textId="3BA4BE6C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06" w:type="dxa"/>
            <w:gridSpan w:val="2"/>
            <w:shd w:val="clear" w:color="auto" w:fill="DFF5F9"/>
            <w:vAlign w:val="center"/>
          </w:tcPr>
          <w:p w14:paraId="42134A34" w14:textId="166C234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 xml:space="preserve">OO </w:t>
            </w:r>
            <w:r w:rsidR="009E2C1A" w:rsidRPr="000655D7">
              <w:rPr>
                <w:rFonts w:eastAsia="宋体" w:cs="Arial"/>
                <w:b/>
                <w:bCs/>
                <w:sz w:val="22"/>
                <w:szCs w:val="22"/>
              </w:rPr>
              <w:t>21</w:t>
            </w:r>
          </w:p>
        </w:tc>
        <w:tc>
          <w:tcPr>
            <w:tcW w:w="4668" w:type="dxa"/>
            <w:gridSpan w:val="3"/>
            <w:vMerge w:val="restart"/>
            <w:shd w:val="clear" w:color="auto" w:fill="DFF5F9"/>
            <w:vAlign w:val="center"/>
          </w:tcPr>
          <w:p w14:paraId="791278CA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54B0DDA9" w14:textId="77777777" w:rsidR="00AF57E6" w:rsidRPr="000655D7" w:rsidRDefault="00AF57E6" w:rsidP="00FB3B4B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20347509" w14:textId="437AFDE3" w:rsidR="00D93509" w:rsidRPr="000655D7" w:rsidRDefault="00CE59C7">
            <w:pPr>
              <w:jc w:val="center"/>
              <w:rPr>
                <w:rFonts w:eastAsia="宋体" w:cs="Arial"/>
                <w:sz w:val="18"/>
                <w:szCs w:val="18"/>
              </w:rPr>
            </w:pPr>
            <w:r w:rsidRPr="000655D7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监测</w:t>
            </w:r>
          </w:p>
        </w:tc>
        <w:tc>
          <w:tcPr>
            <w:tcW w:w="1976" w:type="dxa"/>
            <w:vMerge w:val="restart"/>
            <w:shd w:val="clear" w:color="auto" w:fill="DFF5F9"/>
            <w:vAlign w:val="center"/>
            <w:hideMark/>
          </w:tcPr>
          <w:p w14:paraId="177AAF8A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58AD0FBB" w14:textId="77777777" w:rsidR="00AF57E6" w:rsidRPr="000655D7" w:rsidRDefault="00AF57E6" w:rsidP="00FB3B4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02416788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1995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22D83C8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47254C0D" w14:textId="77777777" w:rsidR="00AF57E6" w:rsidRPr="000655D7" w:rsidRDefault="00AF57E6" w:rsidP="00FB3B4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7CE368A2" w14:textId="4E45CDD1" w:rsidR="00D93509" w:rsidRPr="000655D7" w:rsidRDefault="00FD522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9C397E" w:rsidRPr="000655D7" w14:paraId="36CAACF1" w14:textId="77777777" w:rsidTr="00A368E1">
        <w:trPr>
          <w:trHeight w:val="367"/>
        </w:trPr>
        <w:tc>
          <w:tcPr>
            <w:tcW w:w="1878" w:type="dxa"/>
            <w:vMerge/>
            <w:vAlign w:val="center"/>
          </w:tcPr>
          <w:p w14:paraId="0A4A5FE8" w14:textId="77777777" w:rsidR="00AF57E6" w:rsidRPr="000655D7" w:rsidRDefault="00AF57E6" w:rsidP="00FB3B4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3" w:type="dxa"/>
            <w:shd w:val="clear" w:color="auto" w:fill="DFF5F9"/>
            <w:vAlign w:val="center"/>
          </w:tcPr>
          <w:p w14:paraId="624DF67C" w14:textId="2F3F3E36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06" w:type="dxa"/>
            <w:gridSpan w:val="2"/>
            <w:shd w:val="clear" w:color="auto" w:fill="DFF5F9"/>
            <w:vAlign w:val="center"/>
          </w:tcPr>
          <w:p w14:paraId="63F5DD85" w14:textId="77777777" w:rsidR="00D93509" w:rsidRPr="000655D7" w:rsidRDefault="00AF57E6">
            <w:pPr>
              <w:spacing w:line="240" w:lineRule="auto"/>
              <w:textAlignment w:val="baseline"/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 xml:space="preserve">RE </w:t>
            </w:r>
            <w:r w:rsidR="00862B81" w:rsidRPr="000655D7">
              <w:rPr>
                <w:rFonts w:eastAsia="宋体" w:cs="Arial"/>
                <w:b/>
                <w:bCs/>
                <w:sz w:val="22"/>
                <w:szCs w:val="22"/>
              </w:rPr>
              <w:t>11.1</w:t>
            </w:r>
          </w:p>
        </w:tc>
        <w:tc>
          <w:tcPr>
            <w:tcW w:w="4668" w:type="dxa"/>
            <w:gridSpan w:val="3"/>
            <w:vMerge/>
            <w:vAlign w:val="center"/>
          </w:tcPr>
          <w:p w14:paraId="6A40156D" w14:textId="77777777" w:rsidR="00AF57E6" w:rsidRPr="000655D7" w:rsidRDefault="00AF57E6" w:rsidP="00FB3B4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76" w:type="dxa"/>
            <w:vMerge/>
            <w:vAlign w:val="center"/>
          </w:tcPr>
          <w:p w14:paraId="3782D5D5" w14:textId="77777777" w:rsidR="00AF57E6" w:rsidRPr="000655D7" w:rsidRDefault="00AF57E6" w:rsidP="00FB3B4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5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152210D" w14:textId="77777777" w:rsidR="00AF57E6" w:rsidRPr="000655D7" w:rsidRDefault="00AF57E6" w:rsidP="00FB3B4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32770C" w:rsidRPr="000655D7" w14:paraId="08FA6E4F" w14:textId="77777777" w:rsidTr="00B43BFD">
        <w:trPr>
          <w:trHeight w:val="567"/>
        </w:trPr>
        <w:tc>
          <w:tcPr>
            <w:tcW w:w="14876" w:type="dxa"/>
            <w:gridSpan w:val="9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8595C64" w14:textId="22A97E08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0655D7">
              <w:rPr>
                <w:rFonts w:eastAsia="宋体" w:cs="Arial"/>
                <w:b/>
                <w:lang w:eastAsia="zh-CN"/>
              </w:rPr>
              <w:t>在报告年度，</w:t>
            </w:r>
            <w:r w:rsidR="009C397E" w:rsidRPr="000655D7">
              <w:rPr>
                <w:rFonts w:eastAsia="宋体" w:cs="Arial"/>
                <w:b/>
                <w:lang w:eastAsia="zh-CN"/>
              </w:rPr>
              <w:t>贵机构</w:t>
            </w:r>
            <w:r w:rsidRPr="000655D7">
              <w:rPr>
                <w:rFonts w:eastAsia="宋体" w:cs="Arial"/>
                <w:b/>
                <w:lang w:eastAsia="zh-CN"/>
              </w:rPr>
              <w:t>是否在</w:t>
            </w:r>
            <w:r w:rsidR="002602C5" w:rsidRPr="000655D7">
              <w:rPr>
                <w:rFonts w:eastAsia="宋体" w:cs="Arial"/>
                <w:b/>
                <w:lang w:eastAsia="zh-CN"/>
              </w:rPr>
              <w:t>房地产</w:t>
            </w:r>
            <w:r w:rsidRPr="000655D7">
              <w:rPr>
                <w:rFonts w:eastAsia="宋体" w:cs="Arial"/>
                <w:b/>
                <w:lang w:eastAsia="zh-CN"/>
              </w:rPr>
              <w:t>投资中跟踪</w:t>
            </w:r>
            <w:r w:rsidR="009C397E" w:rsidRPr="000655D7">
              <w:rPr>
                <w:rFonts w:eastAsia="宋体" w:cs="Arial"/>
                <w:b/>
                <w:lang w:eastAsia="zh-CN"/>
              </w:rPr>
              <w:t>了</w:t>
            </w:r>
            <w:hyperlink r:id="rId60" w:history="1">
              <w:r w:rsidR="001E38DD" w:rsidRPr="000655D7">
                <w:rPr>
                  <w:rStyle w:val="Hyperlink"/>
                  <w:rFonts w:eastAsia="宋体" w:cs="Arial"/>
                  <w:b/>
                  <w:lang w:eastAsia="zh-CN"/>
                </w:rPr>
                <w:t>实质性</w:t>
              </w:r>
              <w:r w:rsidR="001E38DD" w:rsidRPr="000655D7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="001E38DD" w:rsidRPr="000655D7">
                <w:rPr>
                  <w:rStyle w:val="Hyperlink"/>
                  <w:rFonts w:eastAsia="宋体" w:cs="Arial"/>
                  <w:b/>
                  <w:lang w:eastAsia="zh-CN"/>
                </w:rPr>
                <w:t>因素</w:t>
              </w:r>
            </w:hyperlink>
            <w:r w:rsidR="009C397E" w:rsidRPr="000655D7">
              <w:rPr>
                <w:rFonts w:eastAsia="宋体" w:cs="Arial"/>
                <w:b/>
                <w:bCs/>
                <w:lang w:eastAsia="zh-CN"/>
              </w:rPr>
              <w:t>的</w:t>
            </w:r>
            <w:r w:rsidRPr="000655D7">
              <w:rPr>
                <w:rFonts w:eastAsia="宋体" w:cs="Arial"/>
                <w:b/>
                <w:lang w:eastAsia="zh-CN"/>
              </w:rPr>
              <w:t>一个或多个</w:t>
            </w:r>
            <w:r w:rsidR="005A6C81" w:rsidRPr="000655D7">
              <w:rPr>
                <w:rFonts w:eastAsia="宋体" w:cs="Arial"/>
                <w:b/>
                <w:bCs/>
                <w:lang w:eastAsia="zh-CN"/>
              </w:rPr>
              <w:t>KPI</w:t>
            </w:r>
            <w:r w:rsidRPr="000655D7">
              <w:rPr>
                <w:rFonts w:eastAsia="宋体" w:cs="Arial"/>
                <w:b/>
                <w:lang w:eastAsia="zh-CN"/>
              </w:rPr>
              <w:t>？</w:t>
            </w:r>
          </w:p>
          <w:p w14:paraId="373A1CB4" w14:textId="77777777" w:rsidR="00D87EAD" w:rsidRPr="000655D7" w:rsidRDefault="00D87EAD" w:rsidP="00FB3B4B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4B6BFDF5" w14:textId="4269A625" w:rsidR="00D93509" w:rsidRPr="000655D7" w:rsidRDefault="00B32BB3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 w:hint="eastAsia"/>
                <w:i/>
                <w:lang w:eastAsia="zh-CN"/>
              </w:rPr>
              <w:t>依据</w:t>
            </w:r>
            <w:r w:rsidR="00F42833" w:rsidRPr="000655D7">
              <w:rPr>
                <w:rFonts w:eastAsia="宋体" w:cs="Arial"/>
                <w:i/>
                <w:lang w:eastAsia="zh-CN"/>
              </w:rPr>
              <w:t>房地产</w:t>
            </w:r>
            <w:r w:rsidR="0092192F" w:rsidRPr="000655D7">
              <w:rPr>
                <w:rFonts w:eastAsia="宋体" w:cs="Arial"/>
                <w:i/>
                <w:lang w:eastAsia="zh-CN"/>
              </w:rPr>
              <w:t>资产的数量，而</w:t>
            </w:r>
            <w:r w:rsidRPr="000655D7">
              <w:rPr>
                <w:rFonts w:eastAsia="宋体" w:cs="Arial" w:hint="eastAsia"/>
                <w:i/>
                <w:lang w:eastAsia="zh-CN"/>
              </w:rPr>
              <w:t>非</w:t>
            </w:r>
            <w:r w:rsidR="0092192F" w:rsidRPr="000655D7">
              <w:rPr>
                <w:rFonts w:eastAsia="宋体" w:cs="Arial"/>
                <w:i/>
                <w:lang w:eastAsia="zh-CN"/>
              </w:rPr>
              <w:t>管理资产的百分比。</w:t>
            </w:r>
            <w:r w:rsidR="008A0A58" w:rsidRPr="000655D7">
              <w:rPr>
                <w:rFonts w:eastAsia="宋体" w:cs="Arial"/>
                <w:i/>
                <w:lang w:eastAsia="zh-CN"/>
              </w:rPr>
              <w:t>在收购</w:t>
            </w:r>
            <w:r w:rsidR="00731A78" w:rsidRPr="000655D7">
              <w:rPr>
                <w:rFonts w:eastAsia="宋体" w:cs="Arial"/>
                <w:i/>
                <w:iCs/>
                <w:lang w:eastAsia="zh-CN"/>
              </w:rPr>
              <w:t>资产</w:t>
            </w:r>
            <w:r w:rsidR="00C631BE" w:rsidRPr="000655D7">
              <w:rPr>
                <w:rFonts w:eastAsia="宋体" w:cs="Arial"/>
                <w:i/>
                <w:lang w:eastAsia="zh-CN"/>
              </w:rPr>
              <w:t>后，</w:t>
            </w:r>
            <w:r w:rsidR="00B3150A" w:rsidRPr="000655D7">
              <w:rPr>
                <w:rFonts w:eastAsia="宋体" w:cs="Arial" w:hint="eastAsia"/>
                <w:i/>
                <w:lang w:eastAsia="zh-CN"/>
              </w:rPr>
              <w:t>可能会</w:t>
            </w:r>
            <w:r w:rsidR="00C631BE" w:rsidRPr="000655D7">
              <w:rPr>
                <w:rFonts w:eastAsia="宋体" w:cs="Arial"/>
                <w:i/>
                <w:lang w:eastAsia="zh-CN"/>
              </w:rPr>
              <w:t>有一段</w:t>
            </w:r>
            <w:r w:rsidR="008E7A4C" w:rsidRPr="000655D7">
              <w:rPr>
                <w:rFonts w:eastAsia="宋体" w:cs="Arial" w:hint="eastAsia"/>
                <w:i/>
                <w:lang w:eastAsia="zh-CN"/>
              </w:rPr>
              <w:t>时期</w:t>
            </w:r>
            <w:r w:rsidR="008A0A58" w:rsidRPr="000655D7">
              <w:rPr>
                <w:rFonts w:eastAsia="宋体" w:cs="Arial"/>
                <w:i/>
                <w:lang w:eastAsia="zh-CN"/>
              </w:rPr>
              <w:t>无法获得</w:t>
            </w:r>
            <w:r w:rsidR="008A0A58" w:rsidRPr="000655D7">
              <w:rPr>
                <w:rFonts w:eastAsia="宋体" w:cs="Arial"/>
                <w:i/>
                <w:lang w:eastAsia="zh-CN"/>
              </w:rPr>
              <w:t>ESG</w:t>
            </w:r>
            <w:r w:rsidR="008A0A58" w:rsidRPr="000655D7">
              <w:rPr>
                <w:rFonts w:eastAsia="宋体" w:cs="Arial"/>
                <w:i/>
                <w:lang w:eastAsia="zh-CN"/>
              </w:rPr>
              <w:t>数据</w:t>
            </w:r>
            <w:r w:rsidR="00D3065A" w:rsidRPr="000655D7">
              <w:rPr>
                <w:rFonts w:eastAsia="宋体" w:cs="Arial"/>
                <w:i/>
                <w:lang w:eastAsia="zh-CN"/>
              </w:rPr>
              <w:t>。</w:t>
            </w:r>
            <w:r w:rsidR="008A0A58" w:rsidRPr="000655D7">
              <w:rPr>
                <w:rFonts w:eastAsia="宋体" w:cs="Arial"/>
                <w:i/>
                <w:lang w:eastAsia="zh-CN"/>
              </w:rPr>
              <w:t>如果</w:t>
            </w:r>
            <w:r w:rsidR="00862B52" w:rsidRPr="000655D7">
              <w:rPr>
                <w:rFonts w:eastAsia="宋体" w:cs="Arial" w:hint="eastAsia"/>
                <w:i/>
                <w:lang w:eastAsia="zh-CN"/>
              </w:rPr>
              <w:t>计划</w:t>
            </w:r>
            <w:r w:rsidR="002B2227" w:rsidRPr="000655D7">
              <w:rPr>
                <w:rFonts w:eastAsia="宋体" w:cs="Arial" w:hint="eastAsia"/>
                <w:i/>
                <w:lang w:eastAsia="zh-CN"/>
              </w:rPr>
              <w:t>对</w:t>
            </w:r>
            <w:r w:rsidR="001E38DD" w:rsidRPr="000655D7">
              <w:rPr>
                <w:rFonts w:eastAsia="宋体" w:cs="Arial"/>
                <w:i/>
                <w:iCs/>
                <w:lang w:eastAsia="zh-CN"/>
              </w:rPr>
              <w:t>实质性</w:t>
            </w:r>
            <w:r w:rsidR="001E38DD" w:rsidRPr="000655D7">
              <w:rPr>
                <w:rFonts w:eastAsia="宋体" w:cs="Arial"/>
                <w:i/>
                <w:iCs/>
                <w:lang w:eastAsia="zh-CN"/>
              </w:rPr>
              <w:t>ESG</w:t>
            </w:r>
            <w:r w:rsidR="001E38DD" w:rsidRPr="000655D7">
              <w:rPr>
                <w:rFonts w:eastAsia="宋体" w:cs="Arial"/>
                <w:i/>
                <w:iCs/>
                <w:lang w:eastAsia="zh-CN"/>
              </w:rPr>
              <w:t>因素</w:t>
            </w:r>
            <w:r w:rsidR="00862B52" w:rsidRPr="000655D7">
              <w:rPr>
                <w:rFonts w:eastAsia="宋体" w:cs="Arial" w:hint="eastAsia"/>
                <w:i/>
                <w:lang w:eastAsia="zh-CN"/>
              </w:rPr>
              <w:t>采用</w:t>
            </w:r>
            <w:r w:rsidR="00183CE5" w:rsidRPr="000655D7">
              <w:rPr>
                <w:rFonts w:eastAsia="宋体" w:cs="Arial"/>
                <w:i/>
                <w:lang w:eastAsia="zh-CN"/>
              </w:rPr>
              <w:t>并</w:t>
            </w:r>
            <w:r w:rsidR="0028219F" w:rsidRPr="000655D7">
              <w:rPr>
                <w:rFonts w:eastAsia="宋体" w:cs="Arial"/>
                <w:i/>
                <w:iCs/>
                <w:lang w:eastAsia="zh-CN"/>
              </w:rPr>
              <w:t>跟踪</w:t>
            </w:r>
            <w:r w:rsidR="005A6C81" w:rsidRPr="000655D7">
              <w:rPr>
                <w:rFonts w:eastAsia="宋体" w:cs="Arial"/>
                <w:i/>
                <w:iCs/>
                <w:lang w:eastAsia="zh-CN"/>
              </w:rPr>
              <w:t>KPI</w:t>
            </w:r>
            <w:r w:rsidR="00C631BE" w:rsidRPr="000655D7">
              <w:rPr>
                <w:rFonts w:eastAsia="宋体" w:cs="Arial"/>
                <w:i/>
                <w:iCs/>
                <w:lang w:eastAsia="zh-CN"/>
              </w:rPr>
              <w:t>，</w:t>
            </w:r>
            <w:r w:rsidR="00C0758D" w:rsidRPr="000655D7">
              <w:rPr>
                <w:rFonts w:eastAsia="宋体" w:cs="Arial"/>
                <w:i/>
                <w:lang w:eastAsia="zh-CN"/>
              </w:rPr>
              <w:t>请选择</w:t>
            </w:r>
            <w:r w:rsidR="008A0A58" w:rsidRPr="000655D7">
              <w:rPr>
                <w:rFonts w:eastAsia="宋体" w:cs="Arial"/>
                <w:i/>
                <w:lang w:eastAsia="zh-CN"/>
              </w:rPr>
              <w:t>是</w:t>
            </w:r>
            <w:r w:rsidR="008A0A58" w:rsidRPr="000655D7" w:rsidDel="0092192F">
              <w:rPr>
                <w:rFonts w:eastAsia="宋体" w:cs="Arial"/>
                <w:i/>
                <w:lang w:eastAsia="zh-CN"/>
              </w:rPr>
              <w:t>。</w:t>
            </w:r>
            <w:r w:rsidR="008A0A58" w:rsidRPr="000655D7" w:rsidDel="0092192F">
              <w:rPr>
                <w:rFonts w:eastAsia="宋体" w:cs="Arial"/>
                <w:i/>
                <w:lang w:eastAsia="zh-CN"/>
              </w:rPr>
              <w:t xml:space="preserve"> </w:t>
            </w:r>
          </w:p>
        </w:tc>
      </w:tr>
      <w:tr w:rsidR="009C397E" w:rsidRPr="000655D7" w14:paraId="43621D98" w14:textId="77777777" w:rsidTr="00B43BFD">
        <w:trPr>
          <w:trHeight w:val="404"/>
        </w:trPr>
        <w:tc>
          <w:tcPr>
            <w:tcW w:w="6682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A66790F" w14:textId="77777777" w:rsidR="00023339" w:rsidRPr="000655D7" w:rsidRDefault="00023339" w:rsidP="00023339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</w:tc>
        <w:tc>
          <w:tcPr>
            <w:tcW w:w="8194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183EFC4F" w14:textId="4415B82F" w:rsidR="00D93509" w:rsidRPr="000655D7" w:rsidRDefault="009C397E">
            <w:pPr>
              <w:rPr>
                <w:rFonts w:eastAsia="宋体" w:cs="Arial"/>
                <w:b/>
                <w:bCs/>
                <w:lang w:eastAsia="zh-CN"/>
              </w:rPr>
            </w:pPr>
            <w:r w:rsidRPr="000655D7">
              <w:rPr>
                <w:rFonts w:eastAsia="宋体" w:cs="Arial"/>
                <w:b/>
                <w:bCs/>
                <w:lang w:eastAsia="zh-CN"/>
              </w:rPr>
              <w:t>该指标适用于</w:t>
            </w:r>
            <w:r w:rsidR="00FD6801" w:rsidRPr="000655D7">
              <w:rPr>
                <w:rFonts w:eastAsia="宋体" w:cs="Arial"/>
                <w:b/>
                <w:bCs/>
                <w:lang w:eastAsia="zh-CN"/>
              </w:rPr>
              <w:t>房地产</w:t>
            </w:r>
            <w:r w:rsidR="00EE349F" w:rsidRPr="000655D7">
              <w:rPr>
                <w:rFonts w:eastAsia="宋体" w:cs="Arial"/>
                <w:b/>
                <w:bCs/>
                <w:lang w:eastAsia="zh-CN"/>
              </w:rPr>
              <w:t>资产</w:t>
            </w:r>
            <w:r w:rsidRPr="000655D7">
              <w:rPr>
                <w:rFonts w:eastAsia="宋体" w:cs="Arial"/>
                <w:b/>
                <w:bCs/>
                <w:lang w:eastAsia="zh-CN"/>
              </w:rPr>
              <w:t>的百分比：</w:t>
            </w:r>
          </w:p>
        </w:tc>
      </w:tr>
      <w:tr w:rsidR="009C397E" w:rsidRPr="000655D7" w14:paraId="58218252" w14:textId="77777777" w:rsidTr="00B43BFD">
        <w:trPr>
          <w:trHeight w:val="1019"/>
        </w:trPr>
        <w:tc>
          <w:tcPr>
            <w:tcW w:w="6682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6162138" w14:textId="7DFD2CDB" w:rsidR="00D93509" w:rsidRPr="000655D7" w:rsidRDefault="004F5152">
            <w:pPr>
              <w:pStyle w:val="ListParagraph"/>
              <w:numPr>
                <w:ilvl w:val="0"/>
                <w:numId w:val="23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(A) </w:t>
            </w:r>
            <w:r w:rsidRPr="000655D7">
              <w:rPr>
                <w:rFonts w:eastAsia="宋体" w:cs="Arial"/>
                <w:lang w:eastAsia="zh-CN"/>
              </w:rPr>
              <w:t>是的，我们跟踪了</w:t>
            </w:r>
            <w:r w:rsidR="000655D7" w:rsidRPr="000655D7">
              <w:fldChar w:fldCharType="begin"/>
            </w:r>
            <w:r w:rsidR="000655D7" w:rsidRPr="000655D7">
              <w:instrText xml:space="preserve"> HYPERLINK "https://www.unpri.org/reporting-and-assessment/reporting-framework-glossary/6937.article" </w:instrText>
            </w:r>
            <w:r w:rsidR="000655D7" w:rsidRPr="000655D7">
              <w:fldChar w:fldCharType="separate"/>
            </w:r>
            <w:r w:rsidR="00C95744" w:rsidRPr="000655D7">
              <w:rPr>
                <w:rStyle w:val="Hyperlink"/>
                <w:rFonts w:eastAsia="宋体" w:cs="Arial"/>
                <w:lang w:eastAsia="zh-CN"/>
              </w:rPr>
              <w:t>环境因素</w:t>
            </w:r>
            <w:r w:rsidR="000655D7" w:rsidRPr="000655D7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Pr="000655D7">
              <w:rPr>
                <w:rFonts w:eastAsia="宋体" w:cs="Arial"/>
                <w:lang w:eastAsia="zh-CN"/>
              </w:rPr>
              <w:t>的</w:t>
            </w:r>
            <w:r w:rsidR="005A6C81" w:rsidRPr="000655D7">
              <w:rPr>
                <w:rFonts w:eastAsia="宋体" w:cs="Arial"/>
                <w:lang w:eastAsia="zh-CN"/>
              </w:rPr>
              <w:t>KPI</w:t>
            </w:r>
          </w:p>
        </w:tc>
        <w:tc>
          <w:tcPr>
            <w:tcW w:w="8194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A052262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下拉式清单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  <w:p w14:paraId="7204D68D" w14:textId="77777777" w:rsidR="00023339" w:rsidRPr="000655D7" w:rsidRDefault="00023339" w:rsidP="00023339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</w:p>
          <w:p w14:paraId="3EA7CDF8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 xml:space="preserve">(1) </w:t>
            </w:r>
            <w:r w:rsidR="00427748" w:rsidRPr="000655D7">
              <w:rPr>
                <w:rFonts w:eastAsia="宋体" w:cs="Arial"/>
                <w:lang w:eastAsia="en-GB"/>
              </w:rPr>
              <w:t>&gt;0</w:t>
            </w:r>
            <w:r w:rsidRPr="000655D7">
              <w:rPr>
                <w:rFonts w:eastAsia="宋体" w:cs="Arial"/>
                <w:lang w:eastAsia="en-GB"/>
              </w:rPr>
              <w:t>-</w:t>
            </w:r>
            <w:r w:rsidR="00427748" w:rsidRPr="000655D7">
              <w:rPr>
                <w:rFonts w:eastAsia="宋体" w:cs="Arial"/>
                <w:lang w:eastAsia="en-GB"/>
              </w:rPr>
              <w:t xml:space="preserve">10% </w:t>
            </w:r>
          </w:p>
          <w:p w14:paraId="4695688D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 xml:space="preserve">(2) &gt;10-50% </w:t>
            </w:r>
          </w:p>
          <w:p w14:paraId="6CD8D1AC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 xml:space="preserve">(3) &gt;50-75% </w:t>
            </w:r>
          </w:p>
          <w:p w14:paraId="54F09544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 xml:space="preserve">(4) &gt;75-95% </w:t>
            </w:r>
          </w:p>
          <w:p w14:paraId="2C9B2D31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(5) &gt;95%</w:t>
            </w:r>
          </w:p>
        </w:tc>
      </w:tr>
      <w:tr w:rsidR="009C397E" w:rsidRPr="000655D7" w14:paraId="4A3A4A4C" w14:textId="77777777" w:rsidTr="00B43BFD">
        <w:trPr>
          <w:trHeight w:val="465"/>
        </w:trPr>
        <w:tc>
          <w:tcPr>
            <w:tcW w:w="6682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891759C" w14:textId="7323AC0C" w:rsidR="00D93509" w:rsidRPr="000655D7" w:rsidRDefault="004F5152">
            <w:pPr>
              <w:pStyle w:val="ListParagraph"/>
              <w:numPr>
                <w:ilvl w:val="0"/>
                <w:numId w:val="23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(B) </w:t>
            </w:r>
            <w:r w:rsidRPr="000655D7">
              <w:rPr>
                <w:rFonts w:eastAsia="宋体" w:cs="Arial"/>
                <w:lang w:eastAsia="zh-CN"/>
              </w:rPr>
              <w:t>是的，我们跟踪了</w:t>
            </w:r>
            <w:r w:rsidR="000655D7" w:rsidRPr="000655D7">
              <w:fldChar w:fldCharType="begin"/>
            </w:r>
            <w:r w:rsidR="000655D7" w:rsidRPr="000655D7">
              <w:rPr>
                <w:lang w:eastAsia="zh-CN"/>
              </w:rPr>
              <w:instrText xml:space="preserve"> HYPERLINK "https://www.unpri.org/reporting-and-assessment/reporting-framework-glossary/6937.article" </w:instrText>
            </w:r>
            <w:r w:rsidR="000655D7" w:rsidRPr="000655D7">
              <w:fldChar w:fldCharType="separate"/>
            </w:r>
            <w:r w:rsidR="006F154B" w:rsidRPr="000655D7">
              <w:rPr>
                <w:rStyle w:val="Hyperlink"/>
                <w:rFonts w:eastAsia="宋体" w:cs="Arial"/>
                <w:lang w:eastAsia="zh-CN"/>
              </w:rPr>
              <w:t>社会因素</w:t>
            </w:r>
            <w:r w:rsidR="000655D7" w:rsidRPr="000655D7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="006F154B" w:rsidRPr="000655D7">
              <w:rPr>
                <w:rFonts w:eastAsia="宋体" w:cs="Arial"/>
                <w:lang w:eastAsia="zh-CN"/>
              </w:rPr>
              <w:t>的</w:t>
            </w:r>
            <w:r w:rsidR="005A6C81" w:rsidRPr="000655D7">
              <w:rPr>
                <w:rFonts w:eastAsia="宋体" w:cs="Arial"/>
                <w:lang w:eastAsia="zh-CN"/>
              </w:rPr>
              <w:t>KPI</w:t>
            </w:r>
          </w:p>
        </w:tc>
        <w:tc>
          <w:tcPr>
            <w:tcW w:w="8194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F5991C7" w14:textId="77777777" w:rsidR="00D93509" w:rsidRPr="000655D7" w:rsidRDefault="004F5152">
            <w:pPr>
              <w:pStyle w:val="ListParagraph"/>
              <w:spacing w:line="276" w:lineRule="auto"/>
              <w:ind w:left="0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9C397E" w:rsidRPr="000655D7" w14:paraId="60F3811D" w14:textId="77777777" w:rsidTr="00B43BFD">
        <w:trPr>
          <w:trHeight w:val="465"/>
        </w:trPr>
        <w:tc>
          <w:tcPr>
            <w:tcW w:w="6682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94118A1" w14:textId="309AE726" w:rsidR="00D93509" w:rsidRPr="000655D7" w:rsidRDefault="004F5152">
            <w:pPr>
              <w:pStyle w:val="ListParagraph"/>
              <w:numPr>
                <w:ilvl w:val="0"/>
                <w:numId w:val="23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(C) </w:t>
            </w:r>
            <w:r w:rsidRPr="000655D7">
              <w:rPr>
                <w:rFonts w:eastAsia="宋体" w:cs="Arial"/>
                <w:lang w:eastAsia="zh-CN"/>
              </w:rPr>
              <w:t>是的，我们跟踪了</w:t>
            </w:r>
            <w:r w:rsidR="000655D7" w:rsidRPr="000655D7">
              <w:fldChar w:fldCharType="begin"/>
            </w:r>
            <w:r w:rsidR="000655D7" w:rsidRPr="000655D7">
              <w:rPr>
                <w:lang w:eastAsia="zh-CN"/>
              </w:rPr>
              <w:instrText xml:space="preserve"> HYPERLINK "https://www.unpri.org/reporting-and-assessment/reporting-framework-glossary/6937.article" </w:instrText>
            </w:r>
            <w:r w:rsidR="000655D7" w:rsidRPr="000655D7">
              <w:fldChar w:fldCharType="separate"/>
            </w:r>
            <w:r w:rsidR="006F154B" w:rsidRPr="000655D7">
              <w:rPr>
                <w:rStyle w:val="Hyperlink"/>
                <w:rFonts w:eastAsia="宋体" w:cs="Arial"/>
                <w:lang w:eastAsia="zh-CN"/>
              </w:rPr>
              <w:t>治理因素</w:t>
            </w:r>
            <w:r w:rsidR="000655D7" w:rsidRPr="000655D7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Pr="000655D7">
              <w:rPr>
                <w:rFonts w:eastAsia="宋体" w:cs="Arial"/>
                <w:lang w:eastAsia="zh-CN"/>
              </w:rPr>
              <w:t>的</w:t>
            </w:r>
            <w:r w:rsidR="005A6C81" w:rsidRPr="000655D7">
              <w:rPr>
                <w:rFonts w:eastAsia="宋体" w:cs="Arial"/>
                <w:lang w:eastAsia="zh-CN"/>
              </w:rPr>
              <w:t>KPI</w:t>
            </w:r>
          </w:p>
        </w:tc>
        <w:tc>
          <w:tcPr>
            <w:tcW w:w="8194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15ABC39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023339" w:rsidRPr="000655D7" w14:paraId="26D9B202" w14:textId="77777777" w:rsidTr="00B43BFD">
        <w:trPr>
          <w:trHeight w:val="465"/>
        </w:trPr>
        <w:tc>
          <w:tcPr>
            <w:tcW w:w="14876" w:type="dxa"/>
            <w:gridSpan w:val="9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8AD2E64" w14:textId="40FC02EA" w:rsidR="00D93509" w:rsidRPr="000655D7" w:rsidRDefault="004F5152">
            <w:pPr>
              <w:pStyle w:val="ListParagraph"/>
              <w:numPr>
                <w:ilvl w:val="0"/>
                <w:numId w:val="5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(D) </w:t>
            </w:r>
            <w:r w:rsidRPr="000655D7">
              <w:rPr>
                <w:rFonts w:eastAsia="宋体" w:cs="Arial"/>
                <w:lang w:eastAsia="zh-CN"/>
              </w:rPr>
              <w:t>我们</w:t>
            </w:r>
            <w:r w:rsidR="009C397E" w:rsidRPr="000655D7">
              <w:rPr>
                <w:rFonts w:eastAsia="宋体" w:cs="Arial"/>
                <w:lang w:eastAsia="zh-CN"/>
              </w:rPr>
              <w:t>在</w:t>
            </w:r>
            <w:r w:rsidRPr="000655D7">
              <w:rPr>
                <w:rFonts w:eastAsia="宋体" w:cs="Arial"/>
                <w:lang w:eastAsia="zh-CN"/>
              </w:rPr>
              <w:t>所有房地产投资</w:t>
            </w:r>
            <w:r w:rsidR="009C397E" w:rsidRPr="000655D7">
              <w:rPr>
                <w:rFonts w:eastAsia="宋体" w:cs="Arial"/>
                <w:lang w:eastAsia="zh-CN"/>
              </w:rPr>
              <w:t>中均未跟踪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1E38DD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因素</w:t>
            </w:r>
            <w:r w:rsidR="001D0054" w:rsidRPr="000655D7">
              <w:rPr>
                <w:rFonts w:eastAsia="宋体" w:cs="Arial"/>
                <w:lang w:eastAsia="zh-CN"/>
              </w:rPr>
              <w:t>的</w:t>
            </w:r>
            <w:r w:rsidR="005A6C81" w:rsidRPr="000655D7">
              <w:rPr>
                <w:rFonts w:eastAsia="宋体" w:cs="Arial"/>
                <w:lang w:eastAsia="zh-CN"/>
              </w:rPr>
              <w:t>KPI</w:t>
            </w:r>
          </w:p>
        </w:tc>
      </w:tr>
      <w:tr w:rsidR="00023339" w:rsidRPr="000655D7" w14:paraId="671B3C6B" w14:textId="77777777" w:rsidTr="00B43BFD">
        <w:trPr>
          <w:trHeight w:val="300"/>
        </w:trPr>
        <w:tc>
          <w:tcPr>
            <w:tcW w:w="14876" w:type="dxa"/>
            <w:gridSpan w:val="9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088EBDFD" w14:textId="77777777" w:rsidR="00023339" w:rsidRPr="000655D7" w:rsidRDefault="00023339" w:rsidP="00023339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023339" w:rsidRPr="000655D7" w14:paraId="157DE426" w14:textId="77777777" w:rsidTr="00B43BFD">
        <w:trPr>
          <w:trHeight w:val="300"/>
        </w:trPr>
        <w:tc>
          <w:tcPr>
            <w:tcW w:w="14876" w:type="dxa"/>
            <w:gridSpan w:val="9"/>
            <w:shd w:val="clear" w:color="auto" w:fill="0070C0"/>
            <w:vAlign w:val="center"/>
          </w:tcPr>
          <w:p w14:paraId="1AE9C6D7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9C397E" w:rsidRPr="000655D7" w14:paraId="3676101A" w14:textId="77777777" w:rsidTr="00B43BFD">
        <w:trPr>
          <w:trHeight w:val="300"/>
        </w:trPr>
        <w:tc>
          <w:tcPr>
            <w:tcW w:w="1878" w:type="dxa"/>
            <w:shd w:val="clear" w:color="auto" w:fill="auto"/>
            <w:vAlign w:val="center"/>
          </w:tcPr>
          <w:p w14:paraId="19A64892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2998" w:type="dxa"/>
            <w:gridSpan w:val="8"/>
            <w:shd w:val="clear" w:color="auto" w:fill="auto"/>
            <w:vAlign w:val="center"/>
          </w:tcPr>
          <w:p w14:paraId="1B3AB673" w14:textId="34F8B2F4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本指标旨在反映</w:t>
            </w:r>
            <w:r w:rsidR="00B43120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根据尽职调查中</w:t>
            </w:r>
            <w:r w:rsidR="00834693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识别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的重大风险和机会</w:t>
            </w:r>
            <w:r w:rsidR="005A6C8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834693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5A6C8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积极</w:t>
            </w:r>
            <w:r w:rsidR="00AF0ECD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监测</w:t>
            </w:r>
            <w:r w:rsidR="0004091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房地产资产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04091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5A6C8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KPI</w:t>
            </w:r>
            <w:r w:rsidR="0004091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时</w:t>
            </w:r>
            <w:r w:rsidR="002B2227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实施</w:t>
            </w:r>
            <w:r w:rsidR="005A6C8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绩效</w:t>
            </w:r>
            <w:r w:rsidR="00E93878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方法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。签署方将</w:t>
            </w:r>
            <w:r w:rsidR="003C1FB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所有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相关因素纳入绩效</w:t>
            </w:r>
            <w:r w:rsidR="00AF0ECD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监测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，被认为是</w:t>
            </w:r>
            <w:r w:rsidR="00CF1CA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。持续收集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指标的</w:t>
            </w:r>
            <w:r w:rsidR="003C1FB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绩效信息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有助于签署方更好地了解资产</w:t>
            </w:r>
            <w:r w:rsidR="00895FF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3C1FB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绩效</w:t>
            </w:r>
            <w:r w:rsidR="00EE3D7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管理风险并向客户报告。</w:t>
            </w:r>
          </w:p>
        </w:tc>
      </w:tr>
      <w:tr w:rsidR="009C397E" w:rsidRPr="000655D7" w14:paraId="3CBDE4A0" w14:textId="77777777" w:rsidTr="00B43BFD">
        <w:trPr>
          <w:trHeight w:val="300"/>
        </w:trPr>
        <w:tc>
          <w:tcPr>
            <w:tcW w:w="1878" w:type="dxa"/>
            <w:shd w:val="clear" w:color="auto" w:fill="auto"/>
            <w:vAlign w:val="center"/>
          </w:tcPr>
          <w:p w14:paraId="6A54835E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2998" w:type="dxa"/>
            <w:gridSpan w:val="8"/>
            <w:shd w:val="clear" w:color="auto" w:fill="auto"/>
            <w:vAlign w:val="center"/>
          </w:tcPr>
          <w:p w14:paraId="4740A9C1" w14:textId="686579DD" w:rsidR="00D93509" w:rsidRPr="000655D7" w:rsidRDefault="0068606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如需进一步指引，</w:t>
            </w:r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61" w:history="1">
              <w:r w:rsidR="00463599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负责任投资简介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：房地产</w:t>
              </w:r>
            </w:hyperlink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16BD2D94" w14:textId="77777777" w:rsidR="00023339" w:rsidRPr="000655D7" w:rsidRDefault="00023339" w:rsidP="0002333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28A3FC9" w14:textId="56EE3956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AF0ECD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监测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的更多信息，</w:t>
            </w:r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62" w:history="1"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可持续房地产投资</w:t>
              </w:r>
              <w:r w:rsidR="003C1FBA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：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实施《巴黎气候协定》</w:t>
              </w:r>
              <w:r w:rsidR="003C1FBA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——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行动框架</w:t>
              </w:r>
            </w:hyperlink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023339" w:rsidRPr="000655D7" w14:paraId="6D89FDD0" w14:textId="77777777" w:rsidTr="00B43BFD">
        <w:trPr>
          <w:trHeight w:val="300"/>
        </w:trPr>
        <w:tc>
          <w:tcPr>
            <w:tcW w:w="14876" w:type="dxa"/>
            <w:gridSpan w:val="9"/>
            <w:shd w:val="clear" w:color="auto" w:fill="0070C0"/>
            <w:vAlign w:val="center"/>
          </w:tcPr>
          <w:p w14:paraId="5BF8A976" w14:textId="77777777" w:rsidR="00D93509" w:rsidRPr="000655D7" w:rsidRDefault="004F515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9C397E" w:rsidRPr="000655D7" w14:paraId="68DD8399" w14:textId="77777777" w:rsidTr="00B43BFD">
        <w:trPr>
          <w:trHeight w:val="300"/>
        </w:trPr>
        <w:tc>
          <w:tcPr>
            <w:tcW w:w="1878" w:type="dxa"/>
            <w:shd w:val="clear" w:color="auto" w:fill="auto"/>
            <w:vAlign w:val="center"/>
          </w:tcPr>
          <w:p w14:paraId="61DB0E9E" w14:textId="331E4047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2998" w:type="dxa"/>
            <w:gridSpan w:val="8"/>
            <w:shd w:val="clear" w:color="auto" w:fill="auto"/>
            <w:vAlign w:val="center"/>
          </w:tcPr>
          <w:p w14:paraId="2BCCBF8E" w14:textId="3B3C9BB4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F877F8" w:rsidRPr="000655D7">
              <w:rPr>
                <w:rFonts w:eastAsia="宋体" w:cs="Arial"/>
                <w:sz w:val="16"/>
                <w:szCs w:val="16"/>
              </w:rPr>
              <w:t>OO</w:t>
            </w:r>
            <w:r w:rsidR="00D2120D" w:rsidRPr="000655D7">
              <w:rPr>
                <w:rFonts w:eastAsia="宋体" w:cs="Arial"/>
                <w:sz w:val="16"/>
                <w:szCs w:val="16"/>
              </w:rPr>
              <w:t xml:space="preserve"> 21</w:t>
            </w:r>
            <w:r w:rsidRPr="000655D7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9C397E" w:rsidRPr="000655D7" w14:paraId="0F858780" w14:textId="77777777" w:rsidTr="00B43BFD">
        <w:trPr>
          <w:trHeight w:val="300"/>
        </w:trPr>
        <w:tc>
          <w:tcPr>
            <w:tcW w:w="1878" w:type="dxa"/>
            <w:shd w:val="clear" w:color="auto" w:fill="auto"/>
            <w:vAlign w:val="center"/>
          </w:tcPr>
          <w:p w14:paraId="150E7CB2" w14:textId="63C3D48C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2998" w:type="dxa"/>
            <w:gridSpan w:val="8"/>
            <w:shd w:val="clear" w:color="auto" w:fill="auto"/>
            <w:vAlign w:val="center"/>
          </w:tcPr>
          <w:p w14:paraId="67D272A8" w14:textId="7777777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023339" w:rsidRPr="000655D7">
              <w:rPr>
                <w:rFonts w:eastAsia="宋体" w:cs="Arial"/>
                <w:sz w:val="16"/>
                <w:szCs w:val="16"/>
              </w:rPr>
              <w:t xml:space="preserve">RE </w:t>
            </w:r>
            <w:r w:rsidR="00C43681" w:rsidRPr="000655D7">
              <w:rPr>
                <w:rFonts w:eastAsia="宋体" w:cs="Arial"/>
                <w:sz w:val="16"/>
                <w:szCs w:val="16"/>
              </w:rPr>
              <w:t>11.1</w:t>
            </w:r>
            <w:r w:rsidRPr="000655D7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023339" w:rsidRPr="000655D7" w14:paraId="3260B9F2" w14:textId="77777777" w:rsidTr="00B43BFD">
        <w:trPr>
          <w:trHeight w:val="300"/>
        </w:trPr>
        <w:tc>
          <w:tcPr>
            <w:tcW w:w="14876" w:type="dxa"/>
            <w:gridSpan w:val="9"/>
            <w:shd w:val="clear" w:color="auto" w:fill="0070C0"/>
            <w:vAlign w:val="center"/>
          </w:tcPr>
          <w:p w14:paraId="10AC05A1" w14:textId="77777777" w:rsidR="00D93509" w:rsidRPr="000655D7" w:rsidRDefault="004F515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9C397E" w:rsidRPr="000655D7" w14:paraId="79FE2532" w14:textId="77777777" w:rsidTr="00C25CF7">
        <w:trPr>
          <w:trHeight w:val="635"/>
        </w:trPr>
        <w:tc>
          <w:tcPr>
            <w:tcW w:w="1878" w:type="dxa"/>
            <w:vMerge w:val="restart"/>
            <w:shd w:val="clear" w:color="auto" w:fill="auto"/>
            <w:vAlign w:val="center"/>
          </w:tcPr>
          <w:p w14:paraId="43CA4531" w14:textId="77777777" w:rsidR="00D93509" w:rsidRPr="000655D7" w:rsidRDefault="004F5152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2998" w:type="dxa"/>
            <w:gridSpan w:val="8"/>
            <w:shd w:val="clear" w:color="auto" w:fill="auto"/>
            <w:vAlign w:val="center"/>
          </w:tcPr>
          <w:p w14:paraId="41CD3F31" w14:textId="537978F9" w:rsidR="00D93509" w:rsidRPr="000655D7" w:rsidRDefault="002744C3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本指标满分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100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分，包含</w:t>
            </w:r>
            <w:r w:rsidR="00C244B3" w:rsidRPr="000655D7">
              <w:rPr>
                <w:rFonts w:eastAsia="宋体" w:cs="Arial"/>
                <w:sz w:val="16"/>
                <w:szCs w:val="16"/>
                <w:lang w:eastAsia="zh-CN"/>
              </w:rPr>
              <w:t>字母（</w:t>
            </w:r>
            <w:r w:rsidR="00C244B3" w:rsidRPr="000655D7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="00C244B3" w:rsidRPr="000655D7">
              <w:rPr>
                <w:rFonts w:eastAsia="宋体" w:cs="Arial"/>
                <w:sz w:val="16"/>
                <w:szCs w:val="16"/>
                <w:lang w:eastAsia="zh-CN"/>
              </w:rPr>
              <w:t>分）和覆盖面（</w:t>
            </w:r>
            <w:r w:rsidR="00C244B3" w:rsidRPr="000655D7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="00C244B3" w:rsidRPr="000655D7">
              <w:rPr>
                <w:rFonts w:eastAsia="宋体" w:cs="Arial"/>
                <w:sz w:val="16"/>
                <w:szCs w:val="16"/>
                <w:lang w:eastAsia="zh-CN"/>
              </w:rPr>
              <w:t>分）答案选项</w:t>
            </w:r>
            <w:r w:rsidR="00554F9F" w:rsidRPr="000655D7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最终得分将基于字母和</w:t>
            </w:r>
            <w:r w:rsidR="001D622A" w:rsidRPr="000655D7">
              <w:rPr>
                <w:rFonts w:eastAsia="宋体" w:cs="Arial" w:hint="eastAsia"/>
                <w:sz w:val="16"/>
                <w:szCs w:val="16"/>
                <w:lang w:eastAsia="zh-CN"/>
              </w:rPr>
              <w:t>覆盖面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答案选项的</w:t>
            </w:r>
            <w:r w:rsidR="00895FFF" w:rsidRPr="000655D7">
              <w:rPr>
                <w:rFonts w:eastAsia="宋体" w:cs="Arial"/>
                <w:sz w:val="16"/>
                <w:szCs w:val="16"/>
                <w:lang w:eastAsia="zh-CN"/>
              </w:rPr>
              <w:t>最高得分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组合。</w:t>
            </w:r>
          </w:p>
        </w:tc>
      </w:tr>
      <w:tr w:rsidR="009C397E" w:rsidRPr="000655D7" w14:paraId="1289634B" w14:textId="77777777" w:rsidTr="00A368E1">
        <w:trPr>
          <w:trHeight w:val="720"/>
        </w:trPr>
        <w:tc>
          <w:tcPr>
            <w:tcW w:w="1878" w:type="dxa"/>
            <w:vMerge/>
            <w:shd w:val="clear" w:color="auto" w:fill="auto"/>
            <w:vAlign w:val="center"/>
          </w:tcPr>
          <w:p w14:paraId="25E5ECAC" w14:textId="77777777" w:rsidR="00B952FE" w:rsidRPr="000655D7" w:rsidRDefault="00B952FE" w:rsidP="00023339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3651" w:type="dxa"/>
            <w:gridSpan w:val="2"/>
            <w:shd w:val="clear" w:color="auto" w:fill="auto"/>
            <w:vAlign w:val="center"/>
          </w:tcPr>
          <w:p w14:paraId="00B53F8E" w14:textId="346AA581" w:rsidR="00D93509" w:rsidRPr="000655D7" w:rsidRDefault="00002AF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字母答案选项</w:t>
            </w:r>
            <w:r w:rsidR="00C011C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总计</w:t>
            </w:r>
            <w:r w:rsidR="00C011C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="00C011C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4453DF7C" w14:textId="77777777" w:rsidR="00B952FE" w:rsidRPr="000655D7" w:rsidRDefault="00B952FE" w:rsidP="0002333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0B17B07" w14:textId="32083BF9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002A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全部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13C99ED3" w14:textId="680E016B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554F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33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38DED1FB" w14:textId="00F193E8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</w:t>
            </w:r>
            <w:r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002A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16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572A4F0B" w14:textId="7764623A" w:rsidR="00D93509" w:rsidRPr="000655D7" w:rsidRDefault="00002AF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0D273011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</w:rPr>
            </w:pPr>
            <w:r w:rsidRPr="000655D7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</w:rPr>
              <w:t>和</w:t>
            </w:r>
          </w:p>
        </w:tc>
        <w:tc>
          <w:tcPr>
            <w:tcW w:w="4395" w:type="dxa"/>
            <w:gridSpan w:val="2"/>
            <w:shd w:val="clear" w:color="auto" w:fill="auto"/>
            <w:vAlign w:val="center"/>
          </w:tcPr>
          <w:p w14:paraId="336BB233" w14:textId="788C458A" w:rsidR="00D93509" w:rsidRPr="000655D7" w:rsidRDefault="00F07AFD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覆盖面答案选项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总计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851A07" w:rsidRPr="000655D7">
              <w:rPr>
                <w:rFonts w:eastAsia="宋体" w:cs="Arial"/>
                <w:sz w:val="16"/>
                <w:szCs w:val="16"/>
                <w:lang w:eastAsia="zh-CN"/>
              </w:rPr>
              <w:t>：</w:t>
            </w:r>
          </w:p>
          <w:p w14:paraId="45A026F1" w14:textId="77777777" w:rsidR="00B952FE" w:rsidRPr="000655D7" w:rsidRDefault="00B952FE" w:rsidP="00023339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2C02D247" w14:textId="2FC1DD66" w:rsidR="00D93509" w:rsidRPr="000655D7" w:rsidRDefault="00002AF8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对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到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C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，每个选项得分如下：</w:t>
            </w:r>
          </w:p>
          <w:p w14:paraId="0349C8C3" w14:textId="0824B7C5" w:rsidR="00D93509" w:rsidRPr="000655D7" w:rsidRDefault="00002AF8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 xml:space="preserve"> (5)&gt;95%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50/3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</w:t>
            </w:r>
          </w:p>
          <w:p w14:paraId="40A78195" w14:textId="33ABCA4B" w:rsidR="00D93509" w:rsidRPr="000655D7" w:rsidRDefault="002A40D8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(4)&gt;75-95%</w:t>
            </w:r>
            <w:r w:rsidR="00002AF8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40/3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</w:t>
            </w:r>
          </w:p>
          <w:p w14:paraId="7523196E" w14:textId="1711E676" w:rsidR="00D93509" w:rsidRPr="000655D7" w:rsidRDefault="002A40D8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(3)&gt;50-75%</w:t>
            </w:r>
            <w:r w:rsidR="00002AF8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30/3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</w:t>
            </w:r>
          </w:p>
          <w:p w14:paraId="5E937BCF" w14:textId="24C30699" w:rsidR="00D93509" w:rsidRPr="000655D7" w:rsidRDefault="002A40D8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(2)&gt;10-50%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20/3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</w:t>
            </w:r>
          </w:p>
          <w:p w14:paraId="5B018EF0" w14:textId="68E0EB3B" w:rsidR="00D93509" w:rsidRPr="000655D7" w:rsidRDefault="002A40D8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(1)&gt;0-10%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10/3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</w:t>
            </w:r>
          </w:p>
        </w:tc>
        <w:tc>
          <w:tcPr>
            <w:tcW w:w="4244" w:type="dxa"/>
            <w:gridSpan w:val="3"/>
            <w:shd w:val="clear" w:color="auto" w:fill="auto"/>
            <w:vAlign w:val="center"/>
          </w:tcPr>
          <w:p w14:paraId="65D565C0" w14:textId="084428BD" w:rsidR="00D93509" w:rsidRPr="000655D7" w:rsidRDefault="003B0EF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</w:t>
            </w:r>
            <w:r w:rsidR="005539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46AD6B6A" w14:textId="77777777" w:rsidR="00B952FE" w:rsidRPr="000655D7" w:rsidRDefault="00B952FE" w:rsidP="0002333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5FE943C" w14:textId="6EEBB35C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B952F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D </w:t>
            </w:r>
            <w:r w:rsidR="00B952F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E1072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导致该指标得分为</w:t>
            </w:r>
            <w:r w:rsidR="00E1072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E1072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142B4B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9C397E" w:rsidRPr="000655D7" w14:paraId="6FA2054D" w14:textId="77777777" w:rsidTr="00B43BFD">
        <w:trPr>
          <w:trHeight w:val="300"/>
        </w:trPr>
        <w:tc>
          <w:tcPr>
            <w:tcW w:w="1878" w:type="dxa"/>
            <w:shd w:val="clear" w:color="auto" w:fill="auto"/>
            <w:vAlign w:val="center"/>
          </w:tcPr>
          <w:p w14:paraId="3BB2EF24" w14:textId="16C6AACD" w:rsidR="00D93509" w:rsidRPr="000655D7" w:rsidRDefault="001F1340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2998" w:type="dxa"/>
            <w:gridSpan w:val="8"/>
            <w:shd w:val="clear" w:color="auto" w:fill="auto"/>
            <w:vAlign w:val="center"/>
          </w:tcPr>
          <w:p w14:paraId="5A8D0913" w14:textId="495BB4CC" w:rsidR="00D93509" w:rsidRPr="000655D7" w:rsidRDefault="005947E9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35B24E4A" w14:textId="634CD112" w:rsidR="00AF57E6" w:rsidRPr="000655D7" w:rsidRDefault="00AF57E6" w:rsidP="00AF57E6">
      <w:pPr>
        <w:spacing w:after="160" w:line="259" w:lineRule="auto"/>
        <w:rPr>
          <w:rFonts w:eastAsia="宋体" w:cs="Arial"/>
          <w:lang w:eastAsia="zh-CN"/>
        </w:rPr>
      </w:pPr>
    </w:p>
    <w:p w14:paraId="14FD9B19" w14:textId="6033D5B6" w:rsidR="00E93878" w:rsidRPr="000655D7" w:rsidRDefault="00E93878" w:rsidP="00AF57E6">
      <w:pPr>
        <w:spacing w:after="160" w:line="259" w:lineRule="auto"/>
        <w:rPr>
          <w:rFonts w:eastAsia="宋体" w:cs="Arial"/>
          <w:lang w:eastAsia="zh-CN"/>
        </w:rPr>
      </w:pPr>
    </w:p>
    <w:p w14:paraId="3F9A99D5" w14:textId="77777777" w:rsidR="00E93878" w:rsidRPr="000655D7" w:rsidRDefault="00E93878" w:rsidP="00AF57E6">
      <w:pPr>
        <w:spacing w:after="160" w:line="259" w:lineRule="auto"/>
        <w:rPr>
          <w:rFonts w:eastAsia="宋体" w:cs="Arial"/>
          <w:lang w:eastAsia="zh-CN"/>
        </w:rPr>
      </w:pP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9"/>
        <w:gridCol w:w="2835"/>
        <w:gridCol w:w="4678"/>
        <w:gridCol w:w="1985"/>
        <w:gridCol w:w="1986"/>
      </w:tblGrid>
      <w:tr w:rsidR="00555D75" w:rsidRPr="000655D7" w14:paraId="62E83F51" w14:textId="77777777" w:rsidTr="2E28CE0A">
        <w:trPr>
          <w:trHeight w:val="380"/>
        </w:trPr>
        <w:tc>
          <w:tcPr>
            <w:tcW w:w="1841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14723557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7C7516E1" w14:textId="77777777" w:rsidR="00D9410C" w:rsidRPr="000655D7" w:rsidRDefault="00D9410C" w:rsidP="00FB3B4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32FBB27F" w14:textId="77777777" w:rsidR="00D93509" w:rsidRPr="000655D7" w:rsidRDefault="004F5152">
            <w:pPr>
              <w:pStyle w:val="Indicatorsubsection"/>
              <w:rPr>
                <w:rFonts w:eastAsia="宋体"/>
                <w:lang w:val="en-GB"/>
              </w:rPr>
            </w:pPr>
            <w:bookmarkStart w:id="38" w:name="_Toc60936407"/>
            <w:bookmarkStart w:id="39" w:name="_Toc135415310"/>
            <w:r w:rsidRPr="000655D7">
              <w:rPr>
                <w:rFonts w:eastAsia="宋体"/>
                <w:lang w:val="en-GB"/>
              </w:rPr>
              <w:t>RE</w:t>
            </w:r>
            <w:bookmarkEnd w:id="38"/>
            <w:r w:rsidR="00C43681" w:rsidRPr="000655D7">
              <w:rPr>
                <w:rFonts w:eastAsia="宋体"/>
                <w:lang w:val="en-GB"/>
              </w:rPr>
              <w:t xml:space="preserve"> 11.1</w:t>
            </w:r>
            <w:bookmarkEnd w:id="39"/>
          </w:p>
        </w:tc>
        <w:tc>
          <w:tcPr>
            <w:tcW w:w="1559" w:type="dxa"/>
            <w:shd w:val="clear" w:color="auto" w:fill="F2F2F2" w:themeFill="background1" w:themeFillShade="F2"/>
            <w:vAlign w:val="center"/>
            <w:hideMark/>
          </w:tcPr>
          <w:p w14:paraId="7CFB763E" w14:textId="7AADDC47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55F42CFF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 xml:space="preserve">RE </w:t>
            </w:r>
            <w:r w:rsidR="00C43681" w:rsidRPr="000655D7">
              <w:rPr>
                <w:rFonts w:eastAsia="宋体" w:cs="Arial"/>
                <w:b/>
                <w:bCs/>
                <w:sz w:val="22"/>
                <w:szCs w:val="22"/>
              </w:rPr>
              <w:t>11</w:t>
            </w:r>
          </w:p>
        </w:tc>
        <w:tc>
          <w:tcPr>
            <w:tcW w:w="4678" w:type="dxa"/>
            <w:vMerge w:val="restart"/>
            <w:shd w:val="clear" w:color="auto" w:fill="F2F2F2" w:themeFill="background1" w:themeFillShade="F2"/>
            <w:vAlign w:val="center"/>
          </w:tcPr>
          <w:p w14:paraId="136F11E0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270D6CAF" w14:textId="77777777" w:rsidR="00D9410C" w:rsidRPr="000655D7" w:rsidRDefault="00D9410C" w:rsidP="00FB3B4B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490F32CA" w14:textId="5C454978" w:rsidR="00D93509" w:rsidRPr="000655D7" w:rsidRDefault="00AF0ECD">
            <w:pPr>
              <w:jc w:val="center"/>
              <w:rPr>
                <w:rFonts w:eastAsia="宋体" w:cs="Arial"/>
                <w:sz w:val="18"/>
                <w:szCs w:val="18"/>
              </w:rPr>
            </w:pPr>
            <w:r w:rsidRPr="000655D7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监测</w:t>
            </w:r>
          </w:p>
        </w:tc>
        <w:tc>
          <w:tcPr>
            <w:tcW w:w="1985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671C5894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457F26DE" w14:textId="77777777" w:rsidR="00D9410C" w:rsidRPr="000655D7" w:rsidRDefault="00D9410C" w:rsidP="00FB3B4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3A02EB37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0655D7">
              <w:rPr>
                <w:rFonts w:eastAsia="宋体" w:cs="Arial"/>
                <w:sz w:val="22"/>
                <w:szCs w:val="22"/>
                <w:lang w:eastAsia="en-GB"/>
              </w:rPr>
              <w:t xml:space="preserve">1 </w:t>
            </w:r>
          </w:p>
        </w:tc>
        <w:tc>
          <w:tcPr>
            <w:tcW w:w="1986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D066B48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0655D7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1A4E7BE1" w14:textId="77777777" w:rsidR="00D9410C" w:rsidRPr="000655D7" w:rsidRDefault="00D9410C" w:rsidP="00FB3B4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4FF32E98" w14:textId="035E3942" w:rsidR="00D93509" w:rsidRPr="000655D7" w:rsidRDefault="005C67B0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0655D7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3F4F5E7A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0655D7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554536" w:rsidRPr="000655D7" w14:paraId="260D3918" w14:textId="77777777" w:rsidTr="2E28CE0A">
        <w:trPr>
          <w:trHeight w:val="380"/>
        </w:trPr>
        <w:tc>
          <w:tcPr>
            <w:tcW w:w="1841" w:type="dxa"/>
            <w:vMerge/>
            <w:vAlign w:val="center"/>
          </w:tcPr>
          <w:p w14:paraId="02D1EDD5" w14:textId="77777777" w:rsidR="00D9410C" w:rsidRPr="000655D7" w:rsidRDefault="00D9410C" w:rsidP="00FB3B4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4A9DAAF7" w14:textId="14786885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1DB4B47B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8" w:type="dxa"/>
            <w:vMerge/>
            <w:vAlign w:val="center"/>
          </w:tcPr>
          <w:p w14:paraId="387C88A2" w14:textId="77777777" w:rsidR="00D9410C" w:rsidRPr="000655D7" w:rsidRDefault="00D9410C" w:rsidP="00FB3B4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vAlign w:val="center"/>
          </w:tcPr>
          <w:p w14:paraId="1C92804D" w14:textId="77777777" w:rsidR="00D9410C" w:rsidRPr="000655D7" w:rsidRDefault="00D9410C" w:rsidP="00FB3B4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B50CE75" w14:textId="77777777" w:rsidR="00D9410C" w:rsidRPr="000655D7" w:rsidRDefault="00D9410C" w:rsidP="00FB3B4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32770C" w:rsidRPr="000655D7" w14:paraId="0936E4E1" w14:textId="77777777" w:rsidTr="2E28CE0A">
        <w:trPr>
          <w:trHeight w:val="567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4541858" w14:textId="3AA28C9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b/>
                <w:bCs/>
                <w:lang w:eastAsia="zh-CN"/>
              </w:rPr>
            </w:pPr>
            <w:r w:rsidRPr="000655D7">
              <w:rPr>
                <w:rFonts w:eastAsia="宋体" w:cs="Arial"/>
                <w:b/>
                <w:lang w:eastAsia="zh-CN"/>
              </w:rPr>
              <w:t>请举例说明在报告年度内</w:t>
            </w:r>
            <w:r w:rsidR="00900CAD" w:rsidRPr="000655D7">
              <w:rPr>
                <w:rFonts w:eastAsia="宋体" w:cs="Arial"/>
                <w:b/>
                <w:lang w:eastAsia="zh-CN"/>
              </w:rPr>
              <w:t>，贵机构</w:t>
            </w:r>
            <w:r w:rsidRPr="000655D7">
              <w:rPr>
                <w:rFonts w:eastAsia="宋体" w:cs="Arial"/>
                <w:b/>
                <w:lang w:eastAsia="zh-CN"/>
              </w:rPr>
              <w:t>对</w:t>
            </w:r>
            <w:r w:rsidR="00B366B0" w:rsidRPr="000655D7">
              <w:rPr>
                <w:rFonts w:eastAsia="宋体" w:cs="Arial"/>
                <w:b/>
                <w:lang w:eastAsia="zh-CN"/>
              </w:rPr>
              <w:t>房地产</w:t>
            </w:r>
            <w:r w:rsidRPr="000655D7">
              <w:rPr>
                <w:rFonts w:eastAsia="宋体" w:cs="Arial"/>
                <w:b/>
                <w:lang w:eastAsia="zh-CN"/>
              </w:rPr>
              <w:t>投资</w:t>
            </w:r>
            <w:r w:rsidR="00EA17A6" w:rsidRPr="000655D7">
              <w:rPr>
                <w:rFonts w:eastAsia="宋体" w:cs="Arial" w:hint="eastAsia"/>
                <w:b/>
                <w:lang w:eastAsia="zh-CN"/>
              </w:rPr>
              <w:t>所</w:t>
            </w:r>
            <w:r w:rsidRPr="000655D7">
              <w:rPr>
                <w:rFonts w:eastAsia="宋体" w:cs="Arial"/>
                <w:b/>
                <w:lang w:eastAsia="zh-CN"/>
              </w:rPr>
              <w:t>跟踪的</w:t>
            </w:r>
            <w:hyperlink r:id="rId63" w:history="1">
              <w:r w:rsidR="001E38DD" w:rsidRPr="000655D7">
                <w:rPr>
                  <w:rStyle w:val="Hyperlink"/>
                  <w:rFonts w:eastAsia="宋体" w:cs="Arial"/>
                  <w:b/>
                  <w:lang w:eastAsia="zh-CN"/>
                </w:rPr>
                <w:t>实质性</w:t>
              </w:r>
              <w:r w:rsidR="001E38DD" w:rsidRPr="000655D7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="001E38DD" w:rsidRPr="000655D7">
                <w:rPr>
                  <w:rStyle w:val="Hyperlink"/>
                  <w:rFonts w:eastAsia="宋体" w:cs="Arial"/>
                  <w:b/>
                  <w:lang w:eastAsia="zh-CN"/>
                </w:rPr>
                <w:t>因素</w:t>
              </w:r>
            </w:hyperlink>
            <w:r w:rsidR="00DA60D8" w:rsidRPr="000655D7">
              <w:rPr>
                <w:rFonts w:eastAsia="宋体" w:cs="Arial"/>
                <w:b/>
                <w:lang w:eastAsia="zh-CN"/>
              </w:rPr>
              <w:t>的</w:t>
            </w:r>
            <w:r w:rsidR="005A6C81" w:rsidRPr="000655D7">
              <w:rPr>
                <w:rFonts w:eastAsia="宋体" w:cs="Arial"/>
                <w:b/>
                <w:lang w:eastAsia="zh-CN"/>
              </w:rPr>
              <w:t>KPI</w:t>
            </w:r>
            <w:r w:rsidR="00DA60D8" w:rsidRPr="000655D7">
              <w:rPr>
                <w:rFonts w:eastAsia="宋体" w:cs="Arial"/>
                <w:b/>
                <w:lang w:eastAsia="zh-CN"/>
              </w:rPr>
              <w:t>。</w:t>
            </w:r>
          </w:p>
        </w:tc>
      </w:tr>
      <w:tr w:rsidR="0032770C" w:rsidRPr="000655D7" w14:paraId="79A5EBBF" w14:textId="77777777" w:rsidTr="2E28CE0A">
        <w:trPr>
          <w:trHeight w:val="465"/>
        </w:trPr>
        <w:tc>
          <w:tcPr>
            <w:tcW w:w="1488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9F73759" w14:textId="0E11585B" w:rsidR="00D93509" w:rsidRPr="000655D7" w:rsidRDefault="004F5152">
            <w:pPr>
              <w:spacing w:line="360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(A) </w:t>
            </w:r>
            <w:r w:rsidR="005A6C81" w:rsidRPr="000655D7">
              <w:rPr>
                <w:rFonts w:eastAsia="宋体" w:cs="Arial"/>
                <w:lang w:eastAsia="zh-CN"/>
              </w:rPr>
              <w:t>ESG KPI</w:t>
            </w:r>
            <w:r w:rsidRPr="000655D7">
              <w:rPr>
                <w:rFonts w:eastAsia="宋体" w:cs="Arial"/>
                <w:lang w:eastAsia="zh-CN"/>
              </w:rPr>
              <w:t xml:space="preserve">#1 </w:t>
            </w:r>
            <w:r w:rsidRPr="000655D7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="00900CAD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选填</w:t>
            </w:r>
            <w:r w:rsidR="00A77C84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自由文本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  <w:p w14:paraId="3C13203B" w14:textId="5C88A0E6" w:rsidR="00D93509" w:rsidRPr="000655D7" w:rsidRDefault="004F5152">
            <w:pPr>
              <w:spacing w:line="360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(B) </w:t>
            </w:r>
            <w:r w:rsidR="005A6C81" w:rsidRPr="000655D7">
              <w:rPr>
                <w:rFonts w:eastAsia="宋体" w:cs="Arial"/>
                <w:lang w:eastAsia="zh-CN"/>
              </w:rPr>
              <w:t>ESG KPI</w:t>
            </w:r>
            <w:r w:rsidRPr="000655D7">
              <w:rPr>
                <w:rFonts w:eastAsia="宋体" w:cs="Arial"/>
                <w:lang w:eastAsia="zh-CN"/>
              </w:rPr>
              <w:t xml:space="preserve">#2 </w:t>
            </w:r>
            <w:r w:rsidRPr="000655D7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="00900CAD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选填</w:t>
            </w:r>
            <w:r w:rsidR="00A77C84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自由文本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  <w:p w14:paraId="44C85B8A" w14:textId="698980E6" w:rsidR="00D93509" w:rsidRPr="000655D7" w:rsidRDefault="004F5152">
            <w:pPr>
              <w:spacing w:line="360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(C) </w:t>
            </w:r>
            <w:r w:rsidR="005A6C81" w:rsidRPr="000655D7">
              <w:rPr>
                <w:rFonts w:eastAsia="宋体" w:cs="Arial"/>
                <w:lang w:eastAsia="zh-CN"/>
              </w:rPr>
              <w:t>ESG KPI</w:t>
            </w:r>
            <w:r w:rsidRPr="000655D7">
              <w:rPr>
                <w:rFonts w:eastAsia="宋体" w:cs="Arial"/>
                <w:lang w:eastAsia="zh-CN"/>
              </w:rPr>
              <w:t xml:space="preserve">#3 </w:t>
            </w:r>
            <w:r w:rsidRPr="000655D7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="00900CAD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选填</w:t>
            </w:r>
            <w:r w:rsidR="00A77C84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自由文本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  <w:p w14:paraId="556C8A62" w14:textId="67AD08EE" w:rsidR="00D93509" w:rsidRPr="000655D7" w:rsidRDefault="004F5152">
            <w:pPr>
              <w:spacing w:line="360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(D) </w:t>
            </w:r>
            <w:r w:rsidR="005A6C81" w:rsidRPr="000655D7">
              <w:rPr>
                <w:rFonts w:eastAsia="宋体" w:cs="Arial"/>
                <w:lang w:eastAsia="zh-CN"/>
              </w:rPr>
              <w:t>ESG KPI</w:t>
            </w:r>
            <w:r w:rsidRPr="000655D7">
              <w:rPr>
                <w:rFonts w:eastAsia="宋体" w:cs="Arial"/>
                <w:lang w:eastAsia="zh-CN"/>
              </w:rPr>
              <w:t xml:space="preserve">#4 </w:t>
            </w:r>
            <w:r w:rsidRPr="000655D7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="00900CAD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选填</w:t>
            </w:r>
            <w:r w:rsidR="00A77C84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自由文本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  <w:p w14:paraId="4005B5DB" w14:textId="4F46FE4C" w:rsidR="00D93509" w:rsidRPr="000655D7" w:rsidRDefault="004F5152">
            <w:pPr>
              <w:spacing w:line="360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(E) </w:t>
            </w:r>
            <w:r w:rsidR="005A6C81" w:rsidRPr="000655D7">
              <w:rPr>
                <w:rFonts w:eastAsia="宋体" w:cs="Arial"/>
                <w:lang w:eastAsia="zh-CN"/>
              </w:rPr>
              <w:t>ESG KPI</w:t>
            </w:r>
            <w:r w:rsidRPr="000655D7">
              <w:rPr>
                <w:rFonts w:eastAsia="宋体" w:cs="Arial"/>
                <w:lang w:eastAsia="zh-CN"/>
              </w:rPr>
              <w:t xml:space="preserve">#5 </w:t>
            </w:r>
            <w:r w:rsidRPr="000655D7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="00900CAD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选填</w:t>
            </w:r>
            <w:r w:rsidR="00A77C84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自由文本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  <w:p w14:paraId="361E6DBF" w14:textId="35E1A897" w:rsidR="00D93509" w:rsidRPr="000655D7" w:rsidRDefault="004F5152">
            <w:pPr>
              <w:spacing w:line="360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(F) </w:t>
            </w:r>
            <w:r w:rsidR="005A6C81" w:rsidRPr="000655D7">
              <w:rPr>
                <w:rFonts w:eastAsia="宋体" w:cs="Arial"/>
                <w:lang w:eastAsia="zh-CN"/>
              </w:rPr>
              <w:t>ESG KPI</w:t>
            </w:r>
            <w:r w:rsidRPr="000655D7">
              <w:rPr>
                <w:rFonts w:eastAsia="宋体" w:cs="Arial"/>
                <w:lang w:eastAsia="zh-CN"/>
              </w:rPr>
              <w:t xml:space="preserve">#6 </w:t>
            </w:r>
            <w:r w:rsidRPr="000655D7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="00900CAD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选填</w:t>
            </w:r>
            <w:r w:rsidR="00A77C84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自由文本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  <w:p w14:paraId="48651466" w14:textId="77145E19" w:rsidR="00D93509" w:rsidRPr="000655D7" w:rsidRDefault="004F5152">
            <w:pPr>
              <w:spacing w:line="360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(G) </w:t>
            </w:r>
            <w:r w:rsidR="005A6C81" w:rsidRPr="000655D7">
              <w:rPr>
                <w:rFonts w:eastAsia="宋体" w:cs="Arial"/>
                <w:lang w:eastAsia="zh-CN"/>
              </w:rPr>
              <w:t>ESG KPI</w:t>
            </w:r>
            <w:r w:rsidRPr="000655D7">
              <w:rPr>
                <w:rFonts w:eastAsia="宋体" w:cs="Arial"/>
                <w:lang w:eastAsia="zh-CN"/>
              </w:rPr>
              <w:t xml:space="preserve">#7 </w:t>
            </w:r>
            <w:r w:rsidRPr="000655D7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="00900CAD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选填</w:t>
            </w:r>
            <w:r w:rsidR="00A77C84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自由文本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  <w:p w14:paraId="68CC68FD" w14:textId="13365DF2" w:rsidR="00D93509" w:rsidRPr="000655D7" w:rsidRDefault="004F5152">
            <w:pPr>
              <w:spacing w:line="360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(H) </w:t>
            </w:r>
            <w:r w:rsidR="005A6C81" w:rsidRPr="000655D7">
              <w:rPr>
                <w:rFonts w:eastAsia="宋体" w:cs="Arial"/>
                <w:lang w:eastAsia="zh-CN"/>
              </w:rPr>
              <w:t>ESG KPI</w:t>
            </w:r>
            <w:r w:rsidRPr="000655D7">
              <w:rPr>
                <w:rFonts w:eastAsia="宋体" w:cs="Arial"/>
                <w:lang w:eastAsia="zh-CN"/>
              </w:rPr>
              <w:t xml:space="preserve">#8 </w:t>
            </w:r>
            <w:r w:rsidRPr="000655D7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="00900CAD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选填</w:t>
            </w:r>
            <w:r w:rsidR="00A77C84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自由文本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  <w:p w14:paraId="04E4AD3F" w14:textId="5F76C501" w:rsidR="00D93509" w:rsidRPr="000655D7" w:rsidRDefault="004F5152">
            <w:pPr>
              <w:spacing w:line="360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(I) </w:t>
            </w:r>
            <w:r w:rsidR="005A6C81" w:rsidRPr="000655D7">
              <w:rPr>
                <w:rFonts w:eastAsia="宋体" w:cs="Arial"/>
                <w:lang w:eastAsia="zh-CN"/>
              </w:rPr>
              <w:t>ESG KPI</w:t>
            </w:r>
            <w:r w:rsidRPr="000655D7">
              <w:rPr>
                <w:rFonts w:eastAsia="宋体" w:cs="Arial"/>
                <w:lang w:eastAsia="zh-CN"/>
              </w:rPr>
              <w:t xml:space="preserve">#9 </w:t>
            </w:r>
            <w:r w:rsidRPr="000655D7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="00900CAD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选填</w:t>
            </w:r>
            <w:r w:rsidR="00A77C84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自由文本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  <w:p w14:paraId="53D6FC9D" w14:textId="7B206DD4" w:rsidR="00D93509" w:rsidRPr="000655D7" w:rsidRDefault="004F5152">
            <w:pPr>
              <w:spacing w:line="360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(J) </w:t>
            </w:r>
            <w:r w:rsidR="005A6C81" w:rsidRPr="000655D7">
              <w:rPr>
                <w:rFonts w:eastAsia="宋体" w:cs="Arial"/>
                <w:lang w:eastAsia="zh-CN"/>
              </w:rPr>
              <w:t>ESG KPI</w:t>
            </w:r>
            <w:r w:rsidRPr="000655D7">
              <w:rPr>
                <w:rFonts w:eastAsia="宋体" w:cs="Arial"/>
                <w:lang w:eastAsia="zh-CN"/>
              </w:rPr>
              <w:t xml:space="preserve">#10 </w:t>
            </w:r>
            <w:r w:rsidRPr="000655D7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="00900CAD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选填</w:t>
            </w:r>
            <w:r w:rsidR="00A77C84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自由文本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</w:tc>
      </w:tr>
      <w:tr w:rsidR="0032770C" w:rsidRPr="000655D7" w14:paraId="7DFCB476" w14:textId="77777777" w:rsidTr="2E28CE0A">
        <w:trPr>
          <w:trHeight w:val="300"/>
        </w:trPr>
        <w:tc>
          <w:tcPr>
            <w:tcW w:w="14884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6D5200FC" w14:textId="77777777" w:rsidR="00D9410C" w:rsidRPr="000655D7" w:rsidRDefault="00D9410C" w:rsidP="00FB3B4B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DA1F7E" w:rsidRPr="000655D7" w14:paraId="49F57CE0" w14:textId="77777777" w:rsidTr="2E28CE0A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62A408E1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D9410C" w:rsidRPr="000655D7" w14:paraId="450E046A" w14:textId="77777777" w:rsidTr="2E28CE0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9C46EBF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2FD97944" w14:textId="41B8AB06" w:rsidR="00900CAD" w:rsidRPr="000655D7" w:rsidRDefault="00900CA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签署方将所有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相关因素纳入</w:t>
            </w:r>
            <w:r w:rsidR="00E164A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绩效监测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，被认为是良好做法。持续收集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指标的绩效信息有助于签署方更好地了解资产的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绩效、管理风险并向客户报告。</w:t>
            </w:r>
          </w:p>
        </w:tc>
      </w:tr>
      <w:tr w:rsidR="00D9410C" w:rsidRPr="000655D7" w14:paraId="706C999B" w14:textId="77777777" w:rsidTr="2E28CE0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5CC20C3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4311B2E7" w14:textId="4638485C" w:rsidR="00D93509" w:rsidRPr="000655D7" w:rsidRDefault="0068606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如需进一步指引，</w:t>
            </w:r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64" w:history="1">
              <w:r w:rsidR="00463599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负责任投资简介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：</w:t>
              </w:r>
            </w:hyperlink>
            <w:r w:rsidR="00E73C4E" w:rsidRPr="000655D7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房地产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19092E7F" w14:textId="77777777" w:rsidR="00D9410C" w:rsidRPr="000655D7" w:rsidRDefault="00D9410C" w:rsidP="00FB3B4B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0498B2B" w14:textId="514B641F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3B0E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监督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的更多信息，</w:t>
            </w:r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65" w:history="1">
              <w:r w:rsidR="00E1610F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可持续房地产投资</w:t>
              </w:r>
              <w:r w:rsidR="00900CAD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：</w:t>
              </w:r>
              <w:r w:rsidR="00E1610F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实施《巴黎气候协定》</w:t>
              </w:r>
              <w:r w:rsidR="00900CAD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——</w:t>
              </w:r>
              <w:r w:rsidR="00E1610F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行动框架</w:t>
              </w:r>
            </w:hyperlink>
            <w:r w:rsidR="00E1610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DA1F7E" w:rsidRPr="000655D7" w14:paraId="6D6CF0F5" w14:textId="77777777" w:rsidTr="2E28CE0A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114DB6DD" w14:textId="77777777" w:rsidR="00D93509" w:rsidRPr="000655D7" w:rsidRDefault="004F515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D9410C" w:rsidRPr="000655D7" w14:paraId="0B220566" w14:textId="77777777" w:rsidTr="2E28CE0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764DB72" w14:textId="278C3DE7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lastRenderedPageBreak/>
              <w:t>基于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43436261" w14:textId="7777777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D9410C" w:rsidRPr="000655D7">
              <w:rPr>
                <w:rFonts w:eastAsia="宋体" w:cs="Arial"/>
                <w:sz w:val="16"/>
                <w:szCs w:val="16"/>
              </w:rPr>
              <w:t xml:space="preserve">RE </w:t>
            </w:r>
            <w:r w:rsidR="00C43681" w:rsidRPr="000655D7">
              <w:rPr>
                <w:rFonts w:eastAsia="宋体" w:cs="Arial"/>
                <w:sz w:val="16"/>
                <w:szCs w:val="16"/>
              </w:rPr>
              <w:t>11</w:t>
            </w:r>
            <w:r w:rsidRPr="000655D7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D9410C" w:rsidRPr="000655D7" w14:paraId="11219380" w14:textId="77777777" w:rsidTr="2E28CE0A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335CB95" w14:textId="54427FC2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31CFEF71" w14:textId="7777777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DA1F7E" w:rsidRPr="000655D7" w14:paraId="1D9CF323" w14:textId="77777777" w:rsidTr="2E28CE0A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502459FC" w14:textId="77777777" w:rsidR="00D93509" w:rsidRPr="000655D7" w:rsidRDefault="004F515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D9410C" w:rsidRPr="000655D7" w14:paraId="0A9F1684" w14:textId="77777777" w:rsidTr="2E28CE0A">
        <w:trPr>
          <w:trHeight w:val="354"/>
        </w:trPr>
        <w:tc>
          <w:tcPr>
            <w:tcW w:w="14884" w:type="dxa"/>
            <w:gridSpan w:val="6"/>
            <w:shd w:val="clear" w:color="auto" w:fill="auto"/>
            <w:vAlign w:val="center"/>
          </w:tcPr>
          <w:p w14:paraId="29285058" w14:textId="08F83EA5" w:rsidR="00D93509" w:rsidRPr="000655D7" w:rsidRDefault="00074142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142F7190" w14:textId="77777777" w:rsidR="00436E92" w:rsidRPr="000655D7" w:rsidRDefault="00436E92">
      <w:pPr>
        <w:spacing w:after="160" w:line="259" w:lineRule="auto"/>
        <w:rPr>
          <w:rFonts w:eastAsia="宋体" w:cs="Arial"/>
        </w:rPr>
      </w:pPr>
      <w:r w:rsidRPr="000655D7">
        <w:rPr>
          <w:rFonts w:eastAsia="宋体" w:cs="Arial"/>
        </w:rPr>
        <w:br w:type="page"/>
      </w:r>
    </w:p>
    <w:tbl>
      <w:tblPr>
        <w:tblW w:w="1487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0"/>
        <w:gridCol w:w="1555"/>
        <w:gridCol w:w="3409"/>
        <w:gridCol w:w="567"/>
        <w:gridCol w:w="55"/>
        <w:gridCol w:w="3200"/>
        <w:gridCol w:w="2244"/>
        <w:gridCol w:w="2006"/>
      </w:tblGrid>
      <w:tr w:rsidR="00555D75" w:rsidRPr="000655D7" w14:paraId="15D13AE9" w14:textId="77777777" w:rsidTr="00207913">
        <w:trPr>
          <w:trHeight w:val="367"/>
        </w:trPr>
        <w:tc>
          <w:tcPr>
            <w:tcW w:w="1840" w:type="dxa"/>
            <w:vMerge w:val="restart"/>
            <w:shd w:val="clear" w:color="auto" w:fill="DFF5F9"/>
            <w:vAlign w:val="center"/>
            <w:hideMark/>
          </w:tcPr>
          <w:p w14:paraId="7B247035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3FF1ABB9" w14:textId="77777777" w:rsidR="0080004D" w:rsidRPr="000655D7" w:rsidRDefault="0080004D" w:rsidP="00FC490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3555A576" w14:textId="77777777" w:rsidR="00D93509" w:rsidRPr="000655D7" w:rsidRDefault="004F5152">
            <w:pPr>
              <w:pStyle w:val="Indicatorsubsection"/>
              <w:rPr>
                <w:rFonts w:eastAsia="宋体"/>
                <w:lang w:val="en-GB"/>
              </w:rPr>
            </w:pPr>
            <w:bookmarkStart w:id="40" w:name="_Toc135415311"/>
            <w:r w:rsidRPr="000655D7">
              <w:rPr>
                <w:rFonts w:eastAsia="宋体"/>
                <w:lang w:val="en-GB"/>
              </w:rPr>
              <w:t xml:space="preserve">RE </w:t>
            </w:r>
            <w:r w:rsidR="00C43681" w:rsidRPr="000655D7">
              <w:rPr>
                <w:rFonts w:eastAsia="宋体"/>
                <w:lang w:val="en-GB"/>
              </w:rPr>
              <w:t>12</w:t>
            </w:r>
            <w:bookmarkEnd w:id="40"/>
          </w:p>
        </w:tc>
        <w:tc>
          <w:tcPr>
            <w:tcW w:w="1555" w:type="dxa"/>
            <w:shd w:val="clear" w:color="auto" w:fill="DFF5F9"/>
            <w:vAlign w:val="center"/>
            <w:hideMark/>
          </w:tcPr>
          <w:p w14:paraId="31B95DC2" w14:textId="466A8113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3409" w:type="dxa"/>
            <w:shd w:val="clear" w:color="auto" w:fill="DFF5F9"/>
            <w:vAlign w:val="center"/>
          </w:tcPr>
          <w:p w14:paraId="2F4EB6AA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3822" w:type="dxa"/>
            <w:gridSpan w:val="3"/>
            <w:vMerge w:val="restart"/>
            <w:shd w:val="clear" w:color="auto" w:fill="DFF5F9"/>
            <w:vAlign w:val="center"/>
          </w:tcPr>
          <w:p w14:paraId="79C273C4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33E02881" w14:textId="77777777" w:rsidR="0080004D" w:rsidRPr="000655D7" w:rsidRDefault="0080004D" w:rsidP="00FC490D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397EB1E8" w14:textId="3420EB28" w:rsidR="00D93509" w:rsidRPr="000655D7" w:rsidRDefault="00E164AF">
            <w:pPr>
              <w:jc w:val="center"/>
              <w:rPr>
                <w:rFonts w:eastAsia="宋体" w:cs="Arial"/>
                <w:sz w:val="18"/>
                <w:szCs w:val="18"/>
              </w:rPr>
            </w:pPr>
            <w:r w:rsidRPr="000655D7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监测</w:t>
            </w:r>
          </w:p>
        </w:tc>
        <w:tc>
          <w:tcPr>
            <w:tcW w:w="2244" w:type="dxa"/>
            <w:vMerge w:val="restart"/>
            <w:shd w:val="clear" w:color="auto" w:fill="DFF5F9"/>
            <w:vAlign w:val="center"/>
            <w:hideMark/>
          </w:tcPr>
          <w:p w14:paraId="4C7BF157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49E66B33" w14:textId="77777777" w:rsidR="0080004D" w:rsidRPr="000655D7" w:rsidRDefault="0080004D" w:rsidP="00FC490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27AB6024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</w:p>
        </w:tc>
        <w:tc>
          <w:tcPr>
            <w:tcW w:w="2006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4940C08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6E9E8FA1" w14:textId="77777777" w:rsidR="0080004D" w:rsidRPr="000655D7" w:rsidRDefault="0080004D" w:rsidP="00FC490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53F91616" w14:textId="7A192540" w:rsidR="00D93509" w:rsidRPr="000655D7" w:rsidRDefault="00FD522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554536" w:rsidRPr="000655D7" w14:paraId="0488A4F1" w14:textId="77777777" w:rsidTr="00207913">
        <w:trPr>
          <w:trHeight w:val="367"/>
        </w:trPr>
        <w:tc>
          <w:tcPr>
            <w:tcW w:w="1840" w:type="dxa"/>
            <w:vMerge/>
            <w:vAlign w:val="center"/>
          </w:tcPr>
          <w:p w14:paraId="16CDCC39" w14:textId="77777777" w:rsidR="0080004D" w:rsidRPr="000655D7" w:rsidRDefault="0080004D" w:rsidP="00FC490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5" w:type="dxa"/>
            <w:shd w:val="clear" w:color="auto" w:fill="DFF5F9"/>
            <w:vAlign w:val="center"/>
          </w:tcPr>
          <w:p w14:paraId="7020566F" w14:textId="60E39863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3409" w:type="dxa"/>
            <w:shd w:val="clear" w:color="auto" w:fill="DFF5F9"/>
            <w:vAlign w:val="center"/>
          </w:tcPr>
          <w:p w14:paraId="23A0D537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3822" w:type="dxa"/>
            <w:gridSpan w:val="3"/>
            <w:vMerge/>
            <w:vAlign w:val="center"/>
          </w:tcPr>
          <w:p w14:paraId="6C20603E" w14:textId="77777777" w:rsidR="0080004D" w:rsidRPr="000655D7" w:rsidRDefault="0080004D" w:rsidP="00FC490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2244" w:type="dxa"/>
            <w:vMerge/>
            <w:vAlign w:val="center"/>
          </w:tcPr>
          <w:p w14:paraId="31190C62" w14:textId="77777777" w:rsidR="0080004D" w:rsidRPr="000655D7" w:rsidRDefault="0080004D" w:rsidP="00FC490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006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8FCC7C5" w14:textId="77777777" w:rsidR="0080004D" w:rsidRPr="000655D7" w:rsidRDefault="0080004D" w:rsidP="00FC490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32770C" w:rsidRPr="000655D7" w14:paraId="0474EE84" w14:textId="77777777" w:rsidTr="001B3C02">
        <w:trPr>
          <w:trHeight w:val="567"/>
        </w:trPr>
        <w:tc>
          <w:tcPr>
            <w:tcW w:w="14876" w:type="dxa"/>
            <w:gridSpan w:val="8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92C52E6" w14:textId="229FE0AB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b/>
                <w:lang w:eastAsia="zh-CN"/>
              </w:rPr>
              <w:t>在报告年度，</w:t>
            </w:r>
            <w:r w:rsidR="00EE3D77" w:rsidRPr="000655D7">
              <w:rPr>
                <w:rFonts w:eastAsia="宋体" w:cs="Arial"/>
                <w:b/>
                <w:lang w:eastAsia="zh-CN"/>
              </w:rPr>
              <w:t>贵机构对</w:t>
            </w:r>
            <w:r w:rsidRPr="000655D7">
              <w:rPr>
                <w:rFonts w:eastAsia="宋体" w:cs="Arial"/>
                <w:b/>
                <w:lang w:eastAsia="zh-CN"/>
              </w:rPr>
              <w:t>房地产资产收集了哪些</w:t>
            </w:r>
            <w:r w:rsidRPr="000655D7">
              <w:rPr>
                <w:rFonts w:eastAsia="宋体" w:cs="Arial"/>
                <w:b/>
                <w:lang w:eastAsia="zh-CN"/>
              </w:rPr>
              <w:t>ESG</w:t>
            </w:r>
            <w:r w:rsidRPr="000655D7">
              <w:rPr>
                <w:rFonts w:eastAsia="宋体" w:cs="Arial"/>
                <w:b/>
                <w:lang w:eastAsia="zh-CN"/>
              </w:rPr>
              <w:t>建筑性能数据？</w:t>
            </w:r>
          </w:p>
        </w:tc>
      </w:tr>
      <w:tr w:rsidR="00554536" w:rsidRPr="000655D7" w14:paraId="1C44730D" w14:textId="77777777" w:rsidTr="001B3C02">
        <w:trPr>
          <w:trHeight w:val="465"/>
        </w:trPr>
        <w:tc>
          <w:tcPr>
            <w:tcW w:w="7426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4EEF0D5" w14:textId="30C76BFD" w:rsidR="00D93509" w:rsidRPr="000655D7" w:rsidRDefault="004F5152">
            <w:pPr>
              <w:pStyle w:val="ListParagraph"/>
              <w:numPr>
                <w:ilvl w:val="0"/>
                <w:numId w:val="52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</w:rPr>
              <w:t>(</w:t>
            </w:r>
            <w:r w:rsidR="003D708B" w:rsidRPr="000655D7">
              <w:rPr>
                <w:rFonts w:eastAsia="宋体" w:cs="Arial"/>
              </w:rPr>
              <w:t>A)</w:t>
            </w:r>
            <w:r w:rsidR="00667828" w:rsidRPr="000655D7">
              <w:rPr>
                <w:rFonts w:eastAsia="宋体" w:cs="Arial"/>
              </w:rPr>
              <w:t xml:space="preserve"> </w:t>
            </w:r>
            <w:proofErr w:type="spellStart"/>
            <w:r w:rsidR="00755304" w:rsidRPr="000655D7">
              <w:rPr>
                <w:rFonts w:eastAsia="宋体" w:cs="Arial" w:hint="eastAsia"/>
              </w:rPr>
              <w:t>能</w:t>
            </w:r>
            <w:r w:rsidR="009C567D" w:rsidRPr="000655D7">
              <w:rPr>
                <w:rFonts w:eastAsia="宋体" w:cs="Arial" w:hint="eastAsia"/>
              </w:rPr>
              <w:t>耗</w:t>
            </w:r>
            <w:proofErr w:type="spellEnd"/>
          </w:p>
        </w:tc>
        <w:tc>
          <w:tcPr>
            <w:tcW w:w="745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D99DBAB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下拉式</w:t>
            </w:r>
            <w:r w:rsidR="00E85358" w:rsidRPr="000655D7">
              <w:rPr>
                <w:rFonts w:eastAsia="宋体" w:cs="Arial"/>
                <w:lang w:eastAsia="en-GB"/>
              </w:rPr>
              <w:t>清单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  <w:p w14:paraId="028D031F" w14:textId="77777777" w:rsidR="00DA5C9F" w:rsidRPr="000655D7" w:rsidRDefault="00DA5C9F" w:rsidP="00460EE5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</w:p>
          <w:p w14:paraId="76BD6120" w14:textId="0836C636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460EE5" w:rsidRPr="000655D7">
              <w:rPr>
                <w:rFonts w:eastAsia="宋体" w:cs="Arial"/>
                <w:lang w:eastAsia="zh-CN"/>
              </w:rPr>
              <w:t>1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460EE5" w:rsidRPr="000655D7">
              <w:rPr>
                <w:rFonts w:eastAsia="宋体" w:cs="Arial"/>
                <w:lang w:eastAsia="zh-CN"/>
              </w:rPr>
              <w:t>对我们</w:t>
            </w:r>
            <w:r w:rsidR="00EE3D77" w:rsidRPr="000655D7">
              <w:rPr>
                <w:rFonts w:eastAsia="宋体" w:cs="Arial"/>
                <w:lang w:eastAsia="zh-CN"/>
              </w:rPr>
              <w:t>的</w:t>
            </w:r>
            <w:r w:rsidR="00460EE5" w:rsidRPr="000655D7">
              <w:rPr>
                <w:rFonts w:eastAsia="宋体" w:cs="Arial"/>
                <w:lang w:eastAsia="zh-CN"/>
              </w:rPr>
              <w:t>所有房地产资产</w:t>
            </w:r>
          </w:p>
          <w:p w14:paraId="5A43F08D" w14:textId="11825F2B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460EE5" w:rsidRPr="000655D7">
              <w:rPr>
                <w:rFonts w:eastAsia="宋体" w:cs="Arial"/>
                <w:lang w:eastAsia="zh-CN"/>
              </w:rPr>
              <w:t>2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460EE5" w:rsidRPr="000655D7">
              <w:rPr>
                <w:rFonts w:eastAsia="宋体" w:cs="Arial"/>
                <w:lang w:eastAsia="zh-CN"/>
              </w:rPr>
              <w:t>对我们的</w:t>
            </w:r>
            <w:r w:rsidR="00EE3D77" w:rsidRPr="000655D7">
              <w:rPr>
                <w:rFonts w:eastAsia="宋体" w:cs="Arial"/>
                <w:lang w:eastAsia="zh-CN"/>
              </w:rPr>
              <w:t>多数</w:t>
            </w:r>
            <w:r w:rsidR="00460EE5" w:rsidRPr="000655D7">
              <w:rPr>
                <w:rFonts w:eastAsia="宋体" w:cs="Arial"/>
                <w:lang w:eastAsia="zh-CN"/>
              </w:rPr>
              <w:t>房地产资产</w:t>
            </w:r>
          </w:p>
          <w:p w14:paraId="7B703F97" w14:textId="26BB63A0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460EE5" w:rsidRPr="000655D7">
              <w:rPr>
                <w:rFonts w:eastAsia="宋体" w:cs="Arial"/>
                <w:lang w:eastAsia="zh-CN"/>
              </w:rPr>
              <w:t>3</w:t>
            </w:r>
            <w:r w:rsidRPr="000655D7">
              <w:rPr>
                <w:rFonts w:eastAsia="宋体" w:cs="Arial"/>
                <w:lang w:eastAsia="zh-CN"/>
              </w:rPr>
              <w:t>)</w:t>
            </w:r>
            <w:r w:rsidR="004D03B7" w:rsidRPr="000655D7">
              <w:rPr>
                <w:rFonts w:eastAsia="宋体" w:cs="Arial"/>
                <w:lang w:eastAsia="zh-CN"/>
              </w:rPr>
              <w:t xml:space="preserve"> </w:t>
            </w:r>
            <w:r w:rsidR="00EE3D77" w:rsidRPr="000655D7">
              <w:rPr>
                <w:rFonts w:eastAsia="宋体" w:cs="Arial"/>
                <w:lang w:eastAsia="zh-CN"/>
              </w:rPr>
              <w:t>对</w:t>
            </w:r>
            <w:r w:rsidR="00460EE5" w:rsidRPr="000655D7">
              <w:rPr>
                <w:rFonts w:eastAsia="宋体" w:cs="Arial"/>
                <w:lang w:eastAsia="zh-CN"/>
              </w:rPr>
              <w:t>我们的少数房地产资产</w:t>
            </w:r>
          </w:p>
        </w:tc>
      </w:tr>
      <w:tr w:rsidR="00554536" w:rsidRPr="000655D7" w14:paraId="0A6169DE" w14:textId="77777777" w:rsidTr="001B3C02">
        <w:trPr>
          <w:trHeight w:val="465"/>
        </w:trPr>
        <w:tc>
          <w:tcPr>
            <w:tcW w:w="7426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8FE827B" w14:textId="7BF95EBD" w:rsidR="00D93509" w:rsidRPr="000655D7" w:rsidRDefault="004F5152">
            <w:pPr>
              <w:pStyle w:val="ListParagraph"/>
              <w:numPr>
                <w:ilvl w:val="0"/>
                <w:numId w:val="37"/>
              </w:numPr>
              <w:spacing w:line="276" w:lineRule="auto"/>
              <w:textAlignment w:val="baseline"/>
              <w:rPr>
                <w:rFonts w:eastAsia="宋体" w:cs="Arial"/>
              </w:rPr>
            </w:pPr>
            <w:r w:rsidRPr="000655D7">
              <w:rPr>
                <w:rFonts w:eastAsia="宋体" w:cs="Arial"/>
              </w:rPr>
              <w:t xml:space="preserve">(B) </w:t>
            </w:r>
            <w:r w:rsidR="00DA5C9F" w:rsidRPr="000655D7">
              <w:rPr>
                <w:rFonts w:eastAsia="宋体" w:cs="Arial" w:hint="eastAsia"/>
              </w:rPr>
              <w:t>耗</w:t>
            </w:r>
            <w:r w:rsidR="00755304" w:rsidRPr="000655D7">
              <w:rPr>
                <w:rFonts w:eastAsia="宋体" w:cs="Arial" w:hint="eastAsia"/>
                <w:lang w:eastAsia="zh-CN"/>
              </w:rPr>
              <w:t>水</w:t>
            </w:r>
            <w:r w:rsidR="002A2227" w:rsidRPr="000655D7">
              <w:rPr>
                <w:rFonts w:eastAsia="宋体" w:cs="Arial" w:hint="eastAsia"/>
                <w:lang w:eastAsia="zh-CN"/>
              </w:rPr>
              <w:t>量</w:t>
            </w:r>
          </w:p>
        </w:tc>
        <w:tc>
          <w:tcPr>
            <w:tcW w:w="745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6E06A79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4536" w:rsidRPr="000655D7" w14:paraId="0634BAA7" w14:textId="77777777" w:rsidTr="001B3C02">
        <w:trPr>
          <w:trHeight w:val="465"/>
        </w:trPr>
        <w:tc>
          <w:tcPr>
            <w:tcW w:w="7426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6272F2E" w14:textId="016A7326" w:rsidR="00D93509" w:rsidRPr="000655D7" w:rsidRDefault="004F5152">
            <w:pPr>
              <w:pStyle w:val="ListParagraph"/>
              <w:numPr>
                <w:ilvl w:val="0"/>
                <w:numId w:val="37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</w:rPr>
              <w:t xml:space="preserve">(C) </w:t>
            </w:r>
            <w:proofErr w:type="spellStart"/>
            <w:r w:rsidR="00F30D31" w:rsidRPr="000655D7">
              <w:rPr>
                <w:rFonts w:eastAsia="宋体" w:cs="Arial"/>
              </w:rPr>
              <w:t>废弃物</w:t>
            </w:r>
            <w:proofErr w:type="spellEnd"/>
            <w:r w:rsidR="003C23C7" w:rsidRPr="000655D7">
              <w:rPr>
                <w:rFonts w:eastAsia="宋体" w:cs="Arial" w:hint="eastAsia"/>
                <w:lang w:eastAsia="zh-CN"/>
              </w:rPr>
              <w:t>产生</w:t>
            </w:r>
          </w:p>
        </w:tc>
        <w:tc>
          <w:tcPr>
            <w:tcW w:w="745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849E721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1333E6" w:rsidRPr="000655D7" w14:paraId="5D77C598" w14:textId="77777777" w:rsidTr="001B3C02">
        <w:trPr>
          <w:trHeight w:val="465"/>
        </w:trPr>
        <w:tc>
          <w:tcPr>
            <w:tcW w:w="7426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FE94E18" w14:textId="77777777" w:rsidR="00D93509" w:rsidRPr="000655D7" w:rsidRDefault="004F5152">
            <w:pPr>
              <w:pStyle w:val="ListParagraph"/>
              <w:numPr>
                <w:ilvl w:val="0"/>
                <w:numId w:val="37"/>
              </w:numPr>
              <w:spacing w:line="276" w:lineRule="auto"/>
              <w:textAlignment w:val="baseline"/>
              <w:rPr>
                <w:rFonts w:eastAsia="宋体" w:cs="Arial"/>
              </w:rPr>
            </w:pPr>
            <w:r w:rsidRPr="000655D7">
              <w:rPr>
                <w:rFonts w:eastAsia="宋体" w:cs="Arial"/>
              </w:rPr>
              <w:t xml:space="preserve">(D) </w:t>
            </w:r>
            <w:proofErr w:type="spellStart"/>
            <w:r w:rsidR="00E573C6" w:rsidRPr="000655D7">
              <w:rPr>
                <w:rFonts w:eastAsia="宋体" w:cs="Arial"/>
              </w:rPr>
              <w:t>其他</w:t>
            </w:r>
            <w:proofErr w:type="spellEnd"/>
            <w:r w:rsidR="00E573C6" w:rsidRPr="000655D7">
              <w:rPr>
                <w:rFonts w:eastAsia="宋体" w:cs="Arial"/>
              </w:rPr>
              <w:t xml:space="preserve"> </w:t>
            </w:r>
          </w:p>
          <w:p w14:paraId="2465B5C1" w14:textId="0CD65AEE" w:rsidR="00D93509" w:rsidRPr="000655D7" w:rsidRDefault="00FA4C50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请说明：</w:t>
            </w:r>
            <w:r w:rsidR="00FF2DBC" w:rsidRPr="000655D7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="00E573C6" w:rsidRPr="000655D7">
              <w:rPr>
                <w:rFonts w:eastAsia="宋体" w:cs="Arial"/>
                <w:lang w:eastAsia="zh-CN"/>
              </w:rPr>
              <w:t>[</w:t>
            </w:r>
            <w:r w:rsidR="00900CAD" w:rsidRPr="000655D7">
              <w:rPr>
                <w:rFonts w:eastAsia="宋体" w:cs="Arial"/>
                <w:lang w:eastAsia="zh-CN"/>
              </w:rPr>
              <w:t>必填</w:t>
            </w:r>
            <w:r w:rsidR="00A77C84" w:rsidRPr="000655D7">
              <w:rPr>
                <w:rFonts w:eastAsia="宋体" w:cs="Arial"/>
                <w:lang w:eastAsia="zh-CN"/>
              </w:rPr>
              <w:t>自由文本</w:t>
            </w:r>
            <w:r w:rsidR="00E573C6" w:rsidRPr="000655D7">
              <w:rPr>
                <w:rFonts w:eastAsia="宋体" w:cs="Arial"/>
                <w:lang w:eastAsia="zh-CN"/>
              </w:rPr>
              <w:t>：小</w:t>
            </w:r>
            <w:r w:rsidR="00E573C6" w:rsidRPr="000655D7">
              <w:rPr>
                <w:rFonts w:eastAsia="宋体" w:cs="Arial"/>
                <w:lang w:eastAsia="zh-CN"/>
              </w:rPr>
              <w:t>]</w:t>
            </w:r>
          </w:p>
        </w:tc>
        <w:tc>
          <w:tcPr>
            <w:tcW w:w="7450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CFA6814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32770C" w:rsidRPr="000655D7" w14:paraId="0CD12A92" w14:textId="77777777" w:rsidTr="001B3C02">
        <w:trPr>
          <w:trHeight w:val="465"/>
        </w:trPr>
        <w:tc>
          <w:tcPr>
            <w:tcW w:w="14876" w:type="dxa"/>
            <w:gridSpan w:val="8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6E43BA6" w14:textId="1361D945" w:rsidR="00D93509" w:rsidRPr="000655D7" w:rsidRDefault="004F5152">
            <w:pPr>
              <w:pStyle w:val="ListParagraph"/>
              <w:numPr>
                <w:ilvl w:val="0"/>
                <w:numId w:val="27"/>
              </w:numPr>
              <w:spacing w:line="276" w:lineRule="auto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8908D8" w:rsidRPr="000655D7">
              <w:rPr>
                <w:rFonts w:eastAsia="宋体" w:cs="Arial"/>
                <w:lang w:eastAsia="zh-CN"/>
              </w:rPr>
              <w:t>E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Pr="000655D7">
              <w:rPr>
                <w:rFonts w:eastAsia="宋体" w:cs="Arial"/>
                <w:lang w:eastAsia="zh-CN"/>
              </w:rPr>
              <w:t>我们</w:t>
            </w:r>
            <w:r w:rsidR="006D68F1" w:rsidRPr="000655D7">
              <w:rPr>
                <w:rFonts w:eastAsia="宋体" w:cs="Arial"/>
                <w:lang w:eastAsia="zh-CN"/>
              </w:rPr>
              <w:t>未</w:t>
            </w:r>
            <w:r w:rsidR="00CA1E6D" w:rsidRPr="000655D7">
              <w:rPr>
                <w:rFonts w:eastAsia="宋体" w:cs="Arial"/>
                <w:lang w:eastAsia="zh-CN"/>
              </w:rPr>
              <w:t>对</w:t>
            </w:r>
            <w:r w:rsidRPr="000655D7">
              <w:rPr>
                <w:rFonts w:eastAsia="宋体" w:cs="Arial"/>
                <w:lang w:eastAsia="zh-CN"/>
              </w:rPr>
              <w:t>房地产</w:t>
            </w:r>
            <w:r w:rsidR="00CF27C2" w:rsidRPr="000655D7">
              <w:rPr>
                <w:rFonts w:eastAsia="宋体" w:cs="Arial"/>
                <w:lang w:eastAsia="zh-CN"/>
              </w:rPr>
              <w:t>资产</w:t>
            </w:r>
            <w:r w:rsidRPr="000655D7">
              <w:rPr>
                <w:rFonts w:eastAsia="宋体" w:cs="Arial"/>
                <w:lang w:eastAsia="zh-CN"/>
              </w:rPr>
              <w:t>收集</w:t>
            </w:r>
            <w:r w:rsidRPr="000655D7">
              <w:rPr>
                <w:rFonts w:eastAsia="宋体" w:cs="Arial"/>
                <w:lang w:eastAsia="zh-CN"/>
              </w:rPr>
              <w:t>ESG</w:t>
            </w:r>
            <w:r w:rsidRPr="000655D7">
              <w:rPr>
                <w:rFonts w:eastAsia="宋体" w:cs="Arial"/>
                <w:lang w:eastAsia="zh-CN"/>
              </w:rPr>
              <w:t>建筑性能数据</w:t>
            </w:r>
          </w:p>
        </w:tc>
      </w:tr>
      <w:tr w:rsidR="0032770C" w:rsidRPr="000655D7" w14:paraId="6C4307D8" w14:textId="77777777" w:rsidTr="001B3C02">
        <w:trPr>
          <w:trHeight w:val="300"/>
        </w:trPr>
        <w:tc>
          <w:tcPr>
            <w:tcW w:w="14876" w:type="dxa"/>
            <w:gridSpan w:val="8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4F5ADFA8" w14:textId="77777777" w:rsidR="0080004D" w:rsidRPr="000655D7" w:rsidRDefault="0080004D" w:rsidP="00FC490D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80004D" w:rsidRPr="000655D7" w14:paraId="6BB4C4FD" w14:textId="77777777" w:rsidTr="001B3C02">
        <w:trPr>
          <w:trHeight w:val="300"/>
        </w:trPr>
        <w:tc>
          <w:tcPr>
            <w:tcW w:w="14876" w:type="dxa"/>
            <w:gridSpan w:val="8"/>
            <w:shd w:val="clear" w:color="auto" w:fill="0070C0"/>
            <w:vAlign w:val="center"/>
          </w:tcPr>
          <w:p w14:paraId="6290E52C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80004D" w:rsidRPr="000655D7" w14:paraId="07C6DDEE" w14:textId="77777777" w:rsidTr="001B3C02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10F60F5B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36" w:type="dxa"/>
            <w:gridSpan w:val="7"/>
            <w:shd w:val="clear" w:color="auto" w:fill="auto"/>
            <w:vAlign w:val="center"/>
          </w:tcPr>
          <w:p w14:paraId="4AB7C9D5" w14:textId="074CD177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本指标旨在考察</w:t>
            </w:r>
            <w:r w:rsidR="00FD522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F674DD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提升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与资产</w:t>
            </w:r>
            <w:r w:rsidR="00974D5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相关的</w:t>
            </w:r>
            <w:r w:rsidR="2168195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绩效数据所采取的措施。持续收集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指标的</w:t>
            </w:r>
            <w:r w:rsidR="00CA1E6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绩效信息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被认为是</w:t>
            </w:r>
            <w:r w:rsidR="00CF1CA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CA1E6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帮助房</w:t>
            </w:r>
            <w:r w:rsidR="00D663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和投资者更好地</w:t>
            </w:r>
            <w:r w:rsidR="003B0E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监督</w:t>
            </w:r>
            <w:r w:rsidR="00CA1E6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其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建筑</w:t>
            </w:r>
            <w:r w:rsidR="00CA1E6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性能、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管理风险并</w:t>
            </w:r>
            <w:r w:rsidR="00BD754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向客户更</w:t>
            </w:r>
            <w:r w:rsidR="00A3759F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准确地</w:t>
            </w:r>
            <w:r w:rsidR="00BD754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报告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</w:tc>
      </w:tr>
      <w:tr w:rsidR="00104C9B" w:rsidRPr="000655D7" w14:paraId="33846E0C" w14:textId="77777777" w:rsidTr="001B3C02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733C9600" w14:textId="167F0BA6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补充</w:t>
            </w:r>
            <w:proofErr w:type="spellEnd"/>
            <w:r w:rsidR="00CA1E6D" w:rsidRPr="000655D7">
              <w:rPr>
                <w:rFonts w:eastAsia="宋体" w:cs="Arial"/>
                <w:b/>
                <w:bCs/>
                <w:sz w:val="16"/>
                <w:szCs w:val="16"/>
                <w:lang w:eastAsia="zh-CN"/>
              </w:rPr>
              <w:t>指引</w:t>
            </w:r>
          </w:p>
        </w:tc>
        <w:tc>
          <w:tcPr>
            <w:tcW w:w="13036" w:type="dxa"/>
            <w:gridSpan w:val="7"/>
            <w:shd w:val="clear" w:color="auto" w:fill="auto"/>
            <w:vAlign w:val="center"/>
          </w:tcPr>
          <w:p w14:paraId="76537416" w14:textId="6D86A691" w:rsidR="00D93509" w:rsidRPr="000655D7" w:rsidRDefault="0EFCBC8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根据</w:t>
            </w:r>
            <w:r w:rsidR="00EB150B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2022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年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GRESB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房地产评估</w:t>
            </w:r>
            <w:r w:rsidR="00CA1E6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7A995405" w14:textId="756B438F" w:rsidR="00D93509" w:rsidRPr="000655D7" w:rsidRDefault="00D55FF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能</w:t>
            </w:r>
            <w:r w:rsidR="00CF3F3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耗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数据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计量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75530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持续</w:t>
            </w:r>
            <w:r w:rsidR="008302D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报告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有助于</w:t>
            </w:r>
            <w:r w:rsidR="00B43120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="0075530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整体</w:t>
            </w:r>
            <w:r w:rsidR="0075530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能</w:t>
            </w:r>
            <w:r w:rsidR="00CF3F3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耗</w:t>
            </w:r>
            <w:r w:rsidR="0075530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概念化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，提高投资组合的能效，减少与化石燃料能源使用相关的经济和环境影响。</w:t>
            </w:r>
          </w:p>
          <w:p w14:paraId="67393089" w14:textId="77777777" w:rsidR="7430B3E5" w:rsidRPr="000655D7" w:rsidRDefault="7430B3E5" w:rsidP="7430B3E5">
            <w:pPr>
              <w:rPr>
                <w:rFonts w:eastAsia="宋体" w:cs="Arial"/>
                <w:lang w:eastAsia="zh-CN"/>
              </w:rPr>
            </w:pPr>
          </w:p>
          <w:p w14:paraId="1807E731" w14:textId="2F0BBF29" w:rsidR="00D93509" w:rsidRPr="000655D7" w:rsidRDefault="00F32DF7">
            <w:pPr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 w:hint="eastAsia"/>
                <w:sz w:val="16"/>
                <w:szCs w:val="16"/>
                <w:lang w:eastAsia="zh-CN"/>
              </w:rPr>
              <w:t>“</w:t>
            </w:r>
            <w:r w:rsidR="00334F23" w:rsidRPr="000655D7">
              <w:rPr>
                <w:rFonts w:eastAsia="宋体" w:cs="Arial"/>
                <w:sz w:val="16"/>
                <w:szCs w:val="16"/>
                <w:lang w:eastAsia="zh-CN"/>
              </w:rPr>
              <w:t>能</w:t>
            </w:r>
            <w:r w:rsidR="00755304" w:rsidRPr="000655D7">
              <w:rPr>
                <w:rFonts w:eastAsia="宋体" w:cs="Arial"/>
                <w:sz w:val="16"/>
                <w:szCs w:val="16"/>
                <w:lang w:eastAsia="zh-CN"/>
              </w:rPr>
              <w:t>耗</w:t>
            </w:r>
            <w:r w:rsidRPr="000655D7">
              <w:rPr>
                <w:rFonts w:eastAsia="宋体" w:cs="Arial" w:hint="eastAsia"/>
                <w:sz w:val="16"/>
                <w:szCs w:val="16"/>
                <w:lang w:eastAsia="zh-CN"/>
              </w:rPr>
              <w:t>”</w:t>
            </w:r>
            <w:r w:rsidR="00895FFF" w:rsidRPr="000655D7">
              <w:rPr>
                <w:rFonts w:eastAsia="宋体" w:cs="Arial"/>
                <w:sz w:val="16"/>
                <w:szCs w:val="16"/>
                <w:lang w:eastAsia="zh-CN"/>
              </w:rPr>
              <w:t>是指</w:t>
            </w:r>
            <w:r w:rsidRPr="000655D7">
              <w:rPr>
                <w:rFonts w:eastAsia="宋体" w:cs="Arial" w:hint="eastAsia"/>
                <w:sz w:val="16"/>
                <w:szCs w:val="16"/>
                <w:lang w:eastAsia="zh-CN"/>
              </w:rPr>
              <w:t>消耗</w:t>
            </w:r>
            <w:r w:rsidR="00895FFF" w:rsidRPr="000655D7">
              <w:rPr>
                <w:rFonts w:eastAsia="宋体" w:cs="Arial"/>
                <w:sz w:val="16"/>
                <w:szCs w:val="16"/>
                <w:lang w:eastAsia="zh-CN"/>
              </w:rPr>
              <w:t>电力、燃料</w:t>
            </w:r>
            <w:r w:rsidR="00053730" w:rsidRPr="000655D7">
              <w:rPr>
                <w:rFonts w:eastAsia="宋体" w:cs="Arial" w:hint="eastAsia"/>
                <w:sz w:val="16"/>
                <w:szCs w:val="16"/>
                <w:lang w:eastAsia="zh-CN"/>
              </w:rPr>
              <w:t>以及</w:t>
            </w:r>
            <w:r w:rsidR="00895FFF" w:rsidRPr="000655D7">
              <w:rPr>
                <w:rFonts w:eastAsia="宋体" w:cs="Arial"/>
                <w:sz w:val="16"/>
                <w:szCs w:val="16"/>
                <w:lang w:eastAsia="zh-CN"/>
              </w:rPr>
              <w:t>区域供热</w:t>
            </w:r>
            <w:r w:rsidR="00755304" w:rsidRPr="000655D7">
              <w:rPr>
                <w:rFonts w:eastAsia="宋体" w:cs="Arial"/>
                <w:sz w:val="16"/>
                <w:szCs w:val="16"/>
                <w:lang w:eastAsia="zh-CN"/>
              </w:rPr>
              <w:t>及</w:t>
            </w:r>
            <w:r w:rsidR="00895FFF" w:rsidRPr="000655D7">
              <w:rPr>
                <w:rFonts w:eastAsia="宋体" w:cs="Arial"/>
                <w:sz w:val="16"/>
                <w:szCs w:val="16"/>
                <w:lang w:eastAsia="zh-CN"/>
              </w:rPr>
              <w:t>制冷</w:t>
            </w:r>
            <w:r w:rsidR="00925BDE" w:rsidRPr="000655D7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023CFA1A" w14:textId="77777777" w:rsidR="00EF2428" w:rsidRPr="000655D7" w:rsidRDefault="00EF2428" w:rsidP="00FC490D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78536CDE" w14:textId="70B14542" w:rsidR="00D93509" w:rsidRPr="000655D7" w:rsidRDefault="00755304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持续收集耗水</w:t>
            </w:r>
            <w:r w:rsidR="00946617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量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数据</w:t>
            </w:r>
            <w:r w:rsidR="00570A19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地产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公司和基金</w:t>
            </w:r>
            <w:r w:rsidR="003C5AD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提供必要信息，以</w:t>
            </w:r>
            <w:r w:rsidR="003B0E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监督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其环境影响，减少饮水消耗和废水系统的负担，评估供水中断的风险，并</w:t>
            </w:r>
            <w:r w:rsidR="009F028B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降低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水</w:t>
            </w:r>
            <w:r w:rsidR="003C5AD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支出。</w:t>
            </w:r>
          </w:p>
        </w:tc>
      </w:tr>
      <w:tr w:rsidR="0080004D" w:rsidRPr="000655D7" w14:paraId="3900D370" w14:textId="77777777" w:rsidTr="001B3C02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7A7E9467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lastRenderedPageBreak/>
              <w:t>其他资源</w:t>
            </w:r>
            <w:proofErr w:type="spellEnd"/>
          </w:p>
        </w:tc>
        <w:tc>
          <w:tcPr>
            <w:tcW w:w="13036" w:type="dxa"/>
            <w:gridSpan w:val="7"/>
            <w:shd w:val="clear" w:color="auto" w:fill="auto"/>
            <w:vAlign w:val="center"/>
          </w:tcPr>
          <w:p w14:paraId="65102FA6" w14:textId="2228DFAC" w:rsidR="00D93509" w:rsidRPr="000655D7" w:rsidRDefault="003C5AD1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关于房地产投资可持续性的更多信息，</w:t>
            </w:r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66" w:history="1"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可持续房地产投资</w:t>
              </w:r>
              <w:r w:rsidR="008302D5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：</w:t>
              </w:r>
              <w:r w:rsidR="00EE3D77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实施</w:t>
              </w:r>
              <w:r w:rsidR="008302D5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《巴黎气候协定》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—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行动框架</w:t>
              </w:r>
            </w:hyperlink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80004D" w:rsidRPr="000655D7" w14:paraId="59E97E09" w14:textId="77777777" w:rsidTr="001B3C02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6FBC4B3F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参考其他标准</w:t>
            </w:r>
            <w:proofErr w:type="spellEnd"/>
          </w:p>
        </w:tc>
        <w:tc>
          <w:tcPr>
            <w:tcW w:w="13036" w:type="dxa"/>
            <w:gridSpan w:val="7"/>
            <w:shd w:val="clear" w:color="auto" w:fill="auto"/>
            <w:vAlign w:val="center"/>
          </w:tcPr>
          <w:p w14:paraId="259FAEBE" w14:textId="5BBAEC1C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GRESB </w:t>
            </w:r>
            <w:r w:rsidR="00BB0D6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2022 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房地产评估</w:t>
            </w:r>
            <w:r w:rsidR="008302D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79FF766D" w14:textId="2D00E72F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EN1 </w:t>
            </w:r>
            <w:r w:rsidR="003C5AD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–</w:t>
            </w:r>
            <w:r w:rsidR="00974D5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3C5AD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绩效：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能源</w:t>
            </w:r>
            <w:r w:rsidR="00652444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75530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能</w:t>
            </w:r>
            <w:r w:rsidR="00606C4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耗</w:t>
            </w:r>
            <w:r w:rsidR="00652444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</w:p>
          <w:p w14:paraId="586F37C5" w14:textId="1EAFFB67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WT1 </w:t>
            </w:r>
            <w:r w:rsidR="003C5AD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–</w:t>
            </w:r>
            <w:r w:rsidR="00974D5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3C5AD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绩效：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水（用水）</w:t>
            </w:r>
          </w:p>
          <w:p w14:paraId="3DBB6A4A" w14:textId="49970995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WS1 </w:t>
            </w:r>
            <w:r w:rsidR="003C5AD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–</w:t>
            </w:r>
            <w:r w:rsidR="00974D5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3C5AD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绩效：</w:t>
            </w:r>
            <w:r w:rsidR="00F30D3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废弃物</w:t>
            </w:r>
            <w:r w:rsidR="00652444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（</w:t>
            </w:r>
            <w:r w:rsidR="00F30D3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废弃物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</w:t>
            </w:r>
            <w:r w:rsidR="00652444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</w:p>
        </w:tc>
      </w:tr>
      <w:tr w:rsidR="0080004D" w:rsidRPr="000655D7" w14:paraId="0861AA9F" w14:textId="77777777" w:rsidTr="001B3C02">
        <w:trPr>
          <w:trHeight w:val="300"/>
        </w:trPr>
        <w:tc>
          <w:tcPr>
            <w:tcW w:w="14876" w:type="dxa"/>
            <w:gridSpan w:val="8"/>
            <w:shd w:val="clear" w:color="auto" w:fill="0070C0"/>
            <w:vAlign w:val="center"/>
          </w:tcPr>
          <w:p w14:paraId="6D950159" w14:textId="77777777" w:rsidR="00D93509" w:rsidRPr="000655D7" w:rsidRDefault="004F515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80004D" w:rsidRPr="000655D7" w14:paraId="31CA7D26" w14:textId="77777777" w:rsidTr="001B3C02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25DB4FD5" w14:textId="201A4572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36" w:type="dxa"/>
            <w:gridSpan w:val="7"/>
            <w:shd w:val="clear" w:color="auto" w:fill="auto"/>
            <w:vAlign w:val="center"/>
          </w:tcPr>
          <w:p w14:paraId="69926F73" w14:textId="46AAB134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F877F8" w:rsidRPr="000655D7">
              <w:rPr>
                <w:rFonts w:eastAsia="宋体" w:cs="Arial"/>
                <w:sz w:val="16"/>
                <w:szCs w:val="16"/>
              </w:rPr>
              <w:t>OO</w:t>
            </w:r>
            <w:r w:rsidR="0098549A" w:rsidRPr="000655D7">
              <w:rPr>
                <w:rFonts w:eastAsia="宋体" w:cs="Arial"/>
                <w:sz w:val="16"/>
                <w:szCs w:val="16"/>
              </w:rPr>
              <w:t xml:space="preserve"> 21</w:t>
            </w:r>
            <w:r w:rsidRPr="000655D7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80004D" w:rsidRPr="000655D7" w14:paraId="1AC48E3F" w14:textId="77777777" w:rsidTr="001B3C02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402FE3A3" w14:textId="14944EA3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36" w:type="dxa"/>
            <w:gridSpan w:val="7"/>
            <w:shd w:val="clear" w:color="auto" w:fill="auto"/>
            <w:vAlign w:val="center"/>
          </w:tcPr>
          <w:p w14:paraId="083CACF9" w14:textId="7777777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80004D" w:rsidRPr="000655D7" w14:paraId="516A73A4" w14:textId="77777777" w:rsidTr="001B3C02">
        <w:trPr>
          <w:trHeight w:val="300"/>
        </w:trPr>
        <w:tc>
          <w:tcPr>
            <w:tcW w:w="14876" w:type="dxa"/>
            <w:gridSpan w:val="8"/>
            <w:shd w:val="clear" w:color="auto" w:fill="0070C0"/>
            <w:vAlign w:val="center"/>
          </w:tcPr>
          <w:p w14:paraId="0191CCCD" w14:textId="77777777" w:rsidR="00D93509" w:rsidRPr="000655D7" w:rsidRDefault="004F515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1B3C02" w:rsidRPr="000655D7" w14:paraId="1CAFA0B0" w14:textId="77777777" w:rsidTr="001B3C02">
        <w:trPr>
          <w:trHeight w:val="20"/>
        </w:trPr>
        <w:tc>
          <w:tcPr>
            <w:tcW w:w="1840" w:type="dxa"/>
            <w:vMerge w:val="restart"/>
            <w:shd w:val="clear" w:color="auto" w:fill="auto"/>
            <w:vAlign w:val="center"/>
          </w:tcPr>
          <w:p w14:paraId="7BE349FF" w14:textId="77777777" w:rsidR="00D93509" w:rsidRPr="000655D7" w:rsidRDefault="004F5152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36" w:type="dxa"/>
            <w:gridSpan w:val="7"/>
            <w:shd w:val="clear" w:color="auto" w:fill="auto"/>
            <w:vAlign w:val="center"/>
          </w:tcPr>
          <w:p w14:paraId="599AA4C3" w14:textId="3AC4E0BF" w:rsidR="00D93509" w:rsidRPr="000655D7" w:rsidRDefault="002744C3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本指标满分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100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分，包含</w:t>
            </w:r>
            <w:r w:rsidR="00C244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字母（</w:t>
            </w:r>
            <w:r w:rsidR="00C244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="00C244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分）和覆盖面（</w:t>
            </w:r>
            <w:r w:rsidR="00C244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="00C244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分）答案选项</w:t>
            </w:r>
            <w:r w:rsidR="00554F9F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最终得分将基于字母和</w:t>
            </w:r>
            <w:r w:rsidR="00772DE2" w:rsidRPr="000655D7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覆盖面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答案选项的</w:t>
            </w:r>
            <w:r w:rsidR="00895FFF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最高得分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组合。</w:t>
            </w:r>
          </w:p>
        </w:tc>
      </w:tr>
      <w:tr w:rsidR="001B3C02" w:rsidRPr="000655D7" w14:paraId="116CB31F" w14:textId="77777777" w:rsidTr="00207913">
        <w:trPr>
          <w:trHeight w:val="1519"/>
        </w:trPr>
        <w:tc>
          <w:tcPr>
            <w:tcW w:w="1840" w:type="dxa"/>
            <w:vMerge/>
            <w:shd w:val="clear" w:color="auto" w:fill="auto"/>
            <w:vAlign w:val="center"/>
          </w:tcPr>
          <w:p w14:paraId="18B43D3B" w14:textId="77777777" w:rsidR="001B3C02" w:rsidRPr="000655D7" w:rsidRDefault="001B3C02" w:rsidP="0096057D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4964" w:type="dxa"/>
            <w:gridSpan w:val="2"/>
            <w:shd w:val="clear" w:color="auto" w:fill="auto"/>
            <w:vAlign w:val="center"/>
          </w:tcPr>
          <w:p w14:paraId="559DCA3D" w14:textId="6D654EB6" w:rsidR="00D93509" w:rsidRPr="000655D7" w:rsidRDefault="00002AF8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字母答案选项</w:t>
            </w:r>
            <w:r w:rsidR="00C011CE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总计</w:t>
            </w:r>
            <w:r w:rsidR="00C011CE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="00C011CE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分：</w:t>
            </w:r>
          </w:p>
          <w:p w14:paraId="21645CC8" w14:textId="77777777" w:rsidR="001B3C02" w:rsidRPr="000655D7" w:rsidRDefault="001B3C02" w:rsidP="0096057D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2248173C" w14:textId="2A4E99FC" w:rsidR="00D93509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A-D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</w:t>
            </w:r>
            <w:r w:rsidR="00934C30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项或以上</w:t>
            </w:r>
            <w:r w:rsidR="003C5AD1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分；</w:t>
            </w:r>
            <w:r w:rsidRPr="000655D7"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  <w:lang w:eastAsia="zh-CN"/>
              </w:rPr>
              <w:t>必须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包括所有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A-C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</w:t>
            </w:r>
          </w:p>
          <w:p w14:paraId="42B02393" w14:textId="24760EF2" w:rsidR="00D93509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A-D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2-</w:t>
            </w:r>
            <w:r w:rsidR="00B26186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="003C5AD1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分；</w:t>
            </w:r>
            <w:r w:rsidRPr="000655D7"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  <w:lang w:eastAsia="zh-CN"/>
              </w:rPr>
              <w:t>必须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包括从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A-C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项。</w:t>
            </w:r>
          </w:p>
          <w:p w14:paraId="7A51A2E1" w14:textId="60282ECE" w:rsidR="00D93509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</w:t>
            </w:r>
            <w:r w:rsidR="009D53E6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D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</w:t>
            </w:r>
            <w:r w:rsidR="00554F9F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</w:t>
            </w:r>
            <w:r w:rsidR="009D53E6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1-2</w:t>
            </w:r>
            <w:r w:rsidR="009D53E6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="003C5AD1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16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</w:t>
            </w:r>
            <w:r w:rsidR="009D53E6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；</w:t>
            </w:r>
            <w:r w:rsidR="009D53E6" w:rsidRPr="000655D7"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  <w:lang w:eastAsia="zh-CN"/>
              </w:rPr>
              <w:t>必须</w:t>
            </w:r>
            <w:r w:rsidR="009D53E6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包括从</w:t>
            </w:r>
            <w:r w:rsidR="009D53E6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A-C</w:t>
            </w:r>
            <w:r w:rsidR="009D53E6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</w:t>
            </w:r>
            <w:r w:rsidR="00554F9F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</w:t>
            </w:r>
            <w:r w:rsidR="009D53E6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</w:t>
            </w:r>
            <w:r w:rsidR="009D53E6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项。</w:t>
            </w:r>
          </w:p>
          <w:p w14:paraId="28E281D5" w14:textId="42C33A2A" w:rsidR="00D93509" w:rsidRPr="000655D7" w:rsidRDefault="003C5AD1">
            <w:pPr>
              <w:rPr>
                <w:rStyle w:val="Hyperlink"/>
                <w:rFonts w:eastAsia="宋体" w:cs="Arial"/>
                <w:color w:val="auto"/>
                <w:sz w:val="16"/>
                <w:szCs w:val="16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</w:rPr>
              <w:t>D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</w:rPr>
              <w:t>、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</w:rPr>
              <w:t>E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</w:rPr>
              <w:t>0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</w:rPr>
              <w:t>分。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49B9808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</w:rPr>
            </w:pPr>
            <w:r w:rsidRPr="000655D7"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</w:rPr>
              <w:t>和</w:t>
            </w:r>
          </w:p>
        </w:tc>
        <w:tc>
          <w:tcPr>
            <w:tcW w:w="3255" w:type="dxa"/>
            <w:gridSpan w:val="2"/>
            <w:shd w:val="clear" w:color="auto" w:fill="auto"/>
            <w:vAlign w:val="center"/>
          </w:tcPr>
          <w:p w14:paraId="3024219B" w14:textId="7EE0FA1A" w:rsidR="00D93509" w:rsidRPr="000655D7" w:rsidRDefault="00F07AFD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覆盖面答案选项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总计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851A07" w:rsidRPr="000655D7">
              <w:rPr>
                <w:rFonts w:eastAsia="宋体" w:cs="Arial"/>
                <w:sz w:val="16"/>
                <w:szCs w:val="16"/>
                <w:lang w:eastAsia="zh-CN"/>
              </w:rPr>
              <w:t>：</w:t>
            </w:r>
          </w:p>
          <w:p w14:paraId="752A01B6" w14:textId="77777777" w:rsidR="001B3C02" w:rsidRPr="000655D7" w:rsidRDefault="001B3C02" w:rsidP="0096057D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2AEC6D2A" w14:textId="5C137173" w:rsidR="00851A07" w:rsidRPr="000655D7" w:rsidRDefault="00851A07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对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到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C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，每个选项得分如下：</w:t>
            </w:r>
          </w:p>
          <w:p w14:paraId="2F35DC3C" w14:textId="2354B572" w:rsidR="00D93509" w:rsidRPr="000655D7" w:rsidRDefault="00851A07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选择所有（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50/3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404EB793" w14:textId="02C74855" w:rsidR="00D93509" w:rsidRPr="000655D7" w:rsidRDefault="00851A07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选择多数（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25/3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26E54AB6" w14:textId="0878668E" w:rsidR="00D93509" w:rsidRPr="000655D7" w:rsidRDefault="00851A07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选择少数（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12/3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50" w:type="dxa"/>
            <w:gridSpan w:val="2"/>
            <w:shd w:val="clear" w:color="auto" w:fill="auto"/>
            <w:vAlign w:val="center"/>
          </w:tcPr>
          <w:p w14:paraId="456FE675" w14:textId="38C8B0CA" w:rsidR="00D93509" w:rsidRPr="000655D7" w:rsidRDefault="003B0EF8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更多信息</w:t>
            </w:r>
            <w:r w:rsidR="005539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：</w:t>
            </w:r>
          </w:p>
          <w:p w14:paraId="70E8F523" w14:textId="77777777" w:rsidR="001B3C02" w:rsidRPr="000655D7" w:rsidRDefault="001B3C02" w:rsidP="00F10C97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3411295D" w14:textId="55ED6422" w:rsidR="00D93509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="001B3C02" w:rsidRPr="000655D7">
              <w:rPr>
                <w:rFonts w:eastAsia="宋体" w:cs="Arial"/>
                <w:sz w:val="16"/>
                <w:szCs w:val="16"/>
                <w:lang w:eastAsia="zh-CN"/>
              </w:rPr>
              <w:t>E</w:t>
            </w:r>
            <w:r w:rsidR="001B3C02" w:rsidRPr="000655D7">
              <w:rPr>
                <w:rFonts w:eastAsia="宋体" w:cs="Arial"/>
                <w:sz w:val="16"/>
                <w:szCs w:val="16"/>
                <w:lang w:eastAsia="zh-CN"/>
              </w:rPr>
              <w:t>将</w:t>
            </w:r>
            <w:r w:rsidR="00E10725" w:rsidRPr="000655D7">
              <w:rPr>
                <w:rFonts w:eastAsia="宋体" w:cs="Arial"/>
                <w:sz w:val="16"/>
                <w:szCs w:val="16"/>
                <w:lang w:eastAsia="zh-CN"/>
              </w:rPr>
              <w:t>导致该指标得分为</w:t>
            </w:r>
            <w:r w:rsidR="00E10725" w:rsidRPr="000655D7">
              <w:rPr>
                <w:rFonts w:eastAsia="宋体" w:cs="Arial"/>
                <w:sz w:val="16"/>
                <w:szCs w:val="16"/>
                <w:lang w:eastAsia="zh-CN"/>
              </w:rPr>
              <w:t>0/100</w:t>
            </w:r>
            <w:r w:rsidR="00E10725" w:rsidRPr="000655D7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1B3C02" w:rsidRPr="000655D7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96057D" w:rsidRPr="000655D7" w14:paraId="497C70E4" w14:textId="77777777" w:rsidTr="001B3C02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12207A0A" w14:textId="4E1D430C" w:rsidR="00D93509" w:rsidRPr="000655D7" w:rsidRDefault="001F1340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36" w:type="dxa"/>
            <w:gridSpan w:val="7"/>
            <w:shd w:val="clear" w:color="auto" w:fill="auto"/>
            <w:vAlign w:val="center"/>
          </w:tcPr>
          <w:p w14:paraId="02F699F1" w14:textId="4FD23BCE" w:rsidR="00D93509" w:rsidRPr="000655D7" w:rsidRDefault="005947E9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4603B977" w14:textId="77777777" w:rsidR="0080004D" w:rsidRPr="000655D7" w:rsidRDefault="0080004D">
      <w:pPr>
        <w:spacing w:after="160" w:line="259" w:lineRule="auto"/>
        <w:rPr>
          <w:rFonts w:eastAsia="宋体" w:cs="Arial"/>
          <w:lang w:eastAsia="zh-CN"/>
        </w:rPr>
      </w:pPr>
      <w:r w:rsidRPr="000655D7">
        <w:rPr>
          <w:rFonts w:eastAsia="宋体" w:cs="Arial"/>
          <w:lang w:eastAsia="zh-CN"/>
        </w:rPr>
        <w:br w:type="page"/>
      </w:r>
    </w:p>
    <w:tbl>
      <w:tblPr>
        <w:tblW w:w="1487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5"/>
        <w:gridCol w:w="2130"/>
        <w:gridCol w:w="697"/>
        <w:gridCol w:w="11"/>
        <w:gridCol w:w="1192"/>
        <w:gridCol w:w="3200"/>
        <w:gridCol w:w="263"/>
        <w:gridCol w:w="1981"/>
        <w:gridCol w:w="2006"/>
      </w:tblGrid>
      <w:tr w:rsidR="00554536" w:rsidRPr="000655D7" w14:paraId="477E1F7E" w14:textId="77777777" w:rsidTr="001B3C02">
        <w:trPr>
          <w:trHeight w:val="367"/>
        </w:trPr>
        <w:tc>
          <w:tcPr>
            <w:tcW w:w="1841" w:type="dxa"/>
            <w:vMerge w:val="restart"/>
            <w:shd w:val="clear" w:color="auto" w:fill="DFF5F9"/>
            <w:vAlign w:val="center"/>
            <w:hideMark/>
          </w:tcPr>
          <w:p w14:paraId="17EEE486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42C1976F" w14:textId="77777777" w:rsidR="007F571C" w:rsidRPr="000655D7" w:rsidRDefault="007F571C" w:rsidP="00FC490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17DB645A" w14:textId="77777777" w:rsidR="00D93509" w:rsidRPr="000655D7" w:rsidRDefault="004F5152">
            <w:pPr>
              <w:pStyle w:val="Indicatorsubsection"/>
              <w:rPr>
                <w:rFonts w:eastAsia="宋体"/>
                <w:lang w:val="en-GB"/>
              </w:rPr>
            </w:pPr>
            <w:bookmarkStart w:id="41" w:name="_Toc135415312"/>
            <w:r w:rsidRPr="000655D7">
              <w:rPr>
                <w:rFonts w:eastAsia="宋体"/>
                <w:lang w:val="en-GB"/>
              </w:rPr>
              <w:t>RE 13</w:t>
            </w:r>
            <w:bookmarkEnd w:id="41"/>
          </w:p>
        </w:tc>
        <w:tc>
          <w:tcPr>
            <w:tcW w:w="1555" w:type="dxa"/>
            <w:shd w:val="clear" w:color="auto" w:fill="DFF5F9"/>
            <w:vAlign w:val="center"/>
            <w:hideMark/>
          </w:tcPr>
          <w:p w14:paraId="56A5A12B" w14:textId="6D8FC46B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27" w:type="dxa"/>
            <w:gridSpan w:val="2"/>
            <w:shd w:val="clear" w:color="auto" w:fill="DFF5F9"/>
            <w:vAlign w:val="center"/>
          </w:tcPr>
          <w:p w14:paraId="2B24CB9C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sz w:val="22"/>
                <w:szCs w:val="22"/>
              </w:rPr>
              <w:t xml:space="preserve">OO 21, </w:t>
            </w:r>
            <w:r w:rsidR="007F571C" w:rsidRPr="000655D7">
              <w:rPr>
                <w:rFonts w:eastAsia="宋体" w:cs="Arial"/>
                <w:b/>
                <w:sz w:val="22"/>
                <w:szCs w:val="22"/>
              </w:rPr>
              <w:t xml:space="preserve">OO </w:t>
            </w:r>
            <w:r w:rsidR="009A1FCD" w:rsidRPr="000655D7">
              <w:rPr>
                <w:rFonts w:eastAsia="宋体" w:cs="Arial"/>
                <w:b/>
                <w:bCs/>
                <w:sz w:val="22"/>
                <w:szCs w:val="22"/>
              </w:rPr>
              <w:t>26</w:t>
            </w:r>
          </w:p>
        </w:tc>
        <w:tc>
          <w:tcPr>
            <w:tcW w:w="4666" w:type="dxa"/>
            <w:gridSpan w:val="4"/>
            <w:vMerge w:val="restart"/>
            <w:shd w:val="clear" w:color="auto" w:fill="DFF5F9"/>
            <w:vAlign w:val="center"/>
          </w:tcPr>
          <w:p w14:paraId="3DA3E31C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534C6EEE" w14:textId="77777777" w:rsidR="007F571C" w:rsidRPr="000655D7" w:rsidRDefault="007F571C" w:rsidP="00FC490D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36487E6C" w14:textId="4D132C6B" w:rsidR="00D93509" w:rsidRPr="000655D7" w:rsidRDefault="00E164AF">
            <w:pPr>
              <w:jc w:val="center"/>
              <w:rPr>
                <w:rFonts w:eastAsia="宋体" w:cs="Arial"/>
                <w:sz w:val="18"/>
                <w:szCs w:val="18"/>
              </w:rPr>
            </w:pPr>
            <w:r w:rsidRPr="000655D7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监测</w:t>
            </w:r>
          </w:p>
        </w:tc>
        <w:tc>
          <w:tcPr>
            <w:tcW w:w="1981" w:type="dxa"/>
            <w:vMerge w:val="restart"/>
            <w:shd w:val="clear" w:color="auto" w:fill="DFF5F9"/>
            <w:vAlign w:val="center"/>
            <w:hideMark/>
          </w:tcPr>
          <w:p w14:paraId="1626C689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689B2C51" w14:textId="77777777" w:rsidR="007F571C" w:rsidRPr="000655D7" w:rsidRDefault="007F571C" w:rsidP="00FC490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24000242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</w:t>
            </w:r>
            <w:r w:rsidR="00667B31" w:rsidRPr="000655D7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, 2</w:t>
            </w:r>
          </w:p>
        </w:tc>
        <w:tc>
          <w:tcPr>
            <w:tcW w:w="2006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F6367DB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13941A26" w14:textId="77777777" w:rsidR="007F571C" w:rsidRPr="000655D7" w:rsidRDefault="007F571C" w:rsidP="00FC490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33BBD243" w14:textId="55871EFD" w:rsidR="00D93509" w:rsidRPr="000655D7" w:rsidRDefault="00FD522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555D75" w:rsidRPr="000655D7" w14:paraId="26419077" w14:textId="77777777" w:rsidTr="001B3C02">
        <w:trPr>
          <w:trHeight w:val="367"/>
        </w:trPr>
        <w:tc>
          <w:tcPr>
            <w:tcW w:w="1841" w:type="dxa"/>
            <w:vMerge/>
            <w:vAlign w:val="center"/>
          </w:tcPr>
          <w:p w14:paraId="4C8B05BB" w14:textId="77777777" w:rsidR="007F571C" w:rsidRPr="000655D7" w:rsidRDefault="007F571C" w:rsidP="00FC490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5" w:type="dxa"/>
            <w:shd w:val="clear" w:color="auto" w:fill="DFF5F9"/>
            <w:vAlign w:val="center"/>
          </w:tcPr>
          <w:p w14:paraId="0C67B26D" w14:textId="128EB678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27" w:type="dxa"/>
            <w:gridSpan w:val="2"/>
            <w:shd w:val="clear" w:color="auto" w:fill="DFF5F9"/>
            <w:vAlign w:val="center"/>
          </w:tcPr>
          <w:p w14:paraId="0134AAC3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RE 13.1</w:t>
            </w:r>
          </w:p>
        </w:tc>
        <w:tc>
          <w:tcPr>
            <w:tcW w:w="4666" w:type="dxa"/>
            <w:gridSpan w:val="4"/>
            <w:vMerge/>
            <w:vAlign w:val="center"/>
          </w:tcPr>
          <w:p w14:paraId="5C879FEE" w14:textId="77777777" w:rsidR="007F571C" w:rsidRPr="000655D7" w:rsidRDefault="007F571C" w:rsidP="00FC490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1" w:type="dxa"/>
            <w:vMerge/>
            <w:vAlign w:val="center"/>
          </w:tcPr>
          <w:p w14:paraId="5A0F43EE" w14:textId="77777777" w:rsidR="007F571C" w:rsidRPr="000655D7" w:rsidRDefault="007F571C" w:rsidP="00FC490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006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6ADD7EE" w14:textId="77777777" w:rsidR="007F571C" w:rsidRPr="000655D7" w:rsidRDefault="007F571C" w:rsidP="00FC490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32770C" w:rsidRPr="000655D7" w14:paraId="6AB8C47F" w14:textId="77777777" w:rsidTr="001B3C02">
        <w:trPr>
          <w:trHeight w:val="567"/>
        </w:trPr>
        <w:tc>
          <w:tcPr>
            <w:tcW w:w="14876" w:type="dxa"/>
            <w:gridSpan w:val="10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C4FF840" w14:textId="56B326CF" w:rsidR="00D93509" w:rsidRPr="000655D7" w:rsidRDefault="00BC3F16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0655D7">
              <w:rPr>
                <w:rFonts w:eastAsia="宋体" w:cs="Arial"/>
                <w:b/>
                <w:lang w:eastAsia="zh-CN"/>
              </w:rPr>
              <w:t>贵机构设有何种流程</w:t>
            </w:r>
            <w:r w:rsidRPr="000655D7">
              <w:rPr>
                <w:rFonts w:eastAsia="宋体" w:cs="Arial" w:hint="eastAsia"/>
                <w:b/>
                <w:lang w:eastAsia="zh-CN"/>
              </w:rPr>
              <w:t>以</w:t>
            </w:r>
            <w:r w:rsidR="00551154" w:rsidRPr="000655D7">
              <w:rPr>
                <w:rFonts w:eastAsia="宋体" w:cs="Arial" w:hint="eastAsia"/>
                <w:b/>
                <w:lang w:eastAsia="zh-CN"/>
              </w:rPr>
              <w:t>支持</w:t>
            </w:r>
            <w:r w:rsidRPr="000655D7">
              <w:rPr>
                <w:rFonts w:eastAsia="宋体" w:cs="Arial" w:hint="eastAsia"/>
                <w:b/>
                <w:lang w:eastAsia="zh-CN"/>
              </w:rPr>
              <w:t>自身</w:t>
            </w:r>
            <w:r w:rsidR="00AA7D60" w:rsidRPr="000655D7">
              <w:rPr>
                <w:rFonts w:eastAsia="宋体" w:cs="Arial"/>
                <w:b/>
                <w:lang w:eastAsia="zh-CN"/>
              </w:rPr>
              <w:t>房地产投资</w:t>
            </w:r>
            <w:hyperlink r:id="rId67" w:history="1">
              <w:r w:rsidR="001E38DD" w:rsidRPr="000655D7">
                <w:rPr>
                  <w:rStyle w:val="Hyperlink"/>
                  <w:rFonts w:eastAsia="宋体" w:cs="Arial"/>
                  <w:b/>
                  <w:lang w:eastAsia="zh-CN"/>
                </w:rPr>
                <w:t>实质性</w:t>
              </w:r>
              <w:r w:rsidR="001E38DD" w:rsidRPr="000655D7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="001E38DD" w:rsidRPr="000655D7">
                <w:rPr>
                  <w:rStyle w:val="Hyperlink"/>
                  <w:rFonts w:eastAsia="宋体" w:cs="Arial"/>
                  <w:b/>
                  <w:lang w:eastAsia="zh-CN"/>
                </w:rPr>
                <w:t>因素</w:t>
              </w:r>
            </w:hyperlink>
            <w:r w:rsidR="00111DDE" w:rsidRPr="000655D7">
              <w:rPr>
                <w:rFonts w:eastAsia="宋体" w:cs="Arial"/>
                <w:b/>
                <w:bCs/>
                <w:lang w:eastAsia="zh-CN"/>
              </w:rPr>
              <w:t>方面的</w:t>
            </w:r>
            <w:r w:rsidR="00A32992" w:rsidRPr="000655D7">
              <w:rPr>
                <w:rFonts w:eastAsia="宋体" w:cs="Arial"/>
                <w:b/>
                <w:bCs/>
                <w:lang w:eastAsia="zh-CN"/>
              </w:rPr>
              <w:t>目标</w:t>
            </w:r>
            <w:r w:rsidR="003E2096" w:rsidRPr="000655D7">
              <w:rPr>
                <w:rFonts w:eastAsia="宋体" w:cs="Arial" w:hint="eastAsia"/>
                <w:b/>
                <w:lang w:eastAsia="zh-CN"/>
              </w:rPr>
              <w:t>？</w:t>
            </w:r>
          </w:p>
          <w:p w14:paraId="62F392FA" w14:textId="77777777" w:rsidR="001D533C" w:rsidRPr="000655D7" w:rsidRDefault="001D533C" w:rsidP="00FC490D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355A77F5" w14:textId="7487B461" w:rsidR="00D93509" w:rsidRPr="000655D7" w:rsidRDefault="00E312B8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i/>
                <w:lang w:eastAsia="zh-CN"/>
              </w:rPr>
              <w:t>房地产投资中持少数股权</w:t>
            </w:r>
            <w:r w:rsidRPr="000655D7">
              <w:rPr>
                <w:rFonts w:eastAsia="宋体" w:cs="Arial" w:hint="eastAsia"/>
                <w:i/>
                <w:lang w:eastAsia="zh-CN"/>
              </w:rPr>
              <w:t>的</w:t>
            </w:r>
            <w:r w:rsidRPr="000655D7">
              <w:rPr>
                <w:rFonts w:eastAsia="宋体" w:cs="Arial"/>
                <w:i/>
                <w:lang w:eastAsia="zh-CN"/>
              </w:rPr>
              <w:t>投资者</w:t>
            </w:r>
            <w:r w:rsidRPr="000655D7">
              <w:rPr>
                <w:rFonts w:eastAsia="宋体" w:cs="Arial" w:hint="eastAsia"/>
                <w:i/>
                <w:lang w:eastAsia="zh-CN"/>
              </w:rPr>
              <w:t>在选择答案时，</w:t>
            </w:r>
            <w:r w:rsidR="007A1758" w:rsidRPr="000655D7">
              <w:rPr>
                <w:rFonts w:eastAsia="宋体" w:cs="Arial" w:hint="eastAsia"/>
                <w:i/>
                <w:lang w:eastAsia="zh-CN"/>
              </w:rPr>
              <w:t>应考虑自身（</w:t>
            </w:r>
            <w:r w:rsidR="005A165C" w:rsidRPr="000655D7">
              <w:rPr>
                <w:rFonts w:eastAsia="宋体" w:cs="Arial"/>
                <w:i/>
                <w:lang w:eastAsia="zh-CN"/>
              </w:rPr>
              <w:t>对资产</w:t>
            </w:r>
            <w:r w:rsidR="005A165C" w:rsidRPr="000655D7">
              <w:rPr>
                <w:rFonts w:eastAsia="宋体" w:cs="Arial"/>
                <w:i/>
                <w:lang w:eastAsia="zh-CN"/>
              </w:rPr>
              <w:t>/</w:t>
            </w:r>
            <w:r w:rsidR="00115F6F" w:rsidRPr="000655D7">
              <w:rPr>
                <w:rFonts w:eastAsia="宋体" w:cs="Arial"/>
                <w:i/>
                <w:lang w:eastAsia="zh-CN"/>
              </w:rPr>
              <w:t>地产</w:t>
            </w:r>
            <w:r w:rsidR="007A1758" w:rsidRPr="000655D7">
              <w:rPr>
                <w:rFonts w:eastAsia="宋体" w:cs="Arial"/>
                <w:i/>
                <w:lang w:eastAsia="zh-CN"/>
              </w:rPr>
              <w:t>、</w:t>
            </w:r>
            <w:r w:rsidR="00485891" w:rsidRPr="000655D7">
              <w:rPr>
                <w:rFonts w:eastAsia="宋体" w:cs="Arial"/>
                <w:i/>
                <w:lang w:eastAsia="zh-CN"/>
              </w:rPr>
              <w:t>大股东</w:t>
            </w:r>
            <w:r w:rsidR="007A1758" w:rsidRPr="000655D7">
              <w:rPr>
                <w:rFonts w:eastAsia="宋体" w:cs="Arial"/>
                <w:i/>
                <w:lang w:eastAsia="zh-CN"/>
              </w:rPr>
              <w:t>和</w:t>
            </w:r>
            <w:r w:rsidR="007A1758" w:rsidRPr="000655D7">
              <w:rPr>
                <w:rFonts w:eastAsia="宋体" w:cs="Arial"/>
                <w:i/>
                <w:lang w:eastAsia="zh-CN"/>
              </w:rPr>
              <w:t>/</w:t>
            </w:r>
            <w:r w:rsidR="007A1758" w:rsidRPr="000655D7">
              <w:rPr>
                <w:rFonts w:eastAsia="宋体" w:cs="Arial"/>
                <w:i/>
                <w:lang w:eastAsia="zh-CN"/>
              </w:rPr>
              <w:t>或共同投资中</w:t>
            </w:r>
            <w:r w:rsidR="007A1758" w:rsidRPr="000655D7">
              <w:rPr>
                <w:rFonts w:eastAsia="宋体" w:cs="Arial" w:hint="eastAsia"/>
                <w:i/>
                <w:lang w:eastAsia="zh-CN"/>
              </w:rPr>
              <w:t>的主投资方）发挥</w:t>
            </w:r>
            <w:r w:rsidR="007A1758" w:rsidRPr="000655D7">
              <w:rPr>
                <w:rFonts w:eastAsia="宋体" w:cs="Arial"/>
                <w:i/>
                <w:lang w:eastAsia="zh-CN"/>
              </w:rPr>
              <w:t>影响</w:t>
            </w:r>
            <w:r w:rsidR="00A36277" w:rsidRPr="000655D7">
              <w:rPr>
                <w:rFonts w:eastAsia="宋体" w:cs="Arial" w:hint="eastAsia"/>
                <w:i/>
                <w:lang w:eastAsia="zh-CN"/>
              </w:rPr>
              <w:t>以</w:t>
            </w:r>
            <w:r w:rsidR="00A36277" w:rsidRPr="000655D7">
              <w:rPr>
                <w:rFonts w:eastAsia="宋体" w:cs="Arial"/>
                <w:i/>
                <w:lang w:eastAsia="zh-CN"/>
              </w:rPr>
              <w:t>确保</w:t>
            </w:r>
            <w:r w:rsidR="00A36277" w:rsidRPr="000655D7">
              <w:rPr>
                <w:rFonts w:eastAsia="宋体" w:cs="Arial"/>
                <w:i/>
                <w:iCs/>
                <w:lang w:eastAsia="zh-CN"/>
              </w:rPr>
              <w:t>尽可能</w:t>
            </w:r>
            <w:r w:rsidR="00FE0754" w:rsidRPr="000655D7">
              <w:rPr>
                <w:rFonts w:eastAsia="宋体" w:cs="Arial"/>
                <w:i/>
                <w:iCs/>
                <w:lang w:eastAsia="zh-CN"/>
              </w:rPr>
              <w:t>积极管理</w:t>
            </w:r>
            <w:r w:rsidR="001E38DD" w:rsidRPr="000655D7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实质性</w:t>
            </w:r>
            <w:r w:rsidR="001E38DD" w:rsidRPr="000655D7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ESG</w:t>
            </w:r>
            <w:r w:rsidR="001E38DD" w:rsidRPr="000655D7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因素</w:t>
            </w:r>
            <w:r w:rsidR="00B07C2F" w:rsidRPr="000655D7">
              <w:rPr>
                <w:rFonts w:eastAsia="宋体" w:cs="Arial" w:hint="eastAsia"/>
                <w:i/>
                <w:lang w:eastAsia="zh-CN"/>
              </w:rPr>
              <w:t>的方式。</w:t>
            </w:r>
          </w:p>
        </w:tc>
      </w:tr>
      <w:tr w:rsidR="00555D75" w:rsidRPr="000655D7" w14:paraId="6A005BA9" w14:textId="77777777" w:rsidTr="001B3C02">
        <w:trPr>
          <w:trHeight w:val="465"/>
        </w:trPr>
        <w:tc>
          <w:tcPr>
            <w:tcW w:w="742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D573BD0" w14:textId="151FDDC9" w:rsidR="00D93509" w:rsidRPr="000655D7" w:rsidRDefault="004F5152">
            <w:pPr>
              <w:pStyle w:val="ListParagraph"/>
              <w:numPr>
                <w:ilvl w:val="0"/>
                <w:numId w:val="38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(A) </w:t>
            </w:r>
            <w:r w:rsidR="00140AE1" w:rsidRPr="000655D7">
              <w:rPr>
                <w:rFonts w:eastAsia="宋体" w:cs="Arial"/>
                <w:lang w:eastAsia="zh-CN"/>
              </w:rPr>
              <w:t>我们使用</w:t>
            </w:r>
            <w:r w:rsidR="002E3135" w:rsidRPr="000655D7">
              <w:rPr>
                <w:rFonts w:eastAsia="宋体" w:cs="Arial" w:hint="eastAsia"/>
                <w:lang w:eastAsia="zh-CN"/>
              </w:rPr>
              <w:t>运营</w:t>
            </w:r>
            <w:r w:rsidR="00140AE1" w:rsidRPr="000655D7">
              <w:rPr>
                <w:rFonts w:eastAsia="宋体" w:cs="Arial"/>
                <w:lang w:eastAsia="zh-CN"/>
              </w:rPr>
              <w:t>层面的基准</w:t>
            </w:r>
            <w:r w:rsidR="008F756B" w:rsidRPr="000655D7">
              <w:rPr>
                <w:rFonts w:eastAsia="宋体" w:cs="Arial" w:hint="eastAsia"/>
                <w:lang w:eastAsia="zh-CN"/>
              </w:rPr>
              <w:t>，</w:t>
            </w:r>
            <w:r w:rsidR="00140AE1" w:rsidRPr="000655D7">
              <w:rPr>
                <w:rFonts w:eastAsia="宋体" w:cs="Arial"/>
                <w:lang w:eastAsia="zh-CN"/>
              </w:rPr>
              <w:t>评估和分析</w:t>
            </w:r>
            <w:r w:rsidR="008F756B" w:rsidRPr="000655D7">
              <w:rPr>
                <w:rFonts w:eastAsia="宋体" w:cs="Arial"/>
                <w:lang w:eastAsia="zh-CN"/>
              </w:rPr>
              <w:t>资产</w:t>
            </w:r>
            <w:r w:rsidR="001F178D" w:rsidRPr="000655D7">
              <w:rPr>
                <w:rFonts w:eastAsia="宋体" w:cs="Arial" w:hint="eastAsia"/>
                <w:lang w:eastAsia="zh-CN"/>
              </w:rPr>
              <w:t>的</w:t>
            </w:r>
            <w:r w:rsidR="008F756B" w:rsidRPr="000655D7">
              <w:rPr>
                <w:rFonts w:eastAsia="宋体" w:cs="Arial"/>
                <w:lang w:eastAsia="zh-CN"/>
              </w:rPr>
              <w:t>绩效</w:t>
            </w:r>
            <w:r w:rsidR="009C49B4" w:rsidRPr="000655D7">
              <w:rPr>
                <w:rFonts w:eastAsia="宋体" w:cs="Arial" w:hint="eastAsia"/>
                <w:lang w:eastAsia="zh-CN"/>
              </w:rPr>
              <w:t>（</w:t>
            </w:r>
            <w:r w:rsidR="009C49B4" w:rsidRPr="000655D7">
              <w:rPr>
                <w:rFonts w:eastAsia="宋体" w:cs="Arial"/>
                <w:lang w:eastAsia="zh-CN"/>
              </w:rPr>
              <w:t>相对于</w:t>
            </w:r>
            <w:r w:rsidR="00696E77" w:rsidRPr="000655D7">
              <w:rPr>
                <w:rFonts w:eastAsia="宋体" w:cs="Arial" w:hint="eastAsia"/>
                <w:lang w:eastAsia="zh-CN"/>
              </w:rPr>
              <w:t>行业</w:t>
            </w:r>
            <w:r w:rsidR="009C49B4" w:rsidRPr="000655D7">
              <w:rPr>
                <w:rFonts w:eastAsia="宋体" w:cs="Arial"/>
                <w:lang w:eastAsia="zh-CN"/>
              </w:rPr>
              <w:t>绩效</w:t>
            </w:r>
            <w:r w:rsidR="009C49B4" w:rsidRPr="000655D7">
              <w:rPr>
                <w:rFonts w:eastAsia="宋体" w:cs="Arial" w:hint="eastAsia"/>
                <w:lang w:eastAsia="zh-CN"/>
              </w:rPr>
              <w:t>）</w:t>
            </w:r>
          </w:p>
        </w:tc>
        <w:tc>
          <w:tcPr>
            <w:tcW w:w="74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69E882F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[</w:t>
            </w:r>
            <w:r w:rsidRPr="000655D7">
              <w:rPr>
                <w:rFonts w:eastAsia="宋体" w:cs="Arial"/>
                <w:lang w:eastAsia="zh-CN"/>
              </w:rPr>
              <w:t>下拉式</w:t>
            </w:r>
            <w:r w:rsidR="00E85358" w:rsidRPr="000655D7">
              <w:rPr>
                <w:rFonts w:eastAsia="宋体" w:cs="Arial"/>
                <w:lang w:eastAsia="zh-CN"/>
              </w:rPr>
              <w:t>清单</w:t>
            </w:r>
            <w:r w:rsidRPr="000655D7">
              <w:rPr>
                <w:rFonts w:eastAsia="宋体" w:cs="Arial"/>
                <w:lang w:eastAsia="zh-CN"/>
              </w:rPr>
              <w:t>]</w:t>
            </w:r>
          </w:p>
          <w:p w14:paraId="2ADB42F3" w14:textId="77777777" w:rsidR="003A16BE" w:rsidRPr="000655D7" w:rsidRDefault="003A16BE" w:rsidP="003A16BE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38A42FE1" w14:textId="7D9AF9BC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3A16BE" w:rsidRPr="000655D7">
              <w:rPr>
                <w:rFonts w:eastAsia="宋体" w:cs="Arial"/>
                <w:lang w:eastAsia="zh-CN"/>
              </w:rPr>
              <w:t>1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3A16BE" w:rsidRPr="000655D7">
              <w:rPr>
                <w:rFonts w:eastAsia="宋体" w:cs="Arial"/>
                <w:lang w:eastAsia="zh-CN"/>
              </w:rPr>
              <w:t>对我们</w:t>
            </w:r>
            <w:r w:rsidR="00767020" w:rsidRPr="000655D7">
              <w:rPr>
                <w:rFonts w:eastAsia="宋体" w:cs="Arial"/>
                <w:lang w:eastAsia="zh-CN"/>
              </w:rPr>
              <w:t>的</w:t>
            </w:r>
            <w:r w:rsidR="003A16BE" w:rsidRPr="000655D7">
              <w:rPr>
                <w:rFonts w:eastAsia="宋体" w:cs="Arial"/>
                <w:lang w:eastAsia="zh-CN"/>
              </w:rPr>
              <w:t>所有房地产投资</w:t>
            </w:r>
          </w:p>
          <w:p w14:paraId="0DCDAF25" w14:textId="013C5E8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3A16BE" w:rsidRPr="000655D7">
              <w:rPr>
                <w:rFonts w:eastAsia="宋体" w:cs="Arial"/>
                <w:lang w:eastAsia="zh-CN"/>
              </w:rPr>
              <w:t>2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3A16BE" w:rsidRPr="000655D7">
              <w:rPr>
                <w:rFonts w:eastAsia="宋体" w:cs="Arial"/>
                <w:lang w:eastAsia="zh-CN"/>
              </w:rPr>
              <w:t>对我们的</w:t>
            </w:r>
            <w:r w:rsidR="00767020" w:rsidRPr="000655D7">
              <w:rPr>
                <w:rFonts w:eastAsia="宋体" w:cs="Arial"/>
                <w:lang w:eastAsia="zh-CN"/>
              </w:rPr>
              <w:t>多数</w:t>
            </w:r>
            <w:r w:rsidR="003A16BE" w:rsidRPr="000655D7">
              <w:rPr>
                <w:rFonts w:eastAsia="宋体" w:cs="Arial"/>
                <w:lang w:eastAsia="zh-CN"/>
              </w:rPr>
              <w:t>房地产投资</w:t>
            </w:r>
          </w:p>
          <w:p w14:paraId="26C4E134" w14:textId="0F758580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3A16BE" w:rsidRPr="000655D7">
              <w:rPr>
                <w:rFonts w:eastAsia="宋体" w:cs="Arial"/>
                <w:lang w:eastAsia="zh-CN"/>
              </w:rPr>
              <w:t>3</w:t>
            </w:r>
            <w:r w:rsidRPr="000655D7">
              <w:rPr>
                <w:rFonts w:eastAsia="宋体" w:cs="Arial"/>
                <w:lang w:eastAsia="zh-CN"/>
              </w:rPr>
              <w:t>)</w:t>
            </w:r>
            <w:r w:rsidR="00767020" w:rsidRPr="000655D7">
              <w:rPr>
                <w:rFonts w:eastAsia="宋体" w:cs="Arial"/>
                <w:lang w:eastAsia="zh-CN"/>
              </w:rPr>
              <w:t xml:space="preserve"> </w:t>
            </w:r>
            <w:r w:rsidR="00767020" w:rsidRPr="000655D7">
              <w:rPr>
                <w:rFonts w:eastAsia="宋体" w:cs="Arial"/>
                <w:lang w:eastAsia="zh-CN"/>
              </w:rPr>
              <w:t>对</w:t>
            </w:r>
            <w:r w:rsidR="003A16BE" w:rsidRPr="000655D7">
              <w:rPr>
                <w:rFonts w:eastAsia="宋体" w:cs="Arial"/>
                <w:lang w:eastAsia="zh-CN"/>
              </w:rPr>
              <w:t>我们的少数房地产投资</w:t>
            </w:r>
          </w:p>
        </w:tc>
      </w:tr>
      <w:tr w:rsidR="00555D75" w:rsidRPr="000655D7" w14:paraId="7A84DBD3" w14:textId="77777777" w:rsidTr="001B3C02">
        <w:trPr>
          <w:trHeight w:val="465"/>
        </w:trPr>
        <w:tc>
          <w:tcPr>
            <w:tcW w:w="742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AC93F15" w14:textId="592AECEA" w:rsidR="00D93509" w:rsidRPr="000655D7" w:rsidRDefault="004F5152">
            <w:pPr>
              <w:pStyle w:val="ListParagraph"/>
              <w:numPr>
                <w:ilvl w:val="0"/>
                <w:numId w:val="38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(B) </w:t>
            </w:r>
            <w:r w:rsidR="00140AE1" w:rsidRPr="000655D7">
              <w:rPr>
                <w:rFonts w:eastAsia="宋体" w:cs="Arial"/>
                <w:lang w:eastAsia="zh-CN"/>
              </w:rPr>
              <w:t>我们在投资组合中实施经认证的</w:t>
            </w:r>
            <w:r w:rsidR="000655D7" w:rsidRPr="000655D7">
              <w:fldChar w:fldCharType="begin"/>
            </w:r>
            <w:r w:rsidR="000655D7" w:rsidRPr="000655D7">
              <w:rPr>
                <w:lang w:eastAsia="zh-CN"/>
              </w:rPr>
              <w:instrText xml:space="preserve"> HYPERLINK "https://www.unpri.org/reporting-definitions" </w:instrText>
            </w:r>
            <w:r w:rsidR="000655D7" w:rsidRPr="000655D7">
              <w:fldChar w:fldCharType="separate"/>
            </w:r>
            <w:r w:rsidR="00140AE1" w:rsidRPr="000655D7">
              <w:rPr>
                <w:rStyle w:val="Hyperlink"/>
                <w:rFonts w:eastAsia="宋体" w:cs="Arial"/>
                <w:lang w:eastAsia="zh-CN"/>
              </w:rPr>
              <w:t>环境和社会管理</w:t>
            </w:r>
            <w:r w:rsidR="00C55F5D" w:rsidRPr="000655D7">
              <w:rPr>
                <w:rStyle w:val="Hyperlink"/>
                <w:rFonts w:eastAsia="宋体" w:cs="Arial"/>
                <w:lang w:eastAsia="zh-CN"/>
              </w:rPr>
              <w:t>体系</w:t>
            </w:r>
            <w:r w:rsidR="000655D7" w:rsidRPr="000655D7">
              <w:rPr>
                <w:rStyle w:val="Hyperlink"/>
                <w:rFonts w:eastAsia="宋体" w:cs="Arial"/>
                <w:lang w:eastAsia="zh-CN"/>
              </w:rPr>
              <w:fldChar w:fldCharType="end"/>
            </w:r>
          </w:p>
        </w:tc>
        <w:tc>
          <w:tcPr>
            <w:tcW w:w="74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585D68F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555D75" w:rsidRPr="000655D7" w14:paraId="2DE076BD" w14:textId="77777777" w:rsidTr="001B3C02">
        <w:trPr>
          <w:trHeight w:val="465"/>
        </w:trPr>
        <w:tc>
          <w:tcPr>
            <w:tcW w:w="742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5F2307A" w14:textId="4B933BF9" w:rsidR="00D93509" w:rsidRPr="000655D7" w:rsidRDefault="004F5152">
            <w:pPr>
              <w:pStyle w:val="ListParagraph"/>
              <w:numPr>
                <w:ilvl w:val="0"/>
                <w:numId w:val="38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(C) </w:t>
            </w:r>
            <w:r w:rsidR="003A16BE" w:rsidRPr="000655D7">
              <w:rPr>
                <w:rFonts w:eastAsia="宋体" w:cs="Arial"/>
                <w:lang w:eastAsia="zh-CN"/>
              </w:rPr>
              <w:t>我们提供</w:t>
            </w:r>
            <w:r w:rsidR="002731D7" w:rsidRPr="000655D7">
              <w:rPr>
                <w:rFonts w:eastAsia="宋体" w:cs="Arial"/>
                <w:lang w:eastAsia="zh-CN"/>
              </w:rPr>
              <w:t>充足</w:t>
            </w:r>
            <w:r w:rsidR="003A16BE" w:rsidRPr="000655D7">
              <w:rPr>
                <w:rFonts w:eastAsia="宋体" w:cs="Arial"/>
                <w:lang w:eastAsia="zh-CN"/>
              </w:rPr>
              <w:t>预算，确保</w:t>
            </w:r>
            <w:r w:rsidR="002731D7" w:rsidRPr="000655D7">
              <w:rPr>
                <w:rFonts w:eastAsia="宋体" w:cs="Arial"/>
                <w:lang w:eastAsia="zh-CN"/>
              </w:rPr>
              <w:t>建立必要</w:t>
            </w:r>
            <w:r w:rsidR="003A16BE" w:rsidRPr="000655D7">
              <w:rPr>
                <w:rFonts w:eastAsia="宋体" w:cs="Arial"/>
                <w:lang w:eastAsia="zh-CN"/>
              </w:rPr>
              <w:t>的系统和程序</w:t>
            </w:r>
          </w:p>
        </w:tc>
        <w:tc>
          <w:tcPr>
            <w:tcW w:w="74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73A97DB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</w:rPr>
              <w:t>[</w:t>
            </w:r>
            <w:proofErr w:type="spellStart"/>
            <w:r w:rsidRPr="000655D7">
              <w:rPr>
                <w:rFonts w:eastAsia="宋体" w:cs="Arial"/>
              </w:rPr>
              <w:t>同上</w:t>
            </w:r>
            <w:proofErr w:type="spellEnd"/>
            <w:r w:rsidRPr="000655D7">
              <w:rPr>
                <w:rFonts w:eastAsia="宋体" w:cs="Arial"/>
              </w:rPr>
              <w:t>]</w:t>
            </w:r>
          </w:p>
        </w:tc>
      </w:tr>
      <w:tr w:rsidR="00555D75" w:rsidRPr="000655D7" w14:paraId="01541138" w14:textId="77777777" w:rsidTr="001B3C02">
        <w:trPr>
          <w:trHeight w:val="465"/>
        </w:trPr>
        <w:tc>
          <w:tcPr>
            <w:tcW w:w="742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73803C2" w14:textId="26BA7F73" w:rsidR="00D93509" w:rsidRPr="000655D7" w:rsidRDefault="004F5152">
            <w:pPr>
              <w:pStyle w:val="ListParagraph"/>
              <w:numPr>
                <w:ilvl w:val="0"/>
                <w:numId w:val="38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(D) </w:t>
            </w:r>
            <w:r w:rsidR="003A16BE" w:rsidRPr="000655D7">
              <w:rPr>
                <w:rFonts w:eastAsia="宋体" w:cs="Arial"/>
                <w:lang w:eastAsia="zh-CN"/>
              </w:rPr>
              <w:t>我们</w:t>
            </w:r>
            <w:r w:rsidR="002B51BE" w:rsidRPr="000655D7">
              <w:rPr>
                <w:rFonts w:eastAsia="宋体" w:cs="Arial"/>
                <w:lang w:eastAsia="zh-CN"/>
              </w:rPr>
              <w:t>采用</w:t>
            </w:r>
            <w:r w:rsidR="003A16BE" w:rsidRPr="000655D7">
              <w:rPr>
                <w:rFonts w:eastAsia="宋体" w:cs="Arial"/>
                <w:lang w:eastAsia="zh-CN"/>
              </w:rPr>
              <w:t>外部核</w:t>
            </w:r>
            <w:r w:rsidR="002B51BE" w:rsidRPr="000655D7">
              <w:rPr>
                <w:rFonts w:eastAsia="宋体" w:cs="Arial"/>
                <w:lang w:eastAsia="zh-CN"/>
              </w:rPr>
              <w:t>验</w:t>
            </w:r>
            <w:r w:rsidR="003A16BE" w:rsidRPr="000655D7">
              <w:rPr>
                <w:rFonts w:eastAsia="宋体" w:cs="Arial"/>
                <w:lang w:eastAsia="zh-CN"/>
              </w:rPr>
              <w:t>服务</w:t>
            </w:r>
            <w:r w:rsidR="002B51BE" w:rsidRPr="000655D7">
              <w:rPr>
                <w:rFonts w:eastAsia="宋体" w:cs="Arial"/>
                <w:lang w:eastAsia="zh-CN"/>
              </w:rPr>
              <w:t>，</w:t>
            </w:r>
            <w:r w:rsidR="00CD42B1" w:rsidRPr="000655D7">
              <w:rPr>
                <w:rFonts w:eastAsia="宋体" w:cs="Arial" w:hint="eastAsia"/>
                <w:lang w:eastAsia="zh-CN"/>
              </w:rPr>
              <w:t>对</w:t>
            </w:r>
            <w:r w:rsidR="002B51BE" w:rsidRPr="000655D7">
              <w:rPr>
                <w:rFonts w:eastAsia="宋体" w:cs="Arial"/>
                <w:lang w:eastAsia="zh-CN"/>
              </w:rPr>
              <w:t>绩效</w:t>
            </w:r>
            <w:r w:rsidR="003A16BE" w:rsidRPr="000655D7">
              <w:rPr>
                <w:rFonts w:eastAsia="宋体" w:cs="Arial"/>
                <w:lang w:eastAsia="zh-CN"/>
              </w:rPr>
              <w:t>、系统和</w:t>
            </w:r>
            <w:r w:rsidR="42EA68FE" w:rsidRPr="000655D7">
              <w:rPr>
                <w:rFonts w:eastAsia="宋体" w:cs="Arial"/>
                <w:lang w:eastAsia="zh-CN"/>
              </w:rPr>
              <w:t>程序</w:t>
            </w:r>
            <w:r w:rsidR="00CD42B1" w:rsidRPr="000655D7">
              <w:rPr>
                <w:rFonts w:eastAsia="宋体" w:cs="Arial" w:hint="eastAsia"/>
                <w:lang w:eastAsia="zh-CN"/>
              </w:rPr>
              <w:t>进行</w:t>
            </w:r>
            <w:r w:rsidR="00CD42B1" w:rsidRPr="000655D7">
              <w:rPr>
                <w:rFonts w:eastAsia="宋体" w:cs="Arial"/>
                <w:lang w:eastAsia="zh-CN"/>
              </w:rPr>
              <w:t>审</w:t>
            </w:r>
            <w:r w:rsidR="00CD42B1" w:rsidRPr="000655D7">
              <w:rPr>
                <w:rFonts w:eastAsia="宋体" w:cs="Arial" w:hint="eastAsia"/>
                <w:lang w:eastAsia="zh-CN"/>
              </w:rPr>
              <w:t>验</w:t>
            </w:r>
          </w:p>
        </w:tc>
        <w:tc>
          <w:tcPr>
            <w:tcW w:w="74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AF4EDCF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</w:rPr>
              <w:t>[</w:t>
            </w:r>
            <w:proofErr w:type="spellStart"/>
            <w:r w:rsidRPr="000655D7">
              <w:rPr>
                <w:rFonts w:eastAsia="宋体" w:cs="Arial"/>
              </w:rPr>
              <w:t>同上</w:t>
            </w:r>
            <w:proofErr w:type="spellEnd"/>
            <w:r w:rsidRPr="000655D7">
              <w:rPr>
                <w:rFonts w:eastAsia="宋体" w:cs="Arial"/>
              </w:rPr>
              <w:t>]</w:t>
            </w:r>
          </w:p>
        </w:tc>
      </w:tr>
      <w:tr w:rsidR="00555D75" w:rsidRPr="000655D7" w14:paraId="3300336D" w14:textId="77777777" w:rsidTr="001B3C02">
        <w:trPr>
          <w:trHeight w:val="465"/>
        </w:trPr>
        <w:tc>
          <w:tcPr>
            <w:tcW w:w="742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1253DDB" w14:textId="31E4B0A3" w:rsidR="00D93509" w:rsidRPr="000655D7" w:rsidRDefault="004F5152">
            <w:pPr>
              <w:pStyle w:val="ListParagraph"/>
              <w:numPr>
                <w:ilvl w:val="0"/>
                <w:numId w:val="38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(E) </w:t>
            </w:r>
            <w:r w:rsidR="003A16BE" w:rsidRPr="000655D7">
              <w:rPr>
                <w:rFonts w:eastAsia="宋体" w:cs="Arial"/>
                <w:lang w:eastAsia="zh-CN"/>
              </w:rPr>
              <w:t>我们与</w:t>
            </w:r>
            <w:r w:rsidRPr="000655D7">
              <w:fldChar w:fldCharType="begin"/>
            </w:r>
            <w:r w:rsidRPr="000655D7">
              <w:rPr>
                <w:lang w:eastAsia="zh-CN"/>
              </w:rPr>
              <w:instrText xml:space="preserve"> HYPERLINK "https://www.unpri.org/reporting-definitions" \h </w:instrText>
            </w:r>
            <w:r w:rsidRPr="000655D7">
              <w:fldChar w:fldCharType="separate"/>
            </w:r>
            <w:r w:rsidR="00906B4B" w:rsidRPr="000655D7">
              <w:rPr>
                <w:rStyle w:val="Hyperlink"/>
                <w:rFonts w:eastAsia="宋体" w:cs="Arial"/>
                <w:lang w:eastAsia="zh-CN"/>
              </w:rPr>
              <w:t>第三方</w:t>
            </w:r>
            <w:r w:rsidR="00D66398" w:rsidRPr="000655D7">
              <w:rPr>
                <w:rStyle w:val="Hyperlink"/>
                <w:rFonts w:eastAsia="宋体" w:cs="Arial"/>
                <w:lang w:eastAsia="zh-CN"/>
              </w:rPr>
              <w:t>物业管理人</w:t>
            </w:r>
            <w:r w:rsidRPr="000655D7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="42EA68FE" w:rsidRPr="000655D7">
              <w:rPr>
                <w:rFonts w:eastAsia="宋体" w:cs="Arial"/>
                <w:lang w:eastAsia="zh-CN"/>
              </w:rPr>
              <w:t>和</w:t>
            </w:r>
            <w:r w:rsidR="42EA68FE" w:rsidRPr="000655D7">
              <w:rPr>
                <w:rFonts w:eastAsia="宋体" w:cs="Arial"/>
                <w:lang w:eastAsia="zh-CN"/>
              </w:rPr>
              <w:t>/</w:t>
            </w:r>
            <w:r w:rsidR="42EA68FE" w:rsidRPr="000655D7">
              <w:rPr>
                <w:rFonts w:eastAsia="宋体" w:cs="Arial"/>
                <w:lang w:eastAsia="zh-CN"/>
              </w:rPr>
              <w:t>或租户</w:t>
            </w:r>
            <w:r w:rsidR="003A16BE" w:rsidRPr="000655D7">
              <w:rPr>
                <w:rFonts w:eastAsia="宋体" w:cs="Arial"/>
                <w:lang w:eastAsia="zh-CN"/>
              </w:rPr>
              <w:t>合作并</w:t>
            </w:r>
            <w:hyperlink r:id="rId68" w:history="1">
              <w:r w:rsidR="00244C0B" w:rsidRPr="000655D7">
                <w:rPr>
                  <w:rStyle w:val="Hyperlink"/>
                  <w:rFonts w:eastAsia="宋体" w:cs="Arial" w:hint="eastAsia"/>
                  <w:lang w:eastAsia="zh-CN"/>
                </w:rPr>
                <w:t>接触</w:t>
              </w:r>
            </w:hyperlink>
            <w:r w:rsidR="002B51BE" w:rsidRPr="000655D7">
              <w:rPr>
                <w:rFonts w:eastAsia="宋体" w:cs="Arial"/>
                <w:lang w:eastAsia="zh-CN"/>
              </w:rPr>
              <w:t>，以制定</w:t>
            </w:r>
            <w:r w:rsidR="003A16BE" w:rsidRPr="000655D7">
              <w:rPr>
                <w:rFonts w:eastAsia="宋体" w:cs="Arial"/>
                <w:lang w:eastAsia="zh-CN"/>
              </w:rPr>
              <w:t>行动计划</w:t>
            </w:r>
          </w:p>
        </w:tc>
        <w:tc>
          <w:tcPr>
            <w:tcW w:w="74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CC2A9FD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</w:rPr>
              <w:t>[</w:t>
            </w:r>
            <w:proofErr w:type="spellStart"/>
            <w:r w:rsidRPr="000655D7">
              <w:rPr>
                <w:rFonts w:eastAsia="宋体" w:cs="Arial"/>
              </w:rPr>
              <w:t>同上</w:t>
            </w:r>
            <w:proofErr w:type="spellEnd"/>
            <w:r w:rsidRPr="000655D7">
              <w:rPr>
                <w:rFonts w:eastAsia="宋体" w:cs="Arial"/>
              </w:rPr>
              <w:t>]</w:t>
            </w:r>
          </w:p>
        </w:tc>
      </w:tr>
      <w:tr w:rsidR="00555D75" w:rsidRPr="000655D7" w14:paraId="6A1B774C" w14:textId="77777777" w:rsidTr="001B3C02">
        <w:trPr>
          <w:trHeight w:val="465"/>
        </w:trPr>
        <w:tc>
          <w:tcPr>
            <w:tcW w:w="742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9C1BCF5" w14:textId="187E2598" w:rsidR="00D93509" w:rsidRPr="000655D7" w:rsidRDefault="004F5152">
            <w:pPr>
              <w:pStyle w:val="ListParagraph"/>
              <w:numPr>
                <w:ilvl w:val="0"/>
                <w:numId w:val="38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(F) </w:t>
            </w:r>
            <w:r w:rsidR="003A16BE" w:rsidRPr="000655D7">
              <w:rPr>
                <w:rFonts w:eastAsia="宋体" w:cs="Arial"/>
                <w:lang w:eastAsia="zh-CN"/>
              </w:rPr>
              <w:t>我们制定最低健康和安全标准</w:t>
            </w:r>
            <w:r w:rsidR="003A16BE" w:rsidRPr="000655D7">
              <w:rPr>
                <w:rFonts w:eastAsia="宋体" w:cs="Arial"/>
                <w:lang w:eastAsia="zh-CN"/>
              </w:rPr>
              <w:t xml:space="preserve"> </w:t>
            </w:r>
          </w:p>
        </w:tc>
        <w:tc>
          <w:tcPr>
            <w:tcW w:w="74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87ACD1D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</w:rPr>
              <w:t>[</w:t>
            </w:r>
            <w:proofErr w:type="spellStart"/>
            <w:r w:rsidRPr="000655D7">
              <w:rPr>
                <w:rFonts w:eastAsia="宋体" w:cs="Arial"/>
              </w:rPr>
              <w:t>同上</w:t>
            </w:r>
            <w:proofErr w:type="spellEnd"/>
            <w:r w:rsidRPr="000655D7">
              <w:rPr>
                <w:rFonts w:eastAsia="宋体" w:cs="Arial"/>
              </w:rPr>
              <w:t>]</w:t>
            </w:r>
          </w:p>
        </w:tc>
      </w:tr>
      <w:tr w:rsidR="000A308D" w:rsidRPr="000655D7" w14:paraId="528CD78D" w14:textId="77777777" w:rsidTr="001B3C02">
        <w:trPr>
          <w:trHeight w:val="465"/>
        </w:trPr>
        <w:tc>
          <w:tcPr>
            <w:tcW w:w="742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ABC8D6E" w14:textId="53D6823D" w:rsidR="00D93509" w:rsidRPr="000655D7" w:rsidRDefault="004F5152">
            <w:pPr>
              <w:pStyle w:val="ListParagraph"/>
              <w:numPr>
                <w:ilvl w:val="0"/>
                <w:numId w:val="38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(G) </w:t>
            </w:r>
            <w:r w:rsidRPr="000655D7">
              <w:rPr>
                <w:rFonts w:eastAsia="宋体" w:cs="Arial"/>
                <w:lang w:eastAsia="zh-CN"/>
              </w:rPr>
              <w:t>我们与所有</w:t>
            </w:r>
            <w:r w:rsidR="002B51BE" w:rsidRPr="000655D7">
              <w:rPr>
                <w:rFonts w:eastAsia="宋体" w:cs="Arial"/>
                <w:lang w:eastAsia="zh-CN"/>
              </w:rPr>
              <w:t>主要</w:t>
            </w:r>
            <w:r w:rsidR="00744697" w:rsidRPr="000655D7">
              <w:rPr>
                <w:rFonts w:eastAsia="宋体" w:cs="Arial"/>
                <w:lang w:eastAsia="zh-CN"/>
              </w:rPr>
              <w:t>利益相关方</w:t>
            </w:r>
            <w:r w:rsidR="00FB47B6" w:rsidRPr="000655D7">
              <w:rPr>
                <w:rFonts w:eastAsia="宋体" w:cs="Arial" w:hint="eastAsia"/>
                <w:lang w:eastAsia="zh-CN"/>
              </w:rPr>
              <w:t>（</w:t>
            </w:r>
            <w:r w:rsidRPr="000655D7">
              <w:rPr>
                <w:rFonts w:eastAsia="宋体" w:cs="Arial"/>
                <w:lang w:eastAsia="zh-CN"/>
              </w:rPr>
              <w:t>如当地社区、</w:t>
            </w:r>
            <w:r w:rsidR="002B51BE" w:rsidRPr="000655D7">
              <w:rPr>
                <w:rFonts w:eastAsia="宋体" w:cs="Arial"/>
                <w:lang w:eastAsia="zh-CN"/>
              </w:rPr>
              <w:t>NGO</w:t>
            </w:r>
            <w:r w:rsidRPr="000655D7">
              <w:rPr>
                <w:rFonts w:eastAsia="宋体" w:cs="Arial"/>
                <w:lang w:eastAsia="zh-CN"/>
              </w:rPr>
              <w:t>、政府和</w:t>
            </w:r>
            <w:r w:rsidR="002B51BE" w:rsidRPr="000655D7">
              <w:rPr>
                <w:rFonts w:eastAsia="宋体" w:cs="Arial"/>
                <w:lang w:eastAsia="zh-CN"/>
              </w:rPr>
              <w:t>最终</w:t>
            </w:r>
            <w:r w:rsidRPr="000655D7">
              <w:rPr>
                <w:rFonts w:eastAsia="宋体" w:cs="Arial"/>
                <w:lang w:eastAsia="zh-CN"/>
              </w:rPr>
              <w:t>用户</w:t>
            </w:r>
            <w:r w:rsidR="00FB47B6" w:rsidRPr="000655D7">
              <w:rPr>
                <w:rFonts w:eastAsia="宋体" w:cs="Arial" w:hint="eastAsia"/>
                <w:lang w:eastAsia="zh-CN"/>
              </w:rPr>
              <w:t>）</w:t>
            </w:r>
            <w:r w:rsidRPr="000655D7">
              <w:rPr>
                <w:rFonts w:eastAsia="宋体" w:cs="Arial"/>
                <w:lang w:eastAsia="zh-CN"/>
              </w:rPr>
              <w:t>持续</w:t>
            </w:r>
            <w:r w:rsidR="00244C0B" w:rsidRPr="000655D7">
              <w:rPr>
                <w:rFonts w:eastAsia="宋体" w:cs="Arial" w:hint="eastAsia"/>
                <w:lang w:eastAsia="zh-CN"/>
              </w:rPr>
              <w:t>接触</w:t>
            </w:r>
          </w:p>
        </w:tc>
        <w:tc>
          <w:tcPr>
            <w:tcW w:w="74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E8A813C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</w:rPr>
            </w:pPr>
            <w:r w:rsidRPr="000655D7">
              <w:rPr>
                <w:rFonts w:eastAsia="宋体" w:cs="Arial"/>
              </w:rPr>
              <w:t>[</w:t>
            </w:r>
            <w:proofErr w:type="spellStart"/>
            <w:r w:rsidRPr="000655D7">
              <w:rPr>
                <w:rFonts w:eastAsia="宋体" w:cs="Arial"/>
              </w:rPr>
              <w:t>同上</w:t>
            </w:r>
            <w:proofErr w:type="spellEnd"/>
            <w:r w:rsidRPr="000655D7">
              <w:rPr>
                <w:rFonts w:eastAsia="宋体" w:cs="Arial"/>
              </w:rPr>
              <w:t>]</w:t>
            </w:r>
          </w:p>
        </w:tc>
      </w:tr>
      <w:tr w:rsidR="00555D75" w:rsidRPr="000655D7" w14:paraId="63D5C550" w14:textId="77777777" w:rsidTr="001B3C02">
        <w:trPr>
          <w:trHeight w:val="465"/>
        </w:trPr>
        <w:tc>
          <w:tcPr>
            <w:tcW w:w="7426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03626B3" w14:textId="77777777" w:rsidR="00D93509" w:rsidRPr="000655D7" w:rsidRDefault="004F5152">
            <w:pPr>
              <w:pStyle w:val="ListParagraph"/>
              <w:numPr>
                <w:ilvl w:val="0"/>
                <w:numId w:val="38"/>
              </w:num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</w:rPr>
              <w:lastRenderedPageBreak/>
              <w:t>(</w:t>
            </w:r>
            <w:r w:rsidR="000A308D" w:rsidRPr="000655D7">
              <w:rPr>
                <w:rFonts w:eastAsia="宋体" w:cs="Arial"/>
              </w:rPr>
              <w:t>H</w:t>
            </w:r>
            <w:r w:rsidRPr="000655D7">
              <w:rPr>
                <w:rFonts w:eastAsia="宋体" w:cs="Arial"/>
              </w:rPr>
              <w:t xml:space="preserve">) </w:t>
            </w:r>
            <w:proofErr w:type="spellStart"/>
            <w:r w:rsidR="003A16BE" w:rsidRPr="000655D7">
              <w:rPr>
                <w:rFonts w:eastAsia="宋体" w:cs="Arial"/>
              </w:rPr>
              <w:t>其他</w:t>
            </w:r>
            <w:proofErr w:type="spellEnd"/>
            <w:r w:rsidR="003A16BE" w:rsidRPr="000655D7">
              <w:rPr>
                <w:rFonts w:eastAsia="宋体" w:cs="Arial"/>
              </w:rPr>
              <w:t xml:space="preserve"> </w:t>
            </w:r>
          </w:p>
          <w:p w14:paraId="387758C6" w14:textId="225DF23C" w:rsidR="00D93509" w:rsidRPr="000655D7" w:rsidRDefault="00FA4C50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请说明：</w:t>
            </w:r>
            <w:r w:rsidR="00FF2DBC" w:rsidRPr="000655D7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="0018793F" w:rsidRPr="000655D7">
              <w:rPr>
                <w:rFonts w:eastAsia="宋体" w:cs="Arial"/>
                <w:lang w:eastAsia="zh-CN"/>
              </w:rPr>
              <w:t>[</w:t>
            </w:r>
            <w:r w:rsidR="00900CAD" w:rsidRPr="000655D7">
              <w:rPr>
                <w:rFonts w:eastAsia="宋体" w:cs="Arial"/>
                <w:lang w:eastAsia="zh-CN"/>
              </w:rPr>
              <w:t>必填</w:t>
            </w:r>
            <w:r w:rsidR="00A77C84" w:rsidRPr="000655D7">
              <w:rPr>
                <w:rFonts w:eastAsia="宋体" w:cs="Arial"/>
                <w:lang w:eastAsia="zh-CN"/>
              </w:rPr>
              <w:t>自由文本</w:t>
            </w:r>
            <w:r w:rsidR="007475DE" w:rsidRPr="000655D7">
              <w:rPr>
                <w:rFonts w:eastAsia="宋体" w:cs="Arial"/>
                <w:lang w:eastAsia="zh-CN"/>
              </w:rPr>
              <w:t>：小</w:t>
            </w:r>
            <w:r w:rsidR="007475DE" w:rsidRPr="000655D7">
              <w:rPr>
                <w:rFonts w:eastAsia="宋体" w:cs="Arial"/>
                <w:lang w:eastAsia="zh-CN"/>
              </w:rPr>
              <w:t>]</w:t>
            </w:r>
          </w:p>
        </w:tc>
        <w:tc>
          <w:tcPr>
            <w:tcW w:w="74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595832A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</w:rPr>
              <w:t>[</w:t>
            </w:r>
            <w:proofErr w:type="spellStart"/>
            <w:r w:rsidRPr="000655D7">
              <w:rPr>
                <w:rFonts w:eastAsia="宋体" w:cs="Arial"/>
              </w:rPr>
              <w:t>同上</w:t>
            </w:r>
            <w:proofErr w:type="spellEnd"/>
            <w:r w:rsidRPr="000655D7">
              <w:rPr>
                <w:rFonts w:eastAsia="宋体" w:cs="Arial"/>
              </w:rPr>
              <w:t>]</w:t>
            </w:r>
          </w:p>
        </w:tc>
      </w:tr>
      <w:tr w:rsidR="0032770C" w:rsidRPr="000655D7" w14:paraId="53FF920E" w14:textId="77777777" w:rsidTr="001B3C02">
        <w:trPr>
          <w:trHeight w:val="465"/>
        </w:trPr>
        <w:tc>
          <w:tcPr>
            <w:tcW w:w="14876" w:type="dxa"/>
            <w:gridSpan w:val="10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AFF6CD9" w14:textId="6436084E" w:rsidR="00D93509" w:rsidRPr="000655D7" w:rsidRDefault="004F5152">
            <w:pPr>
              <w:pStyle w:val="ListParagraph"/>
              <w:numPr>
                <w:ilvl w:val="0"/>
                <w:numId w:val="39"/>
              </w:numPr>
              <w:spacing w:line="276" w:lineRule="auto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0A308D" w:rsidRPr="000655D7">
              <w:rPr>
                <w:rFonts w:eastAsia="宋体" w:cs="Arial"/>
                <w:lang w:eastAsia="zh-CN"/>
              </w:rPr>
              <w:t>I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Pr="000655D7">
              <w:rPr>
                <w:rFonts w:eastAsia="宋体" w:cs="Arial"/>
                <w:lang w:eastAsia="zh-CN"/>
              </w:rPr>
              <w:t>我们</w:t>
            </w:r>
            <w:r w:rsidR="00EC4811" w:rsidRPr="000655D7">
              <w:rPr>
                <w:rFonts w:eastAsia="宋体" w:cs="Arial" w:hint="eastAsia"/>
                <w:lang w:eastAsia="zh-CN"/>
              </w:rPr>
              <w:t>没有</w:t>
            </w:r>
            <w:r w:rsidR="00297F93" w:rsidRPr="000655D7">
              <w:rPr>
                <w:rFonts w:eastAsia="宋体" w:cs="Arial"/>
                <w:lang w:eastAsia="zh-CN"/>
              </w:rPr>
              <w:t>流程</w:t>
            </w:r>
            <w:r w:rsidRPr="000655D7">
              <w:rPr>
                <w:rFonts w:eastAsia="宋体" w:cs="Arial"/>
                <w:lang w:eastAsia="zh-CN"/>
              </w:rPr>
              <w:t>来</w:t>
            </w:r>
            <w:r w:rsidR="00111DDE" w:rsidRPr="000655D7">
              <w:rPr>
                <w:rFonts w:eastAsia="宋体" w:cs="Arial"/>
                <w:lang w:eastAsia="zh-CN"/>
              </w:rPr>
              <w:t>实现</w:t>
            </w:r>
            <w:r w:rsidRPr="000655D7">
              <w:rPr>
                <w:rFonts w:eastAsia="宋体" w:cs="Arial"/>
                <w:lang w:eastAsia="zh-CN"/>
              </w:rPr>
              <w:t>房地产投资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1E38DD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因素</w:t>
            </w:r>
            <w:r w:rsidR="00297F93" w:rsidRPr="000655D7">
              <w:rPr>
                <w:rFonts w:eastAsia="宋体" w:cs="Arial"/>
                <w:lang w:eastAsia="zh-CN"/>
              </w:rPr>
              <w:t>方面</w:t>
            </w:r>
            <w:r w:rsidR="00185D3D" w:rsidRPr="000655D7">
              <w:rPr>
                <w:rFonts w:eastAsia="宋体" w:cs="Arial"/>
                <w:lang w:eastAsia="zh-CN"/>
              </w:rPr>
              <w:t>的目标</w:t>
            </w:r>
          </w:p>
        </w:tc>
      </w:tr>
      <w:tr w:rsidR="0032770C" w:rsidRPr="000655D7" w14:paraId="3768687F" w14:textId="77777777" w:rsidTr="001B3C02">
        <w:trPr>
          <w:trHeight w:val="300"/>
        </w:trPr>
        <w:tc>
          <w:tcPr>
            <w:tcW w:w="14876" w:type="dxa"/>
            <w:gridSpan w:val="10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0E92F908" w14:textId="77777777" w:rsidR="007F571C" w:rsidRPr="000655D7" w:rsidRDefault="007F571C" w:rsidP="00FC490D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7F571C" w:rsidRPr="000655D7" w14:paraId="5C7C09AF" w14:textId="77777777" w:rsidTr="001B3C02">
        <w:trPr>
          <w:trHeight w:val="300"/>
        </w:trPr>
        <w:tc>
          <w:tcPr>
            <w:tcW w:w="14876" w:type="dxa"/>
            <w:gridSpan w:val="10"/>
            <w:shd w:val="clear" w:color="auto" w:fill="0070C0"/>
            <w:vAlign w:val="center"/>
          </w:tcPr>
          <w:p w14:paraId="3B7D99A4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7F571C" w:rsidRPr="000655D7" w14:paraId="4898435C" w14:textId="77777777" w:rsidTr="001B3C0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D8C6800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35" w:type="dxa"/>
            <w:gridSpan w:val="9"/>
            <w:shd w:val="clear" w:color="auto" w:fill="auto"/>
            <w:vAlign w:val="center"/>
          </w:tcPr>
          <w:p w14:paraId="2E7E9148" w14:textId="0598E9B9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9B740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旨在说明</w:t>
            </w:r>
            <w:r w:rsidR="00B43120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="00240B4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F71E1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实现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A039F0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方面的目标而</w:t>
            </w:r>
            <w:r w:rsidR="00F71E1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实施的</w:t>
            </w:r>
            <w:r w:rsidR="00297F9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="00894E9C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及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资源的深度</w:t>
            </w:r>
            <w:r w:rsidR="00B21E2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FE075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积极管理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绩效需要</w:t>
            </w:r>
            <w:r w:rsidR="00B43120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采用一系列</w:t>
            </w:r>
            <w:r w:rsidR="00297F9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，并确保提供足够的资源。具体的流程和</w:t>
            </w:r>
            <w:r w:rsidR="00B1119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资源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水平将</w:t>
            </w:r>
            <w:r w:rsidR="00297F9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取决于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资产的背景。</w:t>
            </w:r>
            <w:r w:rsidR="00297F9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但</w:t>
            </w:r>
            <w:r w:rsidR="00894E9C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任何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情况下</w:t>
            </w:r>
            <w:r w:rsidR="004C1B48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都</w:t>
            </w:r>
            <w:r w:rsidR="004C1B4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应定期评估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这些</w:t>
            </w:r>
            <w:r w:rsidR="00297F9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和资源，并根据</w:t>
            </w:r>
            <w:r w:rsidR="00F71E1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实现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所有房地产资产</w:t>
            </w:r>
            <w:r w:rsidR="00EB222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重大</w:t>
            </w:r>
            <w:r w:rsidR="00EB222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F71E1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目标方面的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有效性进行调整。</w:t>
            </w:r>
          </w:p>
        </w:tc>
      </w:tr>
      <w:tr w:rsidR="007F571C" w:rsidRPr="000655D7" w14:paraId="4178A41B" w14:textId="77777777" w:rsidTr="001B3C0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45CEFD9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35" w:type="dxa"/>
            <w:gridSpan w:val="9"/>
            <w:shd w:val="clear" w:color="auto" w:fill="auto"/>
            <w:vAlign w:val="center"/>
          </w:tcPr>
          <w:p w14:paraId="4C6A1FFD" w14:textId="0F73E8AE" w:rsidR="00D93509" w:rsidRPr="000655D7" w:rsidRDefault="0068606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如需进一步指引，</w:t>
            </w:r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69" w:history="1">
              <w:r w:rsidR="00463599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负责任投资简介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：房地产</w:t>
              </w:r>
            </w:hyperlink>
            <w:r w:rsidR="00F76C8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，和</w:t>
            </w:r>
            <w:hyperlink r:id="rId70" w:history="1">
              <w:r w:rsidR="00F76C8A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可持续房地产投资</w:t>
              </w:r>
              <w:r w:rsidR="003C5AD1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：</w:t>
              </w:r>
              <w:r w:rsidR="00F76C8A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实施</w:t>
              </w:r>
              <w:r w:rsidR="003C5AD1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《</w:t>
              </w:r>
              <w:r w:rsidR="008302D5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巴黎气候协定</w:t>
              </w:r>
              <w:r w:rsidR="003C5AD1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》</w:t>
              </w:r>
              <w:r w:rsidR="003C5AD1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—</w:t>
              </w:r>
              <w:r w:rsidR="00F76C8A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行动框架</w:t>
              </w:r>
            </w:hyperlink>
            <w:r w:rsidR="00F02A8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1E5A03AE" w14:textId="77777777" w:rsidR="00E26684" w:rsidRPr="000655D7" w:rsidRDefault="00E26684" w:rsidP="00FC490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E4BEAB9" w14:textId="0648EB5D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</w:t>
            </w:r>
            <w:r w:rsidR="00A36AA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C631B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71" w:history="1"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BII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（原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CDC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集团）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ESG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工具包</w:t>
              </w:r>
            </w:hyperlink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</w:t>
            </w:r>
          </w:p>
        </w:tc>
      </w:tr>
      <w:tr w:rsidR="007F571C" w:rsidRPr="000655D7" w14:paraId="48C89352" w14:textId="77777777" w:rsidTr="001B3C02">
        <w:trPr>
          <w:trHeight w:val="300"/>
        </w:trPr>
        <w:tc>
          <w:tcPr>
            <w:tcW w:w="14876" w:type="dxa"/>
            <w:gridSpan w:val="10"/>
            <w:shd w:val="clear" w:color="auto" w:fill="0070C0"/>
            <w:vAlign w:val="center"/>
          </w:tcPr>
          <w:p w14:paraId="4C3C8509" w14:textId="77777777" w:rsidR="00D93509" w:rsidRPr="000655D7" w:rsidRDefault="004F515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7F571C" w:rsidRPr="000655D7" w14:paraId="39E5494F" w14:textId="77777777" w:rsidTr="001B3C0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1C87D97" w14:textId="375FA39E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35" w:type="dxa"/>
            <w:gridSpan w:val="9"/>
            <w:shd w:val="clear" w:color="auto" w:fill="auto"/>
            <w:vAlign w:val="center"/>
          </w:tcPr>
          <w:p w14:paraId="1386EAAA" w14:textId="28196890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98549A" w:rsidRPr="000655D7">
              <w:rPr>
                <w:rFonts w:eastAsia="宋体" w:cs="Arial"/>
                <w:sz w:val="16"/>
                <w:szCs w:val="16"/>
              </w:rPr>
              <w:t>OO 21</w:t>
            </w:r>
            <w:r w:rsidRPr="000655D7">
              <w:rPr>
                <w:rFonts w:eastAsia="宋体" w:cs="Arial"/>
                <w:sz w:val="16"/>
                <w:szCs w:val="16"/>
              </w:rPr>
              <w:t>]</w:t>
            </w:r>
            <w:r w:rsidR="0098549A" w:rsidRPr="000655D7">
              <w:rPr>
                <w:rFonts w:eastAsia="宋体" w:cs="Arial"/>
                <w:sz w:val="16"/>
                <w:szCs w:val="16"/>
              </w:rPr>
              <w:t xml:space="preserve">, </w:t>
            </w: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8B1682" w:rsidRPr="000655D7">
              <w:rPr>
                <w:rFonts w:eastAsia="宋体" w:cs="Arial"/>
                <w:sz w:val="16"/>
                <w:szCs w:val="16"/>
              </w:rPr>
              <w:t>OO 26</w:t>
            </w:r>
            <w:r w:rsidRPr="000655D7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7F571C" w:rsidRPr="000655D7" w14:paraId="3EBF0E56" w14:textId="77777777" w:rsidTr="001B3C0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C3A3577" w14:textId="34A37A5E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35" w:type="dxa"/>
            <w:gridSpan w:val="9"/>
            <w:shd w:val="clear" w:color="auto" w:fill="auto"/>
            <w:vAlign w:val="center"/>
          </w:tcPr>
          <w:p w14:paraId="5021E0EF" w14:textId="7777777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C03B29" w:rsidRPr="000655D7">
              <w:rPr>
                <w:rFonts w:eastAsia="宋体" w:cs="Arial"/>
                <w:sz w:val="16"/>
                <w:szCs w:val="16"/>
              </w:rPr>
              <w:t>RE 13.1</w:t>
            </w:r>
            <w:r w:rsidR="007530A6" w:rsidRPr="000655D7" w:rsidDel="00C03B29">
              <w:rPr>
                <w:rFonts w:eastAsia="宋体" w:cs="Arial"/>
                <w:sz w:val="16"/>
                <w:szCs w:val="16"/>
              </w:rPr>
              <w:t xml:space="preserve">] </w:t>
            </w:r>
          </w:p>
        </w:tc>
      </w:tr>
      <w:tr w:rsidR="007F571C" w:rsidRPr="000655D7" w14:paraId="0703B2FF" w14:textId="77777777" w:rsidTr="001B3C02">
        <w:trPr>
          <w:trHeight w:val="300"/>
        </w:trPr>
        <w:tc>
          <w:tcPr>
            <w:tcW w:w="14876" w:type="dxa"/>
            <w:gridSpan w:val="10"/>
            <w:shd w:val="clear" w:color="auto" w:fill="0070C0"/>
            <w:vAlign w:val="center"/>
          </w:tcPr>
          <w:p w14:paraId="4295C718" w14:textId="77777777" w:rsidR="00D93509" w:rsidRPr="000655D7" w:rsidRDefault="004F515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1B3C02" w:rsidRPr="000655D7" w14:paraId="052C7ACF" w14:textId="77777777" w:rsidTr="001B3C02">
        <w:trPr>
          <w:trHeight w:val="496"/>
        </w:trPr>
        <w:tc>
          <w:tcPr>
            <w:tcW w:w="1841" w:type="dxa"/>
            <w:vMerge w:val="restart"/>
            <w:shd w:val="clear" w:color="auto" w:fill="auto"/>
            <w:vAlign w:val="center"/>
          </w:tcPr>
          <w:p w14:paraId="33F69ADB" w14:textId="77777777" w:rsidR="00D93509" w:rsidRPr="000655D7" w:rsidRDefault="004F5152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35" w:type="dxa"/>
            <w:gridSpan w:val="9"/>
            <w:shd w:val="clear" w:color="auto" w:fill="auto"/>
            <w:vAlign w:val="center"/>
          </w:tcPr>
          <w:p w14:paraId="169FA292" w14:textId="1AAFC434" w:rsidR="00D93509" w:rsidRPr="000655D7" w:rsidRDefault="00244720">
            <w:pPr>
              <w:rPr>
                <w:rStyle w:val="Hyperlink"/>
                <w:rFonts w:eastAsia="宋体" w:cs="Arial"/>
                <w:color w:val="auto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本指标满分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100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分，包含</w:t>
            </w:r>
            <w:r w:rsidR="00C244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字母（</w:t>
            </w:r>
            <w:r w:rsidR="00C244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="00C244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分）和覆盖面（</w:t>
            </w:r>
            <w:r w:rsidR="00C244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="00C244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分）答案选项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。最终得分将基于字母和</w:t>
            </w:r>
            <w:r w:rsidR="00551154" w:rsidRPr="000655D7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覆盖面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答案选项的</w:t>
            </w:r>
            <w:r w:rsidR="00895FFF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最高得分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组合。</w:t>
            </w:r>
          </w:p>
        </w:tc>
      </w:tr>
      <w:tr w:rsidR="001B3C02" w:rsidRPr="000655D7" w14:paraId="5734C9CB" w14:textId="77777777" w:rsidTr="001B3C02">
        <w:trPr>
          <w:trHeight w:val="1432"/>
        </w:trPr>
        <w:tc>
          <w:tcPr>
            <w:tcW w:w="1841" w:type="dxa"/>
            <w:vMerge/>
            <w:vAlign w:val="center"/>
          </w:tcPr>
          <w:p w14:paraId="166FFA6B" w14:textId="77777777" w:rsidR="001B3C02" w:rsidRPr="000655D7" w:rsidRDefault="001B3C02" w:rsidP="00FC490D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368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21353F6" w14:textId="77777777" w:rsidR="007377FD" w:rsidRPr="000655D7" w:rsidRDefault="007377FD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60E69C95" w14:textId="7EF2D232" w:rsidR="00D93509" w:rsidRPr="000655D7" w:rsidRDefault="00002AF8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字母答案选项</w:t>
            </w:r>
            <w:r w:rsidR="00C011CE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总计</w:t>
            </w:r>
            <w:r w:rsidR="00C011CE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="00C011CE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分：</w:t>
            </w:r>
          </w:p>
          <w:p w14:paraId="4476BD80" w14:textId="77777777" w:rsidR="007377FD" w:rsidRPr="000655D7" w:rsidRDefault="007377FD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0A11E570" w14:textId="77777777" w:rsidR="001B3C02" w:rsidRPr="000655D7" w:rsidRDefault="001B3C02" w:rsidP="006213DB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6B9B9CFA" w14:textId="6B45EE92" w:rsidR="00D93509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A-G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</w:t>
            </w:r>
            <w:r w:rsidR="00934C30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项或以上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 xml:space="preserve"> </w:t>
            </w:r>
          </w:p>
          <w:p w14:paraId="4BE211DD" w14:textId="3CB384A5" w:rsidR="00D93509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A-G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4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="00244720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，得</w:t>
            </w:r>
            <w:r w:rsidR="00244720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33</w:t>
            </w:r>
            <w:r w:rsidR="00244720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 xml:space="preserve"> </w:t>
            </w:r>
          </w:p>
          <w:p w14:paraId="3AD42C9E" w14:textId="4DF48C93" w:rsidR="00D93509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A-G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2-3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="00244720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16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78C0815C" w14:textId="11B54E61" w:rsidR="00D93509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A-H</w:t>
            </w:r>
            <w:r w:rsidRPr="000655D7"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  <w:lang w:eastAsia="zh-CN"/>
              </w:rPr>
              <w:t>或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I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中选</w:t>
            </w:r>
            <w:r w:rsidR="004C1B48" w:rsidRPr="000655D7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项</w:t>
            </w:r>
            <w:r w:rsidR="00244720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0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70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C2FB012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</w:rPr>
            </w:pPr>
            <w:r w:rsidRPr="000655D7">
              <w:rPr>
                <w:rStyle w:val="Hyperlink"/>
                <w:rFonts w:eastAsia="宋体" w:cs="Arial"/>
                <w:b/>
                <w:bCs/>
                <w:color w:val="auto"/>
                <w:sz w:val="16"/>
                <w:szCs w:val="16"/>
              </w:rPr>
              <w:t>和</w:t>
            </w:r>
          </w:p>
        </w:tc>
        <w:tc>
          <w:tcPr>
            <w:tcW w:w="439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D743A71" w14:textId="77777777" w:rsidR="007377FD" w:rsidRPr="000655D7" w:rsidRDefault="007377FD">
            <w:pPr>
              <w:rPr>
                <w:rFonts w:eastAsia="宋体" w:cs="Arial"/>
                <w:sz w:val="16"/>
                <w:szCs w:val="16"/>
                <w:lang w:eastAsia="zh-CN"/>
              </w:rPr>
            </w:pPr>
          </w:p>
          <w:p w14:paraId="1C824994" w14:textId="5A88CED9" w:rsidR="00D93509" w:rsidRPr="000655D7" w:rsidRDefault="00F07AFD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覆盖面答案选项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总计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851A07" w:rsidRPr="000655D7">
              <w:rPr>
                <w:rFonts w:eastAsia="宋体" w:cs="Arial"/>
                <w:sz w:val="16"/>
                <w:szCs w:val="16"/>
                <w:lang w:eastAsia="zh-CN"/>
              </w:rPr>
              <w:t>：</w:t>
            </w:r>
          </w:p>
          <w:p w14:paraId="4D4D7E98" w14:textId="1A50C2BA" w:rsidR="001B3C02" w:rsidRPr="000655D7" w:rsidRDefault="001B3C02" w:rsidP="006213DB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274B0A47" w14:textId="77777777" w:rsidR="007377FD" w:rsidRPr="000655D7" w:rsidRDefault="007377FD" w:rsidP="006213DB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4FE5AE82" w14:textId="69BD9E9E" w:rsidR="002A5535" w:rsidRPr="000655D7" w:rsidRDefault="002A5535" w:rsidP="002A5535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对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到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G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，每个选项得分如下：</w:t>
            </w:r>
          </w:p>
          <w:p w14:paraId="396490C3" w14:textId="2091021E" w:rsidR="002A5535" w:rsidRPr="000655D7" w:rsidRDefault="002A5535" w:rsidP="002A5535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选择所有（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50/</w:t>
            </w:r>
            <w:r w:rsidR="00334566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62125304" w14:textId="1C882BA3" w:rsidR="002A5535" w:rsidRPr="000655D7" w:rsidRDefault="002A5535" w:rsidP="002A5535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选择多数（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25/</w:t>
            </w:r>
            <w:r w:rsidR="00334566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0199243E" w14:textId="7D82C12D" w:rsidR="00D93509" w:rsidRPr="000655D7" w:rsidRDefault="002A5535" w:rsidP="002A5535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选择少数（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12/</w:t>
            </w:r>
            <w:r w:rsidR="00334566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50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B1014FE" w14:textId="7023AC25" w:rsidR="00D93509" w:rsidRPr="000655D7" w:rsidRDefault="003B0EF8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更多信息</w:t>
            </w:r>
            <w:r w:rsidR="005539B3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：</w:t>
            </w:r>
          </w:p>
          <w:p w14:paraId="63025680" w14:textId="77777777" w:rsidR="001B3C02" w:rsidRPr="000655D7" w:rsidRDefault="001B3C02" w:rsidP="006213DB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</w:p>
          <w:p w14:paraId="6BBD4609" w14:textId="76747F27" w:rsidR="00D93509" w:rsidRPr="000655D7" w:rsidRDefault="004F5152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选择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 xml:space="preserve"> </w:t>
            </w:r>
            <w:r w:rsidR="001B3C02" w:rsidRPr="000655D7">
              <w:rPr>
                <w:rFonts w:eastAsia="宋体" w:cs="Arial"/>
                <w:sz w:val="16"/>
                <w:szCs w:val="16"/>
                <w:lang w:eastAsia="zh-CN"/>
              </w:rPr>
              <w:t xml:space="preserve">I </w:t>
            </w:r>
            <w:r w:rsidR="001B3C02" w:rsidRPr="000655D7">
              <w:rPr>
                <w:rFonts w:eastAsia="宋体" w:cs="Arial"/>
                <w:sz w:val="16"/>
                <w:szCs w:val="16"/>
                <w:lang w:eastAsia="zh-CN"/>
              </w:rPr>
              <w:t>将</w:t>
            </w:r>
            <w:r w:rsidR="00E10725" w:rsidRPr="000655D7">
              <w:rPr>
                <w:rFonts w:eastAsia="宋体" w:cs="Arial"/>
                <w:sz w:val="16"/>
                <w:szCs w:val="16"/>
                <w:lang w:eastAsia="zh-CN"/>
              </w:rPr>
              <w:t>导致该指标得分为</w:t>
            </w:r>
            <w:r w:rsidR="00E10725" w:rsidRPr="000655D7">
              <w:rPr>
                <w:rFonts w:eastAsia="宋体" w:cs="Arial"/>
                <w:sz w:val="16"/>
                <w:szCs w:val="16"/>
                <w:lang w:eastAsia="zh-CN"/>
              </w:rPr>
              <w:t>0/100</w:t>
            </w:r>
            <w:r w:rsidR="00E10725" w:rsidRPr="000655D7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1B3C02" w:rsidRPr="000655D7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DC1659" w:rsidRPr="000655D7" w14:paraId="1D913308" w14:textId="77777777" w:rsidTr="001B3C02">
        <w:trPr>
          <w:trHeight w:val="354"/>
        </w:trPr>
        <w:tc>
          <w:tcPr>
            <w:tcW w:w="1841" w:type="dxa"/>
            <w:shd w:val="clear" w:color="auto" w:fill="auto"/>
            <w:vAlign w:val="center"/>
          </w:tcPr>
          <w:p w14:paraId="1F2E5AC6" w14:textId="4F4F0AA2" w:rsidR="00D93509" w:rsidRPr="000655D7" w:rsidRDefault="00774BF4">
            <w:pPr>
              <w:rPr>
                <w:rFonts w:eastAsia="宋体" w:cs="Arial"/>
                <w:b/>
                <w:sz w:val="16"/>
                <w:szCs w:val="16"/>
              </w:rPr>
            </w:pPr>
            <w:r w:rsidRPr="000655D7">
              <w:rPr>
                <w:rFonts w:eastAsia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0655D7">
              <w:rPr>
                <w:rFonts w:eastAsia="宋体" w:cs="Arial"/>
                <w:b/>
                <w:sz w:val="16"/>
                <w:szCs w:val="16"/>
              </w:rPr>
              <w:t>其他</w:t>
            </w:r>
            <w:proofErr w:type="spellEnd"/>
            <w:r w:rsidRPr="000655D7">
              <w:rPr>
                <w:rFonts w:eastAsia="宋体" w:cs="Arial"/>
                <w:b/>
                <w:sz w:val="16"/>
                <w:szCs w:val="16"/>
              </w:rPr>
              <w:t>”</w:t>
            </w:r>
            <w:proofErr w:type="spellStart"/>
            <w:r w:rsidR="005429C0" w:rsidRPr="000655D7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3035" w:type="dxa"/>
            <w:gridSpan w:val="9"/>
            <w:shd w:val="clear" w:color="auto" w:fill="auto"/>
            <w:vAlign w:val="center"/>
          </w:tcPr>
          <w:p w14:paraId="505D123B" w14:textId="49D615A3" w:rsidR="00D93509" w:rsidRPr="000655D7" w:rsidRDefault="006A6B8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考虑到前述答案选项已</w:t>
            </w:r>
            <w:r w:rsidR="004E31DE"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涵盖所识别的良好做法</w:t>
            </w:r>
            <w:r w:rsidR="00D079BD" w:rsidRPr="000655D7">
              <w:rPr>
                <w:rStyle w:val="Hyperlink"/>
                <w:rFonts w:ascii="宋体" w:eastAsia="宋体" w:hAnsi="宋体" w:cs="MS PGothic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D079BD"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因此</w:t>
            </w:r>
            <w:r w:rsidR="00D07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选择其他（</w:t>
            </w:r>
            <w:r w:rsidR="0031117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H</w:t>
            </w:r>
            <w:r w:rsidR="00D07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55727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E76E8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不计入评分</w:t>
            </w:r>
            <w:r w:rsidR="00A4639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7F571C" w:rsidRPr="000655D7" w14:paraId="18399DAA" w14:textId="77777777" w:rsidTr="001B3C0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65F8C53" w14:textId="06BDD340" w:rsidR="00D93509" w:rsidRPr="000655D7" w:rsidRDefault="001F1340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lastRenderedPageBreak/>
              <w:t>乘数</w:t>
            </w:r>
            <w:proofErr w:type="spellEnd"/>
          </w:p>
        </w:tc>
        <w:tc>
          <w:tcPr>
            <w:tcW w:w="13035" w:type="dxa"/>
            <w:gridSpan w:val="9"/>
            <w:shd w:val="clear" w:color="auto" w:fill="auto"/>
            <w:vAlign w:val="center"/>
          </w:tcPr>
          <w:p w14:paraId="7A9744DC" w14:textId="2DCB34FA" w:rsidR="00D93509" w:rsidRPr="000655D7" w:rsidRDefault="005947E9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75625267" w14:textId="77777777" w:rsidR="00E965C7" w:rsidRPr="000655D7" w:rsidRDefault="00E965C7">
      <w:pPr>
        <w:spacing w:after="160" w:line="259" w:lineRule="auto"/>
        <w:rPr>
          <w:rFonts w:eastAsia="宋体" w:cs="Arial"/>
          <w:lang w:eastAsia="zh-CN"/>
        </w:rPr>
      </w:pPr>
      <w:r w:rsidRPr="000655D7">
        <w:rPr>
          <w:rFonts w:eastAsia="宋体" w:cs="Arial"/>
          <w:lang w:eastAsia="zh-CN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8"/>
        <w:gridCol w:w="2833"/>
        <w:gridCol w:w="4675"/>
        <w:gridCol w:w="1984"/>
        <w:gridCol w:w="1993"/>
      </w:tblGrid>
      <w:tr w:rsidR="001B3C02" w:rsidRPr="000655D7" w14:paraId="04B2E1D3" w14:textId="77777777" w:rsidTr="001B3C02">
        <w:trPr>
          <w:trHeight w:val="374"/>
        </w:trPr>
        <w:tc>
          <w:tcPr>
            <w:tcW w:w="1841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58003CD7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1C2AF506" w14:textId="77777777" w:rsidR="001B3C02" w:rsidRPr="000655D7" w:rsidRDefault="001B3C02" w:rsidP="007961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3706B6C1" w14:textId="77777777" w:rsidR="00D93509" w:rsidRPr="000655D7" w:rsidRDefault="004F5152">
            <w:pPr>
              <w:pStyle w:val="Indicatorsubsection"/>
              <w:rPr>
                <w:rFonts w:eastAsia="宋体"/>
                <w:lang w:val="en-GB"/>
              </w:rPr>
            </w:pPr>
            <w:bookmarkStart w:id="42" w:name="_Toc135415313"/>
            <w:r w:rsidRPr="000655D7">
              <w:rPr>
                <w:rFonts w:eastAsia="宋体"/>
                <w:lang w:val="en-GB"/>
              </w:rPr>
              <w:t>RE 13.1</w:t>
            </w:r>
            <w:bookmarkEnd w:id="42"/>
          </w:p>
        </w:tc>
        <w:tc>
          <w:tcPr>
            <w:tcW w:w="1558" w:type="dxa"/>
            <w:shd w:val="clear" w:color="auto" w:fill="F2F2F2" w:themeFill="background1" w:themeFillShade="F2"/>
            <w:vAlign w:val="center"/>
            <w:hideMark/>
          </w:tcPr>
          <w:p w14:paraId="179DE035" w14:textId="2719EF96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3" w:type="dxa"/>
            <w:shd w:val="clear" w:color="auto" w:fill="F2F2F2" w:themeFill="background1" w:themeFillShade="F2"/>
            <w:vAlign w:val="center"/>
          </w:tcPr>
          <w:p w14:paraId="1EAF1FC8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RE 13</w:t>
            </w:r>
          </w:p>
        </w:tc>
        <w:tc>
          <w:tcPr>
            <w:tcW w:w="4675" w:type="dxa"/>
            <w:vMerge w:val="restart"/>
            <w:shd w:val="clear" w:color="auto" w:fill="F2F2F2" w:themeFill="background1" w:themeFillShade="F2"/>
            <w:vAlign w:val="center"/>
          </w:tcPr>
          <w:p w14:paraId="3F62FCEB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538DA53A" w14:textId="77777777" w:rsidR="001B3C02" w:rsidRPr="000655D7" w:rsidRDefault="001B3C02" w:rsidP="00796173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7C088473" w14:textId="3BDE9342" w:rsidR="00D93509" w:rsidRPr="000655D7" w:rsidRDefault="00E164AF">
            <w:pPr>
              <w:jc w:val="center"/>
              <w:rPr>
                <w:rFonts w:eastAsia="宋体" w:cs="Arial"/>
                <w:sz w:val="18"/>
                <w:szCs w:val="18"/>
              </w:rPr>
            </w:pPr>
            <w:r w:rsidRPr="000655D7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监测</w:t>
            </w:r>
          </w:p>
        </w:tc>
        <w:tc>
          <w:tcPr>
            <w:tcW w:w="1984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6DCE1C92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172B035B" w14:textId="77777777" w:rsidR="001B3C02" w:rsidRPr="000655D7" w:rsidRDefault="001B3C02" w:rsidP="007961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682C6657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1, 2</w:t>
            </w:r>
          </w:p>
        </w:tc>
        <w:tc>
          <w:tcPr>
            <w:tcW w:w="1993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A5EFEDC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0655D7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7963FCEF" w14:textId="77777777" w:rsidR="001B3C02" w:rsidRPr="000655D7" w:rsidRDefault="001B3C02" w:rsidP="007961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0BEB53D0" w14:textId="0AC6B90E" w:rsidR="00D93509" w:rsidRPr="000655D7" w:rsidRDefault="005C67B0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0655D7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5DFB171F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0655D7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1B3C02" w:rsidRPr="000655D7" w14:paraId="34C57E67" w14:textId="77777777" w:rsidTr="001B3C02">
        <w:trPr>
          <w:trHeight w:val="374"/>
        </w:trPr>
        <w:tc>
          <w:tcPr>
            <w:tcW w:w="1841" w:type="dxa"/>
            <w:vMerge/>
            <w:vAlign w:val="center"/>
          </w:tcPr>
          <w:p w14:paraId="5D8DFBCC" w14:textId="77777777" w:rsidR="001B3C02" w:rsidRPr="000655D7" w:rsidRDefault="001B3C02" w:rsidP="007961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8" w:type="dxa"/>
            <w:shd w:val="clear" w:color="auto" w:fill="F2F2F2" w:themeFill="background1" w:themeFillShade="F2"/>
            <w:vAlign w:val="center"/>
          </w:tcPr>
          <w:p w14:paraId="2B019807" w14:textId="3A71EA88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3" w:type="dxa"/>
            <w:shd w:val="clear" w:color="auto" w:fill="F2F2F2" w:themeFill="background1" w:themeFillShade="F2"/>
            <w:vAlign w:val="center"/>
          </w:tcPr>
          <w:p w14:paraId="773212FD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5" w:type="dxa"/>
            <w:vMerge/>
            <w:vAlign w:val="center"/>
          </w:tcPr>
          <w:p w14:paraId="570F7AEE" w14:textId="77777777" w:rsidR="001B3C02" w:rsidRPr="000655D7" w:rsidRDefault="001B3C02" w:rsidP="007961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vMerge/>
            <w:vAlign w:val="center"/>
          </w:tcPr>
          <w:p w14:paraId="07EBE298" w14:textId="77777777" w:rsidR="001B3C02" w:rsidRPr="000655D7" w:rsidRDefault="001B3C02" w:rsidP="007961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3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F60846E" w14:textId="77777777" w:rsidR="001B3C02" w:rsidRPr="000655D7" w:rsidRDefault="001B3C02" w:rsidP="007961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32770C" w:rsidRPr="000655D7" w14:paraId="1E91EF4D" w14:textId="77777777" w:rsidTr="001B3C02">
        <w:trPr>
          <w:trHeight w:val="567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78EF46F" w14:textId="41070A05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0655D7">
              <w:rPr>
                <w:rFonts w:eastAsia="宋体" w:cs="Arial"/>
                <w:b/>
                <w:lang w:eastAsia="zh-CN"/>
              </w:rPr>
              <w:t>请描述</w:t>
            </w:r>
            <w:r w:rsidR="006F570B" w:rsidRPr="000655D7">
              <w:rPr>
                <w:rFonts w:eastAsia="宋体" w:cs="Arial"/>
                <w:b/>
                <w:lang w:eastAsia="zh-CN"/>
              </w:rPr>
              <w:t>贵机构为实现</w:t>
            </w:r>
            <w:hyperlink r:id="rId72" w:history="1">
              <w:r w:rsidR="001E38DD" w:rsidRPr="000655D7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实质性</w:t>
              </w:r>
              <w:r w:rsidR="001E38DD" w:rsidRPr="000655D7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ESG</w:t>
              </w:r>
              <w:r w:rsidR="001E38DD" w:rsidRPr="000655D7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因素</w:t>
              </w:r>
            </w:hyperlink>
            <w:r w:rsidR="006F570B" w:rsidRPr="000655D7">
              <w:rPr>
                <w:rFonts w:eastAsia="宋体" w:cs="Arial"/>
                <w:b/>
                <w:bCs/>
                <w:lang w:eastAsia="zh-CN"/>
              </w:rPr>
              <w:t>方面的目标，</w:t>
            </w:r>
            <w:r w:rsidRPr="000655D7">
              <w:rPr>
                <w:rFonts w:eastAsia="宋体" w:cs="Arial"/>
                <w:b/>
                <w:lang w:eastAsia="zh-CN"/>
              </w:rPr>
              <w:t>在报告年度实施的</w:t>
            </w:r>
            <w:r w:rsidR="006F570B" w:rsidRPr="000655D7">
              <w:rPr>
                <w:rFonts w:eastAsia="宋体" w:cs="Arial"/>
                <w:b/>
                <w:lang w:eastAsia="zh-CN"/>
              </w:rPr>
              <w:t>流程（最多两</w:t>
            </w:r>
            <w:r w:rsidR="000A39B4" w:rsidRPr="000655D7">
              <w:rPr>
                <w:rFonts w:eastAsia="宋体" w:cs="Arial"/>
                <w:b/>
                <w:lang w:eastAsia="zh-CN"/>
              </w:rPr>
              <w:t>项</w:t>
            </w:r>
            <w:r w:rsidR="006F570B" w:rsidRPr="000655D7">
              <w:rPr>
                <w:rFonts w:eastAsia="宋体" w:cs="Arial"/>
                <w:b/>
                <w:lang w:eastAsia="zh-CN"/>
              </w:rPr>
              <w:t>）</w:t>
            </w:r>
            <w:r w:rsidR="00473250" w:rsidRPr="000655D7">
              <w:rPr>
                <w:rFonts w:eastAsia="宋体" w:cs="Arial"/>
                <w:b/>
                <w:bCs/>
                <w:lang w:eastAsia="zh-CN"/>
              </w:rPr>
              <w:t>。</w:t>
            </w:r>
          </w:p>
          <w:p w14:paraId="624416F2" w14:textId="77777777" w:rsidR="0028165C" w:rsidRPr="000655D7" w:rsidRDefault="0028165C" w:rsidP="0028165C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69312CD6" w14:textId="56C857CB" w:rsidR="00D93509" w:rsidRPr="000655D7" w:rsidRDefault="0004107C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i/>
                <w:lang w:eastAsia="zh-CN"/>
              </w:rPr>
              <w:t>房地产投资中持少数股权</w:t>
            </w:r>
            <w:r w:rsidRPr="000655D7">
              <w:rPr>
                <w:rFonts w:eastAsia="宋体" w:cs="Arial" w:hint="eastAsia"/>
                <w:i/>
                <w:lang w:eastAsia="zh-CN"/>
              </w:rPr>
              <w:t>的</w:t>
            </w:r>
            <w:r w:rsidRPr="000655D7">
              <w:rPr>
                <w:rFonts w:eastAsia="宋体" w:cs="Arial"/>
                <w:i/>
                <w:lang w:eastAsia="zh-CN"/>
              </w:rPr>
              <w:t>投资者</w:t>
            </w:r>
            <w:r w:rsidRPr="000655D7">
              <w:rPr>
                <w:rFonts w:eastAsia="宋体" w:cs="Arial" w:hint="eastAsia"/>
                <w:i/>
                <w:lang w:eastAsia="zh-CN"/>
              </w:rPr>
              <w:t>在</w:t>
            </w:r>
            <w:r w:rsidR="00DB5AA9" w:rsidRPr="000655D7">
              <w:rPr>
                <w:rFonts w:eastAsia="宋体" w:cs="Arial" w:hint="eastAsia"/>
                <w:i/>
                <w:lang w:eastAsia="zh-CN"/>
              </w:rPr>
              <w:t>答复</w:t>
            </w:r>
            <w:r w:rsidRPr="000655D7">
              <w:rPr>
                <w:rFonts w:eastAsia="宋体" w:cs="Arial" w:hint="eastAsia"/>
                <w:i/>
                <w:lang w:eastAsia="zh-CN"/>
              </w:rPr>
              <w:t>时，</w:t>
            </w:r>
            <w:r w:rsidR="00543BA9" w:rsidRPr="000655D7">
              <w:rPr>
                <w:rFonts w:eastAsia="宋体" w:cs="Arial" w:hint="eastAsia"/>
                <w:i/>
                <w:lang w:eastAsia="zh-CN"/>
              </w:rPr>
              <w:t>应考虑自身（</w:t>
            </w:r>
            <w:r w:rsidR="005A165C" w:rsidRPr="000655D7">
              <w:rPr>
                <w:rFonts w:eastAsia="宋体" w:cs="Arial"/>
                <w:i/>
                <w:lang w:eastAsia="zh-CN"/>
              </w:rPr>
              <w:t>对资产</w:t>
            </w:r>
            <w:r w:rsidR="005A165C" w:rsidRPr="000655D7">
              <w:rPr>
                <w:rFonts w:eastAsia="宋体" w:cs="Arial"/>
                <w:i/>
                <w:lang w:eastAsia="zh-CN"/>
              </w:rPr>
              <w:t>/</w:t>
            </w:r>
            <w:r w:rsidR="00115F6F" w:rsidRPr="000655D7">
              <w:rPr>
                <w:rFonts w:eastAsia="宋体" w:cs="Arial"/>
                <w:i/>
                <w:lang w:eastAsia="zh-CN"/>
              </w:rPr>
              <w:t>地产</w:t>
            </w:r>
            <w:r w:rsidR="00543BA9" w:rsidRPr="000655D7">
              <w:rPr>
                <w:rFonts w:eastAsia="宋体" w:cs="Arial"/>
                <w:i/>
                <w:lang w:eastAsia="zh-CN"/>
              </w:rPr>
              <w:t>、</w:t>
            </w:r>
            <w:r w:rsidR="00485891" w:rsidRPr="000655D7">
              <w:rPr>
                <w:rFonts w:eastAsia="宋体" w:cs="Arial"/>
                <w:i/>
                <w:lang w:eastAsia="zh-CN"/>
              </w:rPr>
              <w:t>大股东</w:t>
            </w:r>
            <w:r w:rsidR="00543BA9" w:rsidRPr="000655D7">
              <w:rPr>
                <w:rFonts w:eastAsia="宋体" w:cs="Arial"/>
                <w:i/>
                <w:lang w:eastAsia="zh-CN"/>
              </w:rPr>
              <w:t>和</w:t>
            </w:r>
            <w:r w:rsidR="00543BA9" w:rsidRPr="000655D7">
              <w:rPr>
                <w:rFonts w:eastAsia="宋体" w:cs="Arial"/>
                <w:i/>
                <w:lang w:eastAsia="zh-CN"/>
              </w:rPr>
              <w:t>/</w:t>
            </w:r>
            <w:r w:rsidR="00543BA9" w:rsidRPr="000655D7">
              <w:rPr>
                <w:rFonts w:eastAsia="宋体" w:cs="Arial"/>
                <w:i/>
                <w:lang w:eastAsia="zh-CN"/>
              </w:rPr>
              <w:t>或共同投资中</w:t>
            </w:r>
            <w:r w:rsidR="00543BA9" w:rsidRPr="000655D7">
              <w:rPr>
                <w:rFonts w:eastAsia="宋体" w:cs="Arial" w:hint="eastAsia"/>
                <w:i/>
                <w:lang w:eastAsia="zh-CN"/>
              </w:rPr>
              <w:t>的主投资方）发挥</w:t>
            </w:r>
            <w:r w:rsidR="00543BA9" w:rsidRPr="000655D7">
              <w:rPr>
                <w:rFonts w:eastAsia="宋体" w:cs="Arial"/>
                <w:i/>
                <w:lang w:eastAsia="zh-CN"/>
              </w:rPr>
              <w:t>影响</w:t>
            </w:r>
            <w:r w:rsidRPr="000655D7">
              <w:rPr>
                <w:rFonts w:eastAsia="宋体" w:cs="Arial" w:hint="eastAsia"/>
                <w:i/>
                <w:lang w:eastAsia="zh-CN"/>
              </w:rPr>
              <w:t>以</w:t>
            </w:r>
            <w:r w:rsidRPr="000655D7">
              <w:rPr>
                <w:rFonts w:eastAsia="宋体" w:cs="Arial"/>
                <w:i/>
                <w:lang w:eastAsia="zh-CN"/>
              </w:rPr>
              <w:t>确保</w:t>
            </w:r>
            <w:r w:rsidRPr="000655D7">
              <w:rPr>
                <w:rFonts w:eastAsia="宋体" w:cs="Arial"/>
                <w:i/>
                <w:iCs/>
                <w:lang w:eastAsia="zh-CN"/>
              </w:rPr>
              <w:t>尽可能积极管理</w:t>
            </w:r>
            <w:r w:rsidR="001E38DD" w:rsidRPr="000655D7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实质性</w:t>
            </w:r>
            <w:r w:rsidR="001E38DD" w:rsidRPr="000655D7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ESG</w:t>
            </w:r>
            <w:r w:rsidR="001E38DD" w:rsidRPr="000655D7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因素</w:t>
            </w:r>
            <w:r w:rsidRPr="000655D7">
              <w:rPr>
                <w:rFonts w:eastAsia="宋体" w:cs="Arial" w:hint="eastAsia"/>
                <w:i/>
                <w:lang w:eastAsia="zh-CN"/>
              </w:rPr>
              <w:t>的方式。</w:t>
            </w:r>
          </w:p>
        </w:tc>
      </w:tr>
      <w:tr w:rsidR="0032770C" w:rsidRPr="000655D7" w14:paraId="1B766E66" w14:textId="77777777" w:rsidTr="001B3C02">
        <w:trPr>
          <w:trHeight w:val="465"/>
        </w:trPr>
        <w:tc>
          <w:tcPr>
            <w:tcW w:w="1488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F96237B" w14:textId="12F5D836" w:rsidR="00D93509" w:rsidRPr="000655D7" w:rsidRDefault="004F5152">
            <w:pPr>
              <w:spacing w:line="360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(A)</w:t>
            </w:r>
            <w:r w:rsidR="000A39B4" w:rsidRPr="000655D7">
              <w:rPr>
                <w:rFonts w:eastAsia="宋体" w:cs="Arial"/>
                <w:lang w:eastAsia="zh-CN"/>
              </w:rPr>
              <w:t>流程</w:t>
            </w:r>
            <w:r w:rsidR="007F0EFA" w:rsidRPr="000655D7">
              <w:rPr>
                <w:rFonts w:eastAsia="宋体" w:cs="Arial"/>
                <w:lang w:eastAsia="zh-CN"/>
              </w:rPr>
              <w:t>一</w:t>
            </w:r>
            <w:r w:rsidRPr="000655D7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="00900CAD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选填</w:t>
            </w:r>
            <w:r w:rsidR="00A77C84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自由文本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：大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  <w:p w14:paraId="1DDBFC9A" w14:textId="1632BF61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(B)</w:t>
            </w:r>
            <w:r w:rsidR="000A39B4" w:rsidRPr="000655D7">
              <w:rPr>
                <w:rFonts w:eastAsia="宋体" w:cs="Arial"/>
                <w:lang w:eastAsia="zh-CN"/>
              </w:rPr>
              <w:t>流程二</w:t>
            </w:r>
            <w:r w:rsidRPr="000655D7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="00900CAD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选填</w:t>
            </w:r>
            <w:r w:rsidR="00A77C84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自由文本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：大</w:t>
            </w: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</w:tc>
      </w:tr>
      <w:tr w:rsidR="0032770C" w:rsidRPr="000655D7" w14:paraId="2DEBB150" w14:textId="77777777" w:rsidTr="001B3C02">
        <w:trPr>
          <w:trHeight w:val="300"/>
        </w:trPr>
        <w:tc>
          <w:tcPr>
            <w:tcW w:w="14884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2975F95A" w14:textId="77777777" w:rsidR="00E965C7" w:rsidRPr="000655D7" w:rsidRDefault="00E965C7" w:rsidP="00796173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E965C7" w:rsidRPr="000655D7" w14:paraId="3D2DBAB5" w14:textId="77777777" w:rsidTr="001B3C02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45FE05B5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E965C7" w:rsidRPr="000655D7" w14:paraId="2E6E8595" w14:textId="77777777" w:rsidTr="001B3C0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E60964F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7A732565" w14:textId="70A86F28" w:rsidR="00D93509" w:rsidRPr="000655D7" w:rsidRDefault="006F45C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通过</w:t>
            </w:r>
            <w:r w:rsidR="000641AB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val="en-US" w:eastAsia="zh-CN"/>
              </w:rPr>
              <w:t>，</w:t>
            </w:r>
            <w:r w:rsidR="000641AB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val="en-US" w:eastAsia="zh-CN"/>
              </w:rPr>
              <w:t>可</w:t>
            </w:r>
            <w:r w:rsidR="000641AB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val="en-US" w:eastAsia="zh-CN"/>
              </w:rPr>
              <w:t>详述为</w:t>
            </w:r>
            <w:r w:rsidR="000641AB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实现</w:t>
            </w:r>
            <w:r w:rsidR="001E38DD" w:rsidRPr="000655D7">
              <w:rPr>
                <w:rFonts w:eastAsia="宋体" w:cs="Arial"/>
                <w:sz w:val="16"/>
                <w:szCs w:val="16"/>
                <w:lang w:eastAsia="zh-CN"/>
              </w:rPr>
              <w:t>实质性</w:t>
            </w:r>
            <w:r w:rsidR="001E38DD" w:rsidRPr="000655D7">
              <w:rPr>
                <w:rFonts w:eastAsia="宋体" w:cs="Arial"/>
                <w:sz w:val="16"/>
                <w:szCs w:val="16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sz w:val="16"/>
                <w:szCs w:val="16"/>
                <w:lang w:eastAsia="zh-CN"/>
              </w:rPr>
              <w:t>因素</w:t>
            </w:r>
            <w:r w:rsidR="000641AB" w:rsidRPr="000655D7">
              <w:rPr>
                <w:rFonts w:eastAsia="宋体" w:cs="Arial"/>
                <w:sz w:val="16"/>
                <w:szCs w:val="16"/>
                <w:lang w:eastAsia="zh-CN"/>
              </w:rPr>
              <w:t>的目标</w:t>
            </w:r>
            <w:r w:rsidR="000641AB" w:rsidRPr="000655D7">
              <w:rPr>
                <w:rFonts w:eastAsia="宋体" w:cs="Arial" w:hint="eastAsia"/>
                <w:sz w:val="16"/>
                <w:szCs w:val="16"/>
                <w:lang w:val="en-US" w:eastAsia="zh-CN"/>
              </w:rPr>
              <w:t>而采用的</w:t>
            </w:r>
            <w:r w:rsidR="00B448AD" w:rsidRPr="000655D7">
              <w:rPr>
                <w:rFonts w:eastAsia="宋体" w:cs="Arial" w:hint="eastAsia"/>
                <w:sz w:val="16"/>
                <w:szCs w:val="16"/>
                <w:lang w:val="en-US" w:eastAsia="zh-CN"/>
              </w:rPr>
              <w:t>值得注意</w:t>
            </w:r>
            <w:r w:rsidR="000641AB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、创新或领先</w:t>
            </w:r>
            <w:r w:rsidR="000641AB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0641AB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val="en-US" w:eastAsia="zh-CN"/>
              </w:rPr>
              <w:t>流程</w:t>
            </w:r>
            <w:r w:rsidR="00B059C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0641AB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分享管理</w:t>
            </w:r>
            <w:r w:rsidR="00EB2C2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重大</w:t>
            </w:r>
            <w:r w:rsidR="00EB2C2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EB2C2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风险</w:t>
            </w:r>
            <w:r w:rsidR="000641AB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225168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机会</w:t>
            </w:r>
            <w:r w:rsidR="000641AB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的不同做法和经验。</w:t>
            </w:r>
          </w:p>
        </w:tc>
      </w:tr>
      <w:tr w:rsidR="00E965C7" w:rsidRPr="000655D7" w14:paraId="4DB03058" w14:textId="77777777" w:rsidTr="001B3C0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1078290" w14:textId="2DB17B4B" w:rsidR="00D93509" w:rsidRPr="000655D7" w:rsidRDefault="0068606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7828BB8E" w14:textId="4BB1F6D2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E41A0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413B2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详细</w:t>
            </w:r>
            <w:r w:rsidR="00AB109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AB109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上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一指标中</w:t>
            </w:r>
            <w:r w:rsidR="00AB109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所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选择的选项</w:t>
            </w:r>
            <w:r w:rsidR="002A0208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包括如何和为何选择某些</w:t>
            </w:r>
            <w:r w:rsidR="00AB109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，谁负责实施这些</w:t>
            </w:r>
            <w:r w:rsidR="00AB109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流程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，以及</w:t>
            </w:r>
            <w:r w:rsidR="00AB109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应用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这些</w:t>
            </w:r>
            <w:r w:rsidR="00AB109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流程的成功经验和</w:t>
            </w:r>
            <w:r w:rsidR="00AB109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="00AB109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教训。</w:t>
            </w:r>
          </w:p>
        </w:tc>
      </w:tr>
      <w:tr w:rsidR="00E965C7" w:rsidRPr="000655D7" w14:paraId="788D95FF" w14:textId="77777777" w:rsidTr="001B3C0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B3B8040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34B400C0" w14:textId="04635934" w:rsidR="00D93509" w:rsidRPr="000655D7" w:rsidRDefault="00686065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如需进一步指引，</w:t>
            </w:r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73" w:history="1">
              <w:r w:rsidR="00463599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负责任投资简介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：房地产</w:t>
              </w:r>
            </w:hyperlink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E965C7" w:rsidRPr="000655D7" w14:paraId="6D4D6393" w14:textId="77777777" w:rsidTr="001B3C02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6AC04614" w14:textId="77777777" w:rsidR="00D93509" w:rsidRPr="000655D7" w:rsidRDefault="004F515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E965C7" w:rsidRPr="000655D7" w14:paraId="1CCA83EC" w14:textId="77777777" w:rsidTr="001B3C0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CF1F756" w14:textId="151DE3FC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79AA7EAC" w14:textId="7777777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C03B29" w:rsidRPr="000655D7">
              <w:rPr>
                <w:rFonts w:eastAsia="宋体" w:cs="Arial"/>
                <w:sz w:val="16"/>
                <w:szCs w:val="16"/>
              </w:rPr>
              <w:t xml:space="preserve">RE 13] </w:t>
            </w:r>
          </w:p>
        </w:tc>
      </w:tr>
      <w:tr w:rsidR="00E965C7" w:rsidRPr="000655D7" w14:paraId="33C7A719" w14:textId="77777777" w:rsidTr="001B3C02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033BCE5" w14:textId="5EF19297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7BE24D97" w14:textId="7777777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E965C7" w:rsidRPr="000655D7" w14:paraId="0A596E80" w14:textId="77777777" w:rsidTr="001B3C02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0D622CB2" w14:textId="77777777" w:rsidR="00D93509" w:rsidRPr="000655D7" w:rsidRDefault="004F515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E965C7" w:rsidRPr="000655D7" w14:paraId="6B43D059" w14:textId="77777777" w:rsidTr="001B3C02">
        <w:trPr>
          <w:trHeight w:val="354"/>
        </w:trPr>
        <w:tc>
          <w:tcPr>
            <w:tcW w:w="14884" w:type="dxa"/>
            <w:gridSpan w:val="6"/>
            <w:shd w:val="clear" w:color="auto" w:fill="auto"/>
            <w:vAlign w:val="center"/>
          </w:tcPr>
          <w:p w14:paraId="23F0E311" w14:textId="3A95639E" w:rsidR="00D93509" w:rsidRPr="000655D7" w:rsidRDefault="00074142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239CE9FC" w14:textId="77777777" w:rsidR="00796173" w:rsidRPr="000655D7" w:rsidDel="007101E7" w:rsidRDefault="00796173" w:rsidP="00796173">
      <w:pPr>
        <w:spacing w:after="160" w:line="259" w:lineRule="auto"/>
        <w:rPr>
          <w:rFonts w:eastAsia="宋体" w:cs="Arial"/>
          <w:caps/>
          <w:color w:val="2F5496" w:themeColor="accent1" w:themeShade="BF"/>
          <w:sz w:val="40"/>
          <w:szCs w:val="32"/>
        </w:rPr>
      </w:pP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8"/>
        <w:gridCol w:w="1988"/>
        <w:gridCol w:w="709"/>
        <w:gridCol w:w="136"/>
        <w:gridCol w:w="1207"/>
        <w:gridCol w:w="3193"/>
        <w:gridCol w:w="275"/>
        <w:gridCol w:w="1984"/>
        <w:gridCol w:w="1993"/>
      </w:tblGrid>
      <w:tr w:rsidR="00554536" w:rsidRPr="000655D7" w14:paraId="66B89090" w14:textId="77777777" w:rsidTr="007F6FD9">
        <w:trPr>
          <w:trHeight w:val="367"/>
        </w:trPr>
        <w:tc>
          <w:tcPr>
            <w:tcW w:w="1841" w:type="dxa"/>
            <w:vMerge w:val="restart"/>
            <w:shd w:val="clear" w:color="auto" w:fill="DFF5F9"/>
            <w:vAlign w:val="center"/>
            <w:hideMark/>
          </w:tcPr>
          <w:p w14:paraId="55C92191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20199A49" w14:textId="77777777" w:rsidR="00796173" w:rsidRPr="000655D7" w:rsidRDefault="00796173" w:rsidP="007961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1140977F" w14:textId="77777777" w:rsidR="00D93509" w:rsidRPr="000655D7" w:rsidRDefault="004F5152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43" w:name="_Toc135415314"/>
            <w:r w:rsidRPr="000655D7">
              <w:rPr>
                <w:rFonts w:eastAsia="宋体"/>
                <w:lang w:val="en-GB"/>
              </w:rPr>
              <w:t>RE 14</w:t>
            </w:r>
            <w:bookmarkEnd w:id="43"/>
          </w:p>
        </w:tc>
        <w:tc>
          <w:tcPr>
            <w:tcW w:w="1558" w:type="dxa"/>
            <w:shd w:val="clear" w:color="auto" w:fill="DFF5F9"/>
            <w:vAlign w:val="center"/>
            <w:hideMark/>
          </w:tcPr>
          <w:p w14:paraId="7600A6B8" w14:textId="5B9C0310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3" w:type="dxa"/>
            <w:gridSpan w:val="3"/>
            <w:shd w:val="clear" w:color="auto" w:fill="DFF5F9"/>
            <w:vAlign w:val="center"/>
          </w:tcPr>
          <w:p w14:paraId="1208DAE8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675" w:type="dxa"/>
            <w:gridSpan w:val="3"/>
            <w:vMerge w:val="restart"/>
            <w:shd w:val="clear" w:color="auto" w:fill="DFF5F9"/>
            <w:vAlign w:val="center"/>
          </w:tcPr>
          <w:p w14:paraId="78C2A5B5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5E5C1021" w14:textId="77777777" w:rsidR="00796173" w:rsidRPr="000655D7" w:rsidRDefault="00796173" w:rsidP="00796173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0CE3BA1A" w14:textId="52BCC37F" w:rsidR="00D93509" w:rsidRPr="000655D7" w:rsidRDefault="00E164AF">
            <w:pPr>
              <w:jc w:val="center"/>
              <w:rPr>
                <w:rFonts w:eastAsia="宋体" w:cs="Arial"/>
                <w:sz w:val="18"/>
                <w:szCs w:val="18"/>
              </w:rPr>
            </w:pPr>
            <w:r w:rsidRPr="000655D7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监测</w:t>
            </w:r>
          </w:p>
        </w:tc>
        <w:tc>
          <w:tcPr>
            <w:tcW w:w="1984" w:type="dxa"/>
            <w:vMerge w:val="restart"/>
            <w:shd w:val="clear" w:color="auto" w:fill="DFF5F9"/>
            <w:vAlign w:val="center"/>
            <w:hideMark/>
          </w:tcPr>
          <w:p w14:paraId="17673171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6CE08627" w14:textId="77777777" w:rsidR="00796173" w:rsidRPr="000655D7" w:rsidRDefault="00796173" w:rsidP="007961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7C8778A8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1, 2</w:t>
            </w:r>
          </w:p>
        </w:tc>
        <w:tc>
          <w:tcPr>
            <w:tcW w:w="1993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42CB3D9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71FC7E8B" w14:textId="77777777" w:rsidR="00796173" w:rsidRPr="000655D7" w:rsidRDefault="00796173" w:rsidP="007961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7E8F9E4B" w14:textId="5415EAE4" w:rsidR="00D93509" w:rsidRPr="000655D7" w:rsidRDefault="00FD522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F76C8A" w:rsidRPr="000655D7" w14:paraId="00F8EA94" w14:textId="77777777" w:rsidTr="007F6FD9">
        <w:trPr>
          <w:trHeight w:val="367"/>
        </w:trPr>
        <w:tc>
          <w:tcPr>
            <w:tcW w:w="1841" w:type="dxa"/>
            <w:vMerge/>
            <w:vAlign w:val="center"/>
          </w:tcPr>
          <w:p w14:paraId="518EE51D" w14:textId="77777777" w:rsidR="00796173" w:rsidRPr="000655D7" w:rsidRDefault="00796173" w:rsidP="007961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8" w:type="dxa"/>
            <w:shd w:val="clear" w:color="auto" w:fill="DFF5F9"/>
            <w:vAlign w:val="center"/>
          </w:tcPr>
          <w:p w14:paraId="71F86C96" w14:textId="786B0810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3" w:type="dxa"/>
            <w:gridSpan w:val="3"/>
            <w:shd w:val="clear" w:color="auto" w:fill="DFF5F9"/>
            <w:vAlign w:val="center"/>
          </w:tcPr>
          <w:p w14:paraId="626ABBA3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5" w:type="dxa"/>
            <w:gridSpan w:val="3"/>
            <w:vMerge/>
            <w:vAlign w:val="center"/>
          </w:tcPr>
          <w:p w14:paraId="33AD53E0" w14:textId="77777777" w:rsidR="00796173" w:rsidRPr="000655D7" w:rsidRDefault="00796173" w:rsidP="007961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vMerge/>
            <w:vAlign w:val="center"/>
          </w:tcPr>
          <w:p w14:paraId="1B77954A" w14:textId="77777777" w:rsidR="00796173" w:rsidRPr="000655D7" w:rsidRDefault="00796173" w:rsidP="007961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3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5A6F459" w14:textId="77777777" w:rsidR="00796173" w:rsidRPr="000655D7" w:rsidRDefault="00796173" w:rsidP="00796173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32770C" w:rsidRPr="000655D7" w14:paraId="03EA922B" w14:textId="77777777" w:rsidTr="003AB1A8">
        <w:trPr>
          <w:trHeight w:val="567"/>
        </w:trPr>
        <w:tc>
          <w:tcPr>
            <w:tcW w:w="14884" w:type="dxa"/>
            <w:gridSpan w:val="10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84BE6FC" w14:textId="71619D5B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0655D7">
              <w:rPr>
                <w:rFonts w:eastAsia="宋体" w:cs="Arial"/>
                <w:b/>
                <w:lang w:eastAsia="zh-CN"/>
              </w:rPr>
              <w:t>投资后，</w:t>
            </w:r>
            <w:r w:rsidR="00AB1094" w:rsidRPr="000655D7">
              <w:rPr>
                <w:rFonts w:eastAsia="宋体" w:cs="Arial"/>
                <w:b/>
                <w:lang w:eastAsia="zh-CN"/>
              </w:rPr>
              <w:t>贵机构</w:t>
            </w:r>
            <w:r w:rsidRPr="000655D7">
              <w:rPr>
                <w:rFonts w:eastAsia="宋体" w:cs="Arial"/>
                <w:b/>
                <w:lang w:eastAsia="zh-CN"/>
              </w:rPr>
              <w:t>如何管理</w:t>
            </w:r>
            <w:hyperlink r:id="rId74" w:history="1">
              <w:r w:rsidR="00EB2C2C" w:rsidRPr="000655D7">
                <w:rPr>
                  <w:rFonts w:eastAsia="宋体" w:cs="Arial"/>
                  <w:b/>
                  <w:lang w:eastAsia="zh-CN"/>
                </w:rPr>
                <w:t>重大</w:t>
              </w:r>
              <w:r w:rsidR="00EB2C2C" w:rsidRPr="000655D7">
                <w:rPr>
                  <w:rFonts w:eastAsia="宋体" w:cs="Arial"/>
                  <w:b/>
                  <w:lang w:eastAsia="zh-CN"/>
                </w:rPr>
                <w:t>ESG</w:t>
              </w:r>
              <w:r w:rsidR="00EB2C2C" w:rsidRPr="000655D7">
                <w:rPr>
                  <w:rFonts w:eastAsia="宋体" w:cs="Arial"/>
                  <w:b/>
                  <w:lang w:eastAsia="zh-CN"/>
                </w:rPr>
                <w:t>风险</w:t>
              </w:r>
            </w:hyperlink>
            <w:r w:rsidRPr="000655D7">
              <w:rPr>
                <w:rFonts w:eastAsia="宋体" w:cs="Arial"/>
                <w:b/>
                <w:lang w:eastAsia="zh-CN"/>
              </w:rPr>
              <w:t>和</w:t>
            </w:r>
            <w:hyperlink r:id="rId75" w:history="1">
              <w:r w:rsidR="00F60752" w:rsidRPr="000655D7">
                <w:rPr>
                  <w:rStyle w:val="Hyperlink"/>
                  <w:rFonts w:eastAsia="宋体" w:cs="Arial"/>
                  <w:b/>
                  <w:lang w:eastAsia="zh-CN"/>
                </w:rPr>
                <w:t>ESG</w:t>
              </w:r>
              <w:r w:rsidRPr="000655D7">
                <w:rPr>
                  <w:rStyle w:val="Hyperlink"/>
                  <w:rFonts w:eastAsia="宋体" w:cs="Arial"/>
                  <w:b/>
                  <w:lang w:eastAsia="zh-CN"/>
                </w:rPr>
                <w:t>机会</w:t>
              </w:r>
            </w:hyperlink>
            <w:r w:rsidRPr="000655D7">
              <w:rPr>
                <w:rFonts w:eastAsia="宋体" w:cs="Arial"/>
                <w:b/>
                <w:lang w:eastAsia="zh-CN"/>
              </w:rPr>
              <w:t>，以便在持有期间创造价值？</w:t>
            </w:r>
          </w:p>
          <w:p w14:paraId="42E94CBB" w14:textId="77777777" w:rsidR="00966EC4" w:rsidRPr="000655D7" w:rsidRDefault="00966EC4" w:rsidP="00796173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0B31788E" w14:textId="6E55F2FF" w:rsidR="00D93509" w:rsidRPr="000655D7" w:rsidRDefault="0004107C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i/>
                <w:lang w:eastAsia="zh-CN"/>
              </w:rPr>
              <w:t>房地产投资中持少数股权</w:t>
            </w:r>
            <w:r w:rsidRPr="000655D7">
              <w:rPr>
                <w:rFonts w:eastAsia="宋体" w:cs="Arial" w:hint="eastAsia"/>
                <w:i/>
                <w:lang w:eastAsia="zh-CN"/>
              </w:rPr>
              <w:t>的</w:t>
            </w:r>
            <w:r w:rsidRPr="000655D7">
              <w:rPr>
                <w:rFonts w:eastAsia="宋体" w:cs="Arial"/>
                <w:i/>
                <w:lang w:eastAsia="zh-CN"/>
              </w:rPr>
              <w:t>投资者</w:t>
            </w:r>
            <w:r w:rsidRPr="000655D7">
              <w:rPr>
                <w:rFonts w:eastAsia="宋体" w:cs="Arial" w:hint="eastAsia"/>
                <w:i/>
                <w:lang w:eastAsia="zh-CN"/>
              </w:rPr>
              <w:t>在选择答案时，</w:t>
            </w:r>
            <w:r w:rsidR="009C1388" w:rsidRPr="000655D7">
              <w:rPr>
                <w:rFonts w:eastAsia="宋体" w:cs="Arial" w:hint="eastAsia"/>
                <w:i/>
                <w:lang w:eastAsia="zh-CN"/>
              </w:rPr>
              <w:t>应考虑自身（</w:t>
            </w:r>
            <w:r w:rsidR="005A165C" w:rsidRPr="000655D7">
              <w:rPr>
                <w:rFonts w:eastAsia="宋体" w:cs="Arial"/>
                <w:i/>
                <w:lang w:eastAsia="zh-CN"/>
              </w:rPr>
              <w:t>对资产</w:t>
            </w:r>
            <w:r w:rsidR="005A165C" w:rsidRPr="000655D7">
              <w:rPr>
                <w:rFonts w:eastAsia="宋体" w:cs="Arial"/>
                <w:i/>
                <w:lang w:eastAsia="zh-CN"/>
              </w:rPr>
              <w:t>/</w:t>
            </w:r>
            <w:r w:rsidR="00115F6F" w:rsidRPr="000655D7">
              <w:rPr>
                <w:rFonts w:eastAsia="宋体" w:cs="Arial"/>
                <w:i/>
                <w:lang w:eastAsia="zh-CN"/>
              </w:rPr>
              <w:t>地产</w:t>
            </w:r>
            <w:r w:rsidR="009C1388" w:rsidRPr="000655D7">
              <w:rPr>
                <w:rFonts w:eastAsia="宋体" w:cs="Arial"/>
                <w:i/>
                <w:lang w:eastAsia="zh-CN"/>
              </w:rPr>
              <w:t>、</w:t>
            </w:r>
            <w:r w:rsidR="00485891" w:rsidRPr="000655D7">
              <w:rPr>
                <w:rFonts w:eastAsia="宋体" w:cs="Arial"/>
                <w:i/>
                <w:lang w:eastAsia="zh-CN"/>
              </w:rPr>
              <w:t>大股东</w:t>
            </w:r>
            <w:r w:rsidR="009C1388" w:rsidRPr="000655D7">
              <w:rPr>
                <w:rFonts w:eastAsia="宋体" w:cs="Arial"/>
                <w:i/>
                <w:lang w:eastAsia="zh-CN"/>
              </w:rPr>
              <w:t>和</w:t>
            </w:r>
            <w:r w:rsidR="009C1388" w:rsidRPr="000655D7">
              <w:rPr>
                <w:rFonts w:eastAsia="宋体" w:cs="Arial"/>
                <w:i/>
                <w:lang w:eastAsia="zh-CN"/>
              </w:rPr>
              <w:t>/</w:t>
            </w:r>
            <w:r w:rsidR="009C1388" w:rsidRPr="000655D7">
              <w:rPr>
                <w:rFonts w:eastAsia="宋体" w:cs="Arial"/>
                <w:i/>
                <w:lang w:eastAsia="zh-CN"/>
              </w:rPr>
              <w:t>或共同投资中</w:t>
            </w:r>
            <w:r w:rsidR="009C1388" w:rsidRPr="000655D7">
              <w:rPr>
                <w:rFonts w:eastAsia="宋体" w:cs="Arial" w:hint="eastAsia"/>
                <w:i/>
                <w:lang w:eastAsia="zh-CN"/>
              </w:rPr>
              <w:t>的主投资方）发挥</w:t>
            </w:r>
            <w:r w:rsidR="009C1388" w:rsidRPr="000655D7">
              <w:rPr>
                <w:rFonts w:eastAsia="宋体" w:cs="Arial"/>
                <w:i/>
                <w:lang w:eastAsia="zh-CN"/>
              </w:rPr>
              <w:t>影响</w:t>
            </w:r>
            <w:r w:rsidRPr="000655D7">
              <w:rPr>
                <w:rFonts w:eastAsia="宋体" w:cs="Arial" w:hint="eastAsia"/>
                <w:i/>
                <w:lang w:eastAsia="zh-CN"/>
              </w:rPr>
              <w:t>以</w:t>
            </w:r>
            <w:r w:rsidRPr="000655D7">
              <w:rPr>
                <w:rFonts w:eastAsia="宋体" w:cs="Arial"/>
                <w:i/>
                <w:lang w:eastAsia="zh-CN"/>
              </w:rPr>
              <w:t>确保</w:t>
            </w:r>
            <w:r w:rsidRPr="000655D7">
              <w:rPr>
                <w:rFonts w:eastAsia="宋体" w:cs="Arial"/>
                <w:i/>
                <w:iCs/>
                <w:lang w:eastAsia="zh-CN"/>
              </w:rPr>
              <w:t>尽可能积极管理</w:t>
            </w:r>
            <w:r w:rsidR="001E38DD" w:rsidRPr="000655D7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实质性</w:t>
            </w:r>
            <w:r w:rsidR="001E38DD" w:rsidRPr="000655D7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ESG</w:t>
            </w:r>
            <w:r w:rsidR="001E38DD" w:rsidRPr="000655D7">
              <w:rPr>
                <w:rStyle w:val="Hyperlink"/>
                <w:rFonts w:eastAsia="宋体" w:cs="Arial"/>
                <w:bCs/>
                <w:i/>
                <w:iCs/>
                <w:color w:val="auto"/>
                <w:lang w:eastAsia="zh-CN"/>
              </w:rPr>
              <w:t>因素</w:t>
            </w:r>
            <w:r w:rsidRPr="000655D7">
              <w:rPr>
                <w:rFonts w:eastAsia="宋体" w:cs="Arial" w:hint="eastAsia"/>
                <w:i/>
                <w:lang w:eastAsia="zh-CN"/>
              </w:rPr>
              <w:t>的方式。</w:t>
            </w:r>
          </w:p>
        </w:tc>
      </w:tr>
      <w:tr w:rsidR="00F76C8A" w:rsidRPr="000655D7" w14:paraId="111A7C89" w14:textId="77777777" w:rsidTr="007F6FD9">
        <w:trPr>
          <w:trHeight w:val="465"/>
        </w:trPr>
        <w:tc>
          <w:tcPr>
            <w:tcW w:w="7439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8F62009" w14:textId="48DE91D0" w:rsidR="00D93509" w:rsidRPr="000655D7" w:rsidRDefault="004F5152">
            <w:pPr>
              <w:pStyle w:val="ListParagraph"/>
              <w:numPr>
                <w:ilvl w:val="0"/>
                <w:numId w:val="4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(A) </w:t>
            </w:r>
            <w:r w:rsidR="008751C8" w:rsidRPr="000655D7">
              <w:rPr>
                <w:rFonts w:eastAsia="宋体" w:cs="Arial"/>
                <w:lang w:eastAsia="zh-CN"/>
              </w:rPr>
              <w:t>我们根据投资前研究、</w:t>
            </w:r>
            <w:r w:rsidR="000655D7" w:rsidRPr="000655D7">
              <w:fldChar w:fldCharType="begin"/>
            </w:r>
            <w:r w:rsidR="000655D7" w:rsidRPr="000655D7">
              <w:rPr>
                <w:lang w:eastAsia="zh-CN"/>
              </w:rPr>
              <w:instrText xml:space="preserve"> HYPERLINK "https://www.unpri.org/reporting-definitions" </w:instrText>
            </w:r>
            <w:r w:rsidR="000655D7" w:rsidRPr="000655D7">
              <w:fldChar w:fldCharType="separate"/>
            </w:r>
            <w:r w:rsidR="008751C8" w:rsidRPr="000655D7">
              <w:rPr>
                <w:rStyle w:val="Hyperlink"/>
                <w:rFonts w:eastAsia="宋体" w:cs="Arial"/>
                <w:lang w:eastAsia="zh-CN"/>
              </w:rPr>
              <w:t>尽职调查</w:t>
            </w:r>
            <w:r w:rsidR="000655D7" w:rsidRPr="000655D7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="008751C8" w:rsidRPr="000655D7">
              <w:rPr>
                <w:rFonts w:eastAsia="宋体" w:cs="Arial"/>
                <w:lang w:eastAsia="zh-CN"/>
              </w:rPr>
              <w:t>和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E01D94" w:rsidRPr="000655D7">
              <w:rPr>
                <w:rFonts w:eastAsia="宋体" w:cs="Arial"/>
                <w:lang w:eastAsia="zh-CN"/>
              </w:rPr>
              <w:t>分析</w:t>
            </w:r>
            <w:r w:rsidR="008751C8" w:rsidRPr="000655D7">
              <w:rPr>
                <w:rFonts w:eastAsia="宋体" w:cs="Arial"/>
                <w:lang w:eastAsia="zh-CN"/>
              </w:rPr>
              <w:t>的</w:t>
            </w:r>
            <w:r w:rsidR="00F975AC" w:rsidRPr="000655D7">
              <w:rPr>
                <w:rFonts w:eastAsia="宋体" w:cs="Arial" w:hint="eastAsia"/>
                <w:lang w:eastAsia="zh-CN"/>
              </w:rPr>
              <w:t>结果</w:t>
            </w:r>
            <w:r w:rsidR="008751C8" w:rsidRPr="000655D7">
              <w:rPr>
                <w:rFonts w:eastAsia="宋体" w:cs="Arial"/>
                <w:lang w:eastAsia="zh-CN"/>
              </w:rPr>
              <w:t>，制定具体</w:t>
            </w:r>
            <w:r w:rsidR="00115F6F" w:rsidRPr="000655D7">
              <w:rPr>
                <w:rFonts w:eastAsia="宋体" w:cs="Arial"/>
                <w:lang w:eastAsia="zh-CN"/>
              </w:rPr>
              <w:t>地产</w:t>
            </w:r>
            <w:r w:rsidR="00E01D94" w:rsidRPr="000655D7">
              <w:rPr>
                <w:rFonts w:eastAsia="宋体" w:cs="Arial"/>
                <w:lang w:eastAsia="zh-CN"/>
              </w:rPr>
              <w:t>的</w:t>
            </w:r>
            <w:hyperlink r:id="rId76" w:history="1">
              <w:r w:rsidR="00AC5C5A" w:rsidRPr="000655D7">
                <w:rPr>
                  <w:rStyle w:val="Hyperlink"/>
                  <w:rFonts w:eastAsia="宋体" w:cs="Arial"/>
                  <w:lang w:eastAsia="zh-CN"/>
                </w:rPr>
                <w:t>ESG</w:t>
              </w:r>
              <w:r w:rsidR="00AC5C5A" w:rsidRPr="000655D7">
                <w:rPr>
                  <w:rStyle w:val="Hyperlink"/>
                  <w:rFonts w:eastAsia="宋体" w:cs="Arial"/>
                  <w:lang w:eastAsia="zh-CN"/>
                </w:rPr>
                <w:t>行动计划</w:t>
              </w:r>
            </w:hyperlink>
          </w:p>
        </w:tc>
        <w:tc>
          <w:tcPr>
            <w:tcW w:w="7445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537DDBF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[</w:t>
            </w:r>
            <w:r w:rsidRPr="000655D7">
              <w:rPr>
                <w:rFonts w:eastAsia="宋体" w:cs="Arial"/>
                <w:lang w:eastAsia="zh-CN"/>
              </w:rPr>
              <w:t>下拉式</w:t>
            </w:r>
            <w:r w:rsidR="00E85358" w:rsidRPr="000655D7">
              <w:rPr>
                <w:rFonts w:eastAsia="宋体" w:cs="Arial"/>
                <w:lang w:eastAsia="zh-CN"/>
              </w:rPr>
              <w:t>清单</w:t>
            </w:r>
            <w:r w:rsidRPr="000655D7">
              <w:rPr>
                <w:rFonts w:eastAsia="宋体" w:cs="Arial"/>
                <w:lang w:eastAsia="zh-CN"/>
              </w:rPr>
              <w:t>]</w:t>
            </w:r>
          </w:p>
          <w:p w14:paraId="7B42D87A" w14:textId="77777777" w:rsidR="0056483D" w:rsidRPr="000655D7" w:rsidRDefault="0056483D" w:rsidP="00474886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4E77B655" w14:textId="37BAFE32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56483D" w:rsidRPr="000655D7">
              <w:rPr>
                <w:rFonts w:eastAsia="宋体" w:cs="Arial"/>
                <w:lang w:eastAsia="zh-CN"/>
              </w:rPr>
              <w:t>1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56483D" w:rsidRPr="000655D7">
              <w:rPr>
                <w:rFonts w:eastAsia="宋体" w:cs="Arial"/>
                <w:lang w:eastAsia="zh-CN"/>
              </w:rPr>
              <w:t>对我们</w:t>
            </w:r>
            <w:r w:rsidR="00E01D94" w:rsidRPr="000655D7">
              <w:rPr>
                <w:rFonts w:eastAsia="宋体" w:cs="Arial"/>
                <w:lang w:eastAsia="zh-CN"/>
              </w:rPr>
              <w:t>的</w:t>
            </w:r>
            <w:r w:rsidR="0056483D" w:rsidRPr="000655D7">
              <w:rPr>
                <w:rFonts w:eastAsia="宋体" w:cs="Arial"/>
                <w:lang w:eastAsia="zh-CN"/>
              </w:rPr>
              <w:t>所有房地产投资</w:t>
            </w:r>
          </w:p>
          <w:p w14:paraId="619AB803" w14:textId="1E05DD1B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56483D" w:rsidRPr="000655D7">
              <w:rPr>
                <w:rFonts w:eastAsia="宋体" w:cs="Arial"/>
                <w:lang w:eastAsia="zh-CN"/>
              </w:rPr>
              <w:t>2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56483D" w:rsidRPr="000655D7">
              <w:rPr>
                <w:rFonts w:eastAsia="宋体" w:cs="Arial"/>
                <w:lang w:eastAsia="zh-CN"/>
              </w:rPr>
              <w:t>对我们的</w:t>
            </w:r>
            <w:r w:rsidR="00E01D94" w:rsidRPr="000655D7">
              <w:rPr>
                <w:rFonts w:eastAsia="宋体" w:cs="Arial"/>
                <w:lang w:eastAsia="zh-CN"/>
              </w:rPr>
              <w:t>多数</w:t>
            </w:r>
            <w:r w:rsidR="0056483D" w:rsidRPr="000655D7">
              <w:rPr>
                <w:rFonts w:eastAsia="宋体" w:cs="Arial"/>
                <w:lang w:eastAsia="zh-CN"/>
              </w:rPr>
              <w:t>房地产投资</w:t>
            </w:r>
          </w:p>
          <w:p w14:paraId="079242D4" w14:textId="189C470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56483D" w:rsidRPr="000655D7">
              <w:rPr>
                <w:rFonts w:eastAsia="宋体" w:cs="Arial"/>
                <w:lang w:eastAsia="zh-CN"/>
              </w:rPr>
              <w:t>3</w:t>
            </w:r>
            <w:r w:rsidRPr="000655D7">
              <w:rPr>
                <w:rFonts w:eastAsia="宋体" w:cs="Arial"/>
                <w:lang w:eastAsia="zh-CN"/>
              </w:rPr>
              <w:t>)</w:t>
            </w:r>
            <w:r w:rsidR="00E01D94" w:rsidRPr="000655D7">
              <w:rPr>
                <w:rFonts w:eastAsia="宋体" w:cs="Arial"/>
                <w:lang w:eastAsia="zh-CN"/>
              </w:rPr>
              <w:t xml:space="preserve"> </w:t>
            </w:r>
            <w:r w:rsidR="00E01D94" w:rsidRPr="000655D7">
              <w:rPr>
                <w:rFonts w:eastAsia="宋体" w:cs="Arial"/>
                <w:lang w:eastAsia="zh-CN"/>
              </w:rPr>
              <w:t>对</w:t>
            </w:r>
            <w:r w:rsidR="0056483D" w:rsidRPr="000655D7">
              <w:rPr>
                <w:rFonts w:eastAsia="宋体" w:cs="Arial"/>
                <w:lang w:eastAsia="zh-CN"/>
              </w:rPr>
              <w:t>我们的少数房地产投资</w:t>
            </w:r>
          </w:p>
        </w:tc>
      </w:tr>
      <w:tr w:rsidR="00F76C8A" w:rsidRPr="000655D7" w14:paraId="54EFE33B" w14:textId="77777777" w:rsidTr="007F6FD9">
        <w:trPr>
          <w:trHeight w:val="465"/>
        </w:trPr>
        <w:tc>
          <w:tcPr>
            <w:tcW w:w="7439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0284C1E" w14:textId="7F310FD4" w:rsidR="00D93509" w:rsidRPr="000655D7" w:rsidRDefault="004F5152">
            <w:pPr>
              <w:pStyle w:val="ListParagraph"/>
              <w:numPr>
                <w:ilvl w:val="0"/>
                <w:numId w:val="40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(B) </w:t>
            </w:r>
            <w:r w:rsidR="2FCB4397" w:rsidRPr="000655D7">
              <w:rPr>
                <w:rFonts w:eastAsia="宋体" w:cs="Arial"/>
                <w:lang w:eastAsia="zh-CN"/>
              </w:rPr>
              <w:t>我们根据</w:t>
            </w:r>
            <w:r w:rsidR="00E164AF" w:rsidRPr="000655D7">
              <w:rPr>
                <w:rFonts w:eastAsia="宋体" w:cs="Arial"/>
                <w:lang w:eastAsia="zh-CN"/>
              </w:rPr>
              <w:t>绩效监测</w:t>
            </w:r>
            <w:r w:rsidR="003543D2" w:rsidRPr="000655D7">
              <w:rPr>
                <w:rFonts w:eastAsia="宋体" w:cs="Arial" w:hint="eastAsia"/>
                <w:lang w:eastAsia="zh-CN"/>
              </w:rPr>
              <w:t>的</w:t>
            </w:r>
            <w:r w:rsidR="2FCB4397" w:rsidRPr="000655D7">
              <w:rPr>
                <w:rFonts w:eastAsia="宋体" w:cs="Arial"/>
                <w:lang w:eastAsia="zh-CN"/>
              </w:rPr>
              <w:t>结果调整</w:t>
            </w:r>
            <w:r w:rsidR="2FCB4397" w:rsidRPr="000655D7">
              <w:rPr>
                <w:rFonts w:eastAsia="宋体" w:cs="Arial"/>
                <w:lang w:eastAsia="zh-CN"/>
              </w:rPr>
              <w:t>ESG</w:t>
            </w:r>
            <w:r w:rsidR="2FCB4397" w:rsidRPr="000655D7">
              <w:rPr>
                <w:rFonts w:eastAsia="宋体" w:cs="Arial"/>
                <w:lang w:eastAsia="zh-CN"/>
              </w:rPr>
              <w:t>行动计划</w:t>
            </w:r>
            <w:r w:rsidR="003543D2" w:rsidRPr="000655D7">
              <w:rPr>
                <w:rFonts w:eastAsia="宋体" w:cs="Arial" w:hint="eastAsia"/>
                <w:lang w:eastAsia="zh-CN"/>
              </w:rPr>
              <w:t>，</w:t>
            </w:r>
            <w:r w:rsidR="003543D2" w:rsidRPr="000655D7">
              <w:rPr>
                <w:rFonts w:eastAsia="宋体" w:cs="Arial"/>
                <w:lang w:eastAsia="zh-CN"/>
              </w:rPr>
              <w:t>至少每年一次</w:t>
            </w:r>
          </w:p>
        </w:tc>
        <w:tc>
          <w:tcPr>
            <w:tcW w:w="7445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4FCE527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F76C8A" w:rsidRPr="000655D7" w14:paraId="24C12B40" w14:textId="77777777" w:rsidTr="007F6FD9">
        <w:trPr>
          <w:trHeight w:val="465"/>
        </w:trPr>
        <w:tc>
          <w:tcPr>
            <w:tcW w:w="7439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1ED3503" w14:textId="61B34B1E" w:rsidR="00D93509" w:rsidRPr="000655D7" w:rsidRDefault="004F5152">
            <w:pPr>
              <w:pStyle w:val="ListParagraph"/>
              <w:numPr>
                <w:ilvl w:val="0"/>
                <w:numId w:val="40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(C) </w:t>
            </w:r>
            <w:r w:rsidR="006C1A1E" w:rsidRPr="000655D7">
              <w:rPr>
                <w:rFonts w:eastAsia="宋体" w:cs="Arial"/>
                <w:lang w:eastAsia="zh-CN"/>
              </w:rPr>
              <w:t>我们或</w:t>
            </w:r>
            <w:r w:rsidR="00E01D94" w:rsidRPr="000655D7">
              <w:rPr>
                <w:rFonts w:eastAsia="宋体" w:cs="Arial"/>
                <w:lang w:eastAsia="zh-CN"/>
              </w:rPr>
              <w:t>外</w:t>
            </w:r>
            <w:r w:rsidR="00DA7763" w:rsidRPr="000655D7">
              <w:rPr>
                <w:rFonts w:eastAsia="宋体" w:cs="Arial"/>
                <w:lang w:eastAsia="zh-CN"/>
              </w:rPr>
              <w:t>聘</w:t>
            </w:r>
            <w:r w:rsidR="006C1A1E" w:rsidRPr="000655D7">
              <w:rPr>
                <w:rFonts w:eastAsia="宋体" w:cs="Arial"/>
                <w:lang w:eastAsia="zh-CN"/>
              </w:rPr>
              <w:t>顾问以具体的</w:t>
            </w:r>
            <w:r w:rsidR="006C1A1E" w:rsidRPr="000655D7">
              <w:rPr>
                <w:rFonts w:eastAsia="宋体" w:cs="Arial"/>
                <w:lang w:eastAsia="zh-CN"/>
              </w:rPr>
              <w:t>ESG</w:t>
            </w:r>
            <w:r w:rsidR="00C631BE" w:rsidRPr="000655D7">
              <w:rPr>
                <w:rFonts w:eastAsia="宋体" w:cs="Arial"/>
                <w:lang w:eastAsia="zh-CN"/>
              </w:rPr>
              <w:t>价值创造</w:t>
            </w:r>
            <w:r w:rsidR="006C1A1E" w:rsidRPr="000655D7">
              <w:rPr>
                <w:rFonts w:eastAsia="宋体" w:cs="Arial"/>
                <w:lang w:eastAsia="zh-CN"/>
              </w:rPr>
              <w:t>机会</w:t>
            </w:r>
            <w:r w:rsidR="00E01D94" w:rsidRPr="000655D7">
              <w:rPr>
                <w:rFonts w:eastAsia="宋体" w:cs="Arial"/>
                <w:lang w:eastAsia="zh-CN"/>
              </w:rPr>
              <w:t>，</w:t>
            </w:r>
            <w:r w:rsidR="00DD1C3D" w:rsidRPr="000655D7">
              <w:rPr>
                <w:rFonts w:eastAsia="宋体" w:cs="Arial" w:hint="eastAsia"/>
                <w:lang w:eastAsia="zh-CN"/>
              </w:rPr>
              <w:t>支持</w:t>
            </w:r>
            <w:r w:rsidR="00E01D94" w:rsidRPr="000655D7">
              <w:rPr>
                <w:rFonts w:eastAsia="宋体" w:cs="Arial"/>
                <w:lang w:eastAsia="zh-CN"/>
              </w:rPr>
              <w:t>我们的</w:t>
            </w:r>
            <w:r w:rsidR="006C1A1E" w:rsidRPr="000655D7">
              <w:rPr>
                <w:rFonts w:eastAsia="宋体" w:cs="Arial"/>
                <w:lang w:eastAsia="zh-CN"/>
              </w:rPr>
              <w:t>房地产投资</w:t>
            </w:r>
          </w:p>
        </w:tc>
        <w:tc>
          <w:tcPr>
            <w:tcW w:w="7445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417811D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F76C8A" w:rsidRPr="000655D7" w14:paraId="0CDA7158" w14:textId="77777777" w:rsidTr="007F6FD9">
        <w:trPr>
          <w:trHeight w:val="465"/>
        </w:trPr>
        <w:tc>
          <w:tcPr>
            <w:tcW w:w="7439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1A4F771" w14:textId="77777777" w:rsidR="00D93509" w:rsidRPr="000655D7" w:rsidRDefault="004F5152">
            <w:pPr>
              <w:pStyle w:val="ListParagraph"/>
              <w:numPr>
                <w:ilvl w:val="0"/>
                <w:numId w:val="40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</w:rPr>
              <w:t xml:space="preserve">(D) </w:t>
            </w:r>
            <w:proofErr w:type="spellStart"/>
            <w:r w:rsidR="008751C8" w:rsidRPr="000655D7">
              <w:rPr>
                <w:rFonts w:eastAsia="宋体" w:cs="Arial"/>
                <w:color w:val="000000"/>
                <w:shd w:val="clear" w:color="auto" w:fill="FFFFFF"/>
              </w:rPr>
              <w:t>其他</w:t>
            </w:r>
            <w:proofErr w:type="spellEnd"/>
            <w:r w:rsidR="008751C8" w:rsidRPr="000655D7">
              <w:rPr>
                <w:rFonts w:eastAsia="宋体" w:cs="Arial"/>
                <w:color w:val="000000"/>
                <w:shd w:val="clear" w:color="auto" w:fill="FFFFFF"/>
              </w:rPr>
              <w:t xml:space="preserve"> </w:t>
            </w:r>
          </w:p>
          <w:p w14:paraId="50B55E93" w14:textId="690E9044" w:rsidR="00D93509" w:rsidRPr="000655D7" w:rsidRDefault="00FA4C50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请说明：</w:t>
            </w:r>
            <w:r w:rsidR="00FF2DBC" w:rsidRPr="000655D7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="0018793F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="00900CAD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必填</w:t>
            </w:r>
            <w:r w:rsidR="00A77C84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自由文本</w:t>
            </w:r>
            <w:r w:rsidR="007475DE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="007475DE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</w:tc>
        <w:tc>
          <w:tcPr>
            <w:tcW w:w="7445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8FA13E7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32770C" w:rsidRPr="000655D7" w14:paraId="7632C213" w14:textId="77777777" w:rsidTr="003AB1A8">
        <w:trPr>
          <w:trHeight w:val="465"/>
        </w:trPr>
        <w:tc>
          <w:tcPr>
            <w:tcW w:w="14884" w:type="dxa"/>
            <w:gridSpan w:val="10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33AEA14" w14:textId="7186DA13" w:rsidR="00D93509" w:rsidRPr="000655D7" w:rsidRDefault="004F5152">
            <w:pPr>
              <w:pStyle w:val="ListParagraph"/>
              <w:numPr>
                <w:ilvl w:val="0"/>
                <w:numId w:val="41"/>
              </w:numPr>
              <w:spacing w:line="276" w:lineRule="auto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(E) </w:t>
            </w:r>
            <w:r w:rsidRPr="000655D7">
              <w:rPr>
                <w:rFonts w:eastAsia="宋体" w:cs="Arial"/>
                <w:lang w:eastAsia="zh-CN"/>
              </w:rPr>
              <w:t>我们在投资后</w:t>
            </w:r>
            <w:r w:rsidR="005B027D" w:rsidRPr="000655D7">
              <w:rPr>
                <w:rFonts w:eastAsia="宋体" w:cs="Arial" w:hint="eastAsia"/>
                <w:lang w:eastAsia="zh-CN"/>
              </w:rPr>
              <w:t>未管理</w:t>
            </w:r>
            <w:r w:rsidR="00EB2C2C" w:rsidRPr="000655D7">
              <w:rPr>
                <w:rFonts w:eastAsia="宋体" w:cs="Arial"/>
                <w:lang w:eastAsia="zh-CN"/>
              </w:rPr>
              <w:t>重大</w:t>
            </w:r>
            <w:r w:rsidR="00EB2C2C" w:rsidRPr="000655D7">
              <w:rPr>
                <w:rFonts w:eastAsia="宋体" w:cs="Arial"/>
                <w:lang w:eastAsia="zh-CN"/>
              </w:rPr>
              <w:t>ESG</w:t>
            </w:r>
            <w:r w:rsidR="00EB2C2C" w:rsidRPr="000655D7">
              <w:rPr>
                <w:rFonts w:eastAsia="宋体" w:cs="Arial"/>
                <w:lang w:eastAsia="zh-CN"/>
              </w:rPr>
              <w:t>风险</w:t>
            </w:r>
            <w:r w:rsidR="00F6663A" w:rsidRPr="000655D7">
              <w:rPr>
                <w:rFonts w:eastAsia="宋体" w:cs="Arial"/>
                <w:lang w:eastAsia="zh-CN"/>
              </w:rPr>
              <w:t>和机会</w:t>
            </w:r>
          </w:p>
        </w:tc>
      </w:tr>
      <w:tr w:rsidR="0032770C" w:rsidRPr="000655D7" w14:paraId="4FCC5C97" w14:textId="77777777" w:rsidTr="003AB1A8">
        <w:trPr>
          <w:trHeight w:val="300"/>
        </w:trPr>
        <w:tc>
          <w:tcPr>
            <w:tcW w:w="14884" w:type="dxa"/>
            <w:gridSpan w:val="10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144C57AE" w14:textId="77777777" w:rsidR="00796173" w:rsidRPr="000655D7" w:rsidRDefault="00796173" w:rsidP="00796173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796173" w:rsidRPr="000655D7" w14:paraId="69080F7E" w14:textId="77777777" w:rsidTr="003AB1A8">
        <w:trPr>
          <w:trHeight w:val="300"/>
        </w:trPr>
        <w:tc>
          <w:tcPr>
            <w:tcW w:w="14884" w:type="dxa"/>
            <w:gridSpan w:val="10"/>
            <w:shd w:val="clear" w:color="auto" w:fill="0070C0"/>
            <w:vAlign w:val="center"/>
          </w:tcPr>
          <w:p w14:paraId="6E08F767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796173" w:rsidRPr="000655D7" w14:paraId="16506972" w14:textId="77777777" w:rsidTr="003AB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5475652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9"/>
            <w:shd w:val="clear" w:color="auto" w:fill="auto"/>
            <w:vAlign w:val="center"/>
          </w:tcPr>
          <w:p w14:paraId="4CC78A2A" w14:textId="5D690A5B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9B740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旨在说明</w:t>
            </w:r>
            <w:r w:rsidR="00B43120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如何</w:t>
            </w:r>
            <w:r w:rsidR="0058387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通过管理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，在投资持有期间创造价值。投资者和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或其</w:t>
            </w:r>
            <w:r w:rsidR="00C270A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第三方</w:t>
            </w:r>
            <w:r w:rsidR="00D663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制定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行动计划并根据</w:t>
            </w:r>
            <w:r w:rsidR="00D12A61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绩效持续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更新</w:t>
            </w:r>
            <w:r w:rsidR="002B7FE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，以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在投资持有期间创造价值，被认为是</w:t>
            </w:r>
            <w:r w:rsidR="00CF1CA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="55B2B19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1E0C4932" w14:textId="77777777" w:rsidR="001415B1" w:rsidRPr="000655D7" w:rsidRDefault="001415B1" w:rsidP="001415B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860D822" w14:textId="50CD2BB9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lastRenderedPageBreak/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风险和</w:t>
            </w:r>
            <w:r w:rsidR="005D00C0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机会</w:t>
            </w:r>
            <w:r w:rsidR="0058387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应持续评估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E40EFE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从而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更好地</w:t>
            </w:r>
            <w:r w:rsidR="00AF266A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反映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投资组合的表现，</w:t>
            </w:r>
            <w:r w:rsidR="00E40EFE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并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确定需持续改进的领域。</w:t>
            </w:r>
            <w:r w:rsidR="00010251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为此</w:t>
            </w:r>
            <w:r w:rsidR="00E40EFE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010251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采用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结构</w:t>
            </w:r>
            <w:r w:rsidR="00B36ED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化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方式</w:t>
            </w:r>
            <w:r w:rsidR="00E40EFE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010251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使</w:t>
            </w:r>
            <w:r w:rsidR="0069703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010251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能够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评估</w:t>
            </w:r>
            <w:r w:rsidR="00E266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投资组合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内部</w:t>
            </w:r>
            <w:r w:rsidR="2AB7927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表现</w:t>
            </w:r>
            <w:r w:rsidR="00010251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并比较</w:t>
            </w:r>
            <w:r w:rsidR="00E40EFE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不同组合的表现</w:t>
            </w:r>
            <w:r w:rsidR="00413B2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010251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且</w:t>
            </w:r>
            <w:r w:rsidR="00E266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有可能评估其他投资</w:t>
            </w:r>
            <w:r w:rsidR="00B36ED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管理人</w:t>
            </w:r>
            <w:r w:rsidR="00E266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的表现</w:t>
            </w:r>
            <w:r w:rsidR="006009B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796173" w:rsidRPr="000655D7" w14:paraId="5E19A34D" w14:textId="77777777" w:rsidTr="003AB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5E9ECC5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lastRenderedPageBreak/>
              <w:t>其他资源</w:t>
            </w:r>
            <w:proofErr w:type="spellEnd"/>
          </w:p>
        </w:tc>
        <w:tc>
          <w:tcPr>
            <w:tcW w:w="13043" w:type="dxa"/>
            <w:gridSpan w:val="9"/>
            <w:shd w:val="clear" w:color="auto" w:fill="auto"/>
            <w:vAlign w:val="center"/>
          </w:tcPr>
          <w:p w14:paraId="1A2CF771" w14:textId="223D2DEE" w:rsidR="00D93509" w:rsidRPr="000655D7" w:rsidRDefault="0068606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如需进一步指引，</w:t>
            </w:r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77" w:history="1">
              <w:r w:rsidR="00463599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负责任投资简介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：房地产</w:t>
              </w:r>
            </w:hyperlink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4A1D7487" w14:textId="77777777" w:rsidR="001415B1" w:rsidRPr="000655D7" w:rsidRDefault="001415B1" w:rsidP="001415B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70C4E02" w14:textId="3B332713" w:rsidR="00D93509" w:rsidRPr="000655D7" w:rsidRDefault="00510AA9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如需更多信息</w:t>
            </w:r>
            <w:r w:rsidR="00C631B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78" w:history="1">
              <w:r w:rsidR="001C01EB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BII</w:t>
              </w:r>
              <w:r w:rsidR="001C01EB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（原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CDC</w:t>
              </w:r>
              <w:r w:rsidR="00757F46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集团）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关于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ESG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行动计划的指</w:t>
              </w:r>
              <w:r w:rsidR="00F877F8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引</w:t>
              </w:r>
              <w:r w:rsidRPr="000655D7">
                <w:rPr>
                  <w:rStyle w:val="Hyperlink"/>
                  <w:rFonts w:eastAsia="宋体" w:cs="Arial"/>
                  <w:color w:val="auto"/>
                  <w:sz w:val="16"/>
                  <w:szCs w:val="16"/>
                  <w:lang w:eastAsia="zh-CN"/>
                </w:rPr>
                <w:t>。</w:t>
              </w:r>
            </w:hyperlink>
          </w:p>
        </w:tc>
      </w:tr>
      <w:tr w:rsidR="00796173" w:rsidRPr="000655D7" w14:paraId="369EEB43" w14:textId="77777777" w:rsidTr="003AB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89AB57D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参考其他标准</w:t>
            </w:r>
            <w:proofErr w:type="spellEnd"/>
          </w:p>
        </w:tc>
        <w:tc>
          <w:tcPr>
            <w:tcW w:w="13043" w:type="dxa"/>
            <w:gridSpan w:val="9"/>
            <w:shd w:val="clear" w:color="auto" w:fill="auto"/>
            <w:vAlign w:val="center"/>
          </w:tcPr>
          <w:p w14:paraId="02314133" w14:textId="6CBAF919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 xml:space="preserve">GRESB </w:t>
            </w:r>
            <w:r w:rsidR="00694E60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2022</w:t>
            </w:r>
            <w:proofErr w:type="spellStart"/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房地产评估</w:t>
            </w:r>
            <w:proofErr w:type="spellEnd"/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RM 3.1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3.2</w:t>
            </w:r>
          </w:p>
        </w:tc>
      </w:tr>
      <w:tr w:rsidR="00796173" w:rsidRPr="000655D7" w14:paraId="6481F8E0" w14:textId="77777777" w:rsidTr="003AB1A8">
        <w:trPr>
          <w:trHeight w:val="300"/>
        </w:trPr>
        <w:tc>
          <w:tcPr>
            <w:tcW w:w="14884" w:type="dxa"/>
            <w:gridSpan w:val="10"/>
            <w:shd w:val="clear" w:color="auto" w:fill="0070C0"/>
            <w:vAlign w:val="center"/>
          </w:tcPr>
          <w:p w14:paraId="09B449DA" w14:textId="77777777" w:rsidR="00D93509" w:rsidRPr="000655D7" w:rsidRDefault="004F515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796173" w:rsidRPr="000655D7" w14:paraId="22B5B758" w14:textId="77777777" w:rsidTr="003AB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9358A8E" w14:textId="7AB6BDE2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9"/>
            <w:shd w:val="clear" w:color="auto" w:fill="auto"/>
            <w:vAlign w:val="center"/>
          </w:tcPr>
          <w:p w14:paraId="461159FA" w14:textId="0FF4D8A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F877F8" w:rsidRPr="000655D7">
              <w:rPr>
                <w:rFonts w:eastAsia="宋体" w:cs="Arial"/>
                <w:sz w:val="16"/>
                <w:szCs w:val="16"/>
              </w:rPr>
              <w:t>OO</w:t>
            </w:r>
            <w:r w:rsidR="0098549A" w:rsidRPr="000655D7">
              <w:rPr>
                <w:rFonts w:eastAsia="宋体" w:cs="Arial"/>
                <w:sz w:val="16"/>
                <w:szCs w:val="16"/>
              </w:rPr>
              <w:t xml:space="preserve"> 21</w:t>
            </w:r>
            <w:r w:rsidRPr="000655D7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796173" w:rsidRPr="000655D7" w14:paraId="6DCA6FC0" w14:textId="77777777" w:rsidTr="003AB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047778C" w14:textId="411EED70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9"/>
            <w:shd w:val="clear" w:color="auto" w:fill="auto"/>
            <w:vAlign w:val="center"/>
          </w:tcPr>
          <w:p w14:paraId="40C201C3" w14:textId="7777777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796173" w:rsidRPr="000655D7" w14:paraId="25521C75" w14:textId="77777777" w:rsidTr="003AB1A8">
        <w:trPr>
          <w:trHeight w:val="300"/>
        </w:trPr>
        <w:tc>
          <w:tcPr>
            <w:tcW w:w="14884" w:type="dxa"/>
            <w:gridSpan w:val="10"/>
            <w:shd w:val="clear" w:color="auto" w:fill="0070C0"/>
            <w:vAlign w:val="center"/>
          </w:tcPr>
          <w:p w14:paraId="0A2E17C2" w14:textId="77777777" w:rsidR="00D93509" w:rsidRPr="000655D7" w:rsidRDefault="004F515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AC211F" w:rsidRPr="000655D7" w14:paraId="0DBFB434" w14:textId="77777777" w:rsidTr="00AC211F">
        <w:trPr>
          <w:trHeight w:val="20"/>
        </w:trPr>
        <w:tc>
          <w:tcPr>
            <w:tcW w:w="1841" w:type="dxa"/>
            <w:vMerge w:val="restart"/>
            <w:shd w:val="clear" w:color="auto" w:fill="auto"/>
            <w:vAlign w:val="center"/>
          </w:tcPr>
          <w:p w14:paraId="5A1A8A12" w14:textId="77777777" w:rsidR="00D93509" w:rsidRPr="000655D7" w:rsidRDefault="004F5152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43" w:type="dxa"/>
            <w:gridSpan w:val="9"/>
            <w:shd w:val="clear" w:color="auto" w:fill="auto"/>
            <w:vAlign w:val="center"/>
          </w:tcPr>
          <w:p w14:paraId="472FBF03" w14:textId="191A598C" w:rsidR="00D93509" w:rsidRPr="000655D7" w:rsidRDefault="002744C3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本指标满分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分，包含</w:t>
            </w:r>
            <w:r w:rsidR="00C244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字母（</w:t>
            </w:r>
            <w:r w:rsidR="00C244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="00C244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分）和覆盖面（</w:t>
            </w:r>
            <w:r w:rsidR="00C244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="00C244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分）答案选项</w:t>
            </w:r>
            <w:r w:rsidR="00554F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最终得分将基于字母和</w:t>
            </w:r>
            <w:r w:rsidR="00E95FC4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覆盖面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答案选项的</w:t>
            </w:r>
            <w:r w:rsidR="00895FF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最高得分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组合。</w:t>
            </w:r>
          </w:p>
        </w:tc>
      </w:tr>
      <w:tr w:rsidR="00AC211F" w:rsidRPr="000655D7" w14:paraId="14575669" w14:textId="77777777" w:rsidTr="006A732B">
        <w:trPr>
          <w:trHeight w:val="1672"/>
        </w:trPr>
        <w:tc>
          <w:tcPr>
            <w:tcW w:w="1841" w:type="dxa"/>
            <w:vMerge/>
            <w:vAlign w:val="center"/>
          </w:tcPr>
          <w:p w14:paraId="0E70E7C4" w14:textId="77777777" w:rsidR="00AC211F" w:rsidRPr="000655D7" w:rsidRDefault="00AC211F" w:rsidP="00796173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354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C77F883" w14:textId="6B5BD590" w:rsidR="00D93509" w:rsidRPr="000655D7" w:rsidRDefault="00002AF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字母答案选项</w:t>
            </w:r>
            <w:r w:rsidR="0090310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总计</w:t>
            </w:r>
            <w:r w:rsidR="0090310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="0090310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418576CE" w14:textId="77777777" w:rsidR="00AC211F" w:rsidRPr="000655D7" w:rsidRDefault="00AC211F" w:rsidP="003F632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82BA609" w14:textId="59FEB478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A-C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全部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7D8D8201" w14:textId="26269FDE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A-C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554F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33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38C15F4B" w14:textId="1B5E3FF4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A-C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16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6D718EB2" w14:textId="47BB85C6" w:rsidR="00D93509" w:rsidRPr="000655D7" w:rsidRDefault="00F877F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70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87C2353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</w:rPr>
            </w:pPr>
            <w:r w:rsidRPr="000655D7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</w:rPr>
              <w:t>和</w:t>
            </w:r>
          </w:p>
        </w:tc>
        <w:tc>
          <w:tcPr>
            <w:tcW w:w="453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D63E6EB" w14:textId="79B305B6" w:rsidR="00D93509" w:rsidRPr="000655D7" w:rsidRDefault="00F07AF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覆盖面答案选项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总计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851A07" w:rsidRPr="000655D7">
              <w:rPr>
                <w:rFonts w:eastAsia="宋体" w:cs="Arial"/>
                <w:sz w:val="16"/>
                <w:szCs w:val="16"/>
                <w:lang w:eastAsia="zh-CN"/>
              </w:rPr>
              <w:t>：</w:t>
            </w:r>
          </w:p>
          <w:p w14:paraId="4C9E8EF3" w14:textId="77777777" w:rsidR="00313567" w:rsidRPr="000655D7" w:rsidRDefault="00313567" w:rsidP="00C3640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25751EA" w14:textId="64C47C4D" w:rsidR="00F877F8" w:rsidRPr="000655D7" w:rsidRDefault="00F877F8" w:rsidP="00F877F8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对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到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C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，每个选项得分如下：</w:t>
            </w:r>
          </w:p>
          <w:p w14:paraId="6AEE1CF3" w14:textId="4490E477" w:rsidR="00F877F8" w:rsidRPr="000655D7" w:rsidRDefault="00F877F8" w:rsidP="00F877F8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选择所有（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50/3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4BD99728" w14:textId="6E7F6D1D" w:rsidR="00F877F8" w:rsidRPr="000655D7" w:rsidRDefault="00F877F8" w:rsidP="00F877F8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选择多数（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25/3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734C74C9" w14:textId="27E70134" w:rsidR="00D93509" w:rsidRPr="000655D7" w:rsidRDefault="00F877F8" w:rsidP="00F877F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选择少数（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12/3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52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7292B2B" w14:textId="637FE4EE" w:rsidR="00D93509" w:rsidRPr="000655D7" w:rsidRDefault="003B0EF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</w:t>
            </w:r>
            <w:r w:rsidR="005539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6169FD0A" w14:textId="77777777" w:rsidR="00313567" w:rsidRPr="000655D7" w:rsidRDefault="00313567" w:rsidP="00C3640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A1D6278" w14:textId="6A033DC7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B801D7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</w:t>
            </w:r>
            <w:r w:rsidR="00B801D7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E10725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导致该指标得分为</w:t>
            </w:r>
            <w:r w:rsidR="00E10725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E10725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B801D7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796173" w:rsidRPr="000655D7" w14:paraId="49DD7D1E" w14:textId="77777777" w:rsidTr="003AB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59AB230" w14:textId="4A395FBE" w:rsidR="00D93509" w:rsidRPr="000655D7" w:rsidRDefault="00774BF4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0655D7">
              <w:rPr>
                <w:rFonts w:eastAsia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0655D7">
              <w:rPr>
                <w:rFonts w:eastAsia="宋体" w:cs="Arial"/>
                <w:b/>
                <w:sz w:val="16"/>
                <w:szCs w:val="16"/>
              </w:rPr>
              <w:t>其他</w:t>
            </w:r>
            <w:proofErr w:type="spellEnd"/>
            <w:r w:rsidRPr="000655D7">
              <w:rPr>
                <w:rFonts w:eastAsia="宋体" w:cs="Arial"/>
                <w:b/>
                <w:sz w:val="16"/>
                <w:szCs w:val="16"/>
              </w:rPr>
              <w:t>”</w:t>
            </w:r>
            <w:proofErr w:type="spellStart"/>
            <w:r w:rsidR="005429C0" w:rsidRPr="000655D7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3043" w:type="dxa"/>
            <w:gridSpan w:val="9"/>
            <w:shd w:val="clear" w:color="auto" w:fill="auto"/>
            <w:vAlign w:val="center"/>
          </w:tcPr>
          <w:p w14:paraId="4AB2D68B" w14:textId="66BE8EFC" w:rsidR="00D93509" w:rsidRPr="000655D7" w:rsidRDefault="006A6B83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考虑到前述答案选项已</w:t>
            </w:r>
            <w:r w:rsidR="004E31DE"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涵盖所识别的良好做法</w:t>
            </w:r>
            <w:r w:rsidR="00D079BD" w:rsidRPr="000655D7">
              <w:rPr>
                <w:rStyle w:val="Hyperlink"/>
                <w:rFonts w:ascii="宋体" w:eastAsia="宋体" w:hAnsi="宋体" w:cs="MS PGothic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D079BD"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因此</w:t>
            </w:r>
            <w:r w:rsidR="00D07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选择其他（</w:t>
            </w:r>
            <w:r w:rsidR="00D07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</w:t>
            </w:r>
            <w:r w:rsidR="00D07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3F632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1560E9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不计入</w:t>
            </w:r>
            <w:r w:rsidR="0065770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评分</w:t>
            </w:r>
            <w:r w:rsidR="00A4639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796173" w:rsidRPr="000655D7" w14:paraId="79CBB6B2" w14:textId="77777777" w:rsidTr="003AB1A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115D3F2" w14:textId="1BFB762C" w:rsidR="00D93509" w:rsidRPr="000655D7" w:rsidRDefault="001F1340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43" w:type="dxa"/>
            <w:gridSpan w:val="9"/>
            <w:shd w:val="clear" w:color="auto" w:fill="auto"/>
            <w:vAlign w:val="center"/>
          </w:tcPr>
          <w:p w14:paraId="4D70C1E8" w14:textId="3F646413" w:rsidR="00D93509" w:rsidRPr="000655D7" w:rsidRDefault="005947E9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172CCD91" w14:textId="77777777" w:rsidR="00796173" w:rsidRPr="000655D7" w:rsidRDefault="00F156B4" w:rsidP="00796173">
      <w:pPr>
        <w:rPr>
          <w:rFonts w:eastAsia="宋体" w:cs="Arial"/>
          <w:lang w:eastAsia="zh-CN"/>
        </w:rPr>
      </w:pPr>
      <w:r w:rsidRPr="000655D7">
        <w:rPr>
          <w:rFonts w:eastAsia="宋体" w:cs="Arial"/>
          <w:lang w:eastAsia="zh-CN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9"/>
        <w:gridCol w:w="2835"/>
        <w:gridCol w:w="4678"/>
        <w:gridCol w:w="1985"/>
        <w:gridCol w:w="1986"/>
      </w:tblGrid>
      <w:tr w:rsidR="00EA2D72" w:rsidRPr="000655D7" w14:paraId="731FD5F4" w14:textId="77777777" w:rsidTr="001B366B">
        <w:trPr>
          <w:trHeight w:val="380"/>
        </w:trPr>
        <w:tc>
          <w:tcPr>
            <w:tcW w:w="1841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2CD6F3BE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4D517F1D" w14:textId="77777777" w:rsidR="00EA2D72" w:rsidRPr="000655D7" w:rsidRDefault="00EA2D72" w:rsidP="001B366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4A865320" w14:textId="77777777" w:rsidR="00D93509" w:rsidRPr="000655D7" w:rsidRDefault="004F5152">
            <w:pPr>
              <w:pStyle w:val="Indicatorsubsection"/>
              <w:rPr>
                <w:rFonts w:eastAsia="宋体"/>
                <w:lang w:val="en-GB"/>
              </w:rPr>
            </w:pPr>
            <w:bookmarkStart w:id="44" w:name="_Toc135415315"/>
            <w:r w:rsidRPr="000655D7">
              <w:rPr>
                <w:rFonts w:eastAsia="宋体"/>
                <w:lang w:val="en-GB"/>
              </w:rPr>
              <w:t xml:space="preserve">RE </w:t>
            </w:r>
            <w:r w:rsidR="008E6C88" w:rsidRPr="000655D7">
              <w:rPr>
                <w:rFonts w:eastAsia="宋体"/>
                <w:lang w:val="en-GB"/>
              </w:rPr>
              <w:t>15</w:t>
            </w:r>
            <w:bookmarkEnd w:id="44"/>
          </w:p>
        </w:tc>
        <w:tc>
          <w:tcPr>
            <w:tcW w:w="1559" w:type="dxa"/>
            <w:shd w:val="clear" w:color="auto" w:fill="F2F2F2" w:themeFill="background1" w:themeFillShade="F2"/>
            <w:vAlign w:val="center"/>
            <w:hideMark/>
          </w:tcPr>
          <w:p w14:paraId="1E2FD96E" w14:textId="0E73D72D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2CB50C88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678" w:type="dxa"/>
            <w:vMerge w:val="restart"/>
            <w:shd w:val="clear" w:color="auto" w:fill="F2F2F2" w:themeFill="background1" w:themeFillShade="F2"/>
            <w:vAlign w:val="center"/>
          </w:tcPr>
          <w:p w14:paraId="38AE8065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19806501" w14:textId="77777777" w:rsidR="00EA2D72" w:rsidRPr="000655D7" w:rsidRDefault="00EA2D72" w:rsidP="001B366B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6DAFA7AF" w14:textId="7F9B6906" w:rsidR="00D93509" w:rsidRPr="000655D7" w:rsidRDefault="00E164AF">
            <w:pPr>
              <w:jc w:val="center"/>
              <w:rPr>
                <w:rFonts w:eastAsia="宋体" w:cs="Arial"/>
                <w:sz w:val="18"/>
                <w:szCs w:val="18"/>
              </w:rPr>
            </w:pPr>
            <w:r w:rsidRPr="000655D7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监测</w:t>
            </w:r>
          </w:p>
        </w:tc>
        <w:tc>
          <w:tcPr>
            <w:tcW w:w="1985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06C0D9FE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2F778AAA" w14:textId="77777777" w:rsidR="00EA2D72" w:rsidRPr="000655D7" w:rsidRDefault="00EA2D72" w:rsidP="001B366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180F67BD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 xml:space="preserve">1, </w:t>
            </w:r>
            <w:r w:rsidR="00EA2D72" w:rsidRPr="000655D7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2</w:t>
            </w:r>
            <w:r w:rsidR="00EA2D72" w:rsidRPr="000655D7">
              <w:rPr>
                <w:rFonts w:eastAsia="宋体" w:cs="Arial"/>
                <w:sz w:val="22"/>
                <w:szCs w:val="22"/>
                <w:lang w:eastAsia="en-GB"/>
              </w:rPr>
              <w:t xml:space="preserve"> </w:t>
            </w:r>
          </w:p>
        </w:tc>
        <w:tc>
          <w:tcPr>
            <w:tcW w:w="1986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20B782E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0655D7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2D0E513B" w14:textId="77777777" w:rsidR="00EA2D72" w:rsidRPr="000655D7" w:rsidRDefault="00EA2D72" w:rsidP="001B366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194F1A14" w14:textId="55DF7D8D" w:rsidR="00D93509" w:rsidRPr="000655D7" w:rsidRDefault="005C67B0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0655D7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0AA83C59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0655D7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EA2D72" w:rsidRPr="000655D7" w14:paraId="4327093C" w14:textId="77777777" w:rsidTr="001B366B">
        <w:trPr>
          <w:trHeight w:val="380"/>
        </w:trPr>
        <w:tc>
          <w:tcPr>
            <w:tcW w:w="1841" w:type="dxa"/>
            <w:vMerge/>
            <w:shd w:val="clear" w:color="auto" w:fill="FFC000" w:themeFill="accent4"/>
            <w:vAlign w:val="center"/>
          </w:tcPr>
          <w:p w14:paraId="275FF79D" w14:textId="77777777" w:rsidR="00EA2D72" w:rsidRPr="000655D7" w:rsidRDefault="00EA2D72" w:rsidP="001B366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27AB132F" w14:textId="423C1B4E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690BC10C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8" w:type="dxa"/>
            <w:vMerge/>
            <w:shd w:val="clear" w:color="auto" w:fill="DFF5F9"/>
            <w:vAlign w:val="center"/>
          </w:tcPr>
          <w:p w14:paraId="02F9D470" w14:textId="77777777" w:rsidR="00EA2D72" w:rsidRPr="000655D7" w:rsidRDefault="00EA2D72" w:rsidP="001B366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shd w:val="clear" w:color="auto" w:fill="DFF5F9"/>
            <w:vAlign w:val="center"/>
          </w:tcPr>
          <w:p w14:paraId="45576F74" w14:textId="77777777" w:rsidR="00EA2D72" w:rsidRPr="000655D7" w:rsidRDefault="00EA2D72" w:rsidP="001B366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65B99C6" w14:textId="77777777" w:rsidR="00EA2D72" w:rsidRPr="000655D7" w:rsidRDefault="00EA2D72" w:rsidP="001B366B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BC785E" w:rsidRPr="000655D7" w14:paraId="73EA3822" w14:textId="77777777" w:rsidTr="001B366B">
        <w:trPr>
          <w:trHeight w:val="567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B9A2780" w14:textId="095FF35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b/>
                <w:bCs/>
                <w:lang w:eastAsia="zh-CN"/>
              </w:rPr>
              <w:t>请</w:t>
            </w:r>
            <w:r w:rsidR="00E40EFE" w:rsidRPr="000655D7">
              <w:rPr>
                <w:rFonts w:eastAsia="宋体" w:cs="Arial" w:hint="eastAsia"/>
                <w:b/>
                <w:bCs/>
                <w:lang w:eastAsia="zh-CN"/>
              </w:rPr>
              <w:t>说明</w:t>
            </w:r>
            <w:r w:rsidR="00F77587" w:rsidRPr="000655D7">
              <w:rPr>
                <w:rFonts w:eastAsia="宋体" w:cs="Arial"/>
                <w:b/>
                <w:bCs/>
                <w:lang w:eastAsia="zh-CN"/>
              </w:rPr>
              <w:t>贵机构</w:t>
            </w:r>
            <w:r w:rsidRPr="000655D7">
              <w:rPr>
                <w:rFonts w:eastAsia="宋体" w:cs="Arial"/>
                <w:b/>
                <w:bCs/>
                <w:lang w:eastAsia="zh-CN"/>
              </w:rPr>
              <w:t>在持有少数股权</w:t>
            </w:r>
            <w:r w:rsidR="00413B24" w:rsidRPr="000655D7">
              <w:rPr>
                <w:rFonts w:eastAsia="宋体" w:cs="Arial"/>
                <w:b/>
                <w:bCs/>
                <w:lang w:eastAsia="zh-CN"/>
              </w:rPr>
              <w:t>的</w:t>
            </w:r>
            <w:r w:rsidRPr="000655D7">
              <w:rPr>
                <w:rFonts w:eastAsia="宋体" w:cs="Arial"/>
                <w:b/>
                <w:bCs/>
                <w:lang w:eastAsia="zh-CN"/>
              </w:rPr>
              <w:t>房地产投资中</w:t>
            </w:r>
            <w:r w:rsidR="009A044A" w:rsidRPr="000655D7">
              <w:rPr>
                <w:rFonts w:eastAsia="宋体" w:cs="Arial" w:hint="eastAsia"/>
                <w:b/>
                <w:bCs/>
                <w:lang w:eastAsia="zh-CN"/>
              </w:rPr>
              <w:t>，</w:t>
            </w:r>
            <w:r w:rsidR="009A044A" w:rsidRPr="000655D7">
              <w:rPr>
                <w:rFonts w:eastAsia="宋体" w:cs="Arial"/>
                <w:b/>
                <w:bCs/>
                <w:lang w:eastAsia="zh-CN"/>
              </w:rPr>
              <w:t>如何确保</w:t>
            </w:r>
            <w:r w:rsidR="00F77587" w:rsidRPr="000655D7">
              <w:rPr>
                <w:rFonts w:eastAsia="宋体" w:cs="Arial"/>
                <w:b/>
                <w:bCs/>
                <w:lang w:eastAsia="zh-CN"/>
              </w:rPr>
              <w:t>适当</w:t>
            </w:r>
            <w:r w:rsidRPr="000655D7">
              <w:rPr>
                <w:rFonts w:eastAsia="宋体" w:cs="Arial"/>
                <w:b/>
                <w:bCs/>
                <w:lang w:eastAsia="zh-CN"/>
              </w:rPr>
              <w:t>处理</w:t>
            </w:r>
            <w:r w:rsidR="00B448AD" w:rsidRPr="000655D7">
              <w:rPr>
                <w:rFonts w:eastAsia="宋体" w:cs="Arial" w:hint="eastAsia"/>
                <w:b/>
                <w:bCs/>
                <w:lang w:eastAsia="zh-CN"/>
              </w:rPr>
              <w:t>实质性</w:t>
            </w:r>
            <w:hyperlink r:id="rId79" w:history="1">
              <w:r w:rsidRPr="000655D7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ESG</w:t>
              </w:r>
              <w:r w:rsidRPr="000655D7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风险。</w:t>
              </w:r>
            </w:hyperlink>
          </w:p>
        </w:tc>
      </w:tr>
      <w:tr w:rsidR="00BC785E" w:rsidRPr="000655D7" w14:paraId="53219055" w14:textId="77777777" w:rsidTr="001B366B">
        <w:trPr>
          <w:trHeight w:val="465"/>
        </w:trPr>
        <w:tc>
          <w:tcPr>
            <w:tcW w:w="1488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B7859FF" w14:textId="0CEEBED3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  <w:color w:val="000000" w:themeColor="text1"/>
              </w:rPr>
              <w:t>[</w:t>
            </w:r>
            <w:proofErr w:type="spellStart"/>
            <w:r w:rsidR="00900CAD" w:rsidRPr="000655D7">
              <w:rPr>
                <w:rFonts w:eastAsia="宋体" w:cs="Arial"/>
              </w:rPr>
              <w:t>选填</w:t>
            </w:r>
            <w:r w:rsidR="00A77C84" w:rsidRPr="000655D7">
              <w:rPr>
                <w:rFonts w:eastAsia="宋体" w:cs="Arial"/>
              </w:rPr>
              <w:t>自由文本</w:t>
            </w:r>
            <w:r w:rsidRPr="000655D7">
              <w:rPr>
                <w:rFonts w:eastAsia="宋体" w:cs="Arial"/>
                <w:color w:val="000000" w:themeColor="text1"/>
              </w:rPr>
              <w:t>：大</w:t>
            </w:r>
            <w:proofErr w:type="spellEnd"/>
            <w:r w:rsidRPr="000655D7">
              <w:rPr>
                <w:rFonts w:eastAsia="宋体" w:cs="Arial"/>
                <w:color w:val="000000" w:themeColor="text1"/>
              </w:rPr>
              <w:t>]</w:t>
            </w:r>
          </w:p>
        </w:tc>
      </w:tr>
      <w:tr w:rsidR="00EA2D72" w:rsidRPr="000655D7" w14:paraId="4055C4FE" w14:textId="77777777" w:rsidTr="001B366B">
        <w:trPr>
          <w:trHeight w:val="300"/>
        </w:trPr>
        <w:tc>
          <w:tcPr>
            <w:tcW w:w="14884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49AB0118" w14:textId="77777777" w:rsidR="00EA2D72" w:rsidRPr="000655D7" w:rsidRDefault="00EA2D72" w:rsidP="001B366B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EA2D72" w:rsidRPr="000655D7" w14:paraId="1D59C492" w14:textId="77777777" w:rsidTr="001B366B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357324DB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BC785E" w:rsidRPr="000655D7" w14:paraId="73194695" w14:textId="77777777" w:rsidTr="001B366B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7D6D4CE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27AEAC6B" w14:textId="7E65A8CB" w:rsidR="00D93509" w:rsidRPr="000655D7" w:rsidRDefault="004F5152">
            <w:pPr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本指标</w:t>
            </w:r>
            <w:r w:rsidR="00F77587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少数</w:t>
            </w:r>
            <w:r w:rsidR="00F77587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股权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投资者</w:t>
            </w:r>
            <w:r w:rsidR="00315776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能够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说明</w:t>
            </w:r>
            <w:r w:rsidR="00F77587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其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如何寻求与其他投资者或合作伙伴合作，以确保在房地产投资中</w:t>
            </w:r>
            <w:r w:rsidR="00F77587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适当处理</w:t>
            </w:r>
            <w:r w:rsidR="00EB2C2C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重大</w:t>
            </w:r>
            <w:r w:rsidR="00EB2C2C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ESG</w:t>
            </w:r>
            <w:r w:rsidR="00EB2C2C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风险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。即使少数</w:t>
            </w:r>
            <w:r w:rsidR="00F77587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股权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投资者无法直接影响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风险的考虑和管理，但与其他投资者和合作伙伴合作制定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ESG</w:t>
            </w:r>
            <w:r w:rsidR="0009279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共同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议程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方法，并尽可能支持有助于实施</w:t>
            </w:r>
            <w:r w:rsidR="0009279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此等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议程的措施，也被认为是</w:t>
            </w:r>
            <w:r w:rsidR="00CF1CA1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良好做法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。</w:t>
            </w:r>
          </w:p>
        </w:tc>
      </w:tr>
      <w:tr w:rsidR="00BC785E" w:rsidRPr="000655D7" w14:paraId="72E516FA" w14:textId="77777777" w:rsidTr="001B366B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2BB5A76F" w14:textId="77777777" w:rsidR="00D93509" w:rsidRPr="000655D7" w:rsidRDefault="004F515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BC785E" w:rsidRPr="000655D7" w14:paraId="127FE35E" w14:textId="77777777" w:rsidTr="001B366B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9AF63DD" w14:textId="37DCB8A6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3896F69E" w14:textId="07C47CD4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F877F8" w:rsidRPr="000655D7">
              <w:rPr>
                <w:rFonts w:eastAsia="宋体" w:cs="Arial"/>
                <w:sz w:val="16"/>
                <w:szCs w:val="16"/>
              </w:rPr>
              <w:t>OO</w:t>
            </w:r>
            <w:r w:rsidR="0098549A" w:rsidRPr="000655D7">
              <w:rPr>
                <w:rFonts w:eastAsia="宋体" w:cs="Arial"/>
                <w:sz w:val="16"/>
                <w:szCs w:val="16"/>
              </w:rPr>
              <w:t xml:space="preserve"> 21</w:t>
            </w:r>
            <w:r w:rsidRPr="000655D7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BC785E" w:rsidRPr="000655D7" w14:paraId="189788BA" w14:textId="77777777" w:rsidTr="001B366B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F424A11" w14:textId="24281786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3D203B81" w14:textId="7777777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BC785E" w:rsidRPr="000655D7" w14:paraId="249571D1" w14:textId="77777777" w:rsidTr="001B366B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0864F847" w14:textId="77777777" w:rsidR="00D93509" w:rsidRPr="000655D7" w:rsidRDefault="004F515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BC785E" w:rsidRPr="000655D7" w14:paraId="6523EB55" w14:textId="77777777" w:rsidTr="001B366B">
        <w:trPr>
          <w:trHeight w:val="354"/>
        </w:trPr>
        <w:tc>
          <w:tcPr>
            <w:tcW w:w="14884" w:type="dxa"/>
            <w:gridSpan w:val="6"/>
            <w:shd w:val="clear" w:color="auto" w:fill="auto"/>
            <w:vAlign w:val="center"/>
          </w:tcPr>
          <w:p w14:paraId="143C3758" w14:textId="3C3225E3" w:rsidR="00D93509" w:rsidRPr="000655D7" w:rsidRDefault="00074142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2E07F6D8" w14:textId="77777777" w:rsidR="00694DC9" w:rsidRPr="000655D7" w:rsidRDefault="00694DC9">
      <w:pPr>
        <w:spacing w:after="160" w:line="259" w:lineRule="auto"/>
        <w:rPr>
          <w:rFonts w:eastAsia="宋体" w:cs="Arial"/>
        </w:rPr>
      </w:pPr>
      <w:r w:rsidRPr="000655D7">
        <w:rPr>
          <w:rFonts w:eastAsia="宋体" w:cs="Arial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9"/>
        <w:gridCol w:w="2835"/>
        <w:gridCol w:w="4678"/>
        <w:gridCol w:w="1985"/>
        <w:gridCol w:w="1986"/>
      </w:tblGrid>
      <w:tr w:rsidR="00554536" w:rsidRPr="000655D7" w14:paraId="5F099FC8" w14:textId="77777777" w:rsidTr="00BA4E25">
        <w:trPr>
          <w:trHeight w:val="380"/>
        </w:trPr>
        <w:tc>
          <w:tcPr>
            <w:tcW w:w="1841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02958394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3CE586B4" w14:textId="77777777" w:rsidR="00BA4E25" w:rsidRPr="000655D7" w:rsidRDefault="00BA4E25" w:rsidP="00BA4E2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4C6D7B3D" w14:textId="77777777" w:rsidR="00D93509" w:rsidRPr="000655D7" w:rsidRDefault="004F5152">
            <w:pPr>
              <w:pStyle w:val="Indicatorsubsection"/>
              <w:rPr>
                <w:rFonts w:eastAsia="宋体"/>
                <w:lang w:val="en-GB"/>
              </w:rPr>
            </w:pPr>
            <w:bookmarkStart w:id="45" w:name="_Toc135415316"/>
            <w:r w:rsidRPr="000655D7">
              <w:rPr>
                <w:rFonts w:eastAsia="宋体"/>
                <w:lang w:val="en-GB"/>
              </w:rPr>
              <w:t xml:space="preserve">RE </w:t>
            </w:r>
            <w:r w:rsidR="008E6C88" w:rsidRPr="000655D7">
              <w:rPr>
                <w:rFonts w:eastAsia="宋体"/>
                <w:lang w:val="en-GB"/>
              </w:rPr>
              <w:t>16</w:t>
            </w:r>
            <w:bookmarkEnd w:id="45"/>
          </w:p>
        </w:tc>
        <w:tc>
          <w:tcPr>
            <w:tcW w:w="1559" w:type="dxa"/>
            <w:shd w:val="clear" w:color="auto" w:fill="F2F2F2" w:themeFill="background1" w:themeFillShade="F2"/>
            <w:vAlign w:val="center"/>
            <w:hideMark/>
          </w:tcPr>
          <w:p w14:paraId="1F1DA775" w14:textId="1C43E5BB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4FADF43E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678" w:type="dxa"/>
            <w:vMerge w:val="restart"/>
            <w:shd w:val="clear" w:color="auto" w:fill="F2F2F2" w:themeFill="background1" w:themeFillShade="F2"/>
            <w:vAlign w:val="center"/>
          </w:tcPr>
          <w:p w14:paraId="5F7FC5F7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43DA6D98" w14:textId="77777777" w:rsidR="00BA4E25" w:rsidRPr="000655D7" w:rsidRDefault="00BA4E25" w:rsidP="00BA4E25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2DAB4A65" w14:textId="44497B2D" w:rsidR="00D93509" w:rsidRPr="000655D7" w:rsidRDefault="00E164AF">
            <w:pPr>
              <w:jc w:val="center"/>
              <w:rPr>
                <w:rFonts w:eastAsia="宋体" w:cs="Arial"/>
                <w:sz w:val="18"/>
                <w:szCs w:val="18"/>
              </w:rPr>
            </w:pPr>
            <w:r w:rsidRPr="000655D7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监测</w:t>
            </w:r>
          </w:p>
        </w:tc>
        <w:tc>
          <w:tcPr>
            <w:tcW w:w="1985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1F51C6EE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1F4961D1" w14:textId="77777777" w:rsidR="00BA4E25" w:rsidRPr="000655D7" w:rsidRDefault="00BA4E25" w:rsidP="00BA4E2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5D3A6218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1, 2</w:t>
            </w:r>
          </w:p>
        </w:tc>
        <w:tc>
          <w:tcPr>
            <w:tcW w:w="1986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3D22463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0655D7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4FCAB27F" w14:textId="77777777" w:rsidR="00BA4E25" w:rsidRPr="000655D7" w:rsidRDefault="00BA4E25" w:rsidP="00BA4E2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2E2E8562" w14:textId="3328EBEE" w:rsidR="00D93509" w:rsidRPr="000655D7" w:rsidRDefault="005C67B0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0655D7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49BFD2DF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0655D7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F76C8A" w:rsidRPr="000655D7" w14:paraId="33A4D3E9" w14:textId="77777777" w:rsidTr="7430B3E5">
        <w:trPr>
          <w:trHeight w:val="380"/>
        </w:trPr>
        <w:tc>
          <w:tcPr>
            <w:tcW w:w="1841" w:type="dxa"/>
            <w:vMerge/>
            <w:vAlign w:val="center"/>
          </w:tcPr>
          <w:p w14:paraId="0F43B5A5" w14:textId="77777777" w:rsidR="00BA4E25" w:rsidRPr="000655D7" w:rsidRDefault="00BA4E25" w:rsidP="00BA4E2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339C2354" w14:textId="1E7CFACE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080423B0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8" w:type="dxa"/>
            <w:vMerge/>
            <w:vAlign w:val="center"/>
          </w:tcPr>
          <w:p w14:paraId="21D9C612" w14:textId="77777777" w:rsidR="00BA4E25" w:rsidRPr="000655D7" w:rsidRDefault="00BA4E25" w:rsidP="00BA4E2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vAlign w:val="center"/>
          </w:tcPr>
          <w:p w14:paraId="3A905DAE" w14:textId="77777777" w:rsidR="00BA4E25" w:rsidRPr="000655D7" w:rsidRDefault="00BA4E25" w:rsidP="00BA4E2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F66BE71" w14:textId="77777777" w:rsidR="00BA4E25" w:rsidRPr="000655D7" w:rsidRDefault="00BA4E25" w:rsidP="00BA4E25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32770C" w:rsidRPr="000655D7" w14:paraId="3B830891" w14:textId="77777777" w:rsidTr="00BA4E25">
        <w:trPr>
          <w:trHeight w:val="567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56269D6" w14:textId="1C5BE3CE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b/>
                <w:color w:val="D13438"/>
                <w:lang w:eastAsia="zh-CN"/>
              </w:rPr>
            </w:pPr>
            <w:r w:rsidRPr="000655D7">
              <w:rPr>
                <w:rFonts w:eastAsia="宋体" w:cs="Arial"/>
                <w:b/>
                <w:lang w:eastAsia="zh-CN"/>
              </w:rPr>
              <w:t>请</w:t>
            </w:r>
            <w:r w:rsidR="003A310F" w:rsidRPr="000655D7">
              <w:rPr>
                <w:rFonts w:eastAsia="宋体" w:cs="Arial" w:hint="eastAsia"/>
                <w:b/>
                <w:lang w:eastAsia="zh-CN"/>
              </w:rPr>
              <w:t>说明</w:t>
            </w:r>
            <w:r w:rsidR="00C41BF4" w:rsidRPr="000655D7">
              <w:rPr>
                <w:rFonts w:eastAsia="宋体" w:cs="Arial"/>
                <w:b/>
                <w:lang w:eastAsia="zh-CN"/>
              </w:rPr>
              <w:t>贵机构</w:t>
            </w:r>
            <w:r w:rsidRPr="000655D7">
              <w:rPr>
                <w:rFonts w:eastAsia="宋体" w:cs="Arial"/>
                <w:b/>
                <w:lang w:eastAsia="zh-CN"/>
              </w:rPr>
              <w:t>目前如何在</w:t>
            </w:r>
            <w:r w:rsidR="00217B76" w:rsidRPr="000655D7">
              <w:rPr>
                <w:rFonts w:eastAsia="宋体" w:cs="Arial"/>
                <w:b/>
                <w:lang w:eastAsia="zh-CN"/>
              </w:rPr>
              <w:t>整个投资期间</w:t>
            </w:r>
            <w:r w:rsidR="00315776" w:rsidRPr="000655D7">
              <w:rPr>
                <w:rFonts w:eastAsia="宋体" w:cs="Arial"/>
                <w:b/>
                <w:lang w:eastAsia="zh-CN"/>
              </w:rPr>
              <w:t>确定</w:t>
            </w:r>
            <w:r w:rsidRPr="000655D7">
              <w:rPr>
                <w:rFonts w:eastAsia="宋体" w:cs="Arial"/>
                <w:b/>
                <w:lang w:eastAsia="zh-CN"/>
              </w:rPr>
              <w:t>、</w:t>
            </w:r>
            <w:r w:rsidR="009019B4" w:rsidRPr="000655D7">
              <w:rPr>
                <w:rFonts w:eastAsia="宋体" w:cs="Arial"/>
                <w:b/>
                <w:lang w:eastAsia="zh-CN"/>
              </w:rPr>
              <w:t>实施</w:t>
            </w:r>
            <w:r w:rsidRPr="000655D7">
              <w:rPr>
                <w:rFonts w:eastAsia="宋体" w:cs="Arial"/>
                <w:b/>
                <w:lang w:eastAsia="zh-CN"/>
              </w:rPr>
              <w:t>和</w:t>
            </w:r>
            <w:r w:rsidR="00A62072" w:rsidRPr="000655D7">
              <w:rPr>
                <w:rFonts w:eastAsia="宋体" w:cs="Arial" w:hint="eastAsia"/>
                <w:b/>
                <w:lang w:eastAsia="zh-CN"/>
              </w:rPr>
              <w:t>监测</w:t>
            </w:r>
            <w:hyperlink r:id="rId80" w:history="1">
              <w:r w:rsidRPr="000655D7">
                <w:rPr>
                  <w:rFonts w:eastAsia="宋体" w:cs="Arial"/>
                  <w:b/>
                  <w:lang w:eastAsia="zh-CN"/>
                </w:rPr>
                <w:t>ESG</w:t>
              </w:r>
              <w:r w:rsidRPr="000655D7">
                <w:rPr>
                  <w:rFonts w:eastAsia="宋体" w:cs="Arial"/>
                  <w:b/>
                  <w:lang w:eastAsia="zh-CN"/>
                </w:rPr>
                <w:t>行动计划。</w:t>
              </w:r>
            </w:hyperlink>
          </w:p>
        </w:tc>
      </w:tr>
      <w:tr w:rsidR="0032770C" w:rsidRPr="000655D7" w14:paraId="03B75091" w14:textId="77777777" w:rsidTr="00BA4E25">
        <w:trPr>
          <w:trHeight w:val="465"/>
        </w:trPr>
        <w:tc>
          <w:tcPr>
            <w:tcW w:w="1488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CEC63A4" w14:textId="39B4BFCD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color w:val="000000"/>
                <w:shd w:val="clear" w:color="auto" w:fill="FFFFFF"/>
              </w:rPr>
              <w:t>[</w:t>
            </w:r>
            <w:proofErr w:type="spellStart"/>
            <w:r w:rsidR="00900CAD" w:rsidRPr="000655D7">
              <w:rPr>
                <w:rFonts w:eastAsia="宋体" w:cs="Arial"/>
                <w:color w:val="000000"/>
                <w:shd w:val="clear" w:color="auto" w:fill="FFFFFF"/>
              </w:rPr>
              <w:t>选填</w:t>
            </w:r>
            <w:r w:rsidR="00A77C84" w:rsidRPr="000655D7">
              <w:rPr>
                <w:rFonts w:eastAsia="宋体" w:cs="Arial"/>
                <w:color w:val="000000"/>
                <w:shd w:val="clear" w:color="auto" w:fill="FFFFFF"/>
              </w:rPr>
              <w:t>自由文本</w:t>
            </w:r>
            <w:r w:rsidR="007475DE" w:rsidRPr="000655D7">
              <w:rPr>
                <w:rFonts w:eastAsia="宋体" w:cs="Arial"/>
                <w:color w:val="000000"/>
                <w:shd w:val="clear" w:color="auto" w:fill="FFFFFF"/>
              </w:rPr>
              <w:t>：大</w:t>
            </w:r>
            <w:proofErr w:type="spellEnd"/>
            <w:r w:rsidRPr="000655D7">
              <w:rPr>
                <w:rFonts w:eastAsia="宋体" w:cs="Arial"/>
                <w:color w:val="000000"/>
                <w:shd w:val="clear" w:color="auto" w:fill="FFFFFF"/>
              </w:rPr>
              <w:t>]</w:t>
            </w:r>
          </w:p>
        </w:tc>
      </w:tr>
      <w:tr w:rsidR="0032770C" w:rsidRPr="000655D7" w14:paraId="01E6C6DD" w14:textId="77777777" w:rsidTr="00BA4E25">
        <w:trPr>
          <w:trHeight w:val="300"/>
        </w:trPr>
        <w:tc>
          <w:tcPr>
            <w:tcW w:w="14884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2A9A70D1" w14:textId="77777777" w:rsidR="00BA4E25" w:rsidRPr="000655D7" w:rsidRDefault="00BA4E25" w:rsidP="00BA4E25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BA4E25" w:rsidRPr="000655D7" w14:paraId="60D56645" w14:textId="77777777" w:rsidTr="00BA4E25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0D67C3F6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BA4E25" w:rsidRPr="000655D7" w14:paraId="23AF6B12" w14:textId="77777777" w:rsidTr="00BA4E25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5C154DB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14E15610" w14:textId="1D9942EE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31577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31577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能够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75063F9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整个投资期间的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行动计划</w:t>
            </w:r>
            <w:r w:rsidR="075063F9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413B2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采用了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哪些</w:t>
            </w:r>
            <w:r w:rsidR="075063F9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做法</w:t>
            </w:r>
            <w:r w:rsidR="00413B2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，以及这些做法在创造价值和管理风险方面的用途。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重要的是</w:t>
            </w:r>
            <w:r w:rsidR="008133C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应设立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适当系统来持续管理问题</w:t>
            </w:r>
            <w:r w:rsidR="00413B2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，包括</w:t>
            </w:r>
            <w:r w:rsidR="003B3AEC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针对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每项资产</w:t>
            </w:r>
            <w:r w:rsidR="008133C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制定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行动计划，以确定</w:t>
            </w:r>
            <w:r w:rsidR="003B3AEC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提升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8133C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绩效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8133C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方式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BA4E25" w:rsidRPr="000655D7" w14:paraId="728B1BCF" w14:textId="77777777" w:rsidTr="00BA4E25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BAB616A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18C4EB1D" w14:textId="4C895C0D" w:rsidR="00D93509" w:rsidRPr="000655D7" w:rsidRDefault="0068606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如需进一步指引，</w:t>
            </w:r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81" w:history="1">
              <w:r w:rsidR="00463599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负责任投资简介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：房地产</w:t>
              </w:r>
            </w:hyperlink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57C7593" w14:textId="77777777" w:rsidR="00E20F0F" w:rsidRPr="000655D7" w:rsidRDefault="00E20F0F" w:rsidP="00E20F0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2B77187" w14:textId="299AA4D2" w:rsidR="00D93509" w:rsidRPr="000655D7" w:rsidRDefault="00510AA9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如需更多信息</w:t>
            </w:r>
            <w:r w:rsidR="00C631B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82" w:history="1"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BII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（原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CDC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集团）关于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ESG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行动计划的指</w:t>
              </w:r>
              <w:r w:rsidR="008133C5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引</w:t>
              </w:r>
            </w:hyperlink>
            <w:r w:rsidR="0022301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BA4E25" w:rsidRPr="000655D7" w14:paraId="3F80F476" w14:textId="77777777" w:rsidTr="00BA4E25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DB6D73F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参考其他标准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4A6C8040" w14:textId="6AE44556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 xml:space="preserve">GRESB </w:t>
            </w:r>
            <w:r w:rsidR="00A750A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2022</w:t>
            </w:r>
            <w:proofErr w:type="spellStart"/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年房地产评估</w:t>
            </w:r>
            <w:proofErr w:type="spellEnd"/>
            <w:r w:rsidR="00FF026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RM3.1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3.2</w:t>
            </w:r>
          </w:p>
        </w:tc>
      </w:tr>
      <w:tr w:rsidR="00BA4E25" w:rsidRPr="000655D7" w14:paraId="19997004" w14:textId="77777777" w:rsidTr="00BA4E25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512F2B35" w14:textId="77777777" w:rsidR="00D93509" w:rsidRPr="000655D7" w:rsidRDefault="004F515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BA4E25" w:rsidRPr="000655D7" w14:paraId="4763CE16" w14:textId="77777777" w:rsidTr="00BA4E25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E6B022D" w14:textId="2AA9BA0E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5A3F3F14" w14:textId="401C90A1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F877F8" w:rsidRPr="000655D7">
              <w:rPr>
                <w:rFonts w:eastAsia="宋体" w:cs="Arial"/>
                <w:sz w:val="16"/>
                <w:szCs w:val="16"/>
              </w:rPr>
              <w:t>OO</w:t>
            </w:r>
            <w:r w:rsidR="0098549A" w:rsidRPr="000655D7">
              <w:rPr>
                <w:rFonts w:eastAsia="宋体" w:cs="Arial"/>
                <w:sz w:val="16"/>
                <w:szCs w:val="16"/>
              </w:rPr>
              <w:t xml:space="preserve"> 21</w:t>
            </w:r>
            <w:r w:rsidRPr="000655D7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BA4E25" w:rsidRPr="000655D7" w14:paraId="0BE130CC" w14:textId="77777777" w:rsidTr="00BA4E25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AE60A71" w14:textId="030D94DD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462B72D5" w14:textId="7777777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BA4E25" w:rsidRPr="000655D7" w14:paraId="480DA78C" w14:textId="77777777" w:rsidTr="00BA4E25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5919A64C" w14:textId="77777777" w:rsidR="00D93509" w:rsidRPr="000655D7" w:rsidRDefault="004F515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BA4E25" w:rsidRPr="000655D7" w14:paraId="3B5D0E2B" w14:textId="77777777" w:rsidTr="00BA4E25">
        <w:trPr>
          <w:trHeight w:val="354"/>
        </w:trPr>
        <w:tc>
          <w:tcPr>
            <w:tcW w:w="14884" w:type="dxa"/>
            <w:gridSpan w:val="6"/>
            <w:shd w:val="clear" w:color="auto" w:fill="auto"/>
            <w:vAlign w:val="center"/>
          </w:tcPr>
          <w:p w14:paraId="4EE17BF4" w14:textId="5244E635" w:rsidR="00D93509" w:rsidRPr="000655D7" w:rsidRDefault="00074142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7BF548E1" w14:textId="77777777" w:rsidR="005362FD" w:rsidRPr="000655D7" w:rsidRDefault="00F156B4">
      <w:pPr>
        <w:spacing w:after="160" w:line="259" w:lineRule="auto"/>
        <w:rPr>
          <w:rFonts w:eastAsia="宋体" w:cs="Arial"/>
          <w:caps/>
          <w:color w:val="2F5496" w:themeColor="accent1" w:themeShade="BF"/>
          <w:sz w:val="40"/>
          <w:szCs w:val="32"/>
        </w:rPr>
      </w:pPr>
      <w:r w:rsidRPr="000655D7">
        <w:rPr>
          <w:rFonts w:eastAsia="宋体" w:cs="Arial"/>
          <w:caps/>
          <w:color w:val="2F5496" w:themeColor="accent1" w:themeShade="BF"/>
          <w:sz w:val="40"/>
          <w:szCs w:val="32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17"/>
        <w:gridCol w:w="1534"/>
        <w:gridCol w:w="2749"/>
        <w:gridCol w:w="4526"/>
        <w:gridCol w:w="24"/>
        <w:gridCol w:w="2659"/>
        <w:gridCol w:w="1575"/>
      </w:tblGrid>
      <w:tr w:rsidR="001B3C02" w:rsidRPr="000655D7" w14:paraId="41DDB48A" w14:textId="77777777" w:rsidTr="001B3C02">
        <w:trPr>
          <w:trHeight w:val="496"/>
        </w:trPr>
        <w:tc>
          <w:tcPr>
            <w:tcW w:w="1817" w:type="dxa"/>
            <w:vMerge w:val="restart"/>
            <w:shd w:val="clear" w:color="auto" w:fill="DFF5F9"/>
            <w:vAlign w:val="center"/>
            <w:hideMark/>
          </w:tcPr>
          <w:p w14:paraId="0BF9E7F6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0D44848A" w14:textId="77777777" w:rsidR="001B3C02" w:rsidRPr="000655D7" w:rsidRDefault="001B3C02" w:rsidP="00C638A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189D5024" w14:textId="77777777" w:rsidR="00D93509" w:rsidRPr="000655D7" w:rsidRDefault="004F5152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46" w:name="_Toc135415317"/>
            <w:r w:rsidRPr="000655D7">
              <w:rPr>
                <w:rFonts w:eastAsia="宋体"/>
                <w:lang w:val="en-GB"/>
              </w:rPr>
              <w:t>RE 17</w:t>
            </w:r>
            <w:bookmarkEnd w:id="46"/>
          </w:p>
        </w:tc>
        <w:tc>
          <w:tcPr>
            <w:tcW w:w="1534" w:type="dxa"/>
            <w:shd w:val="clear" w:color="auto" w:fill="DFF5F9"/>
            <w:vAlign w:val="center"/>
            <w:hideMark/>
          </w:tcPr>
          <w:p w14:paraId="66183CC8" w14:textId="33ABCE10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749" w:type="dxa"/>
            <w:shd w:val="clear" w:color="auto" w:fill="DFF5F9"/>
            <w:vAlign w:val="center"/>
          </w:tcPr>
          <w:p w14:paraId="4AE0BE57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550" w:type="dxa"/>
            <w:gridSpan w:val="2"/>
            <w:vMerge w:val="restart"/>
            <w:shd w:val="clear" w:color="auto" w:fill="DFF5F9"/>
            <w:vAlign w:val="center"/>
          </w:tcPr>
          <w:p w14:paraId="2AF2E8D9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43DB8D1F" w14:textId="77777777" w:rsidR="001B3C02" w:rsidRPr="000655D7" w:rsidRDefault="001B3C02" w:rsidP="00C638AF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58C1B241" w14:textId="7B87F683" w:rsidR="00D93509" w:rsidRPr="000655D7" w:rsidRDefault="00E164AF">
            <w:pPr>
              <w:jc w:val="center"/>
              <w:rPr>
                <w:rFonts w:eastAsia="宋体" w:cs="Arial"/>
                <w:sz w:val="18"/>
                <w:szCs w:val="18"/>
              </w:rPr>
            </w:pPr>
            <w:r w:rsidRPr="000655D7">
              <w:rPr>
                <w:rFonts w:eastAsia="宋体" w:cs="Arial" w:hint="eastAsia"/>
                <w:b/>
                <w:bCs/>
                <w:sz w:val="22"/>
                <w:szCs w:val="22"/>
                <w:lang w:eastAsia="zh-CN"/>
              </w:rPr>
              <w:t>监测</w:t>
            </w:r>
          </w:p>
        </w:tc>
        <w:tc>
          <w:tcPr>
            <w:tcW w:w="2659" w:type="dxa"/>
            <w:vMerge w:val="restart"/>
            <w:shd w:val="clear" w:color="auto" w:fill="DFF5F9"/>
            <w:vAlign w:val="center"/>
            <w:hideMark/>
          </w:tcPr>
          <w:p w14:paraId="19E05935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4ECB07D1" w14:textId="77777777" w:rsidR="001B3C02" w:rsidRPr="000655D7" w:rsidRDefault="001B3C02" w:rsidP="00C638A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5DF7B44A" w14:textId="77777777" w:rsidR="00D93509" w:rsidRPr="000655D7" w:rsidRDefault="004F5152">
            <w:pPr>
              <w:jc w:val="center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575" w:type="dxa"/>
            <w:vMerge w:val="restart"/>
            <w:shd w:val="clear" w:color="auto" w:fill="00B0F0"/>
            <w:vAlign w:val="center"/>
          </w:tcPr>
          <w:p w14:paraId="02CC7326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786A1A5F" w14:textId="77777777" w:rsidR="001B3C02" w:rsidRPr="000655D7" w:rsidRDefault="001B3C02" w:rsidP="00C638A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198296BE" w14:textId="3DE68A03" w:rsidR="00D93509" w:rsidRPr="000655D7" w:rsidRDefault="00FD5221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1B3C02" w:rsidRPr="000655D7" w14:paraId="399204F9" w14:textId="77777777" w:rsidTr="001B3C02">
        <w:trPr>
          <w:trHeight w:val="433"/>
        </w:trPr>
        <w:tc>
          <w:tcPr>
            <w:tcW w:w="1817" w:type="dxa"/>
            <w:vMerge/>
            <w:vAlign w:val="center"/>
          </w:tcPr>
          <w:p w14:paraId="7163F0D7" w14:textId="77777777" w:rsidR="001B3C02" w:rsidRPr="000655D7" w:rsidRDefault="001B3C02" w:rsidP="00C638A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34" w:type="dxa"/>
            <w:shd w:val="clear" w:color="auto" w:fill="DFF5F9"/>
            <w:vAlign w:val="center"/>
          </w:tcPr>
          <w:p w14:paraId="221B58BA" w14:textId="2F2DE180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749" w:type="dxa"/>
            <w:shd w:val="clear" w:color="auto" w:fill="DFF5F9"/>
            <w:vAlign w:val="center"/>
          </w:tcPr>
          <w:p w14:paraId="0E278B59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550" w:type="dxa"/>
            <w:gridSpan w:val="2"/>
            <w:vMerge/>
            <w:vAlign w:val="center"/>
          </w:tcPr>
          <w:p w14:paraId="1E199C84" w14:textId="77777777" w:rsidR="001B3C02" w:rsidRPr="000655D7" w:rsidRDefault="001B3C02" w:rsidP="00C638A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2659" w:type="dxa"/>
            <w:vMerge/>
            <w:vAlign w:val="center"/>
          </w:tcPr>
          <w:p w14:paraId="57963CDB" w14:textId="77777777" w:rsidR="001B3C02" w:rsidRPr="000655D7" w:rsidRDefault="001B3C02" w:rsidP="00C638A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575" w:type="dxa"/>
            <w:vMerge/>
            <w:shd w:val="clear" w:color="auto" w:fill="00B0F0"/>
            <w:vAlign w:val="center"/>
          </w:tcPr>
          <w:p w14:paraId="39A993A5" w14:textId="77777777" w:rsidR="001B3C02" w:rsidRPr="000655D7" w:rsidRDefault="001B3C02" w:rsidP="00C638AF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</w:tr>
      <w:tr w:rsidR="0032770C" w:rsidRPr="000655D7" w14:paraId="68385D08" w14:textId="77777777" w:rsidTr="001B3C02">
        <w:trPr>
          <w:trHeight w:val="567"/>
        </w:trPr>
        <w:tc>
          <w:tcPr>
            <w:tcW w:w="14884" w:type="dxa"/>
            <w:gridSpan w:val="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1D58ABE" w14:textId="2612B077" w:rsidR="00D93509" w:rsidRPr="000655D7" w:rsidRDefault="00B9116D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b/>
                <w:bCs/>
                <w:lang w:eastAsia="zh-CN"/>
              </w:rPr>
              <w:t>贵机构的房地产资产中，获得</w:t>
            </w:r>
            <w:r w:rsidRPr="000655D7">
              <w:rPr>
                <w:rStyle w:val="Hyperlink"/>
                <w:rFonts w:eastAsia="宋体" w:cs="Arial"/>
                <w:b/>
                <w:bCs/>
                <w:color w:val="auto"/>
                <w:lang w:eastAsia="zh-CN"/>
              </w:rPr>
              <w:t>绿色</w:t>
            </w:r>
            <w:r w:rsidR="00CB05B6" w:rsidRPr="000655D7">
              <w:rPr>
                <w:rStyle w:val="Hyperlink"/>
                <w:rFonts w:eastAsia="宋体" w:cs="Arial"/>
                <w:b/>
                <w:bCs/>
                <w:color w:val="auto"/>
                <w:lang w:eastAsia="zh-CN"/>
              </w:rPr>
              <w:t>或</w:t>
            </w:r>
            <w:r w:rsidRPr="000655D7">
              <w:rPr>
                <w:rStyle w:val="Hyperlink"/>
                <w:rFonts w:eastAsia="宋体" w:cs="Arial"/>
                <w:b/>
                <w:bCs/>
                <w:color w:val="auto"/>
                <w:lang w:eastAsia="zh-CN"/>
              </w:rPr>
              <w:t>可持续建筑认证的比例是多少</w:t>
            </w:r>
            <w:r w:rsidRPr="000655D7">
              <w:rPr>
                <w:rFonts w:eastAsia="宋体" w:cs="Arial"/>
                <w:b/>
                <w:bCs/>
                <w:lang w:eastAsia="zh-CN"/>
              </w:rPr>
              <w:t>？</w:t>
            </w:r>
          </w:p>
        </w:tc>
      </w:tr>
      <w:tr w:rsidR="0032770C" w:rsidRPr="000655D7" w14:paraId="6BA1555A" w14:textId="77777777" w:rsidTr="001B3C02">
        <w:trPr>
          <w:trHeight w:val="465"/>
        </w:trPr>
        <w:tc>
          <w:tcPr>
            <w:tcW w:w="14884" w:type="dxa"/>
            <w:gridSpan w:val="7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555FD15" w14:textId="33EC097E" w:rsidR="00D93509" w:rsidRPr="000655D7" w:rsidRDefault="004F5152">
            <w:pPr>
              <w:pStyle w:val="ListParagraph"/>
              <w:numPr>
                <w:ilvl w:val="0"/>
                <w:numId w:val="18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(A) </w:t>
            </w:r>
            <w:r w:rsidRPr="000655D7">
              <w:rPr>
                <w:rFonts w:eastAsia="宋体" w:cs="Arial"/>
                <w:lang w:eastAsia="zh-CN"/>
              </w:rPr>
              <w:t>我们</w:t>
            </w:r>
            <w:r w:rsidR="00B9116D" w:rsidRPr="000655D7">
              <w:rPr>
                <w:rFonts w:eastAsia="宋体" w:cs="Arial"/>
                <w:lang w:eastAsia="zh-CN"/>
              </w:rPr>
              <w:t>的</w:t>
            </w:r>
            <w:r w:rsidRPr="000655D7">
              <w:rPr>
                <w:rFonts w:eastAsia="宋体" w:cs="Arial"/>
                <w:lang w:eastAsia="zh-CN"/>
              </w:rPr>
              <w:t>所有房地产资产</w:t>
            </w:r>
            <w:r w:rsidR="00B9116D" w:rsidRPr="000655D7">
              <w:rPr>
                <w:rFonts w:eastAsia="宋体" w:cs="Arial"/>
                <w:lang w:eastAsia="zh-CN"/>
              </w:rPr>
              <w:t>均</w:t>
            </w:r>
            <w:r w:rsidRPr="000655D7">
              <w:rPr>
                <w:rFonts w:eastAsia="宋体" w:cs="Arial"/>
                <w:lang w:eastAsia="zh-CN"/>
              </w:rPr>
              <w:t>获得绿色</w:t>
            </w:r>
            <w:r w:rsidR="00CB05B6" w:rsidRPr="000655D7">
              <w:rPr>
                <w:rFonts w:eastAsia="宋体" w:cs="Arial"/>
                <w:lang w:eastAsia="zh-CN"/>
              </w:rPr>
              <w:t>或</w:t>
            </w:r>
            <w:r w:rsidRPr="000655D7">
              <w:rPr>
                <w:rFonts w:eastAsia="宋体" w:cs="Arial"/>
                <w:lang w:eastAsia="zh-CN"/>
              </w:rPr>
              <w:t>可持续建筑认证</w:t>
            </w:r>
          </w:p>
          <w:p w14:paraId="5EDAEE29" w14:textId="38CB075C" w:rsidR="00D93509" w:rsidRPr="000655D7" w:rsidRDefault="004F5152">
            <w:pPr>
              <w:pStyle w:val="ListParagraph"/>
              <w:numPr>
                <w:ilvl w:val="0"/>
                <w:numId w:val="18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(B) </w:t>
            </w:r>
            <w:r w:rsidRPr="000655D7">
              <w:rPr>
                <w:rFonts w:eastAsia="宋体" w:cs="Arial"/>
                <w:lang w:eastAsia="zh-CN"/>
              </w:rPr>
              <w:t>我们的</w:t>
            </w:r>
            <w:r w:rsidR="00B9116D" w:rsidRPr="000655D7">
              <w:rPr>
                <w:rFonts w:eastAsia="宋体" w:cs="Arial"/>
                <w:lang w:eastAsia="zh-CN"/>
              </w:rPr>
              <w:t>多数</w:t>
            </w:r>
            <w:r w:rsidRPr="000655D7">
              <w:rPr>
                <w:rFonts w:eastAsia="宋体" w:cs="Arial"/>
                <w:lang w:eastAsia="zh-CN"/>
              </w:rPr>
              <w:t>房地产资产获得绿色</w:t>
            </w:r>
            <w:r w:rsidR="00CB05B6" w:rsidRPr="000655D7">
              <w:rPr>
                <w:rFonts w:eastAsia="宋体" w:cs="Arial"/>
                <w:lang w:eastAsia="zh-CN"/>
              </w:rPr>
              <w:t>或</w:t>
            </w:r>
            <w:r w:rsidRPr="000655D7">
              <w:rPr>
                <w:rFonts w:eastAsia="宋体" w:cs="Arial"/>
                <w:lang w:eastAsia="zh-CN"/>
              </w:rPr>
              <w:t>可持续建筑认证</w:t>
            </w:r>
          </w:p>
          <w:p w14:paraId="0FEF8B71" w14:textId="5FE62AF6" w:rsidR="00D93509" w:rsidRPr="000655D7" w:rsidRDefault="004F5152">
            <w:pPr>
              <w:pStyle w:val="ListParagraph"/>
              <w:numPr>
                <w:ilvl w:val="0"/>
                <w:numId w:val="18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(C) </w:t>
            </w:r>
            <w:r w:rsidRPr="000655D7">
              <w:rPr>
                <w:rFonts w:eastAsia="宋体" w:cs="Arial"/>
                <w:lang w:eastAsia="zh-CN"/>
              </w:rPr>
              <w:t>我们的少数房地产资产获得绿色</w:t>
            </w:r>
            <w:r w:rsidR="00CB05B6" w:rsidRPr="000655D7">
              <w:rPr>
                <w:rFonts w:eastAsia="宋体" w:cs="Arial"/>
                <w:lang w:eastAsia="zh-CN"/>
              </w:rPr>
              <w:t>或</w:t>
            </w:r>
            <w:r w:rsidRPr="000655D7">
              <w:rPr>
                <w:rFonts w:eastAsia="宋体" w:cs="Arial"/>
                <w:lang w:eastAsia="zh-CN"/>
              </w:rPr>
              <w:t>可持续建筑认证</w:t>
            </w:r>
          </w:p>
          <w:p w14:paraId="73C51AC8" w14:textId="32D88DF7" w:rsidR="00D93509" w:rsidRPr="000655D7" w:rsidRDefault="004F5152">
            <w:pPr>
              <w:pStyle w:val="ListParagraph"/>
              <w:numPr>
                <w:ilvl w:val="0"/>
                <w:numId w:val="18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(D) </w:t>
            </w:r>
            <w:r w:rsidRPr="000655D7">
              <w:rPr>
                <w:rFonts w:eastAsia="宋体" w:cs="Arial"/>
                <w:lang w:eastAsia="zh-CN"/>
              </w:rPr>
              <w:t>我们的房地产资产</w:t>
            </w:r>
            <w:r w:rsidR="00B9116D" w:rsidRPr="000655D7">
              <w:rPr>
                <w:rFonts w:eastAsia="宋体" w:cs="Arial"/>
                <w:lang w:eastAsia="zh-CN"/>
              </w:rPr>
              <w:t>均未</w:t>
            </w:r>
            <w:r w:rsidRPr="000655D7">
              <w:rPr>
                <w:rFonts w:eastAsia="宋体" w:cs="Arial"/>
                <w:lang w:eastAsia="zh-CN"/>
              </w:rPr>
              <w:t>获得绿色</w:t>
            </w:r>
            <w:r w:rsidR="00CB05B6" w:rsidRPr="000655D7">
              <w:rPr>
                <w:rFonts w:eastAsia="宋体" w:cs="Arial"/>
                <w:lang w:eastAsia="zh-CN"/>
              </w:rPr>
              <w:t>或</w:t>
            </w:r>
            <w:r w:rsidRPr="000655D7">
              <w:rPr>
                <w:rFonts w:eastAsia="宋体" w:cs="Arial"/>
                <w:lang w:eastAsia="zh-CN"/>
              </w:rPr>
              <w:t>可持续建筑认证</w:t>
            </w:r>
          </w:p>
        </w:tc>
      </w:tr>
      <w:tr w:rsidR="0032770C" w:rsidRPr="000655D7" w14:paraId="68A92910" w14:textId="77777777" w:rsidTr="001B3C02">
        <w:trPr>
          <w:trHeight w:val="300"/>
        </w:trPr>
        <w:tc>
          <w:tcPr>
            <w:tcW w:w="14884" w:type="dxa"/>
            <w:gridSpan w:val="7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275450B6" w14:textId="77777777" w:rsidR="004944CB" w:rsidRPr="000655D7" w:rsidRDefault="004944CB" w:rsidP="00C638AF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C638AF" w:rsidRPr="000655D7" w14:paraId="5A90074B" w14:textId="77777777" w:rsidTr="001B3C02">
        <w:trPr>
          <w:trHeight w:val="300"/>
        </w:trPr>
        <w:tc>
          <w:tcPr>
            <w:tcW w:w="14884" w:type="dxa"/>
            <w:gridSpan w:val="7"/>
            <w:shd w:val="clear" w:color="auto" w:fill="0070C0"/>
            <w:vAlign w:val="center"/>
          </w:tcPr>
          <w:p w14:paraId="3C992793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C638AF" w:rsidRPr="000655D7" w14:paraId="49FB3B6E" w14:textId="77777777" w:rsidTr="001B3C02">
        <w:trPr>
          <w:trHeight w:val="300"/>
        </w:trPr>
        <w:tc>
          <w:tcPr>
            <w:tcW w:w="1817" w:type="dxa"/>
            <w:shd w:val="clear" w:color="auto" w:fill="auto"/>
            <w:vAlign w:val="center"/>
          </w:tcPr>
          <w:p w14:paraId="6274C0BB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67" w:type="dxa"/>
            <w:gridSpan w:val="6"/>
            <w:shd w:val="clear" w:color="auto" w:fill="auto"/>
            <w:vAlign w:val="center"/>
          </w:tcPr>
          <w:p w14:paraId="3412A2C5" w14:textId="384063BC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该指标评估</w:t>
            </w:r>
            <w:r w:rsidR="00B43120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的房地产资产中获得绿色</w:t>
            </w:r>
            <w:r w:rsidR="00CB05B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可持续建筑认证的比例，以确定所投资资产的质量，</w:t>
            </w:r>
            <w:r w:rsidR="00012796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居住者、社会和环境</w:t>
            </w:r>
            <w:r w:rsidR="00012796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提供效益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。建筑物认证和评级使建筑物的可持续</w:t>
            </w:r>
            <w:r w:rsidR="00B9116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绩效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具有可信度，并</w:t>
            </w:r>
            <w:r w:rsidR="005F262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提高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透明度和问责</w:t>
            </w:r>
            <w:r w:rsidR="005F262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水平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，使投资者和</w:t>
            </w:r>
            <w:r w:rsidR="000B604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住户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了解资产的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5F262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绩效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。为持有的</w:t>
            </w:r>
            <w:r w:rsidR="005F262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所有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房地产资产获</w:t>
            </w:r>
            <w:r w:rsidR="005F262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取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绿色</w:t>
            </w:r>
            <w:r w:rsidR="00CB05B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可持续建筑认证</w:t>
            </w:r>
            <w:r w:rsidR="002D7CA4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被认为是</w:t>
            </w:r>
            <w:r w:rsidR="00CF1CA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C638AF" w:rsidRPr="000655D7" w14:paraId="689188C2" w14:textId="77777777" w:rsidTr="001B3C02">
        <w:trPr>
          <w:trHeight w:val="300"/>
        </w:trPr>
        <w:tc>
          <w:tcPr>
            <w:tcW w:w="1817" w:type="dxa"/>
            <w:shd w:val="clear" w:color="auto" w:fill="auto"/>
            <w:vAlign w:val="center"/>
          </w:tcPr>
          <w:p w14:paraId="4623B8F6" w14:textId="33128F49" w:rsidR="00D93509" w:rsidRPr="000655D7" w:rsidRDefault="0068606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67" w:type="dxa"/>
            <w:gridSpan w:val="6"/>
            <w:shd w:val="clear" w:color="auto" w:fill="auto"/>
            <w:vAlign w:val="center"/>
          </w:tcPr>
          <w:p w14:paraId="40D78892" w14:textId="111EFA77" w:rsidR="00E222A6" w:rsidRPr="000655D7" w:rsidRDefault="00F877F8" w:rsidP="00E222A6">
            <w:pPr>
              <w:rPr>
                <w:rFonts w:eastAsia="宋体" w:cs="Arial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bCs/>
                <w:caps/>
                <w:color w:val="000000" w:themeColor="text1"/>
                <w:sz w:val="16"/>
                <w:szCs w:val="16"/>
                <w:lang w:eastAsia="zh-CN"/>
              </w:rPr>
              <w:t>请参阅</w:t>
            </w:r>
            <w:r w:rsidR="00E222A6" w:rsidRPr="000655D7">
              <w:rPr>
                <w:rStyle w:val="Hyperlink"/>
                <w:rFonts w:eastAsia="宋体" w:cs="Arial"/>
                <w:bCs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hyperlink r:id="rId83" w:anchor="building_certification_list" w:history="1">
              <w:hyperlink r:id="rId84" w:anchor="building_certification_list" w:history="1">
                <w:r w:rsidR="00E222A6" w:rsidRPr="000655D7">
                  <w:rPr>
                    <w:rFonts w:eastAsia="宋体" w:cs="Arial"/>
                    <w:bCs/>
                    <w:color w:val="00B0F0"/>
                    <w:sz w:val="16"/>
                    <w:szCs w:val="16"/>
                    <w:lang w:eastAsia="zh-CN"/>
                  </w:rPr>
                  <w:t>GRESB</w:t>
                </w:r>
                <w:r w:rsidR="00E222A6" w:rsidRPr="000655D7">
                  <w:rPr>
                    <w:rFonts w:eastAsia="宋体" w:cs="Arial"/>
                    <w:bCs/>
                    <w:color w:val="00B0F0"/>
                    <w:sz w:val="16"/>
                    <w:szCs w:val="16"/>
                    <w:lang w:eastAsia="zh-CN"/>
                  </w:rPr>
                  <w:t>建筑认证计划</w:t>
                </w:r>
              </w:hyperlink>
            </w:hyperlink>
            <w:r w:rsidR="00E222A6" w:rsidRPr="000655D7">
              <w:rPr>
                <w:rFonts w:eastAsia="宋体" w:cs="Arial"/>
                <w:bCs/>
                <w:caps/>
                <w:sz w:val="16"/>
                <w:szCs w:val="16"/>
                <w:lang w:eastAsia="zh-CN"/>
              </w:rPr>
              <w:t>，了解关于</w:t>
            </w:r>
            <w:r w:rsidR="00E222A6" w:rsidRPr="000655D7">
              <w:rPr>
                <w:rFonts w:eastAsia="宋体" w:cs="Arial"/>
                <w:bCs/>
                <w:sz w:val="16"/>
                <w:szCs w:val="16"/>
                <w:lang w:eastAsia="zh-CN"/>
              </w:rPr>
              <w:t>设</w:t>
            </w:r>
            <w:r w:rsidR="00E222A6" w:rsidRPr="000655D7">
              <w:rPr>
                <w:rFonts w:eastAsia="宋体" w:cs="Arial"/>
                <w:sz w:val="16"/>
                <w:szCs w:val="16"/>
                <w:lang w:eastAsia="zh-CN"/>
              </w:rPr>
              <w:t>计和</w:t>
            </w:r>
            <w:r w:rsidR="00E222A6" w:rsidRPr="000655D7">
              <w:rPr>
                <w:rFonts w:eastAsia="宋体" w:cs="Arial"/>
                <w:sz w:val="16"/>
                <w:szCs w:val="16"/>
                <w:lang w:eastAsia="zh-CN"/>
              </w:rPr>
              <w:t>/</w:t>
            </w:r>
            <w:r w:rsidR="00E222A6" w:rsidRPr="000655D7">
              <w:rPr>
                <w:rFonts w:eastAsia="宋体" w:cs="Arial"/>
                <w:sz w:val="16"/>
                <w:szCs w:val="16"/>
                <w:lang w:eastAsia="zh-CN"/>
              </w:rPr>
              <w:t>或施工的绿色建筑认证计划</w:t>
            </w:r>
            <w:r w:rsidR="005F262D" w:rsidRPr="000655D7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  <w:p w14:paraId="16B3101C" w14:textId="77777777" w:rsidR="00F347FE" w:rsidRPr="000655D7" w:rsidRDefault="00F347FE" w:rsidP="00D535E0">
            <w:pPr>
              <w:pStyle w:val="Heading3"/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E7DBB90" w14:textId="4D3EC30D" w:rsidR="00D93509" w:rsidRPr="000655D7" w:rsidRDefault="004F5152">
            <w:pPr>
              <w:rPr>
                <w:rStyle w:val="Hyperlink"/>
                <w:rFonts w:eastAsia="宋体" w:cs="Arial"/>
                <w:b/>
                <w:caps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GRESB</w:t>
            </w:r>
            <w:proofErr w:type="gramStart"/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对</w:t>
            </w:r>
            <w:r w:rsidR="002D7CA4" w:rsidRPr="000655D7">
              <w:rPr>
                <w:rFonts w:eastAsia="宋体" w:cs="Arial" w:hint="eastAsia"/>
                <w:sz w:val="16"/>
                <w:szCs w:val="16"/>
                <w:lang w:eastAsia="zh-CN"/>
              </w:rPr>
              <w:t>“</w:t>
            </w:r>
            <w:proofErr w:type="gramEnd"/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绿色建筑评级标准</w:t>
            </w:r>
            <w:r w:rsidR="002D7CA4" w:rsidRPr="000655D7">
              <w:rPr>
                <w:rFonts w:eastAsia="宋体" w:cs="Arial" w:hint="eastAsia"/>
                <w:sz w:val="16"/>
                <w:szCs w:val="16"/>
                <w:lang w:eastAsia="zh-CN"/>
              </w:rPr>
              <w:t>”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的定义</w:t>
            </w:r>
            <w:r w:rsidR="005F262D" w:rsidRPr="000655D7">
              <w:rPr>
                <w:rFonts w:eastAsia="宋体" w:cs="Arial"/>
                <w:sz w:val="16"/>
                <w:szCs w:val="16"/>
                <w:lang w:eastAsia="zh-CN"/>
              </w:rPr>
              <w:t>：采用广泛环境标准</w:t>
            </w:r>
            <w:r w:rsidR="007D493D" w:rsidRPr="000655D7">
              <w:rPr>
                <w:rFonts w:eastAsia="宋体" w:cs="Arial" w:hint="eastAsia"/>
                <w:sz w:val="16"/>
                <w:szCs w:val="16"/>
                <w:lang w:eastAsia="zh-CN"/>
              </w:rPr>
              <w:t>并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用于房地产资产的评级</w:t>
            </w:r>
            <w:r w:rsidR="00AD6B52" w:rsidRPr="000655D7">
              <w:rPr>
                <w:rFonts w:eastAsia="宋体" w:cs="Arial" w:hint="eastAsia"/>
                <w:sz w:val="16"/>
                <w:szCs w:val="16"/>
                <w:lang w:eastAsia="zh-CN"/>
              </w:rPr>
              <w:t>体系</w:t>
            </w:r>
            <w:r w:rsidR="00CB05B6" w:rsidRPr="000655D7">
              <w:rPr>
                <w:rFonts w:eastAsia="宋体" w:cs="Arial"/>
                <w:sz w:val="16"/>
                <w:szCs w:val="16"/>
                <w:lang w:eastAsia="zh-CN"/>
              </w:rPr>
              <w:t>或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证</w:t>
            </w:r>
            <w:r w:rsidR="005F262D" w:rsidRPr="000655D7">
              <w:rPr>
                <w:rFonts w:eastAsia="宋体" w:cs="Arial"/>
                <w:sz w:val="16"/>
                <w:szCs w:val="16"/>
                <w:lang w:eastAsia="zh-CN"/>
              </w:rPr>
              <w:t>明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。成功</w:t>
            </w:r>
            <w:r w:rsidR="00160766" w:rsidRPr="000655D7">
              <w:rPr>
                <w:rFonts w:eastAsia="宋体" w:cs="Arial" w:hint="eastAsia"/>
                <w:sz w:val="16"/>
                <w:szCs w:val="16"/>
                <w:lang w:eastAsia="zh-CN"/>
              </w:rPr>
              <w:t>通过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评级</w:t>
            </w:r>
            <w:r w:rsidR="005F262D" w:rsidRPr="000655D7">
              <w:rPr>
                <w:rFonts w:eastAsia="宋体" w:cs="Arial"/>
                <w:sz w:val="16"/>
                <w:szCs w:val="16"/>
                <w:lang w:eastAsia="zh-CN"/>
              </w:rPr>
              <w:t>后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通常</w:t>
            </w:r>
            <w:r w:rsidR="00160766" w:rsidRPr="000655D7">
              <w:rPr>
                <w:rFonts w:eastAsia="宋体" w:cs="Arial" w:hint="eastAsia"/>
                <w:sz w:val="16"/>
                <w:szCs w:val="16"/>
                <w:lang w:eastAsia="zh-CN"/>
              </w:rPr>
              <w:t>可获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颁证</w:t>
            </w:r>
            <w:r w:rsidR="005F262D" w:rsidRPr="000655D7">
              <w:rPr>
                <w:rFonts w:eastAsia="宋体" w:cs="Arial"/>
                <w:sz w:val="16"/>
                <w:szCs w:val="16"/>
                <w:lang w:eastAsia="zh-CN"/>
              </w:rPr>
              <w:t>明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，记录（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a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）</w:t>
            </w:r>
            <w:r w:rsidR="005F262D" w:rsidRPr="000655D7">
              <w:rPr>
                <w:rFonts w:eastAsia="宋体" w:cs="Arial"/>
                <w:sz w:val="16"/>
                <w:szCs w:val="16"/>
                <w:lang w:eastAsia="zh-CN"/>
              </w:rPr>
              <w:t>完成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评级过程和（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b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）达到的</w:t>
            </w:r>
            <w:r w:rsidR="005F262D" w:rsidRPr="000655D7">
              <w:rPr>
                <w:rFonts w:eastAsia="宋体" w:cs="Arial"/>
                <w:sz w:val="16"/>
                <w:szCs w:val="16"/>
                <w:lang w:eastAsia="zh-CN"/>
              </w:rPr>
              <w:t>等级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C638AF" w:rsidRPr="000655D7" w14:paraId="19636FA9" w14:textId="77777777" w:rsidTr="001B3C02">
        <w:trPr>
          <w:trHeight w:val="300"/>
        </w:trPr>
        <w:tc>
          <w:tcPr>
            <w:tcW w:w="1817" w:type="dxa"/>
            <w:shd w:val="clear" w:color="auto" w:fill="auto"/>
            <w:vAlign w:val="center"/>
          </w:tcPr>
          <w:p w14:paraId="323867A6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67" w:type="dxa"/>
            <w:gridSpan w:val="6"/>
            <w:shd w:val="clear" w:color="auto" w:fill="auto"/>
            <w:vAlign w:val="center"/>
          </w:tcPr>
          <w:p w14:paraId="5CDD0C3F" w14:textId="61011339" w:rsidR="003C5AD1" w:rsidRPr="000655D7" w:rsidRDefault="003C5AD1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关于房地产投资可持续性的更多信息，</w:t>
            </w:r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85" w:history="1"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可持续房地产投资：实施《巴黎气候协定》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—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行动框架</w:t>
              </w:r>
            </w:hyperlink>
          </w:p>
          <w:p w14:paraId="7AB44542" w14:textId="77777777" w:rsidR="00932BEB" w:rsidRPr="000655D7" w:rsidRDefault="00932BEB" w:rsidP="00C638AF">
            <w:pPr>
              <w:rPr>
                <w:rFonts w:eastAsia="宋体" w:cs="Arial"/>
                <w:color w:val="00B0F0"/>
                <w:sz w:val="16"/>
                <w:szCs w:val="16"/>
                <w:lang w:eastAsia="zh-CN"/>
              </w:rPr>
            </w:pPr>
          </w:p>
          <w:p w14:paraId="70D1FD7E" w14:textId="329B7DE0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</w:t>
            </w:r>
            <w:r w:rsidR="00160766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指引</w:t>
            </w:r>
            <w:r w:rsidR="00C631B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86" w:anchor="building_certification_list" w:history="1"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GRESB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的房地产参考指南</w:t>
              </w:r>
              <w:r w:rsidR="00136BCB" w:rsidRPr="000655D7">
                <w:rPr>
                  <w:rStyle w:val="Hyperlink"/>
                  <w:rFonts w:eastAsia="宋体" w:cs="Arial"/>
                  <w:color w:val="auto"/>
                  <w:sz w:val="16"/>
                  <w:szCs w:val="16"/>
                  <w:lang w:eastAsia="zh-CN"/>
                </w:rPr>
                <w:t>。</w:t>
              </w:r>
            </w:hyperlink>
          </w:p>
          <w:p w14:paraId="42F6C92D" w14:textId="77777777" w:rsidR="00932BEB" w:rsidRPr="000655D7" w:rsidRDefault="00932BEB" w:rsidP="00C638AF">
            <w:pPr>
              <w:rPr>
                <w:rFonts w:eastAsia="宋体" w:cs="Arial"/>
                <w:lang w:eastAsia="zh-CN"/>
              </w:rPr>
            </w:pPr>
          </w:p>
          <w:p w14:paraId="1090ADAD" w14:textId="700AC228" w:rsidR="00D93509" w:rsidRPr="000655D7" w:rsidRDefault="004F5152">
            <w:pPr>
              <w:rPr>
                <w:rFonts w:eastAsia="宋体" w:cs="Arial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绿色建筑评级工具的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</w:t>
            </w: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，</w:t>
            </w:r>
            <w:r w:rsidR="005F262D" w:rsidRPr="000655D7">
              <w:rPr>
                <w:rFonts w:eastAsia="宋体" w:cs="Arial"/>
                <w:sz w:val="16"/>
                <w:szCs w:val="16"/>
                <w:lang w:eastAsia="zh-CN"/>
              </w:rPr>
              <w:t>请参阅</w:t>
            </w:r>
            <w:hyperlink r:id="rId87" w:history="1"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世界绿色建筑委员会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-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评级工具</w:t>
              </w:r>
            </w:hyperlink>
            <w:r w:rsidR="00136BCB" w:rsidRPr="000655D7">
              <w:rPr>
                <w:rFonts w:eastAsia="宋体" w:cs="Arial"/>
                <w:sz w:val="16"/>
                <w:szCs w:val="16"/>
                <w:lang w:eastAsia="zh-CN"/>
              </w:rPr>
              <w:t>。</w:t>
            </w:r>
          </w:p>
        </w:tc>
      </w:tr>
      <w:tr w:rsidR="00C638AF" w:rsidRPr="000655D7" w14:paraId="45DC0810" w14:textId="77777777" w:rsidTr="001B3C02">
        <w:trPr>
          <w:trHeight w:val="300"/>
        </w:trPr>
        <w:tc>
          <w:tcPr>
            <w:tcW w:w="1817" w:type="dxa"/>
            <w:shd w:val="clear" w:color="auto" w:fill="auto"/>
            <w:vAlign w:val="center"/>
          </w:tcPr>
          <w:p w14:paraId="16BF6783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参考其他标准</w:t>
            </w:r>
            <w:proofErr w:type="spellEnd"/>
          </w:p>
        </w:tc>
        <w:tc>
          <w:tcPr>
            <w:tcW w:w="13067" w:type="dxa"/>
            <w:gridSpan w:val="6"/>
            <w:shd w:val="clear" w:color="auto" w:fill="auto"/>
            <w:vAlign w:val="center"/>
          </w:tcPr>
          <w:p w14:paraId="47F2BA25" w14:textId="193EED07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GRESB </w:t>
            </w:r>
            <w:r w:rsidR="00F9613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2022 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房地产评估</w:t>
            </w:r>
            <w:r w:rsidR="005F262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BC1.1, 1.2 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2 </w:t>
            </w:r>
            <w:r w:rsidR="005F262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–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5F262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绩效：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建筑认证（建筑认证）</w:t>
            </w:r>
          </w:p>
        </w:tc>
      </w:tr>
      <w:tr w:rsidR="00C638AF" w:rsidRPr="000655D7" w14:paraId="796E83E9" w14:textId="77777777" w:rsidTr="001B3C02">
        <w:trPr>
          <w:trHeight w:val="286"/>
        </w:trPr>
        <w:tc>
          <w:tcPr>
            <w:tcW w:w="14884" w:type="dxa"/>
            <w:gridSpan w:val="7"/>
            <w:shd w:val="clear" w:color="auto" w:fill="0070C0"/>
            <w:vAlign w:val="center"/>
          </w:tcPr>
          <w:p w14:paraId="252E39DC" w14:textId="77777777" w:rsidR="00D93509" w:rsidRPr="000655D7" w:rsidRDefault="004F515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C638AF" w:rsidRPr="000655D7" w14:paraId="48034DB4" w14:textId="77777777" w:rsidTr="001B3C02">
        <w:trPr>
          <w:trHeight w:val="300"/>
        </w:trPr>
        <w:tc>
          <w:tcPr>
            <w:tcW w:w="1817" w:type="dxa"/>
            <w:shd w:val="clear" w:color="auto" w:fill="auto"/>
            <w:vAlign w:val="center"/>
          </w:tcPr>
          <w:p w14:paraId="1FC77D6E" w14:textId="362BA2CE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67" w:type="dxa"/>
            <w:gridSpan w:val="6"/>
            <w:shd w:val="clear" w:color="auto" w:fill="auto"/>
            <w:vAlign w:val="center"/>
          </w:tcPr>
          <w:p w14:paraId="43239B22" w14:textId="4F2B03AA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F877F8" w:rsidRPr="000655D7">
              <w:rPr>
                <w:rFonts w:eastAsia="宋体" w:cs="Arial"/>
                <w:sz w:val="16"/>
                <w:szCs w:val="16"/>
              </w:rPr>
              <w:t>OO</w:t>
            </w:r>
            <w:r w:rsidR="0098549A" w:rsidRPr="000655D7">
              <w:rPr>
                <w:rFonts w:eastAsia="宋体" w:cs="Arial"/>
                <w:sz w:val="16"/>
                <w:szCs w:val="16"/>
              </w:rPr>
              <w:t xml:space="preserve"> 21</w:t>
            </w:r>
            <w:r w:rsidRPr="000655D7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C638AF" w:rsidRPr="000655D7" w14:paraId="77571B6B" w14:textId="77777777" w:rsidTr="001B3C02">
        <w:trPr>
          <w:trHeight w:val="300"/>
        </w:trPr>
        <w:tc>
          <w:tcPr>
            <w:tcW w:w="1817" w:type="dxa"/>
            <w:shd w:val="clear" w:color="auto" w:fill="auto"/>
            <w:vAlign w:val="center"/>
          </w:tcPr>
          <w:p w14:paraId="41C8D0E0" w14:textId="6B413D84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67" w:type="dxa"/>
            <w:gridSpan w:val="6"/>
            <w:shd w:val="clear" w:color="auto" w:fill="auto"/>
            <w:vAlign w:val="center"/>
          </w:tcPr>
          <w:p w14:paraId="5001FD16" w14:textId="7777777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C638AF" w:rsidRPr="000655D7" w14:paraId="6742F0E4" w14:textId="77777777" w:rsidTr="001B3C02">
        <w:trPr>
          <w:trHeight w:val="300"/>
        </w:trPr>
        <w:tc>
          <w:tcPr>
            <w:tcW w:w="14884" w:type="dxa"/>
            <w:gridSpan w:val="7"/>
            <w:shd w:val="clear" w:color="auto" w:fill="0070C0"/>
            <w:vAlign w:val="center"/>
          </w:tcPr>
          <w:p w14:paraId="63C3BD52" w14:textId="77777777" w:rsidR="00D93509" w:rsidRPr="000655D7" w:rsidRDefault="004F515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lastRenderedPageBreak/>
              <w:t>评估</w:t>
            </w:r>
            <w:proofErr w:type="spellEnd"/>
          </w:p>
        </w:tc>
      </w:tr>
      <w:tr w:rsidR="00C638AF" w:rsidRPr="000655D7" w14:paraId="3078A734" w14:textId="77777777" w:rsidTr="001B3C02">
        <w:trPr>
          <w:trHeight w:val="354"/>
        </w:trPr>
        <w:tc>
          <w:tcPr>
            <w:tcW w:w="1817" w:type="dxa"/>
            <w:shd w:val="clear" w:color="auto" w:fill="auto"/>
            <w:vAlign w:val="center"/>
          </w:tcPr>
          <w:p w14:paraId="0E204F92" w14:textId="77777777" w:rsidR="00D93509" w:rsidRPr="000655D7" w:rsidRDefault="004F5152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8809" w:type="dxa"/>
            <w:gridSpan w:val="3"/>
            <w:shd w:val="clear" w:color="auto" w:fill="auto"/>
            <w:vAlign w:val="center"/>
          </w:tcPr>
          <w:p w14:paraId="0899475E" w14:textId="7BE03CE2" w:rsidR="00D93509" w:rsidRPr="000655D7" w:rsidRDefault="003B7BE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本指标满分为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7B53A4E1" w14:textId="77777777" w:rsidR="00B801D7" w:rsidRPr="000655D7" w:rsidRDefault="00B801D7" w:rsidP="00C638AF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2E953BB" w14:textId="417ACD23" w:rsidR="00D93509" w:rsidRPr="000655D7" w:rsidRDefault="00510AA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5C3E20D9" w14:textId="3410290B" w:rsidR="00D93509" w:rsidRPr="000655D7" w:rsidRDefault="00510AA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B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66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567EFE98" w14:textId="7ED4ACD7" w:rsidR="00D93509" w:rsidRPr="000655D7" w:rsidRDefault="00510AA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C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33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60F9FE49" w14:textId="4068A38E" w:rsidR="00D93509" w:rsidRPr="000655D7" w:rsidRDefault="00510AA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58" w:type="dxa"/>
            <w:gridSpan w:val="3"/>
            <w:shd w:val="clear" w:color="auto" w:fill="auto"/>
            <w:vAlign w:val="center"/>
          </w:tcPr>
          <w:p w14:paraId="719D1407" w14:textId="5A164537" w:rsidR="00D93509" w:rsidRPr="000655D7" w:rsidRDefault="003B0EF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</w:t>
            </w:r>
            <w:r w:rsidR="005539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321644C2" w14:textId="77777777" w:rsidR="00B801D7" w:rsidRPr="000655D7" w:rsidRDefault="00B801D7" w:rsidP="00F762FA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</w:p>
          <w:p w14:paraId="1B5895D4" w14:textId="76E2EFAE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501E1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D </w:t>
            </w:r>
            <w:r w:rsidR="00B801D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E1072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导致该指标得分为</w:t>
            </w:r>
            <w:r w:rsidR="00E1072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E1072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B801D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C638AF" w:rsidRPr="000655D7" w14:paraId="46DA002B" w14:textId="77777777" w:rsidTr="001B3C02">
        <w:trPr>
          <w:trHeight w:val="300"/>
        </w:trPr>
        <w:tc>
          <w:tcPr>
            <w:tcW w:w="1817" w:type="dxa"/>
            <w:shd w:val="clear" w:color="auto" w:fill="auto"/>
            <w:vAlign w:val="center"/>
          </w:tcPr>
          <w:p w14:paraId="1FB350C8" w14:textId="76044EB8" w:rsidR="00D93509" w:rsidRPr="000655D7" w:rsidRDefault="001F1340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67" w:type="dxa"/>
            <w:gridSpan w:val="6"/>
            <w:shd w:val="clear" w:color="auto" w:fill="auto"/>
            <w:vAlign w:val="center"/>
          </w:tcPr>
          <w:p w14:paraId="3D2EC8CC" w14:textId="53869306" w:rsidR="00D93509" w:rsidRPr="000655D7" w:rsidRDefault="00893602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低</w:t>
            </w:r>
          </w:p>
        </w:tc>
      </w:tr>
    </w:tbl>
    <w:p w14:paraId="34454518" w14:textId="77777777" w:rsidR="00711C00" w:rsidRPr="000655D7" w:rsidRDefault="00711C00">
      <w:pPr>
        <w:spacing w:after="160" w:line="259" w:lineRule="auto"/>
        <w:rPr>
          <w:rFonts w:eastAsia="宋体" w:cs="Arial"/>
          <w:caps/>
          <w:color w:val="2F5496" w:themeColor="accent1" w:themeShade="BF"/>
          <w:sz w:val="40"/>
          <w:szCs w:val="32"/>
          <w:lang w:eastAsia="zh-CN"/>
        </w:rPr>
      </w:pPr>
      <w:r w:rsidRPr="000655D7">
        <w:rPr>
          <w:rFonts w:eastAsia="宋体" w:cs="Arial"/>
          <w:lang w:eastAsia="zh-CN"/>
        </w:rPr>
        <w:br w:type="page"/>
      </w:r>
    </w:p>
    <w:p w14:paraId="60786A88" w14:textId="6B9AF335" w:rsidR="00D93509" w:rsidRPr="000655D7" w:rsidRDefault="00744697">
      <w:pPr>
        <w:pStyle w:val="Heading2"/>
        <w:tabs>
          <w:tab w:val="left" w:pos="12758"/>
        </w:tabs>
        <w:rPr>
          <w:rFonts w:eastAsia="宋体" w:cs="Arial"/>
          <w:caps w:val="0"/>
          <w:color w:val="auto"/>
          <w:sz w:val="20"/>
          <w:szCs w:val="20"/>
        </w:rPr>
      </w:pPr>
      <w:bookmarkStart w:id="47" w:name="_Toc135415318"/>
      <w:proofErr w:type="spellStart"/>
      <w:r w:rsidRPr="000655D7">
        <w:rPr>
          <w:rFonts w:eastAsia="宋体" w:cs="Arial"/>
        </w:rPr>
        <w:lastRenderedPageBreak/>
        <w:t>利益相关方参与</w:t>
      </w:r>
      <w:proofErr w:type="spellEnd"/>
      <w:r w:rsidR="00B448AD" w:rsidRPr="000655D7">
        <w:rPr>
          <w:rFonts w:eastAsia="宋体" w:cs="Arial" w:hint="eastAsia"/>
          <w:lang w:eastAsia="zh-CN"/>
        </w:rPr>
        <w:t>（</w:t>
      </w:r>
      <w:r w:rsidR="00B448AD" w:rsidRPr="000655D7">
        <w:rPr>
          <w:rFonts w:eastAsia="宋体" w:cs="Arial" w:hint="eastAsia"/>
          <w:lang w:eastAsia="zh-CN"/>
        </w:rPr>
        <w:t>e</w:t>
      </w:r>
      <w:r w:rsidR="00B448AD" w:rsidRPr="000655D7">
        <w:rPr>
          <w:rFonts w:eastAsia="宋体" w:cs="Arial"/>
          <w:lang w:eastAsia="zh-CN"/>
        </w:rPr>
        <w:t>ngagement</w:t>
      </w:r>
      <w:proofErr w:type="gramStart"/>
      <w:r w:rsidR="00B448AD" w:rsidRPr="000655D7">
        <w:rPr>
          <w:rFonts w:eastAsia="宋体" w:cs="Arial" w:hint="eastAsia"/>
          <w:lang w:eastAsia="zh-CN"/>
        </w:rPr>
        <w:t>）</w:t>
      </w:r>
      <w:r w:rsidR="00711C00" w:rsidRPr="000655D7">
        <w:rPr>
          <w:rFonts w:eastAsia="宋体" w:cs="Arial"/>
        </w:rPr>
        <w:t>[</w:t>
      </w:r>
      <w:proofErr w:type="gramEnd"/>
      <w:r w:rsidR="00711C00" w:rsidRPr="000655D7">
        <w:rPr>
          <w:rFonts w:eastAsia="宋体" w:cs="Arial"/>
        </w:rPr>
        <w:t xml:space="preserve">RE </w:t>
      </w:r>
      <w:r w:rsidR="008E6C88" w:rsidRPr="000655D7">
        <w:rPr>
          <w:rFonts w:eastAsia="宋体" w:cs="Arial"/>
        </w:rPr>
        <w:t>18</w:t>
      </w:r>
      <w:r w:rsidR="0011433E" w:rsidRPr="000655D7">
        <w:rPr>
          <w:rFonts w:eastAsia="宋体" w:cs="Arial"/>
        </w:rPr>
        <w:t xml:space="preserve">, RE </w:t>
      </w:r>
      <w:r w:rsidR="008E6C88" w:rsidRPr="000655D7">
        <w:rPr>
          <w:rFonts w:eastAsia="宋体" w:cs="Arial"/>
        </w:rPr>
        <w:t>19</w:t>
      </w:r>
      <w:r w:rsidR="00711C00" w:rsidRPr="000655D7">
        <w:rPr>
          <w:rFonts w:eastAsia="宋体" w:cs="Arial"/>
        </w:rPr>
        <w:t>]</w:t>
      </w:r>
      <w:bookmarkEnd w:id="47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0"/>
        <w:gridCol w:w="1557"/>
        <w:gridCol w:w="2273"/>
        <w:gridCol w:w="559"/>
        <w:gridCol w:w="150"/>
        <w:gridCol w:w="1055"/>
        <w:gridCol w:w="3197"/>
        <w:gridCol w:w="271"/>
        <w:gridCol w:w="1982"/>
        <w:gridCol w:w="2000"/>
      </w:tblGrid>
      <w:tr w:rsidR="00554536" w:rsidRPr="000655D7" w14:paraId="71E4B24A" w14:textId="77777777" w:rsidTr="00136BCB">
        <w:trPr>
          <w:trHeight w:val="367"/>
        </w:trPr>
        <w:tc>
          <w:tcPr>
            <w:tcW w:w="1840" w:type="dxa"/>
            <w:vMerge w:val="restart"/>
            <w:shd w:val="clear" w:color="auto" w:fill="DFF5F9"/>
            <w:vAlign w:val="center"/>
            <w:hideMark/>
          </w:tcPr>
          <w:p w14:paraId="069BC1D2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206743AC" w14:textId="77777777" w:rsidR="00686CB5" w:rsidRPr="000655D7" w:rsidRDefault="00686CB5" w:rsidP="00FC490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349BE1AC" w14:textId="77777777" w:rsidR="00D93509" w:rsidRPr="000655D7" w:rsidRDefault="004F5152">
            <w:pPr>
              <w:pStyle w:val="Indicatorsubsection"/>
              <w:rPr>
                <w:rFonts w:eastAsia="宋体"/>
                <w:lang w:val="en-GB"/>
              </w:rPr>
            </w:pPr>
            <w:bookmarkStart w:id="48" w:name="_Toc135415319"/>
            <w:r w:rsidRPr="000655D7">
              <w:rPr>
                <w:rFonts w:eastAsia="宋体"/>
                <w:lang w:val="en-GB"/>
              </w:rPr>
              <w:t xml:space="preserve">RE </w:t>
            </w:r>
            <w:r w:rsidR="008E6C88" w:rsidRPr="000655D7">
              <w:rPr>
                <w:rFonts w:eastAsia="宋体"/>
                <w:lang w:val="en-GB"/>
              </w:rPr>
              <w:t>18</w:t>
            </w:r>
            <w:bookmarkEnd w:id="48"/>
          </w:p>
        </w:tc>
        <w:tc>
          <w:tcPr>
            <w:tcW w:w="1557" w:type="dxa"/>
            <w:shd w:val="clear" w:color="auto" w:fill="DFF5F9"/>
            <w:vAlign w:val="center"/>
            <w:hideMark/>
          </w:tcPr>
          <w:p w14:paraId="5B2D4233" w14:textId="4DBF7C71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2" w:type="dxa"/>
            <w:gridSpan w:val="2"/>
            <w:shd w:val="clear" w:color="auto" w:fill="DFF5F9"/>
            <w:vAlign w:val="center"/>
          </w:tcPr>
          <w:p w14:paraId="725179A3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0655D7" w:rsidDel="00952A96">
              <w:rPr>
                <w:rFonts w:eastAsia="宋体" w:cs="Arial"/>
                <w:b/>
                <w:bCs/>
                <w:sz w:val="22"/>
                <w:szCs w:val="22"/>
              </w:rPr>
              <w:t xml:space="preserve">OO </w:t>
            </w:r>
            <w:r w:rsidR="0098549A" w:rsidRPr="000655D7">
              <w:rPr>
                <w:rFonts w:eastAsia="宋体" w:cs="Arial"/>
                <w:b/>
                <w:bCs/>
                <w:sz w:val="22"/>
                <w:szCs w:val="22"/>
              </w:rPr>
              <w:t>21</w:t>
            </w:r>
          </w:p>
        </w:tc>
        <w:tc>
          <w:tcPr>
            <w:tcW w:w="4673" w:type="dxa"/>
            <w:gridSpan w:val="4"/>
            <w:vMerge w:val="restart"/>
            <w:shd w:val="clear" w:color="auto" w:fill="DFF5F9"/>
            <w:vAlign w:val="center"/>
          </w:tcPr>
          <w:p w14:paraId="3AB45D9F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  <w:r w:rsidRPr="000655D7">
              <w:rPr>
                <w:rFonts w:eastAsia="宋体" w:cs="Arial"/>
                <w:sz w:val="14"/>
                <w:szCs w:val="14"/>
                <w:lang w:eastAsia="zh-CN"/>
              </w:rPr>
              <w:t>分节</w:t>
            </w:r>
            <w:r w:rsidRPr="000655D7">
              <w:rPr>
                <w:rFonts w:eastAsia="宋体" w:cs="Arial"/>
                <w:sz w:val="14"/>
                <w:szCs w:val="14"/>
                <w:lang w:eastAsia="zh-CN"/>
              </w:rPr>
              <w:t xml:space="preserve"> </w:t>
            </w:r>
          </w:p>
          <w:p w14:paraId="34787CE5" w14:textId="77777777" w:rsidR="00686CB5" w:rsidRPr="000655D7" w:rsidRDefault="00686CB5" w:rsidP="00FC490D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0D5C38C2" w14:textId="74DFD6AD" w:rsidR="00D93509" w:rsidRPr="000655D7" w:rsidRDefault="00744697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利益相关方</w:t>
            </w:r>
            <w:r w:rsidR="00037A5B" w:rsidRPr="000655D7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参与</w:t>
            </w:r>
          </w:p>
        </w:tc>
        <w:tc>
          <w:tcPr>
            <w:tcW w:w="1982" w:type="dxa"/>
            <w:vMerge w:val="restart"/>
            <w:shd w:val="clear" w:color="auto" w:fill="DFF5F9"/>
            <w:vAlign w:val="center"/>
            <w:hideMark/>
          </w:tcPr>
          <w:p w14:paraId="25FA1C9B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07282DA5" w14:textId="77777777" w:rsidR="00686CB5" w:rsidRPr="000655D7" w:rsidRDefault="00686CB5" w:rsidP="00FC490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2B6BC36C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1, 2</w:t>
            </w:r>
          </w:p>
        </w:tc>
        <w:tc>
          <w:tcPr>
            <w:tcW w:w="2000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034CDB7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64C4CA42" w14:textId="77777777" w:rsidR="00686CB5" w:rsidRPr="000655D7" w:rsidRDefault="00686CB5" w:rsidP="00FC490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6C902B94" w14:textId="292C34EC" w:rsidR="00D93509" w:rsidRPr="000655D7" w:rsidRDefault="00FD522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F76C8A" w:rsidRPr="000655D7" w14:paraId="6944E78D" w14:textId="77777777" w:rsidTr="00136BCB">
        <w:trPr>
          <w:trHeight w:val="367"/>
        </w:trPr>
        <w:tc>
          <w:tcPr>
            <w:tcW w:w="1840" w:type="dxa"/>
            <w:vMerge/>
            <w:vAlign w:val="center"/>
          </w:tcPr>
          <w:p w14:paraId="6D98C5E1" w14:textId="77777777" w:rsidR="00686CB5" w:rsidRPr="000655D7" w:rsidRDefault="00686CB5" w:rsidP="00FC490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7" w:type="dxa"/>
            <w:shd w:val="clear" w:color="auto" w:fill="DFF5F9"/>
            <w:vAlign w:val="center"/>
          </w:tcPr>
          <w:p w14:paraId="18EC3277" w14:textId="7C803545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2" w:type="dxa"/>
            <w:gridSpan w:val="2"/>
            <w:shd w:val="clear" w:color="auto" w:fill="DFF5F9"/>
            <w:vAlign w:val="center"/>
          </w:tcPr>
          <w:p w14:paraId="3858BE19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3" w:type="dxa"/>
            <w:gridSpan w:val="4"/>
            <w:vMerge/>
            <w:vAlign w:val="center"/>
          </w:tcPr>
          <w:p w14:paraId="3F8187C5" w14:textId="77777777" w:rsidR="00686CB5" w:rsidRPr="000655D7" w:rsidRDefault="00686CB5" w:rsidP="00FC490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2" w:type="dxa"/>
            <w:vMerge/>
            <w:vAlign w:val="center"/>
          </w:tcPr>
          <w:p w14:paraId="67425D5E" w14:textId="77777777" w:rsidR="00686CB5" w:rsidRPr="000655D7" w:rsidRDefault="00686CB5" w:rsidP="00FC490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2000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804BFF4" w14:textId="77777777" w:rsidR="00686CB5" w:rsidRPr="000655D7" w:rsidRDefault="00686CB5" w:rsidP="00FC490D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32770C" w:rsidRPr="000655D7" w14:paraId="3AFDA1BB" w14:textId="77777777" w:rsidTr="00B43BFD">
        <w:trPr>
          <w:trHeight w:val="567"/>
        </w:trPr>
        <w:tc>
          <w:tcPr>
            <w:tcW w:w="14884" w:type="dxa"/>
            <w:gridSpan w:val="10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3740C6E" w14:textId="0CE4BB8C" w:rsidR="00D93509" w:rsidRPr="000655D7" w:rsidRDefault="00510AA9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  <w:r w:rsidRPr="000655D7">
              <w:rPr>
                <w:rFonts w:eastAsia="宋体" w:cs="Arial"/>
                <w:b/>
                <w:lang w:eastAsia="zh-CN"/>
              </w:rPr>
              <w:t>贵机构的</w:t>
            </w:r>
            <w:r w:rsidRPr="000655D7">
              <w:fldChar w:fldCharType="begin"/>
            </w:r>
            <w:r w:rsidRPr="000655D7">
              <w:rPr>
                <w:lang w:eastAsia="zh-CN"/>
              </w:rPr>
              <w:instrText xml:space="preserve"> HYPERLINK "https://www.unpri.org/reporting-and-assessment/reporting-framework-glossary/6937.article" </w:instrText>
            </w:r>
            <w:r w:rsidRPr="000655D7">
              <w:fldChar w:fldCharType="separate"/>
            </w:r>
            <w:r w:rsidR="00655091" w:rsidRPr="000655D7">
              <w:rPr>
                <w:rStyle w:val="Hyperlink"/>
                <w:rFonts w:eastAsia="宋体" w:cs="Arial"/>
                <w:b/>
                <w:lang w:eastAsia="zh-CN"/>
              </w:rPr>
              <w:t>第三方</w:t>
            </w:r>
            <w:r w:rsidR="00D66398" w:rsidRPr="000655D7">
              <w:rPr>
                <w:rStyle w:val="Hyperlink"/>
                <w:rFonts w:eastAsia="宋体" w:cs="Arial"/>
                <w:b/>
                <w:lang w:eastAsia="zh-CN"/>
              </w:rPr>
              <w:t>物业管理人</w:t>
            </w:r>
            <w:r w:rsidRPr="000655D7">
              <w:rPr>
                <w:rStyle w:val="Hyperlink"/>
                <w:rFonts w:eastAsia="宋体" w:cs="Arial"/>
                <w:b/>
                <w:lang w:eastAsia="zh-CN"/>
              </w:rPr>
              <w:fldChar w:fldCharType="end"/>
            </w:r>
            <w:r w:rsidRPr="000655D7">
              <w:rPr>
                <w:rFonts w:eastAsia="宋体" w:cs="Arial"/>
                <w:b/>
                <w:lang w:eastAsia="zh-CN"/>
              </w:rPr>
              <w:t>如何与租户</w:t>
            </w:r>
            <w:hyperlink r:id="rId88" w:history="1">
              <w:r w:rsidR="00244C0B" w:rsidRPr="000655D7">
                <w:rPr>
                  <w:rStyle w:val="Hyperlink"/>
                  <w:rFonts w:eastAsia="宋体" w:cs="Arial" w:hint="eastAsia"/>
                  <w:b/>
                  <w:lang w:eastAsia="zh-CN"/>
                </w:rPr>
                <w:t>接触</w:t>
              </w:r>
            </w:hyperlink>
            <w:r w:rsidRPr="000655D7">
              <w:rPr>
                <w:rFonts w:eastAsia="宋体" w:cs="Arial"/>
                <w:b/>
                <w:lang w:eastAsia="zh-CN"/>
              </w:rPr>
              <w:t>？</w:t>
            </w:r>
            <w:r w:rsidRPr="000655D7">
              <w:rPr>
                <w:rFonts w:eastAsia="宋体" w:cs="Arial"/>
                <w:b/>
                <w:lang w:eastAsia="zh-CN"/>
              </w:rPr>
              <w:t xml:space="preserve"> </w:t>
            </w:r>
          </w:p>
          <w:p w14:paraId="660D8344" w14:textId="77777777" w:rsidR="00090FEF" w:rsidRPr="000655D7" w:rsidRDefault="00090FEF" w:rsidP="00FC490D">
            <w:pPr>
              <w:spacing w:line="276" w:lineRule="auto"/>
              <w:textAlignment w:val="baseline"/>
              <w:rPr>
                <w:rFonts w:eastAsia="宋体" w:cs="Arial"/>
                <w:b/>
                <w:lang w:eastAsia="zh-CN"/>
              </w:rPr>
            </w:pPr>
          </w:p>
          <w:p w14:paraId="2F71C775" w14:textId="3DFB8F2D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i/>
                <w:lang w:eastAsia="zh-CN"/>
              </w:rPr>
              <w:t>如果</w:t>
            </w:r>
            <w:r w:rsidR="00510AA9" w:rsidRPr="000655D7">
              <w:rPr>
                <w:rFonts w:eastAsia="宋体" w:cs="Arial"/>
                <w:i/>
                <w:lang w:eastAsia="zh-CN"/>
              </w:rPr>
              <w:t>贵机构即</w:t>
            </w:r>
            <w:r w:rsidRPr="000655D7">
              <w:rPr>
                <w:rFonts w:eastAsia="宋体" w:cs="Arial"/>
                <w:i/>
                <w:lang w:eastAsia="zh-CN"/>
              </w:rPr>
              <w:t>是</w:t>
            </w:r>
            <w:r w:rsidR="00D66398" w:rsidRPr="000655D7">
              <w:rPr>
                <w:rFonts w:eastAsia="宋体" w:cs="Arial"/>
                <w:i/>
                <w:lang w:eastAsia="zh-CN"/>
              </w:rPr>
              <w:t>物业管理人</w:t>
            </w:r>
            <w:r w:rsidRPr="000655D7">
              <w:rPr>
                <w:rFonts w:eastAsia="宋体" w:cs="Arial"/>
                <w:i/>
                <w:lang w:eastAsia="zh-CN"/>
              </w:rPr>
              <w:t>，</w:t>
            </w:r>
            <w:r w:rsidR="00510AA9" w:rsidRPr="000655D7">
              <w:rPr>
                <w:rFonts w:eastAsia="宋体" w:cs="Arial"/>
                <w:i/>
                <w:lang w:eastAsia="zh-CN"/>
              </w:rPr>
              <w:t>请</w:t>
            </w:r>
            <w:r w:rsidRPr="000655D7">
              <w:rPr>
                <w:rFonts w:eastAsia="宋体" w:cs="Arial"/>
                <w:i/>
                <w:lang w:eastAsia="zh-CN"/>
              </w:rPr>
              <w:t>报告直接</w:t>
            </w:r>
            <w:r w:rsidR="000D5DC4" w:rsidRPr="000655D7">
              <w:rPr>
                <w:rFonts w:eastAsia="宋体" w:cs="Arial" w:hint="eastAsia"/>
                <w:i/>
                <w:lang w:eastAsia="zh-CN"/>
              </w:rPr>
              <w:t>与</w:t>
            </w:r>
            <w:r w:rsidRPr="000655D7">
              <w:rPr>
                <w:rFonts w:eastAsia="宋体" w:cs="Arial"/>
                <w:i/>
                <w:lang w:eastAsia="zh-CN"/>
              </w:rPr>
              <w:t>租户</w:t>
            </w:r>
            <w:r w:rsidR="000D5DC4" w:rsidRPr="000655D7">
              <w:rPr>
                <w:rFonts w:eastAsia="宋体" w:cs="Arial" w:hint="eastAsia"/>
                <w:i/>
                <w:lang w:eastAsia="zh-CN"/>
              </w:rPr>
              <w:t>接触</w:t>
            </w:r>
            <w:r w:rsidR="003719EE" w:rsidRPr="000655D7">
              <w:rPr>
                <w:rFonts w:eastAsia="宋体" w:cs="Arial" w:hint="eastAsia"/>
                <w:i/>
                <w:lang w:eastAsia="zh-CN"/>
              </w:rPr>
              <w:t>的</w:t>
            </w:r>
            <w:r w:rsidRPr="000655D7">
              <w:rPr>
                <w:rFonts w:eastAsia="宋体" w:cs="Arial"/>
                <w:i/>
                <w:lang w:eastAsia="zh-CN"/>
              </w:rPr>
              <w:t>情况</w:t>
            </w:r>
            <w:r w:rsidR="00D57C4F" w:rsidRPr="000655D7">
              <w:rPr>
                <w:rFonts w:eastAsia="宋体" w:cs="Arial"/>
                <w:i/>
                <w:lang w:eastAsia="zh-CN"/>
              </w:rPr>
              <w:t>。</w:t>
            </w:r>
          </w:p>
        </w:tc>
      </w:tr>
      <w:tr w:rsidR="00F76C8A" w:rsidRPr="000655D7" w14:paraId="4AC2BA6A" w14:textId="77777777" w:rsidTr="00B43BFD">
        <w:trPr>
          <w:trHeight w:val="465"/>
        </w:trPr>
        <w:tc>
          <w:tcPr>
            <w:tcW w:w="743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F324EB0" w14:textId="76B0765B" w:rsidR="00D93509" w:rsidRPr="000655D7" w:rsidRDefault="004F5152">
            <w:pPr>
              <w:pStyle w:val="ListParagraph"/>
              <w:numPr>
                <w:ilvl w:val="0"/>
                <w:numId w:val="42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(A) </w:t>
            </w:r>
            <w:r w:rsidR="00B0000B" w:rsidRPr="000655D7">
              <w:rPr>
                <w:rFonts w:eastAsia="宋体" w:cs="Arial"/>
                <w:lang w:eastAsia="zh-CN"/>
              </w:rPr>
              <w:t>他们</w:t>
            </w:r>
            <w:r w:rsidR="0027689B" w:rsidRPr="000655D7">
              <w:rPr>
                <w:rFonts w:eastAsia="宋体" w:cs="Arial"/>
                <w:lang w:eastAsia="zh-CN"/>
              </w:rPr>
              <w:t>就</w:t>
            </w:r>
            <w:r w:rsidR="00510AA9" w:rsidRPr="000655D7">
              <w:rPr>
                <w:rFonts w:eastAsia="宋体" w:cs="Arial"/>
                <w:lang w:eastAsia="zh-CN"/>
              </w:rPr>
              <w:t>能</w:t>
            </w:r>
            <w:r w:rsidR="00606C46" w:rsidRPr="000655D7">
              <w:rPr>
                <w:rFonts w:eastAsia="宋体" w:cs="Arial"/>
                <w:lang w:eastAsia="zh-CN"/>
              </w:rPr>
              <w:t>耗</w:t>
            </w:r>
            <w:r w:rsidR="13105C3D" w:rsidRPr="000655D7">
              <w:rPr>
                <w:rFonts w:eastAsia="宋体" w:cs="Arial"/>
                <w:lang w:eastAsia="zh-CN"/>
              </w:rPr>
              <w:t>、</w:t>
            </w:r>
            <w:r w:rsidR="0027689B" w:rsidRPr="000655D7">
              <w:rPr>
                <w:rFonts w:eastAsia="宋体" w:cs="Arial"/>
                <w:lang w:eastAsia="zh-CN"/>
              </w:rPr>
              <w:t>耗</w:t>
            </w:r>
            <w:r w:rsidR="00510AA9" w:rsidRPr="000655D7">
              <w:rPr>
                <w:rFonts w:eastAsia="宋体" w:cs="Arial"/>
                <w:lang w:eastAsia="zh-CN"/>
              </w:rPr>
              <w:t>水</w:t>
            </w:r>
            <w:r w:rsidR="00606C46" w:rsidRPr="000655D7">
              <w:rPr>
                <w:rFonts w:eastAsia="宋体" w:cs="Arial" w:hint="eastAsia"/>
                <w:lang w:eastAsia="zh-CN"/>
              </w:rPr>
              <w:t>量</w:t>
            </w:r>
            <w:r w:rsidR="0027689B" w:rsidRPr="000655D7">
              <w:rPr>
                <w:rFonts w:eastAsia="宋体" w:cs="Arial"/>
                <w:lang w:eastAsia="zh-CN"/>
              </w:rPr>
              <w:t>和</w:t>
            </w:r>
            <w:r w:rsidR="0027689B" w:rsidRPr="000655D7">
              <w:rPr>
                <w:rFonts w:eastAsia="宋体" w:cs="Arial"/>
                <w:lang w:eastAsia="zh-CN"/>
              </w:rPr>
              <w:t>/</w:t>
            </w:r>
            <w:r w:rsidR="0027689B" w:rsidRPr="000655D7">
              <w:rPr>
                <w:rFonts w:eastAsia="宋体" w:cs="Arial"/>
                <w:lang w:eastAsia="zh-CN"/>
              </w:rPr>
              <w:t>或</w:t>
            </w:r>
            <w:r w:rsidR="00F30D31" w:rsidRPr="000655D7">
              <w:rPr>
                <w:rFonts w:eastAsia="宋体" w:cs="Arial"/>
                <w:lang w:eastAsia="zh-CN"/>
              </w:rPr>
              <w:t>废弃物</w:t>
            </w:r>
            <w:r w:rsidR="00491186" w:rsidRPr="000655D7">
              <w:rPr>
                <w:rFonts w:eastAsia="宋体" w:cs="Arial" w:hint="eastAsia"/>
                <w:lang w:eastAsia="zh-CN"/>
              </w:rPr>
              <w:t>的</w:t>
            </w:r>
            <w:r w:rsidR="00983455" w:rsidRPr="000655D7">
              <w:rPr>
                <w:rFonts w:eastAsia="宋体" w:cs="Arial" w:hint="eastAsia"/>
                <w:lang w:eastAsia="zh-CN"/>
              </w:rPr>
              <w:t>产生</w:t>
            </w:r>
            <w:r w:rsidR="00B448AD" w:rsidRPr="000655D7">
              <w:rPr>
                <w:rFonts w:eastAsia="宋体" w:cs="Arial" w:hint="eastAsia"/>
                <w:lang w:eastAsia="zh-CN"/>
              </w:rPr>
              <w:t>，</w:t>
            </w:r>
            <w:r w:rsidR="003D56A0" w:rsidRPr="000655D7">
              <w:rPr>
                <w:rFonts w:eastAsia="宋体" w:cs="Arial"/>
                <w:lang w:eastAsia="zh-CN"/>
              </w:rPr>
              <w:t>与房地产租户</w:t>
            </w:r>
            <w:r w:rsidR="00244C0B" w:rsidRPr="000655D7">
              <w:rPr>
                <w:rFonts w:eastAsia="宋体" w:cs="Arial" w:hint="eastAsia"/>
                <w:lang w:eastAsia="zh-CN"/>
              </w:rPr>
              <w:t>接触</w:t>
            </w:r>
            <w:r w:rsidR="0027689B" w:rsidRPr="000655D7">
              <w:rPr>
                <w:rFonts w:eastAsia="宋体" w:cs="Arial"/>
                <w:lang w:eastAsia="zh-CN"/>
              </w:rPr>
              <w:t xml:space="preserve"> </w:t>
            </w:r>
          </w:p>
        </w:tc>
        <w:tc>
          <w:tcPr>
            <w:tcW w:w="74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80181EA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[</w:t>
            </w:r>
            <w:r w:rsidRPr="000655D7">
              <w:rPr>
                <w:rFonts w:eastAsia="宋体" w:cs="Arial"/>
                <w:lang w:eastAsia="zh-CN"/>
              </w:rPr>
              <w:t>下拉式</w:t>
            </w:r>
            <w:r w:rsidR="00E85358" w:rsidRPr="000655D7">
              <w:rPr>
                <w:rFonts w:eastAsia="宋体" w:cs="Arial"/>
                <w:lang w:eastAsia="zh-CN"/>
              </w:rPr>
              <w:t>清单</w:t>
            </w:r>
            <w:r w:rsidRPr="000655D7">
              <w:rPr>
                <w:rFonts w:eastAsia="宋体" w:cs="Arial"/>
                <w:lang w:eastAsia="zh-CN"/>
              </w:rPr>
              <w:t>]</w:t>
            </w:r>
          </w:p>
          <w:p w14:paraId="2CE1CEE4" w14:textId="77777777" w:rsidR="00A50417" w:rsidRPr="000655D7" w:rsidRDefault="00A50417" w:rsidP="00D37CB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6DCAD558" w14:textId="7E8E8F4F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A50417" w:rsidRPr="000655D7">
              <w:rPr>
                <w:rFonts w:eastAsia="宋体" w:cs="Arial"/>
                <w:lang w:eastAsia="zh-CN"/>
              </w:rPr>
              <w:t>1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A50417" w:rsidRPr="000655D7">
              <w:rPr>
                <w:rFonts w:eastAsia="宋体" w:cs="Arial"/>
                <w:lang w:eastAsia="zh-CN"/>
              </w:rPr>
              <w:t>对我们</w:t>
            </w:r>
            <w:r w:rsidR="00510AA9" w:rsidRPr="000655D7">
              <w:rPr>
                <w:rFonts w:eastAsia="宋体" w:cs="Arial"/>
                <w:lang w:eastAsia="zh-CN"/>
              </w:rPr>
              <w:t>的</w:t>
            </w:r>
            <w:r w:rsidR="00A50417" w:rsidRPr="000655D7">
              <w:rPr>
                <w:rFonts w:eastAsia="宋体" w:cs="Arial"/>
                <w:lang w:eastAsia="zh-CN"/>
              </w:rPr>
              <w:t>所有建筑</w:t>
            </w:r>
            <w:r w:rsidR="00E261A3" w:rsidRPr="000655D7">
              <w:rPr>
                <w:rFonts w:eastAsia="宋体" w:cs="Arial" w:hint="eastAsia"/>
                <w:lang w:eastAsia="zh-CN"/>
              </w:rPr>
              <w:t>物</w:t>
            </w:r>
            <w:r w:rsidR="00A50417" w:rsidRPr="000655D7">
              <w:rPr>
                <w:rFonts w:eastAsia="宋体" w:cs="Arial"/>
                <w:lang w:eastAsia="zh-CN"/>
              </w:rPr>
              <w:t>或</w:t>
            </w:r>
            <w:r w:rsidR="00115F6F" w:rsidRPr="000655D7">
              <w:rPr>
                <w:rFonts w:eastAsia="宋体" w:cs="Arial"/>
                <w:lang w:eastAsia="zh-CN"/>
              </w:rPr>
              <w:t>地产</w:t>
            </w:r>
          </w:p>
          <w:p w14:paraId="19678CFA" w14:textId="3E1CBD1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A50417" w:rsidRPr="000655D7">
              <w:rPr>
                <w:rFonts w:eastAsia="宋体" w:cs="Arial"/>
                <w:lang w:eastAsia="zh-CN"/>
              </w:rPr>
              <w:t>2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A50417" w:rsidRPr="000655D7">
              <w:rPr>
                <w:rFonts w:eastAsia="宋体" w:cs="Arial"/>
                <w:lang w:eastAsia="zh-CN"/>
              </w:rPr>
              <w:t>对我们的多数建筑</w:t>
            </w:r>
            <w:r w:rsidR="00E261A3" w:rsidRPr="000655D7">
              <w:rPr>
                <w:rFonts w:eastAsia="宋体" w:cs="Arial" w:hint="eastAsia"/>
                <w:lang w:eastAsia="zh-CN"/>
              </w:rPr>
              <w:t>物</w:t>
            </w:r>
            <w:r w:rsidR="00A50417" w:rsidRPr="000655D7">
              <w:rPr>
                <w:rFonts w:eastAsia="宋体" w:cs="Arial"/>
                <w:lang w:eastAsia="zh-CN"/>
              </w:rPr>
              <w:t>或</w:t>
            </w:r>
            <w:r w:rsidR="00115F6F" w:rsidRPr="000655D7">
              <w:rPr>
                <w:rFonts w:eastAsia="宋体" w:cs="Arial"/>
                <w:lang w:eastAsia="zh-CN"/>
              </w:rPr>
              <w:t>地产</w:t>
            </w:r>
          </w:p>
          <w:p w14:paraId="34981DF9" w14:textId="6F8EEAB4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A50417" w:rsidRPr="000655D7">
              <w:rPr>
                <w:rFonts w:eastAsia="宋体" w:cs="Arial"/>
                <w:lang w:eastAsia="zh-CN"/>
              </w:rPr>
              <w:t>3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A50417" w:rsidRPr="000655D7">
              <w:rPr>
                <w:rFonts w:eastAsia="宋体" w:cs="Arial"/>
                <w:lang w:eastAsia="zh-CN"/>
              </w:rPr>
              <w:t>对我们的少数建筑</w:t>
            </w:r>
            <w:r w:rsidR="00E261A3" w:rsidRPr="000655D7">
              <w:rPr>
                <w:rFonts w:eastAsia="宋体" w:cs="Arial" w:hint="eastAsia"/>
                <w:lang w:eastAsia="zh-CN"/>
              </w:rPr>
              <w:t>物</w:t>
            </w:r>
            <w:r w:rsidR="00A50417" w:rsidRPr="000655D7">
              <w:rPr>
                <w:rFonts w:eastAsia="宋体" w:cs="Arial"/>
                <w:lang w:eastAsia="zh-CN"/>
              </w:rPr>
              <w:t>或</w:t>
            </w:r>
            <w:r w:rsidR="00115F6F" w:rsidRPr="000655D7">
              <w:rPr>
                <w:rFonts w:eastAsia="宋体" w:cs="Arial"/>
                <w:lang w:eastAsia="zh-CN"/>
              </w:rPr>
              <w:t>地产</w:t>
            </w:r>
          </w:p>
        </w:tc>
      </w:tr>
      <w:tr w:rsidR="00F76C8A" w:rsidRPr="000655D7" w14:paraId="7903DF58" w14:textId="77777777" w:rsidTr="00B43BFD">
        <w:trPr>
          <w:trHeight w:val="465"/>
        </w:trPr>
        <w:tc>
          <w:tcPr>
            <w:tcW w:w="743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B764FFF" w14:textId="658D47F4" w:rsidR="00D93509" w:rsidRPr="000655D7" w:rsidRDefault="004F5152">
            <w:pPr>
              <w:pStyle w:val="ListParagraph"/>
              <w:numPr>
                <w:ilvl w:val="0"/>
                <w:numId w:val="42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 (B) </w:t>
            </w:r>
            <w:r w:rsidR="00DE2284" w:rsidRPr="000655D7">
              <w:rPr>
                <w:rFonts w:eastAsia="宋体" w:cs="Arial"/>
                <w:lang w:eastAsia="zh-CN"/>
              </w:rPr>
              <w:t>他们</w:t>
            </w:r>
            <w:r w:rsidR="00B448AD" w:rsidRPr="000655D7">
              <w:rPr>
                <w:rFonts w:eastAsia="宋体" w:cs="Arial" w:hint="eastAsia"/>
                <w:lang w:eastAsia="zh-CN"/>
              </w:rPr>
              <w:t>通过</w:t>
            </w:r>
            <w:r w:rsidRPr="000655D7">
              <w:rPr>
                <w:rFonts w:eastAsia="宋体" w:cs="Arial"/>
                <w:lang w:eastAsia="zh-CN"/>
              </w:rPr>
              <w:t>组织</w:t>
            </w:r>
            <w:r w:rsidR="001736E0" w:rsidRPr="000655D7">
              <w:rPr>
                <w:rFonts w:eastAsia="宋体" w:cs="Arial" w:hint="eastAsia"/>
                <w:lang w:eastAsia="zh-CN"/>
              </w:rPr>
              <w:t>加强</w:t>
            </w:r>
            <w:r w:rsidRPr="000655D7">
              <w:rPr>
                <w:rFonts w:eastAsia="宋体" w:cs="Arial"/>
                <w:lang w:eastAsia="zh-CN"/>
              </w:rPr>
              <w:t>可持续发展意识</w:t>
            </w:r>
            <w:r w:rsidR="00B448AD" w:rsidRPr="000655D7">
              <w:rPr>
                <w:rFonts w:eastAsia="宋体" w:cs="Arial" w:hint="eastAsia"/>
                <w:lang w:eastAsia="zh-CN"/>
              </w:rPr>
              <w:t>的租户活动</w:t>
            </w:r>
            <w:r w:rsidRPr="000655D7">
              <w:rPr>
                <w:rFonts w:eastAsia="宋体" w:cs="Arial"/>
                <w:lang w:eastAsia="zh-CN"/>
              </w:rPr>
              <w:t>、</w:t>
            </w:r>
            <w:r w:rsidRPr="000655D7">
              <w:rPr>
                <w:rFonts w:eastAsia="宋体" w:cs="Arial"/>
                <w:lang w:eastAsia="zh-CN"/>
              </w:rPr>
              <w:t>ESG</w:t>
            </w:r>
            <w:r w:rsidRPr="000655D7">
              <w:rPr>
                <w:rFonts w:eastAsia="宋体" w:cs="Arial"/>
                <w:lang w:eastAsia="zh-CN"/>
              </w:rPr>
              <w:t>培训和</w:t>
            </w:r>
            <w:r w:rsidR="00510AA9" w:rsidRPr="000655D7">
              <w:rPr>
                <w:rFonts w:eastAsia="宋体" w:cs="Arial"/>
                <w:lang w:eastAsia="zh-CN"/>
              </w:rPr>
              <w:t>指引</w:t>
            </w:r>
            <w:r w:rsidRPr="000655D7">
              <w:rPr>
                <w:rFonts w:eastAsia="宋体" w:cs="Arial"/>
                <w:lang w:eastAsia="zh-CN"/>
              </w:rPr>
              <w:t>的与房地产租户</w:t>
            </w:r>
            <w:r w:rsidR="00244C0B" w:rsidRPr="000655D7">
              <w:rPr>
                <w:rFonts w:eastAsia="宋体" w:cs="Arial" w:hint="eastAsia"/>
                <w:lang w:eastAsia="zh-CN"/>
              </w:rPr>
              <w:t>接触</w:t>
            </w:r>
          </w:p>
        </w:tc>
        <w:tc>
          <w:tcPr>
            <w:tcW w:w="74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4E7BB28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F76C8A" w:rsidRPr="000655D7" w14:paraId="7BFCE319" w14:textId="77777777" w:rsidTr="00B43BFD">
        <w:trPr>
          <w:trHeight w:val="465"/>
        </w:trPr>
        <w:tc>
          <w:tcPr>
            <w:tcW w:w="743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49C2FE0" w14:textId="13E51297" w:rsidR="00D93509" w:rsidRPr="000655D7" w:rsidRDefault="004F5152">
            <w:pPr>
              <w:pStyle w:val="ListParagraph"/>
              <w:numPr>
                <w:ilvl w:val="0"/>
                <w:numId w:val="42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(C) </w:t>
            </w:r>
            <w:r w:rsidR="00DE2284" w:rsidRPr="000655D7">
              <w:rPr>
                <w:rFonts w:eastAsia="宋体" w:cs="Arial"/>
                <w:lang w:eastAsia="zh-CN"/>
              </w:rPr>
              <w:t>他们</w:t>
            </w:r>
            <w:r w:rsidR="009834D1" w:rsidRPr="000655D7">
              <w:rPr>
                <w:rFonts w:eastAsia="宋体" w:cs="Arial"/>
                <w:lang w:eastAsia="zh-CN"/>
              </w:rPr>
              <w:t>通过</w:t>
            </w:r>
            <w:r w:rsidR="00A50417" w:rsidRPr="000655D7">
              <w:rPr>
                <w:rFonts w:eastAsia="宋体" w:cs="Arial"/>
                <w:lang w:eastAsia="zh-CN"/>
              </w:rPr>
              <w:t>提供</w:t>
            </w:r>
            <w:hyperlink r:id="rId89" w:history="1">
              <w:r w:rsidR="00A50417" w:rsidRPr="000655D7">
                <w:rPr>
                  <w:rStyle w:val="Hyperlink"/>
                  <w:rFonts w:eastAsia="宋体" w:cs="Arial"/>
                  <w:lang w:eastAsia="zh-CN"/>
                </w:rPr>
                <w:t>绿色租约</w:t>
              </w:r>
            </w:hyperlink>
            <w:r w:rsidR="003D56A0" w:rsidRPr="000655D7">
              <w:rPr>
                <w:rFonts w:eastAsia="宋体" w:cs="Arial" w:hint="eastAsia"/>
                <w:lang w:eastAsia="zh-CN"/>
              </w:rPr>
              <w:t>，与</w:t>
            </w:r>
            <w:r w:rsidR="00A50417" w:rsidRPr="000655D7">
              <w:rPr>
                <w:rFonts w:eastAsia="宋体" w:cs="Arial"/>
                <w:lang w:eastAsia="zh-CN"/>
              </w:rPr>
              <w:t>房地产租户</w:t>
            </w:r>
            <w:r w:rsidR="00244C0B" w:rsidRPr="000655D7">
              <w:rPr>
                <w:rFonts w:eastAsia="宋体" w:cs="Arial" w:hint="eastAsia"/>
                <w:lang w:eastAsia="zh-CN"/>
              </w:rPr>
              <w:t>接触</w:t>
            </w:r>
          </w:p>
        </w:tc>
        <w:tc>
          <w:tcPr>
            <w:tcW w:w="74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6E5766D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F76C8A" w:rsidRPr="000655D7" w14:paraId="0083DC19" w14:textId="77777777" w:rsidTr="00B43BFD">
        <w:trPr>
          <w:trHeight w:val="465"/>
        </w:trPr>
        <w:tc>
          <w:tcPr>
            <w:tcW w:w="743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FA13C6E" w14:textId="30E4333E" w:rsidR="00D93509" w:rsidRPr="000655D7" w:rsidRDefault="004F5152">
            <w:pPr>
              <w:pStyle w:val="ListParagraph"/>
              <w:numPr>
                <w:ilvl w:val="0"/>
                <w:numId w:val="42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(D) </w:t>
            </w:r>
            <w:r w:rsidR="00DE2284" w:rsidRPr="000655D7">
              <w:rPr>
                <w:rFonts w:eastAsia="宋体" w:cs="Arial"/>
                <w:lang w:eastAsia="zh-CN"/>
              </w:rPr>
              <w:t>他们</w:t>
            </w:r>
            <w:r w:rsidR="00A50417" w:rsidRPr="000655D7">
              <w:rPr>
                <w:rFonts w:eastAsia="宋体" w:cs="Arial"/>
                <w:lang w:eastAsia="zh-CN"/>
              </w:rPr>
              <w:t>确定</w:t>
            </w:r>
            <w:r w:rsidR="00510AA9" w:rsidRPr="000655D7">
              <w:rPr>
                <w:rFonts w:eastAsia="宋体" w:cs="Arial"/>
                <w:lang w:eastAsia="zh-CN"/>
              </w:rPr>
              <w:t>有助于实现</w:t>
            </w:r>
            <w:hyperlink r:id="rId90" w:history="1">
              <w:r w:rsidR="001E38DD" w:rsidRPr="000655D7">
                <w:rPr>
                  <w:rStyle w:val="Hyperlink"/>
                  <w:rFonts w:eastAsia="宋体" w:cs="Arial"/>
                  <w:lang w:eastAsia="zh-CN"/>
                </w:rPr>
                <w:t>实质性</w:t>
              </w:r>
              <w:r w:rsidR="001E38DD" w:rsidRPr="000655D7">
                <w:rPr>
                  <w:rStyle w:val="Hyperlink"/>
                  <w:rFonts w:eastAsia="宋体" w:cs="Arial"/>
                  <w:lang w:eastAsia="zh-CN"/>
                </w:rPr>
                <w:t>ESG</w:t>
              </w:r>
              <w:r w:rsidR="001E38DD" w:rsidRPr="000655D7">
                <w:rPr>
                  <w:rStyle w:val="Hyperlink"/>
                  <w:rFonts w:eastAsia="宋体" w:cs="Arial"/>
                  <w:lang w:eastAsia="zh-CN"/>
                </w:rPr>
                <w:t>因素</w:t>
              </w:r>
            </w:hyperlink>
            <w:r w:rsidR="0008660A" w:rsidRPr="000655D7">
              <w:rPr>
                <w:rFonts w:eastAsia="宋体" w:cs="Arial"/>
                <w:lang w:eastAsia="zh-CN"/>
              </w:rPr>
              <w:t>相关</w:t>
            </w:r>
            <w:r w:rsidR="00CA3E6D" w:rsidRPr="000655D7">
              <w:rPr>
                <w:rFonts w:eastAsia="宋体" w:cs="Arial"/>
                <w:lang w:eastAsia="zh-CN"/>
              </w:rPr>
              <w:t>目标的</w:t>
            </w:r>
            <w:r w:rsidR="00B65E5A" w:rsidRPr="000655D7">
              <w:rPr>
                <w:rFonts w:eastAsia="宋体" w:cs="Arial" w:hint="eastAsia"/>
                <w:lang w:eastAsia="zh-CN"/>
              </w:rPr>
              <w:t>协作</w:t>
            </w:r>
            <w:r w:rsidR="00CA3E6D" w:rsidRPr="000655D7">
              <w:rPr>
                <w:rFonts w:eastAsia="宋体" w:cs="Arial"/>
                <w:lang w:eastAsia="zh-CN"/>
              </w:rPr>
              <w:t>机会，</w:t>
            </w:r>
            <w:r w:rsidR="00A50417" w:rsidRPr="000655D7">
              <w:rPr>
                <w:rFonts w:eastAsia="宋体" w:cs="Arial"/>
                <w:lang w:eastAsia="zh-CN"/>
              </w:rPr>
              <w:t>与房地产租户</w:t>
            </w:r>
            <w:r w:rsidR="00244C0B" w:rsidRPr="000655D7">
              <w:rPr>
                <w:rFonts w:eastAsia="宋体" w:cs="Arial" w:hint="eastAsia"/>
                <w:lang w:eastAsia="zh-CN"/>
              </w:rPr>
              <w:t>接触</w:t>
            </w:r>
          </w:p>
        </w:tc>
        <w:tc>
          <w:tcPr>
            <w:tcW w:w="74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79815A9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F76C8A" w:rsidRPr="000655D7" w14:paraId="7F7923BF" w14:textId="77777777" w:rsidTr="00B43BFD">
        <w:trPr>
          <w:trHeight w:val="465"/>
        </w:trPr>
        <w:tc>
          <w:tcPr>
            <w:tcW w:w="743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D9F6D8B" w14:textId="2592FD7C" w:rsidR="00D93509" w:rsidRPr="000655D7" w:rsidRDefault="004F5152">
            <w:pPr>
              <w:pStyle w:val="ListParagraph"/>
              <w:numPr>
                <w:ilvl w:val="0"/>
                <w:numId w:val="42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(E) </w:t>
            </w:r>
            <w:r w:rsidR="00DE2284" w:rsidRPr="000655D7">
              <w:rPr>
                <w:rFonts w:eastAsia="宋体" w:cs="Arial"/>
                <w:lang w:eastAsia="zh-CN"/>
              </w:rPr>
              <w:t>他们</w:t>
            </w:r>
            <w:r w:rsidR="0008660A" w:rsidRPr="000655D7">
              <w:rPr>
                <w:rFonts w:eastAsia="宋体" w:cs="Arial"/>
                <w:lang w:eastAsia="zh-CN"/>
              </w:rPr>
              <w:t>通过</w:t>
            </w:r>
            <w:r w:rsidR="00A50417" w:rsidRPr="000655D7">
              <w:rPr>
                <w:rFonts w:eastAsia="宋体" w:cs="Arial"/>
                <w:lang w:eastAsia="zh-CN"/>
              </w:rPr>
              <w:t>设备升级</w:t>
            </w:r>
            <w:r w:rsidR="0008660A" w:rsidRPr="000655D7">
              <w:rPr>
                <w:rFonts w:eastAsia="宋体" w:cs="Arial"/>
                <w:lang w:eastAsia="zh-CN"/>
              </w:rPr>
              <w:t>创造共同</w:t>
            </w:r>
            <w:r w:rsidR="00A50417" w:rsidRPr="000655D7">
              <w:rPr>
                <w:rFonts w:eastAsia="宋体" w:cs="Arial"/>
                <w:lang w:eastAsia="zh-CN"/>
              </w:rPr>
              <w:t>经济</w:t>
            </w:r>
            <w:r w:rsidR="00B75FC3" w:rsidRPr="000655D7">
              <w:rPr>
                <w:rFonts w:eastAsia="宋体" w:cs="Arial"/>
                <w:lang w:eastAsia="zh-CN"/>
              </w:rPr>
              <w:t>效益</w:t>
            </w:r>
            <w:r w:rsidR="0008660A" w:rsidRPr="000655D7">
              <w:rPr>
                <w:rFonts w:eastAsia="宋体" w:cs="Arial"/>
                <w:lang w:eastAsia="zh-CN"/>
              </w:rPr>
              <w:t>，</w:t>
            </w:r>
            <w:r w:rsidR="00A50417" w:rsidRPr="000655D7">
              <w:rPr>
                <w:rFonts w:eastAsia="宋体" w:cs="Arial"/>
                <w:lang w:eastAsia="zh-CN"/>
              </w:rPr>
              <w:t>与房地产租户</w:t>
            </w:r>
            <w:r w:rsidR="00244C0B" w:rsidRPr="000655D7">
              <w:rPr>
                <w:rFonts w:eastAsia="宋体" w:cs="Arial" w:hint="eastAsia"/>
                <w:lang w:eastAsia="zh-CN"/>
              </w:rPr>
              <w:t>接触</w:t>
            </w:r>
          </w:p>
        </w:tc>
        <w:tc>
          <w:tcPr>
            <w:tcW w:w="74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83A4BC2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F76C8A" w:rsidRPr="000655D7" w14:paraId="6E1FB472" w14:textId="77777777" w:rsidTr="00B43BFD">
        <w:trPr>
          <w:trHeight w:val="465"/>
        </w:trPr>
        <w:tc>
          <w:tcPr>
            <w:tcW w:w="743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55D4128" w14:textId="77777777" w:rsidR="00D93509" w:rsidRPr="000655D7" w:rsidRDefault="004F5152">
            <w:pPr>
              <w:pStyle w:val="ListParagraph"/>
              <w:numPr>
                <w:ilvl w:val="0"/>
                <w:numId w:val="42"/>
              </w:num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</w:rPr>
              <w:t xml:space="preserve">(F) </w:t>
            </w:r>
            <w:proofErr w:type="spellStart"/>
            <w:r w:rsidR="00A50417" w:rsidRPr="000655D7">
              <w:rPr>
                <w:rFonts w:eastAsia="宋体" w:cs="Arial"/>
                <w:color w:val="000000"/>
                <w:shd w:val="clear" w:color="auto" w:fill="FFFFFF"/>
              </w:rPr>
              <w:t>其他</w:t>
            </w:r>
            <w:proofErr w:type="spellEnd"/>
            <w:r w:rsidR="00A50417" w:rsidRPr="000655D7">
              <w:rPr>
                <w:rFonts w:eastAsia="宋体" w:cs="Arial"/>
                <w:color w:val="000000"/>
                <w:shd w:val="clear" w:color="auto" w:fill="FFFFFF"/>
              </w:rPr>
              <w:t xml:space="preserve"> </w:t>
            </w:r>
          </w:p>
          <w:p w14:paraId="45999597" w14:textId="2F38B5C2" w:rsidR="00D93509" w:rsidRPr="000655D7" w:rsidRDefault="00FA4C50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请说明：</w:t>
            </w:r>
            <w:r w:rsidR="00FF2DBC" w:rsidRPr="000655D7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="0018793F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="00900CAD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必填</w:t>
            </w:r>
            <w:r w:rsidR="00A77C84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自由文本</w:t>
            </w:r>
            <w:r w:rsidR="007475DE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="007475DE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</w:tc>
        <w:tc>
          <w:tcPr>
            <w:tcW w:w="7450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00C9793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32770C" w:rsidRPr="000655D7" w14:paraId="16601B14" w14:textId="77777777" w:rsidTr="00B43BFD">
        <w:trPr>
          <w:trHeight w:val="465"/>
        </w:trPr>
        <w:tc>
          <w:tcPr>
            <w:tcW w:w="14884" w:type="dxa"/>
            <w:gridSpan w:val="10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15A75A5" w14:textId="780E5B2A" w:rsidR="00D93509" w:rsidRPr="000655D7" w:rsidRDefault="004F5152">
            <w:pPr>
              <w:pStyle w:val="ListParagraph"/>
              <w:numPr>
                <w:ilvl w:val="0"/>
                <w:numId w:val="43"/>
              </w:numPr>
              <w:spacing w:line="276" w:lineRule="auto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lastRenderedPageBreak/>
              <w:t xml:space="preserve">(G) </w:t>
            </w:r>
            <w:r w:rsidR="003259EF" w:rsidRPr="000655D7">
              <w:rPr>
                <w:rFonts w:eastAsia="宋体" w:cs="Arial" w:hint="eastAsia"/>
                <w:lang w:eastAsia="zh-CN"/>
              </w:rPr>
              <w:t>我们的第三方</w:t>
            </w:r>
            <w:r w:rsidR="00D66398" w:rsidRPr="000655D7">
              <w:rPr>
                <w:rFonts w:eastAsia="宋体" w:cs="Arial" w:hint="eastAsia"/>
                <w:lang w:eastAsia="zh-CN"/>
              </w:rPr>
              <w:t>物业管理人</w:t>
            </w:r>
            <w:r w:rsidRPr="000655D7">
              <w:rPr>
                <w:rFonts w:eastAsia="宋体" w:cs="Arial"/>
                <w:lang w:eastAsia="zh-CN"/>
              </w:rPr>
              <w:t>不与租户</w:t>
            </w:r>
            <w:r w:rsidR="00244C0B" w:rsidRPr="000655D7">
              <w:rPr>
                <w:rFonts w:eastAsia="宋体" w:cs="Arial" w:hint="eastAsia"/>
                <w:lang w:eastAsia="zh-CN"/>
              </w:rPr>
              <w:t>接触</w:t>
            </w:r>
          </w:p>
        </w:tc>
      </w:tr>
      <w:tr w:rsidR="0032770C" w:rsidRPr="000655D7" w14:paraId="6EEF44B8" w14:textId="77777777" w:rsidTr="00B43BFD">
        <w:trPr>
          <w:trHeight w:val="300"/>
        </w:trPr>
        <w:tc>
          <w:tcPr>
            <w:tcW w:w="14884" w:type="dxa"/>
            <w:gridSpan w:val="10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7FFB8376" w14:textId="77777777" w:rsidR="00D37CB3" w:rsidRPr="000655D7" w:rsidRDefault="00D37CB3" w:rsidP="00D37CB3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D37CB3" w:rsidRPr="000655D7" w14:paraId="76EB48EB" w14:textId="77777777" w:rsidTr="00B43BFD">
        <w:trPr>
          <w:trHeight w:val="300"/>
        </w:trPr>
        <w:tc>
          <w:tcPr>
            <w:tcW w:w="14884" w:type="dxa"/>
            <w:gridSpan w:val="10"/>
            <w:shd w:val="clear" w:color="auto" w:fill="0070C0"/>
            <w:vAlign w:val="center"/>
          </w:tcPr>
          <w:p w14:paraId="6C2C349D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D37CB3" w:rsidRPr="000655D7" w14:paraId="5B96C8AF" w14:textId="77777777" w:rsidTr="00B43BFD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3B595024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4" w:type="dxa"/>
            <w:gridSpan w:val="9"/>
            <w:shd w:val="clear" w:color="auto" w:fill="auto"/>
            <w:vAlign w:val="center"/>
          </w:tcPr>
          <w:p w14:paraId="6C6436CA" w14:textId="10976888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9B740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旨在说明</w:t>
            </w:r>
            <w:r w:rsidR="00B43120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="005D3B50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5D3B50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="005D3B50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DA28A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第三方</w:t>
            </w:r>
            <w:r w:rsidR="00D663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就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问题与租户</w:t>
            </w:r>
            <w:r w:rsidR="00244C0B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接触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的方法</w:t>
            </w:r>
            <w:r w:rsidR="00C631B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因为租户是对建筑物的环境和社会影响</w:t>
            </w:r>
            <w:r w:rsidR="000B604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最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主要</w:t>
            </w:r>
            <w:r w:rsidR="000B604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="0074469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利益相关方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群体。对于</w:t>
            </w:r>
            <w:r w:rsidR="00B43120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DA28A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第三方</w:t>
            </w:r>
            <w:r w:rsidR="00D663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="000B604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而言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，就所有建筑物和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地产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问题与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地产</w:t>
            </w:r>
            <w:r w:rsidR="000B604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住户</w:t>
            </w:r>
            <w:r w:rsidR="00244C0B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接触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，被认为是</w:t>
            </w:r>
            <w:r w:rsidR="00CF1CA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="1ED087E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0B604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如此</w:t>
            </w:r>
            <w:r w:rsidR="0041653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当涉及</w:t>
            </w:r>
            <w:r w:rsidR="0041653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4C44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问题</w:t>
            </w:r>
            <w:r w:rsidR="0041653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时，</w:t>
            </w:r>
            <w:r w:rsidR="00B43120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="0041653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可以更好地预</w:t>
            </w:r>
            <w:r w:rsidR="000B604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见</w:t>
            </w:r>
            <w:r w:rsidR="0041653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02390E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响应</w:t>
            </w:r>
            <w:r w:rsidR="0041653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租户的需求</w:t>
            </w:r>
            <w:r w:rsidR="004C44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41653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更好地了解不同</w:t>
            </w:r>
            <w:r w:rsidR="0041653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41653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举措的有效性。</w:t>
            </w:r>
          </w:p>
        </w:tc>
      </w:tr>
      <w:tr w:rsidR="00D37CB3" w:rsidRPr="000655D7" w14:paraId="7B90A350" w14:textId="77777777" w:rsidTr="00B43BFD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429DD198" w14:textId="78DA8459" w:rsidR="00D93509" w:rsidRPr="000655D7" w:rsidRDefault="0068606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4" w:type="dxa"/>
            <w:gridSpan w:val="9"/>
            <w:shd w:val="clear" w:color="auto" w:fill="auto"/>
            <w:vAlign w:val="center"/>
          </w:tcPr>
          <w:p w14:paraId="3B7E7CE6" w14:textId="6F5CFACB" w:rsidR="00D93509" w:rsidRPr="000655D7" w:rsidRDefault="0002390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各答案选项</w:t>
            </w:r>
            <w:r w:rsidR="00E8535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的覆盖范围应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以</w:t>
            </w:r>
            <w:r w:rsidR="00D37C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建筑物或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地产</w:t>
            </w:r>
            <w:r w:rsidR="00D37C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的数量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为准</w:t>
            </w:r>
            <w:r w:rsidR="00D37C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D37C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</w:p>
          <w:p w14:paraId="7E8A64BC" w14:textId="77777777" w:rsidR="00D37CB3" w:rsidRPr="000655D7" w:rsidRDefault="00D37CB3" w:rsidP="00D37CB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1E4770B1" w14:textId="194DA449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在本指标中</w:t>
            </w:r>
            <w:r w:rsidR="00C631B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26116A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D37C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租户</w:t>
            </w:r>
            <w:r w:rsidR="0026116A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D37C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是指占用房屋、办公室、工业区或类似场所的个人或团体。</w:t>
            </w:r>
          </w:p>
          <w:p w14:paraId="35BAFB76" w14:textId="77777777" w:rsidR="00633BDC" w:rsidRPr="000655D7" w:rsidRDefault="00633BDC" w:rsidP="00D37CB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14DAA71" w14:textId="1E8DCC07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0B604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指标中，</w:t>
            </w:r>
            <w:r w:rsidR="0026116A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目标</w:t>
            </w:r>
            <w:r w:rsidR="0026116A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</w:t>
            </w:r>
            <w:r w:rsidR="00DF7D74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用于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描述环境或社会绩效的变化以及与投资的关系。</w:t>
            </w:r>
          </w:p>
        </w:tc>
      </w:tr>
      <w:tr w:rsidR="00D37CB3" w:rsidRPr="000655D7" w14:paraId="099C343C" w14:textId="77777777" w:rsidTr="00B43BFD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76D63456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44" w:type="dxa"/>
            <w:gridSpan w:val="9"/>
            <w:shd w:val="clear" w:color="auto" w:fill="auto"/>
            <w:vAlign w:val="center"/>
          </w:tcPr>
          <w:p w14:paraId="12A2C640" w14:textId="4BD294B0" w:rsidR="00D93509" w:rsidRPr="000655D7" w:rsidRDefault="003C5AD1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关于房地产投资可持续性的更多信息，</w:t>
            </w:r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91" w:history="1"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可持续房地产投资：实施《巴黎气候协定》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—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行动框架</w:t>
              </w:r>
            </w:hyperlink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D37CB3" w:rsidRPr="000655D7" w14:paraId="45F6DB11" w14:textId="77777777" w:rsidTr="00B43BFD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488C9100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参考其他标准</w:t>
            </w:r>
            <w:proofErr w:type="spellEnd"/>
          </w:p>
        </w:tc>
        <w:tc>
          <w:tcPr>
            <w:tcW w:w="13044" w:type="dxa"/>
            <w:gridSpan w:val="9"/>
            <w:shd w:val="clear" w:color="auto" w:fill="auto"/>
            <w:vAlign w:val="center"/>
          </w:tcPr>
          <w:p w14:paraId="53A39779" w14:textId="5D0E218D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GRESB </w:t>
            </w:r>
            <w:r w:rsidR="007A56F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2022 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房地产评估</w:t>
            </w:r>
            <w:r w:rsidR="000B604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TC1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TC4 </w:t>
            </w:r>
            <w:r w:rsidR="000B604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–</w:t>
            </w:r>
            <w:r w:rsidR="00D57C4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0B604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绩效：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租户和社区（租户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住户）</w:t>
            </w:r>
          </w:p>
        </w:tc>
      </w:tr>
      <w:tr w:rsidR="00D37CB3" w:rsidRPr="000655D7" w14:paraId="4D1962D0" w14:textId="77777777" w:rsidTr="00B43BFD">
        <w:trPr>
          <w:trHeight w:val="300"/>
        </w:trPr>
        <w:tc>
          <w:tcPr>
            <w:tcW w:w="14884" w:type="dxa"/>
            <w:gridSpan w:val="10"/>
            <w:shd w:val="clear" w:color="auto" w:fill="0070C0"/>
            <w:vAlign w:val="center"/>
          </w:tcPr>
          <w:p w14:paraId="2A3EFA69" w14:textId="77777777" w:rsidR="00D93509" w:rsidRPr="000655D7" w:rsidRDefault="004F515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D37CB3" w:rsidRPr="000655D7" w14:paraId="520B8588" w14:textId="77777777" w:rsidTr="00B43BFD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61F0A924" w14:textId="1088D2D0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4" w:type="dxa"/>
            <w:gridSpan w:val="9"/>
            <w:shd w:val="clear" w:color="auto" w:fill="auto"/>
            <w:vAlign w:val="center"/>
          </w:tcPr>
          <w:p w14:paraId="6895B346" w14:textId="503B974C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F877F8" w:rsidRPr="000655D7">
              <w:rPr>
                <w:rFonts w:eastAsia="宋体" w:cs="Arial"/>
                <w:sz w:val="16"/>
                <w:szCs w:val="16"/>
              </w:rPr>
              <w:t>OO</w:t>
            </w:r>
            <w:r w:rsidR="0098549A" w:rsidRPr="000655D7">
              <w:rPr>
                <w:rFonts w:eastAsia="宋体" w:cs="Arial"/>
                <w:sz w:val="16"/>
                <w:szCs w:val="16"/>
              </w:rPr>
              <w:t xml:space="preserve"> 21</w:t>
            </w:r>
            <w:r w:rsidRPr="000655D7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D37CB3" w:rsidRPr="000655D7" w14:paraId="011F2534" w14:textId="77777777" w:rsidTr="00B43BFD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1F0E8AF9" w14:textId="763568F2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4" w:type="dxa"/>
            <w:gridSpan w:val="9"/>
            <w:shd w:val="clear" w:color="auto" w:fill="auto"/>
            <w:vAlign w:val="center"/>
          </w:tcPr>
          <w:p w14:paraId="0BF640C3" w14:textId="7777777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D37CB3" w:rsidRPr="000655D7" w14:paraId="7453D9DB" w14:textId="77777777" w:rsidTr="00B43BFD">
        <w:trPr>
          <w:trHeight w:val="300"/>
        </w:trPr>
        <w:tc>
          <w:tcPr>
            <w:tcW w:w="14884" w:type="dxa"/>
            <w:gridSpan w:val="10"/>
            <w:shd w:val="clear" w:color="auto" w:fill="0070C0"/>
            <w:vAlign w:val="center"/>
          </w:tcPr>
          <w:p w14:paraId="22E2DD63" w14:textId="77777777" w:rsidR="00D93509" w:rsidRPr="000655D7" w:rsidRDefault="004F515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136BCB" w:rsidRPr="000655D7" w14:paraId="3D1B71E8" w14:textId="77777777" w:rsidTr="006C001C">
        <w:trPr>
          <w:trHeight w:val="266"/>
        </w:trPr>
        <w:tc>
          <w:tcPr>
            <w:tcW w:w="1840" w:type="dxa"/>
            <w:vMerge w:val="restart"/>
            <w:shd w:val="clear" w:color="auto" w:fill="auto"/>
            <w:vAlign w:val="center"/>
          </w:tcPr>
          <w:p w14:paraId="4FD9A96C" w14:textId="77777777" w:rsidR="00D93509" w:rsidRPr="000655D7" w:rsidRDefault="004F5152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44" w:type="dxa"/>
            <w:gridSpan w:val="9"/>
            <w:shd w:val="clear" w:color="auto" w:fill="auto"/>
            <w:vAlign w:val="center"/>
          </w:tcPr>
          <w:p w14:paraId="6C456408" w14:textId="1ECDD31C" w:rsidR="00D93509" w:rsidRPr="000655D7" w:rsidRDefault="002744C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本指标满分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分，包含</w:t>
            </w:r>
            <w:r w:rsidR="00C244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字母（</w:t>
            </w:r>
            <w:r w:rsidR="00C244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="00C244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分）和覆盖面（</w:t>
            </w:r>
            <w:r w:rsidR="00C244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="00C244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分）答案选项</w:t>
            </w:r>
            <w:r w:rsidR="00554F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最终得分将基于字母和</w:t>
            </w:r>
            <w:r w:rsidR="0009454B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覆盖面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答案选项的</w:t>
            </w:r>
            <w:r w:rsidR="00895FF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最高得分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组合。</w:t>
            </w:r>
          </w:p>
        </w:tc>
      </w:tr>
      <w:tr w:rsidR="00136BCB" w:rsidRPr="000655D7" w14:paraId="7C2F5446" w14:textId="77777777" w:rsidTr="00C27D79">
        <w:trPr>
          <w:trHeight w:val="1403"/>
        </w:trPr>
        <w:tc>
          <w:tcPr>
            <w:tcW w:w="1840" w:type="dxa"/>
            <w:vMerge/>
            <w:vAlign w:val="center"/>
          </w:tcPr>
          <w:p w14:paraId="60ED9371" w14:textId="77777777" w:rsidR="00136BCB" w:rsidRPr="000655D7" w:rsidRDefault="00136BCB" w:rsidP="00D37CB3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3830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53E3ECE" w14:textId="193D6F23" w:rsidR="00D93509" w:rsidRPr="000655D7" w:rsidRDefault="00002AF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字母答案选项</w:t>
            </w:r>
            <w:r w:rsidR="0090310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总计</w:t>
            </w:r>
            <w:r w:rsidR="0090310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="0090310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0B604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0FFC15C4" w14:textId="77777777" w:rsidR="00136BCB" w:rsidRPr="000655D7" w:rsidRDefault="00136BCB" w:rsidP="008029E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4DBCB21" w14:textId="0D533EE7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A-E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4</w:t>
            </w:r>
            <w:r w:rsidR="00934C30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项或以上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0F0CA368" w14:textId="66D48616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A-E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</w:t>
            </w:r>
            <w:r w:rsidR="00554F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33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72E58E44" w14:textId="6AA5800B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A-E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1-2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831C2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16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6B8FBD76" w14:textId="1ED2B884" w:rsidR="00D93509" w:rsidRPr="000655D7" w:rsidRDefault="00831C2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F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、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70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4645454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</w:rPr>
            </w:pPr>
            <w:r w:rsidRPr="000655D7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</w:rPr>
              <w:t>和</w:t>
            </w:r>
          </w:p>
        </w:tc>
        <w:tc>
          <w:tcPr>
            <w:tcW w:w="425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803C2C1" w14:textId="7779DC09" w:rsidR="00D93509" w:rsidRPr="000655D7" w:rsidRDefault="00F07AF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覆盖面答案选项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总计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851A07" w:rsidRPr="000655D7">
              <w:rPr>
                <w:rFonts w:eastAsia="宋体" w:cs="Arial"/>
                <w:sz w:val="16"/>
                <w:szCs w:val="16"/>
                <w:lang w:eastAsia="zh-CN"/>
              </w:rPr>
              <w:t>：</w:t>
            </w:r>
          </w:p>
          <w:p w14:paraId="63532E58" w14:textId="77777777" w:rsidR="000329F2" w:rsidRPr="000655D7" w:rsidRDefault="000329F2" w:rsidP="008029E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3887757" w14:textId="49488868" w:rsidR="00D525F7" w:rsidRPr="000655D7" w:rsidRDefault="00D525F7" w:rsidP="00D525F7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对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到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E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，每个选项得分如下：</w:t>
            </w:r>
          </w:p>
          <w:p w14:paraId="455703C5" w14:textId="59AC6422" w:rsidR="00D525F7" w:rsidRPr="000655D7" w:rsidRDefault="00D525F7" w:rsidP="00D525F7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选择所有（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50/</w:t>
            </w:r>
            <w:r w:rsidR="00831C22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4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36387B20" w14:textId="68C148C9" w:rsidR="00D525F7" w:rsidRPr="000655D7" w:rsidRDefault="00D525F7" w:rsidP="00D525F7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选择多数（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25/</w:t>
            </w:r>
            <w:r w:rsidR="00831C22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4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78E0FD2F" w14:textId="05B6FBC2" w:rsidR="00D93509" w:rsidRPr="000655D7" w:rsidRDefault="00D525F7" w:rsidP="00D525F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选择少数（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12/</w:t>
            </w:r>
            <w:r w:rsidR="00831C22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4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53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A5DEEE1" w14:textId="3D1C95E6" w:rsidR="00D93509" w:rsidRPr="000655D7" w:rsidRDefault="003B0EF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</w:t>
            </w:r>
            <w:r w:rsidR="005539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30A222DA" w14:textId="77777777" w:rsidR="000329F2" w:rsidRPr="000655D7" w:rsidRDefault="000329F2" w:rsidP="00EE7F4E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71FDB5D" w14:textId="055A1203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0329F2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G </w:t>
            </w:r>
            <w:r w:rsidR="000329F2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E10725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导致该指标得分为</w:t>
            </w:r>
            <w:r w:rsidR="00E10725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E10725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0329F2" w:rsidRPr="000655D7">
              <w:rPr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D37CB3" w:rsidRPr="000655D7" w14:paraId="0CECCAF8" w14:textId="77777777" w:rsidTr="00B43BFD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3EC10B4C" w14:textId="20ECB58B" w:rsidR="00D93509" w:rsidRPr="000655D7" w:rsidRDefault="00774BF4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0655D7">
              <w:rPr>
                <w:rFonts w:eastAsia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0655D7">
              <w:rPr>
                <w:rFonts w:eastAsia="宋体" w:cs="Arial"/>
                <w:b/>
                <w:sz w:val="16"/>
                <w:szCs w:val="16"/>
              </w:rPr>
              <w:t>其他</w:t>
            </w:r>
            <w:proofErr w:type="spellEnd"/>
            <w:r w:rsidRPr="000655D7">
              <w:rPr>
                <w:rFonts w:eastAsia="宋体" w:cs="Arial"/>
                <w:b/>
                <w:sz w:val="16"/>
                <w:szCs w:val="16"/>
              </w:rPr>
              <w:t>”</w:t>
            </w:r>
            <w:proofErr w:type="spellStart"/>
            <w:r w:rsidR="005429C0" w:rsidRPr="000655D7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3044" w:type="dxa"/>
            <w:gridSpan w:val="9"/>
            <w:shd w:val="clear" w:color="auto" w:fill="auto"/>
            <w:vAlign w:val="center"/>
          </w:tcPr>
          <w:p w14:paraId="0EDB44D8" w14:textId="4279733E" w:rsidR="00D93509" w:rsidRPr="000655D7" w:rsidRDefault="006A6B83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考虑到前述答案选项已</w:t>
            </w:r>
            <w:r w:rsidR="004E31DE"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涵盖所识别的良好做法</w:t>
            </w:r>
            <w:r w:rsidR="00D079BD" w:rsidRPr="000655D7">
              <w:rPr>
                <w:rStyle w:val="Hyperlink"/>
                <w:rFonts w:ascii="宋体" w:eastAsia="宋体" w:hAnsi="宋体" w:cs="MS PGothic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D079BD"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因此</w:t>
            </w:r>
            <w:r w:rsidR="00D07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选择其他（</w:t>
            </w:r>
            <w:r w:rsidR="00D07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F</w:t>
            </w:r>
            <w:r w:rsidR="00D07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）将</w:t>
            </w:r>
            <w:r w:rsidR="00E76E8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不计入评分</w:t>
            </w:r>
            <w:r w:rsidR="00A4639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D37CB3" w:rsidRPr="000655D7" w14:paraId="6CE126E9" w14:textId="77777777" w:rsidTr="00B43BFD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73333DEB" w14:textId="055EFCAA" w:rsidR="00D93509" w:rsidRPr="000655D7" w:rsidRDefault="001F1340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lastRenderedPageBreak/>
              <w:t>乘数</w:t>
            </w:r>
            <w:proofErr w:type="spellEnd"/>
          </w:p>
        </w:tc>
        <w:tc>
          <w:tcPr>
            <w:tcW w:w="13044" w:type="dxa"/>
            <w:gridSpan w:val="9"/>
            <w:shd w:val="clear" w:color="auto" w:fill="auto"/>
            <w:vAlign w:val="center"/>
          </w:tcPr>
          <w:p w14:paraId="0FDB588F" w14:textId="01AEA912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149EA4FE" w14:textId="77777777" w:rsidR="00E11847" w:rsidRPr="000655D7" w:rsidRDefault="00C55490">
      <w:pPr>
        <w:spacing w:after="160" w:line="259" w:lineRule="auto"/>
        <w:rPr>
          <w:rFonts w:eastAsia="宋体" w:cs="Arial"/>
          <w:lang w:eastAsia="zh-CN"/>
        </w:rPr>
      </w:pPr>
      <w:r w:rsidRPr="000655D7">
        <w:rPr>
          <w:rFonts w:eastAsia="宋体" w:cs="Arial"/>
          <w:lang w:eastAsia="zh-CN"/>
        </w:rPr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9"/>
        <w:gridCol w:w="2835"/>
        <w:gridCol w:w="4678"/>
        <w:gridCol w:w="1985"/>
        <w:gridCol w:w="1986"/>
      </w:tblGrid>
      <w:tr w:rsidR="00D97C84" w:rsidRPr="000655D7" w14:paraId="14971769" w14:textId="77777777" w:rsidTr="001B366B">
        <w:trPr>
          <w:trHeight w:val="380"/>
        </w:trPr>
        <w:tc>
          <w:tcPr>
            <w:tcW w:w="1841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252C70ED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lastRenderedPageBreak/>
              <w:t>指标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34F506F8" w14:textId="77777777" w:rsidR="00D97C84" w:rsidRPr="000655D7" w:rsidRDefault="00D97C84" w:rsidP="00D97C8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0"/>
                <w:szCs w:val="10"/>
                <w:lang w:eastAsia="en-GB"/>
              </w:rPr>
            </w:pPr>
          </w:p>
          <w:p w14:paraId="37192DE3" w14:textId="77777777" w:rsidR="00D93509" w:rsidRPr="000655D7" w:rsidRDefault="004F5152">
            <w:pPr>
              <w:pStyle w:val="Indicatorsubsection"/>
              <w:rPr>
                <w:rFonts w:eastAsia="宋体"/>
                <w:lang w:val="en-GB"/>
              </w:rPr>
            </w:pPr>
            <w:bookmarkStart w:id="49" w:name="_Toc135415320"/>
            <w:r w:rsidRPr="000655D7">
              <w:rPr>
                <w:rFonts w:eastAsia="宋体"/>
                <w:lang w:val="en-GB"/>
              </w:rPr>
              <w:t xml:space="preserve">RE </w:t>
            </w:r>
            <w:r w:rsidR="008E6C88" w:rsidRPr="000655D7">
              <w:rPr>
                <w:rFonts w:eastAsia="宋体"/>
                <w:lang w:val="en-GB"/>
              </w:rPr>
              <w:t>19</w:t>
            </w:r>
            <w:bookmarkEnd w:id="49"/>
          </w:p>
        </w:tc>
        <w:tc>
          <w:tcPr>
            <w:tcW w:w="1559" w:type="dxa"/>
            <w:shd w:val="clear" w:color="auto" w:fill="F2F2F2" w:themeFill="background1" w:themeFillShade="F2"/>
            <w:vAlign w:val="center"/>
            <w:hideMark/>
          </w:tcPr>
          <w:p w14:paraId="5C02367A" w14:textId="51D69AFF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5BF0DE6E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678" w:type="dxa"/>
            <w:vMerge w:val="restart"/>
            <w:shd w:val="clear" w:color="auto" w:fill="F2F2F2" w:themeFill="background1" w:themeFillShade="F2"/>
            <w:vAlign w:val="center"/>
          </w:tcPr>
          <w:p w14:paraId="42920252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  <w:r w:rsidRPr="000655D7">
              <w:rPr>
                <w:rFonts w:eastAsia="宋体" w:cs="Arial"/>
                <w:sz w:val="14"/>
                <w:szCs w:val="14"/>
                <w:lang w:eastAsia="zh-CN"/>
              </w:rPr>
              <w:t>分节</w:t>
            </w:r>
            <w:r w:rsidRPr="000655D7">
              <w:rPr>
                <w:rFonts w:eastAsia="宋体" w:cs="Arial"/>
                <w:sz w:val="14"/>
                <w:szCs w:val="14"/>
                <w:lang w:eastAsia="zh-CN"/>
              </w:rPr>
              <w:t xml:space="preserve"> </w:t>
            </w:r>
          </w:p>
          <w:p w14:paraId="766FCDE4" w14:textId="77777777" w:rsidR="00D97C84" w:rsidRPr="000655D7" w:rsidRDefault="00D97C84" w:rsidP="00D97C84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3A3A9652" w14:textId="2E517EF1" w:rsidR="00D93509" w:rsidRPr="000655D7" w:rsidRDefault="006F5B7C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利益相关方参与</w:t>
            </w:r>
          </w:p>
        </w:tc>
        <w:tc>
          <w:tcPr>
            <w:tcW w:w="1985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74A5903E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0E9B8D2B" w14:textId="77777777" w:rsidR="00D97C84" w:rsidRPr="000655D7" w:rsidRDefault="00D97C84" w:rsidP="00D97C8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00835ACE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1, 2</w:t>
            </w:r>
          </w:p>
        </w:tc>
        <w:tc>
          <w:tcPr>
            <w:tcW w:w="1986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A3F3C72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  <w:r w:rsidRPr="000655D7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  <w:t>指标类型</w:t>
            </w:r>
          </w:p>
          <w:p w14:paraId="76FEB050" w14:textId="77777777" w:rsidR="00D97C84" w:rsidRPr="000655D7" w:rsidRDefault="00D97C84" w:rsidP="00D97C8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zh-CN"/>
              </w:rPr>
            </w:pPr>
          </w:p>
          <w:p w14:paraId="23BEDCA2" w14:textId="63ADE121" w:rsidR="00D93509" w:rsidRPr="000655D7" w:rsidRDefault="005C67B0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32"/>
                <w:szCs w:val="32"/>
                <w:lang w:eastAsia="zh-CN"/>
              </w:rPr>
            </w:pPr>
            <w:r w:rsidRPr="000655D7">
              <w:rPr>
                <w:rFonts w:eastAsia="宋体" w:cs="Arial"/>
                <w:b/>
                <w:color w:val="FFFFFF" w:themeColor="background1"/>
                <w:sz w:val="32"/>
                <w:szCs w:val="32"/>
                <w:lang w:eastAsia="zh-CN"/>
              </w:rPr>
              <w:t>附加</w:t>
            </w:r>
          </w:p>
          <w:p w14:paraId="6C22F828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color w:val="FFFFFF" w:themeColor="background1"/>
                <w:sz w:val="18"/>
                <w:szCs w:val="18"/>
                <w:lang w:eastAsia="zh-CN"/>
              </w:rPr>
            </w:pPr>
            <w:r w:rsidRPr="000655D7">
              <w:rPr>
                <w:rFonts w:eastAsia="宋体" w:cs="Arial"/>
                <w:b/>
                <w:bCs/>
                <w:color w:val="FFFFFF" w:themeColor="background1"/>
                <w:sz w:val="10"/>
                <w:szCs w:val="10"/>
                <w:lang w:eastAsia="zh-CN"/>
              </w:rPr>
              <w:t>自愿披露</w:t>
            </w:r>
          </w:p>
        </w:tc>
      </w:tr>
      <w:tr w:rsidR="00D97C84" w:rsidRPr="000655D7" w14:paraId="47E62323" w14:textId="77777777" w:rsidTr="001B366B">
        <w:trPr>
          <w:trHeight w:val="380"/>
        </w:trPr>
        <w:tc>
          <w:tcPr>
            <w:tcW w:w="1841" w:type="dxa"/>
            <w:vMerge/>
            <w:shd w:val="clear" w:color="auto" w:fill="FFC000" w:themeFill="accent4"/>
            <w:vAlign w:val="center"/>
          </w:tcPr>
          <w:p w14:paraId="0369DACF" w14:textId="77777777" w:rsidR="00D97C84" w:rsidRPr="000655D7" w:rsidRDefault="00D97C84" w:rsidP="00D97C8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zh-CN"/>
              </w:rPr>
            </w:pP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0EFBEB81" w14:textId="5C82BE05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71865F18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8" w:type="dxa"/>
            <w:vMerge/>
            <w:shd w:val="clear" w:color="auto" w:fill="DFF5F9"/>
            <w:vAlign w:val="center"/>
          </w:tcPr>
          <w:p w14:paraId="4AFB1481" w14:textId="77777777" w:rsidR="00D97C84" w:rsidRPr="000655D7" w:rsidRDefault="00D97C84" w:rsidP="00D97C8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shd w:val="clear" w:color="auto" w:fill="DFF5F9"/>
            <w:vAlign w:val="center"/>
          </w:tcPr>
          <w:p w14:paraId="1D4E6B36" w14:textId="77777777" w:rsidR="00D97C84" w:rsidRPr="000655D7" w:rsidRDefault="00D97C84" w:rsidP="00D97C8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473C1FE" w14:textId="77777777" w:rsidR="00D97C84" w:rsidRPr="000655D7" w:rsidRDefault="00D97C84" w:rsidP="00D97C84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920F96" w:rsidRPr="000655D7" w14:paraId="17323EC1" w14:textId="77777777" w:rsidTr="001B366B">
        <w:trPr>
          <w:trHeight w:val="567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2DEC4D6" w14:textId="3793A8BC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b/>
                <w:bCs/>
                <w:lang w:eastAsia="zh-CN"/>
              </w:rPr>
              <w:t>在报告年度，</w:t>
            </w:r>
            <w:r w:rsidR="00393589" w:rsidRPr="000655D7">
              <w:rPr>
                <w:rFonts w:eastAsia="宋体" w:cs="Arial"/>
                <w:b/>
                <w:bCs/>
                <w:lang w:eastAsia="zh-CN"/>
              </w:rPr>
              <w:t>贵机构</w:t>
            </w:r>
            <w:r w:rsidR="00D97C84" w:rsidRPr="000655D7">
              <w:rPr>
                <w:rFonts w:eastAsia="宋体" w:cs="Arial"/>
                <w:b/>
                <w:bCs/>
                <w:lang w:eastAsia="zh-CN"/>
              </w:rPr>
              <w:t>或代表</w:t>
            </w:r>
            <w:r w:rsidR="00393589" w:rsidRPr="000655D7">
              <w:rPr>
                <w:rFonts w:eastAsia="宋体" w:cs="Arial"/>
                <w:b/>
                <w:bCs/>
                <w:lang w:eastAsia="zh-CN"/>
              </w:rPr>
              <w:t>贵机构</w:t>
            </w:r>
            <w:r w:rsidR="00D97C84" w:rsidRPr="000655D7">
              <w:rPr>
                <w:rFonts w:eastAsia="宋体" w:cs="Arial"/>
                <w:b/>
                <w:bCs/>
                <w:lang w:eastAsia="zh-CN"/>
              </w:rPr>
              <w:t>运营的</w:t>
            </w:r>
            <w:r w:rsidR="00B43120" w:rsidRPr="000655D7">
              <w:rPr>
                <w:rFonts w:eastAsia="宋体" w:cs="Arial" w:hint="eastAsia"/>
                <w:b/>
                <w:bCs/>
                <w:lang w:eastAsia="zh-CN"/>
              </w:rPr>
              <w:t>机构</w:t>
            </w:r>
            <w:r w:rsidR="00EF7EFA" w:rsidRPr="000655D7">
              <w:rPr>
                <w:rFonts w:eastAsia="宋体" w:cs="Arial" w:hint="eastAsia"/>
                <w:b/>
                <w:bCs/>
                <w:lang w:eastAsia="zh-CN"/>
              </w:rPr>
              <w:t>在满足</w:t>
            </w:r>
            <w:r w:rsidR="00EF7EFA" w:rsidRPr="000655D7">
              <w:rPr>
                <w:rFonts w:eastAsia="宋体" w:cs="Arial"/>
                <w:b/>
                <w:bCs/>
                <w:lang w:eastAsia="zh-CN"/>
              </w:rPr>
              <w:t>资产设计、使用和</w:t>
            </w:r>
            <w:r w:rsidR="00EF7EFA" w:rsidRPr="000655D7">
              <w:rPr>
                <w:rFonts w:eastAsia="宋体" w:cs="Arial"/>
                <w:b/>
                <w:bCs/>
                <w:lang w:eastAsia="zh-CN"/>
              </w:rPr>
              <w:t>/</w:t>
            </w:r>
            <w:r w:rsidR="00EF7EFA" w:rsidRPr="000655D7">
              <w:rPr>
                <w:rFonts w:eastAsia="宋体" w:cs="Arial"/>
                <w:b/>
                <w:bCs/>
                <w:lang w:eastAsia="zh-CN"/>
              </w:rPr>
              <w:t>或再利用</w:t>
            </w:r>
            <w:r w:rsidR="00EF7EFA" w:rsidRPr="000655D7">
              <w:rPr>
                <w:rFonts w:eastAsia="宋体" w:cs="Arial" w:hint="eastAsia"/>
                <w:b/>
                <w:bCs/>
                <w:lang w:eastAsia="zh-CN"/>
              </w:rPr>
              <w:t>的</w:t>
            </w:r>
            <w:r w:rsidR="00EF7EFA" w:rsidRPr="000655D7">
              <w:rPr>
                <w:rFonts w:eastAsia="宋体" w:cs="Arial"/>
                <w:b/>
                <w:bCs/>
                <w:lang w:eastAsia="zh-CN"/>
              </w:rPr>
              <w:t>相关法规要求</w:t>
            </w:r>
            <w:r w:rsidR="00EF7EFA" w:rsidRPr="000655D7">
              <w:rPr>
                <w:rFonts w:eastAsia="宋体" w:cs="Arial" w:hint="eastAsia"/>
                <w:b/>
                <w:bCs/>
                <w:lang w:eastAsia="zh-CN"/>
              </w:rPr>
              <w:t>之外</w:t>
            </w:r>
            <w:r w:rsidR="00D97C84" w:rsidRPr="000655D7">
              <w:rPr>
                <w:rFonts w:eastAsia="宋体" w:cs="Arial"/>
                <w:b/>
                <w:bCs/>
                <w:lang w:eastAsia="zh-CN"/>
              </w:rPr>
              <w:t>如何与当地社区</w:t>
            </w:r>
            <w:r w:rsidR="00C506EC" w:rsidRPr="000655D7">
              <w:rPr>
                <w:rFonts w:eastAsia="宋体" w:cs="Arial" w:hint="eastAsia"/>
                <w:b/>
                <w:bCs/>
                <w:lang w:eastAsia="zh-CN"/>
              </w:rPr>
              <w:t>接触</w:t>
            </w:r>
            <w:r w:rsidR="00D97C84" w:rsidRPr="000655D7">
              <w:rPr>
                <w:rFonts w:eastAsia="宋体" w:cs="Arial"/>
                <w:b/>
                <w:bCs/>
                <w:lang w:eastAsia="zh-CN"/>
              </w:rPr>
              <w:t>？</w:t>
            </w:r>
          </w:p>
        </w:tc>
      </w:tr>
      <w:tr w:rsidR="00D97C84" w:rsidRPr="000655D7" w14:paraId="39176C61" w14:textId="77777777" w:rsidTr="001B366B">
        <w:trPr>
          <w:trHeight w:val="465"/>
        </w:trPr>
        <w:tc>
          <w:tcPr>
            <w:tcW w:w="14884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D9E32FF" w14:textId="2C0A6A8D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="00900CAD" w:rsidRPr="000655D7">
              <w:rPr>
                <w:rFonts w:eastAsia="宋体" w:cs="Arial"/>
                <w:lang w:eastAsia="en-GB"/>
              </w:rPr>
              <w:t>选填</w:t>
            </w:r>
            <w:r w:rsidR="00A77C84" w:rsidRPr="000655D7">
              <w:rPr>
                <w:rFonts w:eastAsia="宋体" w:cs="Arial"/>
                <w:lang w:eastAsia="en-GB"/>
              </w:rPr>
              <w:t>自由文本</w:t>
            </w:r>
            <w:r w:rsidRPr="000655D7">
              <w:rPr>
                <w:rFonts w:eastAsia="宋体" w:cs="Arial"/>
                <w:lang w:eastAsia="en-GB"/>
              </w:rPr>
              <w:t>：大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920F96" w:rsidRPr="000655D7" w14:paraId="3575E3B7" w14:textId="77777777" w:rsidTr="001B366B">
        <w:trPr>
          <w:trHeight w:val="300"/>
        </w:trPr>
        <w:tc>
          <w:tcPr>
            <w:tcW w:w="14884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52A595EF" w14:textId="77777777" w:rsidR="00920F96" w:rsidRPr="000655D7" w:rsidRDefault="00920F96" w:rsidP="001B366B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</w:rPr>
            </w:pPr>
          </w:p>
        </w:tc>
      </w:tr>
      <w:tr w:rsidR="00920F96" w:rsidRPr="000655D7" w14:paraId="52CEBE41" w14:textId="77777777" w:rsidTr="001B366B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06ADC0EB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D97C84" w:rsidRPr="000655D7" w14:paraId="3CC03E5B" w14:textId="77777777" w:rsidTr="001B366B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0659702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345F07EF" w14:textId="3E43EC2B" w:rsidR="00D93509" w:rsidRPr="000655D7" w:rsidRDefault="004F5152">
            <w:pPr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9B740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旨在说明</w:t>
            </w:r>
            <w:r w:rsidR="00FD522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为</w:t>
            </w:r>
            <w:r w:rsidR="00FF2A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响应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社区需求和改善基于场所的设计和运营</w:t>
            </w:r>
            <w:r w:rsidR="0074227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做法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而采用的方法。</w:t>
            </w:r>
          </w:p>
        </w:tc>
      </w:tr>
      <w:tr w:rsidR="00D97C84" w:rsidRPr="000655D7" w14:paraId="618D6F71" w14:textId="77777777" w:rsidTr="001B366B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624FD6E" w14:textId="10A72E12" w:rsidR="00D93509" w:rsidRPr="000655D7" w:rsidRDefault="00686065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补充报告指引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441B2CAB" w14:textId="3ABF82FE" w:rsidR="00D93509" w:rsidRPr="000655D7" w:rsidRDefault="006D5AC2">
            <w:pPr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D97C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社区</w:t>
            </w:r>
            <w:r w:rsidR="003C2A57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参与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3B61F1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涵盖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与（</w:t>
            </w:r>
            <w:r w:rsidR="00D97C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位于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地产</w:t>
            </w:r>
            <w:r w:rsidR="00D97C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之外，但往往</w:t>
            </w:r>
            <w:r w:rsidR="0074227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临近</w:t>
            </w:r>
            <w:r w:rsidR="00115F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地产</w:t>
            </w:r>
            <w:r w:rsidR="00D97C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74469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利益相关方</w:t>
            </w:r>
            <w:r w:rsidR="00F938DA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接触</w:t>
            </w:r>
            <w:r w:rsidR="0074227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；</w:t>
            </w:r>
            <w:r w:rsidR="00D97C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通常包括</w:t>
            </w:r>
            <w:r w:rsidR="00D97C84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公众</w:t>
            </w:r>
            <w:r w:rsidR="00846DE5" w:rsidRPr="000655D7">
              <w:rPr>
                <w:rStyle w:val="Hyperlink"/>
                <w:rFonts w:eastAsia="宋体" w:cs="Arial" w:hint="eastAsia"/>
                <w:color w:val="auto"/>
                <w:sz w:val="16"/>
                <w:szCs w:val="16"/>
                <w:lang w:eastAsia="zh-CN"/>
              </w:rPr>
              <w:t>，</w:t>
            </w:r>
            <w:r w:rsidR="001A217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无论是个人还是</w:t>
            </w:r>
            <w:r w:rsidR="00B43120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机构</w:t>
            </w:r>
            <w:r w:rsidR="001A217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团体</w:t>
            </w:r>
            <w:r w:rsidR="00D97C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374D75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D97C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参与</w:t>
            </w:r>
            <w:r w:rsidR="00244C0B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/</w:t>
            </w:r>
            <w:r w:rsidR="00244C0B"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接触</w:t>
            </w:r>
            <w:r w:rsidR="00374D75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374D75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(</w:t>
            </w:r>
            <w:r w:rsidR="00374D7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engagement) </w:t>
            </w:r>
            <w:r w:rsidR="00D97C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可以指</w:t>
            </w:r>
            <w:r w:rsidR="0074227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贵机构</w:t>
            </w:r>
            <w:r w:rsidR="00D97C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</w:t>
            </w:r>
            <w:r w:rsidR="0074469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利益相关方</w:t>
            </w:r>
            <w:r w:rsidR="00D97C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群体之间的沟通、互动和</w:t>
            </w:r>
            <w:r w:rsidR="00FF2A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任何</w:t>
            </w:r>
            <w:r w:rsidR="00D97C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关系。如果</w:t>
            </w:r>
            <w:r w:rsidR="0074227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贵机构设</w:t>
            </w:r>
            <w:r w:rsidR="00D97C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有专门的社区参与计划，请说明这些计划在社区中的目标</w:t>
            </w:r>
            <w:r w:rsidR="00E139A1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及</w:t>
            </w:r>
            <w:r w:rsidR="00D97C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通常</w:t>
            </w:r>
            <w:r w:rsidR="0074227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预期的</w:t>
            </w:r>
            <w:r w:rsidR="00806557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成果</w:t>
            </w:r>
            <w:r w:rsidR="00D97C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AB0C7C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074227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的内容</w:t>
            </w:r>
            <w:r w:rsidR="00D97C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可涵盖</w:t>
            </w:r>
            <w:r w:rsidR="0074227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贵机构</w:t>
            </w:r>
            <w:r w:rsidR="00D97C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D97C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="00D97C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FA01A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第三方</w:t>
            </w:r>
            <w:r w:rsidR="00D663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="00D97C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如何衡量和</w:t>
            </w:r>
            <w:r w:rsidR="003B0E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监督</w:t>
            </w:r>
            <w:r w:rsidR="00D97C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社区参与计划的影响</w:t>
            </w:r>
            <w:r w:rsidR="00AF7F3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FF2A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="00D97C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社区参与是否</w:t>
            </w:r>
            <w:r w:rsidR="0074227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产生了</w:t>
            </w:r>
            <w:r w:rsidR="00D97C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重大变化，以及</w:t>
            </w:r>
            <w:r w:rsidR="0074227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贵机构</w:t>
            </w:r>
            <w:r w:rsidR="00D97C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D97C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/</w:t>
            </w:r>
            <w:r w:rsidR="00D97C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或</w:t>
            </w:r>
            <w:r w:rsidR="00FA01A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第三方</w:t>
            </w:r>
            <w:r w:rsidR="00D663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物业管理人</w:t>
            </w:r>
            <w:r w:rsidR="00D97C84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在何种程度上影响了这些变化</w:t>
            </w:r>
            <w:r w:rsidR="00AF7F3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D97C84" w:rsidRPr="000655D7" w14:paraId="3498CC89" w14:textId="77777777" w:rsidTr="001B366B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09F91B4B" w14:textId="77777777" w:rsidR="00D93509" w:rsidRPr="000655D7" w:rsidRDefault="004F515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D97C84" w:rsidRPr="000655D7" w14:paraId="186614E4" w14:textId="77777777" w:rsidTr="001B366B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4EB77C3" w14:textId="2A38CEAD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385E656F" w14:textId="309DF834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F877F8" w:rsidRPr="000655D7">
              <w:rPr>
                <w:rFonts w:eastAsia="宋体" w:cs="Arial"/>
                <w:sz w:val="16"/>
                <w:szCs w:val="16"/>
              </w:rPr>
              <w:t>OO</w:t>
            </w:r>
            <w:r w:rsidR="0098549A" w:rsidRPr="000655D7">
              <w:rPr>
                <w:rFonts w:eastAsia="宋体" w:cs="Arial"/>
                <w:sz w:val="16"/>
                <w:szCs w:val="16"/>
              </w:rPr>
              <w:t xml:space="preserve"> 21</w:t>
            </w:r>
            <w:r w:rsidRPr="000655D7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D97C84" w:rsidRPr="000655D7" w14:paraId="287D6BBA" w14:textId="77777777" w:rsidTr="001B366B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F3C1FD5" w14:textId="2EAC82B7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609E0046" w14:textId="7777777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D97C84" w:rsidRPr="000655D7" w14:paraId="383DEF34" w14:textId="77777777" w:rsidTr="001B366B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6E9A806E" w14:textId="77777777" w:rsidR="00D93509" w:rsidRPr="000655D7" w:rsidRDefault="004F515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D97C84" w:rsidRPr="000655D7" w14:paraId="3170BC82" w14:textId="77777777" w:rsidTr="001B366B">
        <w:trPr>
          <w:trHeight w:val="354"/>
        </w:trPr>
        <w:tc>
          <w:tcPr>
            <w:tcW w:w="14884" w:type="dxa"/>
            <w:gridSpan w:val="6"/>
            <w:shd w:val="clear" w:color="auto" w:fill="auto"/>
            <w:vAlign w:val="center"/>
          </w:tcPr>
          <w:p w14:paraId="3B0E5F74" w14:textId="0BF6ABF3" w:rsidR="00D93509" w:rsidRPr="000655D7" w:rsidRDefault="00074142">
            <w:pPr>
              <w:rPr>
                <w:rFonts w:eastAsia="宋体" w:cs="Arial"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Cs/>
                <w:sz w:val="16"/>
                <w:szCs w:val="16"/>
              </w:rPr>
              <w:t>不纳入评估</w:t>
            </w:r>
            <w:proofErr w:type="spellEnd"/>
          </w:p>
        </w:tc>
      </w:tr>
    </w:tbl>
    <w:p w14:paraId="4CFC991F" w14:textId="77777777" w:rsidR="00920F96" w:rsidRPr="000655D7" w:rsidRDefault="00920F96">
      <w:pPr>
        <w:spacing w:after="160" w:line="259" w:lineRule="auto"/>
        <w:rPr>
          <w:rFonts w:eastAsia="宋体" w:cs="Arial"/>
        </w:rPr>
      </w:pPr>
    </w:p>
    <w:p w14:paraId="17AB11D0" w14:textId="77777777" w:rsidR="006D5AC2" w:rsidRPr="000655D7" w:rsidRDefault="006D5AC2">
      <w:pPr>
        <w:pStyle w:val="Heading2"/>
        <w:tabs>
          <w:tab w:val="left" w:pos="12758"/>
        </w:tabs>
        <w:rPr>
          <w:rFonts w:eastAsia="宋体" w:cs="Arial"/>
        </w:rPr>
      </w:pPr>
    </w:p>
    <w:p w14:paraId="118B288F" w14:textId="6FB897F9" w:rsidR="00D93509" w:rsidRPr="000655D7" w:rsidRDefault="004F5152">
      <w:pPr>
        <w:pStyle w:val="Heading2"/>
        <w:tabs>
          <w:tab w:val="left" w:pos="12758"/>
        </w:tabs>
        <w:rPr>
          <w:rFonts w:eastAsia="宋体" w:cs="Arial"/>
          <w:caps w:val="0"/>
          <w:color w:val="auto"/>
          <w:sz w:val="20"/>
          <w:szCs w:val="20"/>
        </w:rPr>
      </w:pPr>
      <w:bookmarkStart w:id="50" w:name="_Toc135415321"/>
      <w:proofErr w:type="spellStart"/>
      <w:proofErr w:type="gramStart"/>
      <w:r w:rsidRPr="000655D7">
        <w:rPr>
          <w:rFonts w:eastAsia="宋体" w:cs="Arial"/>
        </w:rPr>
        <w:t>退出</w:t>
      </w:r>
      <w:proofErr w:type="spellEnd"/>
      <w:r w:rsidRPr="000655D7">
        <w:rPr>
          <w:rFonts w:eastAsia="宋体" w:cs="Arial"/>
        </w:rPr>
        <w:t>[</w:t>
      </w:r>
      <w:proofErr w:type="gramEnd"/>
      <w:r w:rsidRPr="000655D7">
        <w:rPr>
          <w:rFonts w:eastAsia="宋体" w:cs="Arial"/>
        </w:rPr>
        <w:t xml:space="preserve">RE </w:t>
      </w:r>
      <w:r w:rsidR="008E6C88" w:rsidRPr="000655D7">
        <w:rPr>
          <w:rFonts w:eastAsia="宋体" w:cs="Arial"/>
        </w:rPr>
        <w:t>20</w:t>
      </w:r>
      <w:r w:rsidRPr="000655D7">
        <w:rPr>
          <w:rFonts w:eastAsia="宋体" w:cs="Arial"/>
        </w:rPr>
        <w:t>]</w:t>
      </w:r>
      <w:bookmarkEnd w:id="50"/>
    </w:p>
    <w:tbl>
      <w:tblPr>
        <w:tblW w:w="1487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0"/>
        <w:gridCol w:w="1557"/>
        <w:gridCol w:w="2695"/>
        <w:gridCol w:w="136"/>
        <w:gridCol w:w="572"/>
        <w:gridCol w:w="635"/>
        <w:gridCol w:w="3197"/>
        <w:gridCol w:w="269"/>
        <w:gridCol w:w="1983"/>
        <w:gridCol w:w="1992"/>
      </w:tblGrid>
      <w:tr w:rsidR="00554536" w:rsidRPr="000655D7" w14:paraId="68976A60" w14:textId="77777777" w:rsidTr="00136BCB">
        <w:trPr>
          <w:trHeight w:val="367"/>
        </w:trPr>
        <w:tc>
          <w:tcPr>
            <w:tcW w:w="1840" w:type="dxa"/>
            <w:vMerge w:val="restart"/>
            <w:shd w:val="clear" w:color="auto" w:fill="DFF5F9"/>
            <w:vAlign w:val="center"/>
            <w:hideMark/>
          </w:tcPr>
          <w:p w14:paraId="229FB7D0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645B7370" w14:textId="77777777" w:rsidR="00E11847" w:rsidRPr="000655D7" w:rsidRDefault="00E11847" w:rsidP="00E1184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23687777" w14:textId="77777777" w:rsidR="00D93509" w:rsidRPr="000655D7" w:rsidRDefault="004F5152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51" w:name="_Toc135415322"/>
            <w:r w:rsidRPr="000655D7">
              <w:rPr>
                <w:rFonts w:eastAsia="宋体"/>
                <w:lang w:val="en-GB"/>
              </w:rPr>
              <w:t xml:space="preserve">RE </w:t>
            </w:r>
            <w:r w:rsidR="008E6C88" w:rsidRPr="000655D7">
              <w:rPr>
                <w:rFonts w:eastAsia="宋体"/>
                <w:lang w:val="en-GB"/>
              </w:rPr>
              <w:t>20</w:t>
            </w:r>
            <w:bookmarkEnd w:id="51"/>
          </w:p>
        </w:tc>
        <w:tc>
          <w:tcPr>
            <w:tcW w:w="1557" w:type="dxa"/>
            <w:shd w:val="clear" w:color="auto" w:fill="DFF5F9"/>
            <w:vAlign w:val="center"/>
            <w:hideMark/>
          </w:tcPr>
          <w:p w14:paraId="79BBD9A8" w14:textId="274B5EDB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1" w:type="dxa"/>
            <w:gridSpan w:val="2"/>
            <w:shd w:val="clear" w:color="auto" w:fill="DFF5F9"/>
            <w:vAlign w:val="center"/>
          </w:tcPr>
          <w:p w14:paraId="369A0289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673" w:type="dxa"/>
            <w:gridSpan w:val="4"/>
            <w:vMerge w:val="restart"/>
            <w:shd w:val="clear" w:color="auto" w:fill="DFF5F9"/>
            <w:vAlign w:val="center"/>
          </w:tcPr>
          <w:p w14:paraId="4D600907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>分节</w:t>
            </w:r>
            <w:proofErr w:type="spellEnd"/>
            <w:r w:rsidRPr="000655D7">
              <w:rPr>
                <w:rFonts w:eastAsia="宋体" w:cs="Arial"/>
                <w:sz w:val="14"/>
                <w:szCs w:val="14"/>
                <w:lang w:eastAsia="en-GB"/>
              </w:rPr>
              <w:t xml:space="preserve"> </w:t>
            </w:r>
          </w:p>
          <w:p w14:paraId="7847216A" w14:textId="77777777" w:rsidR="00E11847" w:rsidRPr="000655D7" w:rsidRDefault="00E11847" w:rsidP="00E11847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</w:p>
          <w:p w14:paraId="5BD9D179" w14:textId="77777777" w:rsidR="00D93509" w:rsidRPr="000655D7" w:rsidRDefault="004F5152">
            <w:pPr>
              <w:jc w:val="center"/>
              <w:rPr>
                <w:rFonts w:eastAsia="宋体" w:cs="Arial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退出</w:t>
            </w:r>
            <w:proofErr w:type="spellEnd"/>
          </w:p>
        </w:tc>
        <w:tc>
          <w:tcPr>
            <w:tcW w:w="1983" w:type="dxa"/>
            <w:vMerge w:val="restart"/>
            <w:shd w:val="clear" w:color="auto" w:fill="DFF5F9"/>
            <w:vAlign w:val="center"/>
            <w:hideMark/>
          </w:tcPr>
          <w:p w14:paraId="4E45F36F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6C98D96A" w14:textId="77777777" w:rsidR="00E11847" w:rsidRPr="000655D7" w:rsidRDefault="00E11847" w:rsidP="00E1184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3ED9AD85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8"/>
                <w:szCs w:val="18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4</w:t>
            </w:r>
            <w:r w:rsidR="00E11847" w:rsidRPr="000655D7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>, 6</w:t>
            </w:r>
            <w:r w:rsidR="00E11847" w:rsidRPr="000655D7">
              <w:rPr>
                <w:rFonts w:eastAsia="宋体" w:cs="Arial"/>
                <w:sz w:val="22"/>
                <w:szCs w:val="22"/>
                <w:lang w:eastAsia="en-GB"/>
              </w:rPr>
              <w:t xml:space="preserve"> </w:t>
            </w:r>
          </w:p>
        </w:tc>
        <w:tc>
          <w:tcPr>
            <w:tcW w:w="1992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FE2A474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74CBC783" w14:textId="77777777" w:rsidR="00E11847" w:rsidRPr="000655D7" w:rsidRDefault="00E11847" w:rsidP="00E1184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48B1D078" w14:textId="65400FB4" w:rsidR="00D93509" w:rsidRPr="000655D7" w:rsidRDefault="00FD522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F76C8A" w:rsidRPr="000655D7" w14:paraId="674B7E94" w14:textId="77777777" w:rsidTr="00136BCB">
        <w:trPr>
          <w:trHeight w:val="367"/>
        </w:trPr>
        <w:tc>
          <w:tcPr>
            <w:tcW w:w="1840" w:type="dxa"/>
            <w:vMerge/>
            <w:vAlign w:val="center"/>
          </w:tcPr>
          <w:p w14:paraId="13D8DC77" w14:textId="77777777" w:rsidR="00E11847" w:rsidRPr="000655D7" w:rsidRDefault="00E11847" w:rsidP="00E1184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7" w:type="dxa"/>
            <w:shd w:val="clear" w:color="auto" w:fill="DFF5F9"/>
            <w:vAlign w:val="center"/>
          </w:tcPr>
          <w:p w14:paraId="018E70D0" w14:textId="62EFB134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1" w:type="dxa"/>
            <w:gridSpan w:val="2"/>
            <w:shd w:val="clear" w:color="auto" w:fill="DFF5F9"/>
            <w:vAlign w:val="center"/>
          </w:tcPr>
          <w:p w14:paraId="508A9C26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3" w:type="dxa"/>
            <w:gridSpan w:val="4"/>
            <w:vMerge/>
            <w:vAlign w:val="center"/>
          </w:tcPr>
          <w:p w14:paraId="70954DAC" w14:textId="77777777" w:rsidR="00E11847" w:rsidRPr="000655D7" w:rsidRDefault="00E11847" w:rsidP="00E1184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3" w:type="dxa"/>
            <w:vMerge/>
            <w:vAlign w:val="center"/>
          </w:tcPr>
          <w:p w14:paraId="2AD1AC0F" w14:textId="77777777" w:rsidR="00E11847" w:rsidRPr="000655D7" w:rsidRDefault="00E11847" w:rsidP="00E1184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2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8C27691" w14:textId="77777777" w:rsidR="00E11847" w:rsidRPr="000655D7" w:rsidRDefault="00E11847" w:rsidP="00E11847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02339E" w:rsidRPr="000655D7" w14:paraId="026182EA" w14:textId="77777777" w:rsidTr="00B43BFD">
        <w:trPr>
          <w:trHeight w:val="567"/>
        </w:trPr>
        <w:tc>
          <w:tcPr>
            <w:tcW w:w="14876" w:type="dxa"/>
            <w:gridSpan w:val="10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643CECD" w14:textId="79B9437A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b/>
                <w:lang w:eastAsia="zh-CN"/>
              </w:rPr>
              <w:t>在报告年度，</w:t>
            </w:r>
            <w:r w:rsidR="00942D74" w:rsidRPr="000655D7">
              <w:rPr>
                <w:rFonts w:eastAsia="宋体" w:cs="Arial" w:hint="eastAsia"/>
                <w:b/>
                <w:lang w:eastAsia="zh-CN"/>
              </w:rPr>
              <w:t>贵机构</w:t>
            </w:r>
            <w:r w:rsidRPr="000655D7">
              <w:rPr>
                <w:rFonts w:eastAsia="宋体" w:cs="Arial"/>
                <w:b/>
                <w:lang w:eastAsia="zh-CN"/>
              </w:rPr>
              <w:t>与房地产投资的潜在</w:t>
            </w:r>
            <w:r w:rsidR="001769BD" w:rsidRPr="000655D7">
              <w:rPr>
                <w:rFonts w:eastAsia="宋体" w:cs="Arial"/>
                <w:b/>
                <w:lang w:eastAsia="zh-CN"/>
              </w:rPr>
              <w:t>买方</w:t>
            </w:r>
            <w:r w:rsidRPr="000655D7">
              <w:rPr>
                <w:rFonts w:eastAsia="宋体" w:cs="Arial"/>
                <w:b/>
                <w:lang w:eastAsia="zh-CN"/>
              </w:rPr>
              <w:t>分享了哪些负责任投资信息？</w:t>
            </w:r>
          </w:p>
        </w:tc>
      </w:tr>
      <w:tr w:rsidR="00F76C8A" w:rsidRPr="000655D7" w14:paraId="26AAA586" w14:textId="77777777" w:rsidTr="00B43BFD">
        <w:trPr>
          <w:trHeight w:val="465"/>
        </w:trPr>
        <w:tc>
          <w:tcPr>
            <w:tcW w:w="7435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1E808D2" w14:textId="2A8E6236" w:rsidR="00D93509" w:rsidRPr="000655D7" w:rsidRDefault="004F5152">
            <w:pPr>
              <w:pStyle w:val="ListParagraph"/>
              <w:numPr>
                <w:ilvl w:val="0"/>
                <w:numId w:val="44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(A) </w:t>
            </w:r>
            <w:r w:rsidR="00960DA7" w:rsidRPr="000655D7">
              <w:rPr>
                <w:rFonts w:eastAsia="宋体" w:cs="Arial"/>
                <w:lang w:eastAsia="zh-CN"/>
              </w:rPr>
              <w:t>我们公司对负责任投资的高级别承诺</w:t>
            </w:r>
            <w:r w:rsidR="006E56FA" w:rsidRPr="000655D7">
              <w:rPr>
                <w:rFonts w:eastAsia="宋体" w:cs="Arial"/>
                <w:lang w:eastAsia="zh-CN"/>
              </w:rPr>
              <w:t>，</w:t>
            </w:r>
            <w:r w:rsidR="00F51EC1" w:rsidRPr="000655D7">
              <w:rPr>
                <w:rFonts w:eastAsia="宋体" w:cs="Arial"/>
                <w:lang w:eastAsia="zh-CN"/>
              </w:rPr>
              <w:t>例如</w:t>
            </w:r>
            <w:r w:rsidR="00960DA7" w:rsidRPr="000655D7">
              <w:rPr>
                <w:rFonts w:eastAsia="宋体" w:cs="Arial"/>
                <w:lang w:eastAsia="zh-CN"/>
              </w:rPr>
              <w:t>我们是</w:t>
            </w:r>
            <w:r w:rsidR="00960DA7" w:rsidRPr="000655D7">
              <w:rPr>
                <w:rFonts w:eastAsia="宋体" w:cs="Arial"/>
                <w:lang w:eastAsia="zh-CN"/>
              </w:rPr>
              <w:t>PRI</w:t>
            </w:r>
            <w:r w:rsidR="00960DA7" w:rsidRPr="000655D7">
              <w:rPr>
                <w:rFonts w:eastAsia="宋体" w:cs="Arial"/>
                <w:lang w:eastAsia="zh-CN"/>
              </w:rPr>
              <w:t>的签署</w:t>
            </w:r>
            <w:r w:rsidR="008B0CC2" w:rsidRPr="000655D7">
              <w:rPr>
                <w:rFonts w:eastAsia="宋体" w:cs="Arial"/>
                <w:lang w:eastAsia="zh-CN"/>
              </w:rPr>
              <w:t>方</w:t>
            </w:r>
          </w:p>
        </w:tc>
        <w:tc>
          <w:tcPr>
            <w:tcW w:w="7441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DA75ADF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[</w:t>
            </w:r>
            <w:r w:rsidRPr="000655D7">
              <w:rPr>
                <w:rFonts w:eastAsia="宋体" w:cs="Arial"/>
                <w:lang w:eastAsia="zh-CN"/>
              </w:rPr>
              <w:t>下拉式</w:t>
            </w:r>
            <w:r w:rsidR="00E85358" w:rsidRPr="000655D7">
              <w:rPr>
                <w:rFonts w:eastAsia="宋体" w:cs="Arial"/>
                <w:lang w:eastAsia="zh-CN"/>
              </w:rPr>
              <w:t>清单</w:t>
            </w:r>
            <w:r w:rsidRPr="000655D7">
              <w:rPr>
                <w:rFonts w:eastAsia="宋体" w:cs="Arial"/>
                <w:lang w:eastAsia="zh-CN"/>
              </w:rPr>
              <w:t>]</w:t>
            </w:r>
          </w:p>
          <w:p w14:paraId="48561439" w14:textId="77777777" w:rsidR="00C221E6" w:rsidRPr="000655D7" w:rsidRDefault="00C221E6" w:rsidP="00816D53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</w:p>
          <w:p w14:paraId="2952A840" w14:textId="0556569A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C221E6" w:rsidRPr="000655D7">
              <w:rPr>
                <w:rFonts w:eastAsia="宋体" w:cs="Arial"/>
                <w:lang w:eastAsia="zh-CN"/>
              </w:rPr>
              <w:t>1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C221E6" w:rsidRPr="000655D7">
              <w:rPr>
                <w:rFonts w:eastAsia="宋体" w:cs="Arial"/>
                <w:lang w:eastAsia="zh-CN"/>
              </w:rPr>
              <w:t>对我们</w:t>
            </w:r>
            <w:r w:rsidR="008B0CC2" w:rsidRPr="000655D7">
              <w:rPr>
                <w:rFonts w:eastAsia="宋体" w:cs="Arial"/>
                <w:lang w:eastAsia="zh-CN"/>
              </w:rPr>
              <w:t>的</w:t>
            </w:r>
            <w:r w:rsidR="00C221E6" w:rsidRPr="000655D7">
              <w:rPr>
                <w:rFonts w:eastAsia="宋体" w:cs="Arial"/>
                <w:lang w:eastAsia="zh-CN"/>
              </w:rPr>
              <w:t>所有房地产投资</w:t>
            </w:r>
          </w:p>
          <w:p w14:paraId="630D550C" w14:textId="6E0EB7A4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C221E6" w:rsidRPr="000655D7">
              <w:rPr>
                <w:rFonts w:eastAsia="宋体" w:cs="Arial"/>
                <w:lang w:eastAsia="zh-CN"/>
              </w:rPr>
              <w:t>2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00C221E6" w:rsidRPr="000655D7">
              <w:rPr>
                <w:rFonts w:eastAsia="宋体" w:cs="Arial"/>
                <w:lang w:eastAsia="zh-CN"/>
              </w:rPr>
              <w:t>对我们的</w:t>
            </w:r>
            <w:r w:rsidR="008B0CC2" w:rsidRPr="000655D7">
              <w:rPr>
                <w:rFonts w:eastAsia="宋体" w:cs="Arial"/>
                <w:lang w:eastAsia="zh-CN"/>
              </w:rPr>
              <w:t>多数</w:t>
            </w:r>
            <w:r w:rsidR="00C221E6" w:rsidRPr="000655D7">
              <w:rPr>
                <w:rFonts w:eastAsia="宋体" w:cs="Arial"/>
                <w:lang w:eastAsia="zh-CN"/>
              </w:rPr>
              <w:t>房地产投资</w:t>
            </w:r>
          </w:p>
          <w:p w14:paraId="1184973C" w14:textId="6C7C0D14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00C221E6" w:rsidRPr="000655D7">
              <w:rPr>
                <w:rFonts w:eastAsia="宋体" w:cs="Arial"/>
                <w:lang w:eastAsia="zh-CN"/>
              </w:rPr>
              <w:t>3</w:t>
            </w:r>
            <w:r w:rsidRPr="000655D7">
              <w:rPr>
                <w:rFonts w:eastAsia="宋体" w:cs="Arial"/>
                <w:lang w:eastAsia="zh-CN"/>
              </w:rPr>
              <w:t>)</w:t>
            </w:r>
            <w:r w:rsidR="008B0CC2" w:rsidRPr="000655D7">
              <w:rPr>
                <w:rFonts w:eastAsia="宋体" w:cs="Arial"/>
                <w:lang w:eastAsia="zh-CN"/>
              </w:rPr>
              <w:t xml:space="preserve"> </w:t>
            </w:r>
            <w:r w:rsidR="008B0CC2" w:rsidRPr="000655D7">
              <w:rPr>
                <w:rFonts w:eastAsia="宋体" w:cs="Arial"/>
                <w:lang w:eastAsia="zh-CN"/>
              </w:rPr>
              <w:t>对</w:t>
            </w:r>
            <w:r w:rsidR="00C221E6" w:rsidRPr="000655D7">
              <w:rPr>
                <w:rFonts w:eastAsia="宋体" w:cs="Arial"/>
                <w:lang w:eastAsia="zh-CN"/>
              </w:rPr>
              <w:t>我们的少数房地产</w:t>
            </w:r>
            <w:r w:rsidR="008B0CC2" w:rsidRPr="000655D7">
              <w:rPr>
                <w:rFonts w:eastAsia="宋体" w:cs="Arial"/>
                <w:lang w:eastAsia="zh-CN"/>
              </w:rPr>
              <w:t>投资</w:t>
            </w:r>
          </w:p>
        </w:tc>
      </w:tr>
      <w:tr w:rsidR="00F76C8A" w:rsidRPr="000655D7" w14:paraId="12403D74" w14:textId="77777777" w:rsidTr="00B43BFD">
        <w:trPr>
          <w:trHeight w:val="465"/>
        </w:trPr>
        <w:tc>
          <w:tcPr>
            <w:tcW w:w="7435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B9CDF84" w14:textId="77777777" w:rsidR="00D93509" w:rsidRPr="000655D7" w:rsidRDefault="004F5152">
            <w:pPr>
              <w:pStyle w:val="ListParagraph"/>
              <w:numPr>
                <w:ilvl w:val="0"/>
                <w:numId w:val="44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(B) </w:t>
            </w:r>
            <w:r w:rsidR="00960DA7" w:rsidRPr="000655D7">
              <w:rPr>
                <w:rFonts w:eastAsia="宋体" w:cs="Arial"/>
                <w:lang w:eastAsia="zh-CN"/>
              </w:rPr>
              <w:t>说明我们公司与哪些行业和资产类别标准保持一致</w:t>
            </w:r>
            <w:r w:rsidR="006E56FA" w:rsidRPr="000655D7">
              <w:rPr>
                <w:rFonts w:eastAsia="宋体" w:cs="Arial"/>
                <w:lang w:eastAsia="zh-CN"/>
              </w:rPr>
              <w:t>，</w:t>
            </w:r>
            <w:r w:rsidR="00F51EC1" w:rsidRPr="000655D7">
              <w:rPr>
                <w:rFonts w:eastAsia="宋体" w:cs="Arial"/>
                <w:lang w:eastAsia="zh-CN"/>
              </w:rPr>
              <w:t>例如</w:t>
            </w:r>
            <w:r w:rsidR="00960DA7" w:rsidRPr="000655D7">
              <w:rPr>
                <w:rFonts w:eastAsia="宋体" w:cs="Arial"/>
                <w:lang w:eastAsia="zh-CN"/>
              </w:rPr>
              <w:t>TCFD</w:t>
            </w:r>
            <w:r w:rsidR="004B2B9E" w:rsidRPr="000655D7">
              <w:rPr>
                <w:rFonts w:eastAsia="宋体" w:cs="Arial"/>
                <w:lang w:eastAsia="zh-CN"/>
              </w:rPr>
              <w:t>或</w:t>
            </w:r>
            <w:r w:rsidR="00960DA7" w:rsidRPr="000655D7">
              <w:rPr>
                <w:rFonts w:eastAsia="宋体" w:cs="Arial"/>
                <w:lang w:eastAsia="zh-CN"/>
              </w:rPr>
              <w:t>GRESB</w:t>
            </w:r>
          </w:p>
        </w:tc>
        <w:tc>
          <w:tcPr>
            <w:tcW w:w="7441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C37C2FD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F76C8A" w:rsidRPr="000655D7" w14:paraId="39BB2F8A" w14:textId="77777777" w:rsidTr="00B43BFD">
        <w:trPr>
          <w:trHeight w:val="465"/>
        </w:trPr>
        <w:tc>
          <w:tcPr>
            <w:tcW w:w="7435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58240F0" w14:textId="1D50FF64" w:rsidR="00D93509" w:rsidRPr="000655D7" w:rsidRDefault="004F5152">
            <w:pPr>
              <w:pStyle w:val="ListParagraph"/>
              <w:numPr>
                <w:ilvl w:val="0"/>
                <w:numId w:val="44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(C)</w:t>
            </w:r>
            <w:r w:rsidR="00666317" w:rsidRPr="000655D7">
              <w:rPr>
                <w:rFonts w:eastAsia="宋体" w:cs="Arial"/>
                <w:lang w:eastAsia="zh-CN"/>
              </w:rPr>
              <w:t xml:space="preserve"> </w:t>
            </w:r>
            <w:r w:rsidR="00960DA7" w:rsidRPr="000655D7">
              <w:rPr>
                <w:rFonts w:eastAsia="宋体" w:cs="Arial"/>
                <w:lang w:eastAsia="zh-CN"/>
              </w:rPr>
              <w:t>我们公司的</w:t>
            </w:r>
            <w:r w:rsidR="000655D7" w:rsidRPr="000655D7">
              <w:fldChar w:fldCharType="begin"/>
            </w:r>
            <w:r w:rsidR="000655D7" w:rsidRPr="000655D7">
              <w:rPr>
                <w:lang w:eastAsia="zh-CN"/>
              </w:rPr>
              <w:instrText xml:space="preserve"> HYPERLINK "https://www.unpri.org/reporting-definitions" </w:instrText>
            </w:r>
            <w:r w:rsidR="000655D7" w:rsidRPr="000655D7">
              <w:fldChar w:fldCharType="separate"/>
            </w:r>
            <w:r w:rsidR="00960DA7" w:rsidRPr="000655D7">
              <w:rPr>
                <w:rStyle w:val="Hyperlink"/>
                <w:rFonts w:eastAsia="宋体" w:cs="Arial"/>
                <w:lang w:eastAsia="zh-CN"/>
              </w:rPr>
              <w:t>负责任投资政策</w:t>
            </w:r>
            <w:r w:rsidR="000655D7" w:rsidRPr="000655D7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="00960DA7" w:rsidRPr="000655D7">
              <w:rPr>
                <w:rFonts w:eastAsia="宋体" w:cs="Arial"/>
                <w:lang w:eastAsia="zh-CN"/>
              </w:rPr>
              <w:t>（至少是关键</w:t>
            </w:r>
            <w:r w:rsidR="008B0CC2" w:rsidRPr="000655D7">
              <w:rPr>
                <w:rFonts w:eastAsia="宋体" w:cs="Arial"/>
                <w:lang w:eastAsia="zh-CN"/>
              </w:rPr>
              <w:t>方面</w:t>
            </w:r>
            <w:r w:rsidR="00960DA7" w:rsidRPr="000655D7">
              <w:rPr>
                <w:rFonts w:eastAsia="宋体" w:cs="Arial"/>
                <w:lang w:eastAsia="zh-CN"/>
              </w:rPr>
              <w:t>和公司具体做法</w:t>
            </w:r>
            <w:r w:rsidR="008B0CC2" w:rsidRPr="000655D7">
              <w:rPr>
                <w:rFonts w:eastAsia="宋体" w:cs="Arial"/>
                <w:lang w:eastAsia="zh-CN"/>
              </w:rPr>
              <w:t>的摘要</w:t>
            </w:r>
            <w:r w:rsidR="00960DA7" w:rsidRPr="000655D7">
              <w:rPr>
                <w:rFonts w:eastAsia="宋体" w:cs="Arial"/>
                <w:lang w:eastAsia="zh-CN"/>
              </w:rPr>
              <w:t>）</w:t>
            </w:r>
          </w:p>
        </w:tc>
        <w:tc>
          <w:tcPr>
            <w:tcW w:w="7441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1022110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F76C8A" w:rsidRPr="000655D7" w14:paraId="4EB20F61" w14:textId="77777777" w:rsidTr="00B43BFD">
        <w:trPr>
          <w:trHeight w:val="465"/>
        </w:trPr>
        <w:tc>
          <w:tcPr>
            <w:tcW w:w="7435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D1B9AF8" w14:textId="2E968627" w:rsidR="00D93509" w:rsidRPr="000655D7" w:rsidRDefault="004F5152">
            <w:pPr>
              <w:pStyle w:val="ListParagraph"/>
              <w:numPr>
                <w:ilvl w:val="0"/>
                <w:numId w:val="44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(D) </w:t>
            </w:r>
            <w:r w:rsidR="00960DA7" w:rsidRPr="000655D7">
              <w:rPr>
                <w:rFonts w:eastAsia="宋体" w:cs="Arial"/>
                <w:lang w:eastAsia="zh-CN"/>
              </w:rPr>
              <w:t>我们公司的</w:t>
            </w:r>
            <w:r w:rsidR="000655D7" w:rsidRPr="000655D7">
              <w:fldChar w:fldCharType="begin"/>
            </w:r>
            <w:r w:rsidR="000655D7" w:rsidRPr="000655D7">
              <w:rPr>
                <w:lang w:eastAsia="zh-CN"/>
              </w:rPr>
              <w:instrText xml:space="preserve"> HYPERLINK "https://www.unpri.org/reporting-definitions" </w:instrText>
            </w:r>
            <w:r w:rsidR="000655D7" w:rsidRPr="000655D7">
              <w:fldChar w:fldCharType="separate"/>
            </w:r>
            <w:r w:rsidR="00960DA7" w:rsidRPr="000655D7">
              <w:rPr>
                <w:rStyle w:val="Hyperlink"/>
                <w:rFonts w:eastAsia="宋体" w:cs="Arial"/>
                <w:lang w:eastAsia="zh-CN"/>
              </w:rPr>
              <w:t>ESG</w:t>
            </w:r>
            <w:r w:rsidR="00960DA7" w:rsidRPr="000655D7">
              <w:rPr>
                <w:rStyle w:val="Hyperlink"/>
                <w:rFonts w:eastAsia="宋体" w:cs="Arial"/>
                <w:lang w:eastAsia="zh-CN"/>
              </w:rPr>
              <w:t>风险</w:t>
            </w:r>
            <w:r w:rsidR="000655D7" w:rsidRPr="000655D7">
              <w:rPr>
                <w:rStyle w:val="Hyperlink"/>
                <w:rFonts w:eastAsia="宋体" w:cs="Arial"/>
                <w:lang w:eastAsia="zh-CN"/>
              </w:rPr>
              <w:fldChar w:fldCharType="end"/>
            </w:r>
            <w:r w:rsidR="00960DA7" w:rsidRPr="000655D7">
              <w:rPr>
                <w:rFonts w:eastAsia="宋体" w:cs="Arial"/>
                <w:lang w:eastAsia="zh-CN"/>
              </w:rPr>
              <w:t>评估方法（内部和</w:t>
            </w:r>
            <w:r w:rsidR="00960DA7" w:rsidRPr="000655D7">
              <w:rPr>
                <w:rFonts w:eastAsia="宋体" w:cs="Arial"/>
                <w:lang w:eastAsia="zh-CN"/>
              </w:rPr>
              <w:t>/</w:t>
            </w:r>
            <w:r w:rsidR="00960DA7" w:rsidRPr="000655D7">
              <w:rPr>
                <w:rFonts w:eastAsia="宋体" w:cs="Arial"/>
                <w:lang w:eastAsia="zh-CN"/>
              </w:rPr>
              <w:t>或外部支持下</w:t>
            </w:r>
            <w:r w:rsidR="006C641F" w:rsidRPr="000655D7">
              <w:rPr>
                <w:rFonts w:eastAsia="宋体" w:cs="Arial" w:hint="eastAsia"/>
                <w:lang w:eastAsia="zh-CN"/>
              </w:rPr>
              <w:t>涵盖</w:t>
            </w:r>
            <w:r w:rsidR="00960DA7" w:rsidRPr="000655D7">
              <w:rPr>
                <w:rFonts w:eastAsia="宋体" w:cs="Arial"/>
                <w:lang w:eastAsia="zh-CN"/>
              </w:rPr>
              <w:t>的主题）</w:t>
            </w:r>
          </w:p>
        </w:tc>
        <w:tc>
          <w:tcPr>
            <w:tcW w:w="7441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7151422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F76C8A" w:rsidRPr="000655D7" w14:paraId="63F74986" w14:textId="77777777" w:rsidTr="00B43BFD">
        <w:trPr>
          <w:trHeight w:val="465"/>
        </w:trPr>
        <w:tc>
          <w:tcPr>
            <w:tcW w:w="7435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004CA77" w14:textId="112F320B" w:rsidR="00D93509" w:rsidRPr="000655D7" w:rsidRDefault="004F5152">
            <w:pPr>
              <w:pStyle w:val="ListParagraph"/>
              <w:numPr>
                <w:ilvl w:val="0"/>
                <w:numId w:val="44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(E) </w:t>
            </w:r>
            <w:r w:rsidR="00941C8E" w:rsidRPr="000655D7">
              <w:rPr>
                <w:rFonts w:eastAsia="宋体" w:cs="Arial"/>
                <w:lang w:eastAsia="zh-CN"/>
              </w:rPr>
              <w:t>我们</w:t>
            </w:r>
            <w:r w:rsidR="00FF2A6F" w:rsidRPr="000655D7">
              <w:rPr>
                <w:rFonts w:eastAsia="宋体" w:cs="Arial"/>
                <w:lang w:eastAsia="zh-CN"/>
              </w:rPr>
              <w:t>对</w:t>
            </w:r>
            <w:r w:rsidR="00115F6F" w:rsidRPr="000655D7">
              <w:rPr>
                <w:rFonts w:eastAsia="宋体" w:cs="Arial"/>
                <w:lang w:eastAsia="zh-CN"/>
              </w:rPr>
              <w:t>地产</w:t>
            </w:r>
            <w:r w:rsidR="00941C8E" w:rsidRPr="000655D7">
              <w:rPr>
                <w:rFonts w:eastAsia="宋体" w:cs="Arial"/>
                <w:lang w:eastAsia="zh-CN"/>
              </w:rPr>
              <w:t>的最新</w:t>
            </w:r>
            <w:r w:rsidR="00941C8E" w:rsidRPr="000655D7">
              <w:rPr>
                <w:rFonts w:eastAsia="宋体" w:cs="Arial"/>
                <w:lang w:eastAsia="zh-CN"/>
              </w:rPr>
              <w:t>ESG</w:t>
            </w:r>
            <w:r w:rsidR="00941C8E" w:rsidRPr="000655D7">
              <w:rPr>
                <w:rFonts w:eastAsia="宋体" w:cs="Arial"/>
                <w:lang w:eastAsia="zh-CN"/>
              </w:rPr>
              <w:t>风险评估的结果</w:t>
            </w:r>
          </w:p>
        </w:tc>
        <w:tc>
          <w:tcPr>
            <w:tcW w:w="7441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2D802FB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F76C8A" w:rsidRPr="000655D7" w14:paraId="2B4726CE" w14:textId="77777777" w:rsidTr="00B43BFD">
        <w:trPr>
          <w:trHeight w:val="465"/>
        </w:trPr>
        <w:tc>
          <w:tcPr>
            <w:tcW w:w="7435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0CC7AB7" w14:textId="5A9F7C47" w:rsidR="00D93509" w:rsidRPr="000655D7" w:rsidRDefault="004F5152">
            <w:pPr>
              <w:pStyle w:val="ListParagraph"/>
              <w:numPr>
                <w:ilvl w:val="0"/>
                <w:numId w:val="44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(F) </w:t>
            </w:r>
            <w:r w:rsidRPr="000655D7">
              <w:rPr>
                <w:rFonts w:eastAsia="宋体" w:cs="Arial"/>
                <w:lang w:eastAsia="zh-CN"/>
              </w:rPr>
              <w:t>所售</w:t>
            </w:r>
            <w:r w:rsidR="00115F6F" w:rsidRPr="000655D7">
              <w:rPr>
                <w:rFonts w:eastAsia="宋体" w:cs="Arial"/>
                <w:lang w:eastAsia="zh-CN"/>
              </w:rPr>
              <w:t>地产</w:t>
            </w:r>
            <w:r w:rsidRPr="000655D7">
              <w:rPr>
                <w:rFonts w:eastAsia="宋体" w:cs="Arial"/>
                <w:lang w:eastAsia="zh-CN"/>
              </w:rPr>
              <w:t>的关键</w:t>
            </w:r>
            <w:r w:rsidRPr="000655D7">
              <w:rPr>
                <w:rFonts w:eastAsia="宋体" w:cs="Arial"/>
                <w:lang w:eastAsia="zh-CN"/>
              </w:rPr>
              <w:t>ESG</w:t>
            </w:r>
            <w:r w:rsidRPr="000655D7">
              <w:rPr>
                <w:rFonts w:eastAsia="宋体" w:cs="Arial"/>
                <w:lang w:eastAsia="zh-CN"/>
              </w:rPr>
              <w:t>绩效数据</w:t>
            </w:r>
          </w:p>
        </w:tc>
        <w:tc>
          <w:tcPr>
            <w:tcW w:w="7441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F8C7A92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F76C8A" w:rsidRPr="000655D7" w14:paraId="25876F10" w14:textId="77777777" w:rsidTr="00B43BFD">
        <w:trPr>
          <w:trHeight w:val="465"/>
        </w:trPr>
        <w:tc>
          <w:tcPr>
            <w:tcW w:w="7435" w:type="dxa"/>
            <w:gridSpan w:val="6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3A878A9" w14:textId="77777777" w:rsidR="00D93509" w:rsidRPr="000655D7" w:rsidRDefault="004F5152">
            <w:pPr>
              <w:pStyle w:val="ListParagraph"/>
              <w:numPr>
                <w:ilvl w:val="0"/>
                <w:numId w:val="44"/>
              </w:num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lastRenderedPageBreak/>
              <w:t xml:space="preserve">(G) </w:t>
            </w:r>
            <w:proofErr w:type="spellStart"/>
            <w:r w:rsidRPr="000655D7">
              <w:rPr>
                <w:rFonts w:eastAsia="宋体" w:cs="Arial"/>
                <w:color w:val="000000"/>
                <w:shd w:val="clear" w:color="auto" w:fill="FFFFFF"/>
              </w:rPr>
              <w:t>其他</w:t>
            </w:r>
            <w:proofErr w:type="spellEnd"/>
            <w:r w:rsidRPr="000655D7">
              <w:rPr>
                <w:rFonts w:eastAsia="宋体" w:cs="Arial"/>
                <w:color w:val="000000"/>
                <w:shd w:val="clear" w:color="auto" w:fill="FFFFFF"/>
              </w:rPr>
              <w:t xml:space="preserve"> </w:t>
            </w:r>
          </w:p>
          <w:p w14:paraId="5129E4B4" w14:textId="59EAF993" w:rsidR="00D93509" w:rsidRPr="000655D7" w:rsidRDefault="00FA4C50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请说明：</w:t>
            </w:r>
            <w:r w:rsidR="00FF2DBC" w:rsidRPr="000655D7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="00F762FA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="00900CAD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必填</w:t>
            </w:r>
            <w:r w:rsidR="00A77C84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自由文本</w:t>
            </w:r>
            <w:r w:rsidR="00F762FA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="00F762FA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</w:tc>
        <w:tc>
          <w:tcPr>
            <w:tcW w:w="7441" w:type="dxa"/>
            <w:gridSpan w:val="4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F37AA27" w14:textId="77777777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[</w:t>
            </w:r>
            <w:proofErr w:type="spellStart"/>
            <w:r w:rsidRPr="000655D7">
              <w:rPr>
                <w:rFonts w:eastAsia="宋体" w:cs="Arial"/>
                <w:lang w:eastAsia="en-GB"/>
              </w:rPr>
              <w:t>同上</w:t>
            </w:r>
            <w:proofErr w:type="spellEnd"/>
            <w:r w:rsidRPr="000655D7">
              <w:rPr>
                <w:rFonts w:eastAsia="宋体" w:cs="Arial"/>
                <w:lang w:eastAsia="en-GB"/>
              </w:rPr>
              <w:t>]</w:t>
            </w:r>
          </w:p>
        </w:tc>
      </w:tr>
      <w:tr w:rsidR="0002339E" w:rsidRPr="000655D7" w14:paraId="772ACFA8" w14:textId="77777777" w:rsidTr="00B43BFD">
        <w:trPr>
          <w:trHeight w:val="465"/>
        </w:trPr>
        <w:tc>
          <w:tcPr>
            <w:tcW w:w="14876" w:type="dxa"/>
            <w:gridSpan w:val="10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7BC8AEF" w14:textId="50648494" w:rsidR="00D93509" w:rsidRPr="000655D7" w:rsidRDefault="004F5152">
            <w:pPr>
              <w:pStyle w:val="ListParagraph"/>
              <w:numPr>
                <w:ilvl w:val="0"/>
                <w:numId w:val="45"/>
              </w:numPr>
              <w:spacing w:line="276" w:lineRule="auto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(H) </w:t>
            </w:r>
            <w:r w:rsidRPr="000655D7">
              <w:rPr>
                <w:rFonts w:eastAsia="宋体" w:cs="Arial"/>
                <w:lang w:eastAsia="zh-CN"/>
              </w:rPr>
              <w:t>在报告年度，</w:t>
            </w:r>
            <w:r w:rsidR="006D68F1" w:rsidRPr="000655D7">
              <w:rPr>
                <w:rFonts w:eastAsia="宋体" w:cs="Arial"/>
                <w:lang w:eastAsia="zh-CN"/>
              </w:rPr>
              <w:t>未</w:t>
            </w:r>
            <w:r w:rsidRPr="000655D7">
              <w:rPr>
                <w:rFonts w:eastAsia="宋体" w:cs="Arial"/>
                <w:lang w:eastAsia="zh-CN"/>
              </w:rPr>
              <w:t>与房地产投资的潜在</w:t>
            </w:r>
            <w:r w:rsidR="001769BD" w:rsidRPr="000655D7">
              <w:rPr>
                <w:rFonts w:eastAsia="宋体" w:cs="Arial"/>
                <w:lang w:eastAsia="zh-CN"/>
              </w:rPr>
              <w:t>买方</w:t>
            </w:r>
            <w:r w:rsidRPr="000655D7">
              <w:rPr>
                <w:rFonts w:eastAsia="宋体" w:cs="Arial"/>
                <w:lang w:eastAsia="zh-CN"/>
              </w:rPr>
              <w:t>分享负责任投资信息</w:t>
            </w:r>
          </w:p>
        </w:tc>
      </w:tr>
      <w:tr w:rsidR="0002339E" w:rsidRPr="000655D7" w14:paraId="3F5F4C21" w14:textId="77777777" w:rsidTr="00B43BFD">
        <w:trPr>
          <w:trHeight w:val="465"/>
        </w:trPr>
        <w:tc>
          <w:tcPr>
            <w:tcW w:w="14876" w:type="dxa"/>
            <w:gridSpan w:val="10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06D6242" w14:textId="465B150C" w:rsidR="00D93509" w:rsidRPr="000655D7" w:rsidRDefault="004F5152">
            <w:pPr>
              <w:pStyle w:val="ListParagraph"/>
              <w:numPr>
                <w:ilvl w:val="0"/>
                <w:numId w:val="45"/>
              </w:numPr>
              <w:spacing w:line="276" w:lineRule="auto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color w:val="000000" w:themeColor="text1"/>
                <w:lang w:eastAsia="zh-CN"/>
              </w:rPr>
              <w:t xml:space="preserve">(I) </w:t>
            </w:r>
            <w:r w:rsidRPr="000655D7">
              <w:rPr>
                <w:rFonts w:eastAsia="宋体" w:cs="Arial"/>
                <w:color w:val="000000" w:themeColor="text1"/>
                <w:lang w:eastAsia="zh-CN"/>
              </w:rPr>
              <w:t>不适用</w:t>
            </w:r>
            <w:r w:rsidR="00C631BE" w:rsidRPr="000655D7">
              <w:rPr>
                <w:rFonts w:eastAsia="宋体" w:cs="Arial"/>
                <w:color w:val="000000" w:themeColor="text1"/>
                <w:lang w:eastAsia="zh-CN"/>
              </w:rPr>
              <w:t>；</w:t>
            </w:r>
            <w:r w:rsidRPr="000655D7">
              <w:rPr>
                <w:rFonts w:eastAsia="宋体" w:cs="Arial"/>
                <w:color w:val="000000" w:themeColor="text1"/>
                <w:lang w:eastAsia="zh-CN"/>
              </w:rPr>
              <w:t>我们在报告年度</w:t>
            </w:r>
            <w:r w:rsidR="003D170E" w:rsidRPr="000655D7">
              <w:rPr>
                <w:rFonts w:eastAsia="宋体" w:cs="Arial" w:hint="eastAsia"/>
                <w:color w:val="000000" w:themeColor="text1"/>
                <w:lang w:eastAsia="zh-CN"/>
              </w:rPr>
              <w:t>没有</w:t>
            </w:r>
            <w:r w:rsidRPr="000655D7">
              <w:rPr>
                <w:rFonts w:eastAsia="宋体" w:cs="Arial"/>
                <w:color w:val="000000" w:themeColor="text1"/>
                <w:lang w:eastAsia="zh-CN"/>
              </w:rPr>
              <w:t>销售</w:t>
            </w:r>
            <w:r w:rsidR="008B0CC2" w:rsidRPr="000655D7">
              <w:rPr>
                <w:rFonts w:eastAsia="宋体" w:cs="Arial"/>
                <w:color w:val="000000" w:themeColor="text1"/>
                <w:lang w:eastAsia="zh-CN"/>
              </w:rPr>
              <w:t>过程</w:t>
            </w:r>
            <w:r w:rsidRPr="000655D7">
              <w:rPr>
                <w:rFonts w:eastAsia="宋体" w:cs="Arial"/>
                <w:color w:val="000000" w:themeColor="text1"/>
                <w:lang w:eastAsia="zh-CN"/>
              </w:rPr>
              <w:t>（或对销售</w:t>
            </w:r>
            <w:r w:rsidR="008B0CC2" w:rsidRPr="000655D7">
              <w:rPr>
                <w:rFonts w:eastAsia="宋体" w:cs="Arial"/>
                <w:color w:val="000000" w:themeColor="text1"/>
                <w:lang w:eastAsia="zh-CN"/>
              </w:rPr>
              <w:t>过程</w:t>
            </w:r>
            <w:r w:rsidRPr="000655D7">
              <w:rPr>
                <w:rFonts w:eastAsia="宋体" w:cs="Arial"/>
                <w:color w:val="000000" w:themeColor="text1"/>
                <w:lang w:eastAsia="zh-CN"/>
              </w:rPr>
              <w:t>的控制）</w:t>
            </w:r>
          </w:p>
        </w:tc>
      </w:tr>
      <w:tr w:rsidR="0002339E" w:rsidRPr="000655D7" w14:paraId="628C4607" w14:textId="77777777" w:rsidTr="00B43BFD">
        <w:trPr>
          <w:trHeight w:val="300"/>
        </w:trPr>
        <w:tc>
          <w:tcPr>
            <w:tcW w:w="14876" w:type="dxa"/>
            <w:gridSpan w:val="10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45F852C6" w14:textId="77777777" w:rsidR="00F762FA" w:rsidRPr="000655D7" w:rsidRDefault="00F762FA" w:rsidP="00F762FA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F762FA" w:rsidRPr="000655D7" w14:paraId="2A1CD9C4" w14:textId="77777777" w:rsidTr="00B43BFD">
        <w:trPr>
          <w:trHeight w:val="300"/>
        </w:trPr>
        <w:tc>
          <w:tcPr>
            <w:tcW w:w="14876" w:type="dxa"/>
            <w:gridSpan w:val="10"/>
            <w:shd w:val="clear" w:color="auto" w:fill="0070C0"/>
            <w:vAlign w:val="center"/>
          </w:tcPr>
          <w:p w14:paraId="3A675B0D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F762FA" w:rsidRPr="000655D7" w14:paraId="0D9AB391" w14:textId="77777777" w:rsidTr="00B43BFD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2FDAF817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36" w:type="dxa"/>
            <w:gridSpan w:val="9"/>
            <w:shd w:val="clear" w:color="auto" w:fill="auto"/>
            <w:vAlign w:val="center"/>
          </w:tcPr>
          <w:p w14:paraId="7E6C538F" w14:textId="3B3F0B6A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本指标旨在</w:t>
            </w:r>
            <w:r w:rsidR="009B7406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说明</w:t>
            </w:r>
            <w:r w:rsidR="00FD522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是否</w:t>
            </w:r>
            <w:r w:rsidR="008B0CC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8B0CC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8B0CC2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信息纳入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资产销售过程。</w:t>
            </w:r>
            <w:r w:rsidR="007C5177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FF2A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销售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前向潜在</w:t>
            </w:r>
            <w:r w:rsidR="00176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买方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披露房地产投资的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信息</w:t>
            </w:r>
            <w:r w:rsidR="001769BD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7C5177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能够</w:t>
            </w:r>
            <w:r w:rsidR="0067401B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提高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买</w:t>
            </w:r>
            <w:r w:rsidR="007C5177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可得信息的完整性并</w:t>
            </w:r>
            <w:r w:rsidR="007C5177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展现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卖</w:t>
            </w:r>
            <w:r w:rsidR="007C5177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方的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良好</w:t>
            </w:r>
            <w:r w:rsidR="00CA1644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尽责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</w:t>
            </w:r>
            <w:r w:rsidR="007F1A99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7F1A99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被认为是良好做法</w:t>
            </w:r>
            <w:r w:rsidR="007F1A99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1CCE808C" w14:textId="77777777" w:rsidR="00F762FA" w:rsidRPr="000655D7" w:rsidRDefault="00F762FA" w:rsidP="00F762F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39264E68" w14:textId="061E4180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向资产的潜在</w:t>
            </w:r>
            <w:r w:rsidR="00176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买方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提供良好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795BF0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做法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的证据，可使</w:t>
            </w:r>
            <w:r w:rsidR="00176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买方</w:t>
            </w:r>
            <w:r w:rsidR="00795BF0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更好地了解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潜在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风险和机会，对资产及其价值</w:t>
            </w:r>
            <w:r w:rsidR="00484155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作出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更明智的决定</w:t>
            </w:r>
            <w:r w:rsidR="00FF2A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，避免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</w:t>
            </w:r>
            <w:r w:rsidR="001769BD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未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披露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462A4B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产生法律或声誉问题。</w:t>
            </w:r>
          </w:p>
        </w:tc>
      </w:tr>
      <w:tr w:rsidR="00F762FA" w:rsidRPr="000655D7" w14:paraId="3FCCCED7" w14:textId="77777777" w:rsidTr="00B43BFD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02E7759B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其他资源</w:t>
            </w:r>
            <w:proofErr w:type="spellEnd"/>
          </w:p>
        </w:tc>
        <w:tc>
          <w:tcPr>
            <w:tcW w:w="13036" w:type="dxa"/>
            <w:gridSpan w:val="9"/>
            <w:shd w:val="clear" w:color="auto" w:fill="auto"/>
            <w:vAlign w:val="center"/>
          </w:tcPr>
          <w:p w14:paraId="04976A11" w14:textId="377D4154" w:rsidR="00D93509" w:rsidRPr="000655D7" w:rsidRDefault="00686065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如需进一步指引，</w:t>
            </w:r>
            <w:r w:rsidR="00F877F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请参阅</w:t>
            </w:r>
            <w:hyperlink r:id="rId92" w:history="1">
              <w:r w:rsidR="00463599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负责任投资简介</w:t>
              </w:r>
              <w:r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：房地产</w:t>
              </w:r>
            </w:hyperlink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F762FA" w:rsidRPr="000655D7" w14:paraId="2B04CD0A" w14:textId="77777777" w:rsidTr="00B43BFD">
        <w:trPr>
          <w:trHeight w:val="300"/>
        </w:trPr>
        <w:tc>
          <w:tcPr>
            <w:tcW w:w="14876" w:type="dxa"/>
            <w:gridSpan w:val="10"/>
            <w:shd w:val="clear" w:color="auto" w:fill="0070C0"/>
            <w:vAlign w:val="center"/>
          </w:tcPr>
          <w:p w14:paraId="2F27F593" w14:textId="77777777" w:rsidR="00D93509" w:rsidRPr="000655D7" w:rsidRDefault="004F515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F762FA" w:rsidRPr="000655D7" w14:paraId="39C36D94" w14:textId="77777777" w:rsidTr="00B43BFD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723ABACB" w14:textId="005134A2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基于</w:t>
            </w:r>
            <w:proofErr w:type="spellEnd"/>
          </w:p>
        </w:tc>
        <w:tc>
          <w:tcPr>
            <w:tcW w:w="13036" w:type="dxa"/>
            <w:gridSpan w:val="9"/>
            <w:shd w:val="clear" w:color="auto" w:fill="auto"/>
            <w:vAlign w:val="center"/>
          </w:tcPr>
          <w:p w14:paraId="521CE67F" w14:textId="539F2072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F877F8" w:rsidRPr="000655D7">
              <w:rPr>
                <w:rFonts w:eastAsia="宋体" w:cs="Arial"/>
                <w:sz w:val="16"/>
                <w:szCs w:val="16"/>
              </w:rPr>
              <w:t>OO</w:t>
            </w:r>
            <w:r w:rsidR="0098549A" w:rsidRPr="000655D7">
              <w:rPr>
                <w:rFonts w:eastAsia="宋体" w:cs="Arial"/>
                <w:sz w:val="16"/>
                <w:szCs w:val="16"/>
              </w:rPr>
              <w:t xml:space="preserve"> 21</w:t>
            </w:r>
            <w:r w:rsidRPr="000655D7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F762FA" w:rsidRPr="000655D7" w14:paraId="3FFDB4FF" w14:textId="77777777" w:rsidTr="00B43BFD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194F9FA2" w14:textId="4224CB9E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36" w:type="dxa"/>
            <w:gridSpan w:val="9"/>
            <w:shd w:val="clear" w:color="auto" w:fill="auto"/>
            <w:vAlign w:val="center"/>
          </w:tcPr>
          <w:p w14:paraId="1EABCDAA" w14:textId="7777777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F762FA" w:rsidRPr="000655D7" w14:paraId="66A9DA71" w14:textId="77777777" w:rsidTr="00B43BFD">
        <w:trPr>
          <w:trHeight w:val="300"/>
        </w:trPr>
        <w:tc>
          <w:tcPr>
            <w:tcW w:w="14876" w:type="dxa"/>
            <w:gridSpan w:val="10"/>
            <w:shd w:val="clear" w:color="auto" w:fill="0070C0"/>
            <w:vAlign w:val="center"/>
          </w:tcPr>
          <w:p w14:paraId="031563FF" w14:textId="77777777" w:rsidR="00D93509" w:rsidRPr="000655D7" w:rsidRDefault="004F515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136BCB" w:rsidRPr="000655D7" w14:paraId="542EDF6B" w14:textId="77777777" w:rsidTr="006C001C">
        <w:trPr>
          <w:trHeight w:val="624"/>
        </w:trPr>
        <w:tc>
          <w:tcPr>
            <w:tcW w:w="1840" w:type="dxa"/>
            <w:vMerge w:val="restart"/>
            <w:shd w:val="clear" w:color="auto" w:fill="auto"/>
            <w:vAlign w:val="center"/>
          </w:tcPr>
          <w:p w14:paraId="1D2E12B9" w14:textId="77777777" w:rsidR="00D93509" w:rsidRPr="000655D7" w:rsidRDefault="004F5152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13036" w:type="dxa"/>
            <w:gridSpan w:val="9"/>
            <w:shd w:val="clear" w:color="auto" w:fill="auto"/>
            <w:vAlign w:val="center"/>
          </w:tcPr>
          <w:p w14:paraId="0B90FC61" w14:textId="567A7101" w:rsidR="00D93509" w:rsidRPr="000655D7" w:rsidRDefault="002744C3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本指标满分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分，包含</w:t>
            </w:r>
            <w:r w:rsidR="00C244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字母（</w:t>
            </w:r>
            <w:r w:rsidR="00C244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="00C244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分）和覆盖面（</w:t>
            </w:r>
            <w:r w:rsidR="00C244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="00C244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分）答案选项</w:t>
            </w:r>
            <w:r w:rsidR="00554F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最终得分将基于字母和</w:t>
            </w:r>
            <w:r w:rsidR="00CB3724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覆盖面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答案选项的</w:t>
            </w:r>
            <w:r w:rsidR="00895FF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最高得分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组合。</w:t>
            </w:r>
          </w:p>
        </w:tc>
      </w:tr>
      <w:tr w:rsidR="00136BCB" w:rsidRPr="000655D7" w14:paraId="5F337FF7" w14:textId="77777777" w:rsidTr="00CD6873">
        <w:trPr>
          <w:trHeight w:val="1552"/>
        </w:trPr>
        <w:tc>
          <w:tcPr>
            <w:tcW w:w="1840" w:type="dxa"/>
            <w:vMerge/>
            <w:shd w:val="clear" w:color="auto" w:fill="auto"/>
            <w:vAlign w:val="center"/>
          </w:tcPr>
          <w:p w14:paraId="253DDEF8" w14:textId="77777777" w:rsidR="00136BCB" w:rsidRPr="000655D7" w:rsidRDefault="00136BCB" w:rsidP="00F762FA">
            <w:pPr>
              <w:rPr>
                <w:rFonts w:eastAsia="宋体" w:cs="Arial"/>
                <w:b/>
                <w:sz w:val="16"/>
                <w:szCs w:val="16"/>
                <w:lang w:eastAsia="zh-CN"/>
              </w:rPr>
            </w:pPr>
          </w:p>
        </w:tc>
        <w:tc>
          <w:tcPr>
            <w:tcW w:w="425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19F946D" w14:textId="04001DCA" w:rsidR="00D93509" w:rsidRPr="000655D7" w:rsidRDefault="00002AF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字母答案选项</w:t>
            </w:r>
            <w:r w:rsidR="00C011C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总计</w:t>
            </w:r>
            <w:r w:rsidR="00C011C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="00C011C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分：</w:t>
            </w:r>
          </w:p>
          <w:p w14:paraId="720E0C9C" w14:textId="77777777" w:rsidR="00136BCB" w:rsidRPr="000655D7" w:rsidRDefault="00136BCB" w:rsidP="00F762F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2006B5E8" w14:textId="48475321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A-F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4</w:t>
            </w:r>
            <w:r w:rsidR="00934C30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项或以上</w:t>
            </w:r>
            <w:r w:rsidR="00795BF0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分；</w:t>
            </w:r>
            <w:r w:rsidRPr="000655D7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必须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D-F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="00934C30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项或以上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3C7D5B39" w14:textId="1CDDF44F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A-F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4D26F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33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302180A9" w14:textId="09F22E41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A-F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1-2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4D26F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16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10519CE7" w14:textId="686D579F" w:rsidR="00D93509" w:rsidRPr="000655D7" w:rsidRDefault="004D26F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、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H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>分。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</w:rPr>
              <w:t xml:space="preserve"> </w:t>
            </w:r>
          </w:p>
        </w:tc>
        <w:tc>
          <w:tcPr>
            <w:tcW w:w="70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5FD04AA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</w:rPr>
            </w:pPr>
            <w:r w:rsidRPr="000655D7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</w:rPr>
              <w:t>和</w:t>
            </w:r>
          </w:p>
        </w:tc>
        <w:tc>
          <w:tcPr>
            <w:tcW w:w="383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6A8B0D1" w14:textId="446B8DAF" w:rsidR="00D93509" w:rsidRPr="000655D7" w:rsidRDefault="00F07AFD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sz w:val="16"/>
                <w:szCs w:val="16"/>
                <w:lang w:eastAsia="zh-CN"/>
              </w:rPr>
              <w:t>覆盖面答案选项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总计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50</w:t>
            </w:r>
            <w:r w:rsidR="00BB6DB5" w:rsidRPr="000655D7">
              <w:rPr>
                <w:rFonts w:eastAsia="宋体" w:cs="Arial"/>
                <w:sz w:val="16"/>
                <w:szCs w:val="16"/>
                <w:lang w:eastAsia="zh-CN"/>
              </w:rPr>
              <w:t>分</w:t>
            </w:r>
            <w:r w:rsidR="00851A07" w:rsidRPr="000655D7">
              <w:rPr>
                <w:rFonts w:eastAsia="宋体" w:cs="Arial"/>
                <w:sz w:val="16"/>
                <w:szCs w:val="16"/>
                <w:lang w:eastAsia="zh-CN"/>
              </w:rPr>
              <w:t>：</w:t>
            </w:r>
          </w:p>
          <w:p w14:paraId="40943192" w14:textId="77777777" w:rsidR="00136BCB" w:rsidRPr="000655D7" w:rsidRDefault="00136BCB" w:rsidP="00F762F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6FFD147" w14:textId="663B70F7" w:rsidR="004D26FC" w:rsidRPr="000655D7" w:rsidRDefault="004D26FC" w:rsidP="004D26FC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对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A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到</w:t>
            </w:r>
            <w:r w:rsidR="00BB6D01"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F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，每个选项得分如下：</w:t>
            </w:r>
          </w:p>
          <w:p w14:paraId="5F0C71D3" w14:textId="77777777" w:rsidR="004D26FC" w:rsidRPr="000655D7" w:rsidRDefault="004D26FC" w:rsidP="004D26FC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选择所有（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50/4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7B778E1B" w14:textId="77777777" w:rsidR="004D26FC" w:rsidRPr="000655D7" w:rsidRDefault="004D26FC" w:rsidP="004D26FC">
            <w:pPr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选择多数（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25/4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  <w:p w14:paraId="3A58467F" w14:textId="34939593" w:rsidR="00D93509" w:rsidRPr="000655D7" w:rsidRDefault="004D26FC" w:rsidP="004D26FC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选择少数（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3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），得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12/4</w:t>
            </w:r>
            <w:r w:rsidRPr="000655D7">
              <w:rPr>
                <w:rStyle w:val="Hyperlink"/>
                <w:rFonts w:eastAsia="宋体" w:cs="Arial"/>
                <w:color w:val="auto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44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79555F8" w14:textId="3FEA13B4" w:rsidR="00D93509" w:rsidRPr="000655D7" w:rsidRDefault="003B0EF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</w:t>
            </w:r>
            <w:r w:rsidR="005539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670FF125" w14:textId="77777777" w:rsidR="00136BCB" w:rsidRPr="000655D7" w:rsidRDefault="00136BCB" w:rsidP="00F762F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69A3016A" w14:textId="3DFC5FC0" w:rsidR="00D93509" w:rsidRPr="000655D7" w:rsidRDefault="004F5152">
            <w:pPr>
              <w:rPr>
                <w:rStyle w:val="Hyperlink"/>
                <w:rFonts w:eastAsia="宋体" w:cs="Arial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 </w:t>
            </w:r>
            <w:r w:rsidR="00CD687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 xml:space="preserve">E </w:t>
            </w:r>
            <w:r w:rsidR="00CD687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E1072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导致该指标得分为</w:t>
            </w:r>
            <w:r w:rsidR="00E1072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E1072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CD687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2D7A2BB5" w14:textId="77777777" w:rsidR="00CD6873" w:rsidRPr="000655D7" w:rsidRDefault="00CD6873" w:rsidP="00F762FA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42EB7D52" w14:textId="77267752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136BCB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I</w:t>
            </w:r>
            <w:r w:rsidR="00136BCB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意味着该指标</w:t>
            </w:r>
            <w:r w:rsidR="000E318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将记录为</w:t>
            </w:r>
            <w:r w:rsidR="002710CD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“</w:t>
            </w:r>
            <w:r w:rsidR="000E318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不适用</w:t>
            </w:r>
            <w:r w:rsidR="002710CD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”</w:t>
            </w:r>
            <w:r w:rsidR="00C631BE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136BCB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签署方不会因为这个指标而</w:t>
            </w:r>
            <w:r w:rsidR="005E6098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被扣分</w:t>
            </w:r>
            <w:r w:rsidR="00136BCB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F762FA" w:rsidRPr="000655D7" w14:paraId="3F5ED07A" w14:textId="77777777" w:rsidTr="00B43BFD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55C10404" w14:textId="18217BE8" w:rsidR="00D93509" w:rsidRPr="000655D7" w:rsidRDefault="00774BF4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0655D7">
              <w:rPr>
                <w:rFonts w:eastAsia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0655D7">
              <w:rPr>
                <w:rFonts w:eastAsia="宋体" w:cs="Arial"/>
                <w:b/>
                <w:sz w:val="16"/>
                <w:szCs w:val="16"/>
              </w:rPr>
              <w:t>其他</w:t>
            </w:r>
            <w:proofErr w:type="spellEnd"/>
            <w:r w:rsidRPr="000655D7">
              <w:rPr>
                <w:rFonts w:eastAsia="宋体" w:cs="Arial"/>
                <w:b/>
                <w:sz w:val="16"/>
                <w:szCs w:val="16"/>
              </w:rPr>
              <w:t>”</w:t>
            </w:r>
            <w:proofErr w:type="spellStart"/>
            <w:r w:rsidR="005429C0" w:rsidRPr="000655D7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3036" w:type="dxa"/>
            <w:gridSpan w:val="9"/>
            <w:shd w:val="clear" w:color="auto" w:fill="auto"/>
            <w:vAlign w:val="center"/>
          </w:tcPr>
          <w:p w14:paraId="68C3ECC2" w14:textId="08392902" w:rsidR="00D93509" w:rsidRPr="000655D7" w:rsidRDefault="006A6B83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考虑到前述答案选项已</w:t>
            </w:r>
            <w:r w:rsidR="004E31DE"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涵盖所识别的良好做法</w:t>
            </w:r>
            <w:r w:rsidR="00D079BD" w:rsidRPr="000655D7">
              <w:rPr>
                <w:rStyle w:val="Hyperlink"/>
                <w:rFonts w:ascii="宋体" w:eastAsia="宋体" w:hAnsi="宋体" w:cs="MS PGothic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D079BD"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因此</w:t>
            </w:r>
            <w:r w:rsidR="00D07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选择其他（</w:t>
            </w:r>
            <w:r w:rsidR="00D07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G</w:t>
            </w:r>
            <w:r w:rsidR="00D07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）将</w:t>
            </w:r>
            <w:r w:rsidR="001560E9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不计入</w:t>
            </w:r>
            <w:r w:rsidR="0065770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评分</w:t>
            </w:r>
            <w:r w:rsidR="00A4639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F762FA" w:rsidRPr="000655D7" w14:paraId="7510B9DD" w14:textId="77777777" w:rsidTr="00B43BFD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3370B7C8" w14:textId="7B7644AB" w:rsidR="00D93509" w:rsidRPr="000655D7" w:rsidRDefault="001F1340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36" w:type="dxa"/>
            <w:gridSpan w:val="9"/>
            <w:shd w:val="clear" w:color="auto" w:fill="auto"/>
            <w:vAlign w:val="center"/>
          </w:tcPr>
          <w:p w14:paraId="064736DF" w14:textId="17DE851E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1DB73D9C" w14:textId="77777777" w:rsidR="0003270D" w:rsidRPr="000655D7" w:rsidRDefault="0003270D">
      <w:pPr>
        <w:spacing w:after="160" w:line="259" w:lineRule="auto"/>
        <w:rPr>
          <w:rFonts w:eastAsia="宋体" w:cs="Arial"/>
          <w:caps/>
          <w:color w:val="2F5496" w:themeColor="accent1" w:themeShade="BF"/>
          <w:sz w:val="40"/>
          <w:szCs w:val="32"/>
          <w:lang w:eastAsia="zh-CN"/>
        </w:rPr>
      </w:pPr>
      <w:r w:rsidRPr="000655D7">
        <w:rPr>
          <w:rFonts w:eastAsia="宋体" w:cs="Arial"/>
          <w:caps/>
          <w:color w:val="2F5496" w:themeColor="accent1" w:themeShade="BF"/>
          <w:sz w:val="40"/>
          <w:szCs w:val="32"/>
          <w:lang w:eastAsia="zh-CN"/>
        </w:rPr>
        <w:br w:type="page"/>
      </w:r>
    </w:p>
    <w:p w14:paraId="19C359EC" w14:textId="77777777" w:rsidR="00D93509" w:rsidRPr="000655D7" w:rsidRDefault="00A61925">
      <w:pPr>
        <w:pStyle w:val="Heading2"/>
        <w:tabs>
          <w:tab w:val="left" w:pos="12758"/>
        </w:tabs>
        <w:rPr>
          <w:rFonts w:eastAsia="宋体" w:cs="Arial"/>
          <w:caps w:val="0"/>
          <w:color w:val="auto"/>
          <w:sz w:val="20"/>
          <w:szCs w:val="20"/>
          <w:lang w:eastAsia="zh-CN"/>
        </w:rPr>
      </w:pPr>
      <w:bookmarkStart w:id="52" w:name="_Toc135415323"/>
      <w:r w:rsidRPr="000655D7">
        <w:rPr>
          <w:rFonts w:eastAsia="宋体" w:cs="Arial"/>
          <w:lang w:eastAsia="zh-CN"/>
        </w:rPr>
        <w:lastRenderedPageBreak/>
        <w:t>披露</w:t>
      </w:r>
      <w:r w:rsidR="009C3839" w:rsidRPr="000655D7">
        <w:rPr>
          <w:rFonts w:eastAsia="宋体" w:cs="Arial"/>
          <w:lang w:eastAsia="zh-CN"/>
        </w:rPr>
        <w:t>ESG</w:t>
      </w:r>
      <w:r w:rsidR="009C3839" w:rsidRPr="000655D7">
        <w:rPr>
          <w:rFonts w:eastAsia="宋体" w:cs="Arial"/>
          <w:lang w:eastAsia="zh-CN"/>
        </w:rPr>
        <w:t>投资组合信息</w:t>
      </w:r>
      <w:r w:rsidR="009C3839" w:rsidRPr="000655D7">
        <w:rPr>
          <w:rFonts w:eastAsia="宋体" w:cs="Arial"/>
          <w:lang w:eastAsia="zh-CN"/>
        </w:rPr>
        <w:t>[RE 21]</w:t>
      </w:r>
      <w:bookmarkEnd w:id="52"/>
    </w:p>
    <w:tbl>
      <w:tblPr>
        <w:tblW w:w="14868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7"/>
        <w:gridCol w:w="2831"/>
        <w:gridCol w:w="4397"/>
        <w:gridCol w:w="275"/>
        <w:gridCol w:w="1983"/>
        <w:gridCol w:w="1984"/>
      </w:tblGrid>
      <w:tr w:rsidR="0063662F" w:rsidRPr="000655D7" w14:paraId="1141A069" w14:textId="77777777" w:rsidTr="00B43BFD">
        <w:trPr>
          <w:trHeight w:val="367"/>
        </w:trPr>
        <w:tc>
          <w:tcPr>
            <w:tcW w:w="1841" w:type="dxa"/>
            <w:vMerge w:val="restart"/>
            <w:shd w:val="clear" w:color="auto" w:fill="DFF5F9"/>
            <w:vAlign w:val="center"/>
            <w:hideMark/>
          </w:tcPr>
          <w:p w14:paraId="765D7AD0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指标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ID</w:t>
            </w:r>
            <w:proofErr w:type="spellEnd"/>
          </w:p>
          <w:p w14:paraId="7B3D73B9" w14:textId="77777777" w:rsidR="0063662F" w:rsidRPr="000655D7" w:rsidRDefault="0063662F" w:rsidP="00903F5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  <w:p w14:paraId="7F8D6B47" w14:textId="77777777" w:rsidR="00D93509" w:rsidRPr="000655D7" w:rsidRDefault="004F5152">
            <w:pPr>
              <w:pStyle w:val="Indicatorsubsection"/>
              <w:rPr>
                <w:rFonts w:eastAsia="宋体"/>
                <w:sz w:val="18"/>
                <w:szCs w:val="18"/>
                <w:lang w:val="en-GB"/>
              </w:rPr>
            </w:pPr>
            <w:bookmarkStart w:id="53" w:name="_Toc135415324"/>
            <w:r w:rsidRPr="000655D7">
              <w:rPr>
                <w:rFonts w:eastAsia="宋体"/>
                <w:lang w:val="en-GB"/>
              </w:rPr>
              <w:t>RE 21</w:t>
            </w:r>
            <w:bookmarkEnd w:id="53"/>
          </w:p>
        </w:tc>
        <w:tc>
          <w:tcPr>
            <w:tcW w:w="1557" w:type="dxa"/>
            <w:shd w:val="clear" w:color="auto" w:fill="DFF5F9"/>
            <w:vAlign w:val="center"/>
            <w:hideMark/>
          </w:tcPr>
          <w:p w14:paraId="6F59725C" w14:textId="62B946F3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基于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 xml:space="preserve"> </w:t>
            </w:r>
          </w:p>
        </w:tc>
        <w:tc>
          <w:tcPr>
            <w:tcW w:w="2831" w:type="dxa"/>
            <w:shd w:val="clear" w:color="auto" w:fill="DFF5F9"/>
            <w:vAlign w:val="center"/>
          </w:tcPr>
          <w:p w14:paraId="55851F18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sz w:val="14"/>
                <w:szCs w:val="14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OO 21</w:t>
            </w:r>
          </w:p>
        </w:tc>
        <w:tc>
          <w:tcPr>
            <w:tcW w:w="4672" w:type="dxa"/>
            <w:gridSpan w:val="2"/>
            <w:vMerge w:val="restart"/>
            <w:shd w:val="clear" w:color="auto" w:fill="DFF5F9"/>
            <w:vAlign w:val="center"/>
          </w:tcPr>
          <w:p w14:paraId="6F06B64E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  <w:r w:rsidRPr="000655D7">
              <w:rPr>
                <w:rFonts w:eastAsia="宋体" w:cs="Arial"/>
                <w:sz w:val="14"/>
                <w:szCs w:val="14"/>
                <w:lang w:eastAsia="zh-CN"/>
              </w:rPr>
              <w:t>分节</w:t>
            </w:r>
            <w:r w:rsidRPr="000655D7">
              <w:rPr>
                <w:rFonts w:eastAsia="宋体" w:cs="Arial"/>
                <w:sz w:val="14"/>
                <w:szCs w:val="14"/>
                <w:lang w:eastAsia="zh-CN"/>
              </w:rPr>
              <w:t xml:space="preserve"> </w:t>
            </w:r>
          </w:p>
          <w:p w14:paraId="6F8CBF53" w14:textId="77777777" w:rsidR="0063662F" w:rsidRPr="000655D7" w:rsidRDefault="0063662F" w:rsidP="00903F58">
            <w:pPr>
              <w:spacing w:line="240" w:lineRule="auto"/>
              <w:jc w:val="center"/>
              <w:textAlignment w:val="baseline"/>
              <w:rPr>
                <w:rFonts w:eastAsia="宋体" w:cs="Arial"/>
                <w:sz w:val="14"/>
                <w:szCs w:val="14"/>
                <w:lang w:eastAsia="zh-CN"/>
              </w:rPr>
            </w:pPr>
          </w:p>
          <w:p w14:paraId="0594D010" w14:textId="23D71E99" w:rsidR="00D93509" w:rsidRPr="000655D7" w:rsidRDefault="004F5152">
            <w:pPr>
              <w:jc w:val="center"/>
              <w:rPr>
                <w:rFonts w:eastAsia="宋体" w:cs="Arial"/>
                <w:sz w:val="18"/>
                <w:szCs w:val="18"/>
                <w:lang w:eastAsia="zh-CN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披露</w:t>
            </w:r>
            <w:r w:rsidR="0063662F" w:rsidRPr="000655D7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ESG</w:t>
            </w:r>
            <w:r w:rsidR="0063662F" w:rsidRPr="000655D7">
              <w:rPr>
                <w:rFonts w:eastAsia="宋体" w:cs="Arial"/>
                <w:b/>
                <w:bCs/>
                <w:sz w:val="22"/>
                <w:szCs w:val="22"/>
                <w:lang w:eastAsia="zh-CN"/>
              </w:rPr>
              <w:t>投资组合信息</w:t>
            </w:r>
          </w:p>
        </w:tc>
        <w:tc>
          <w:tcPr>
            <w:tcW w:w="1983" w:type="dxa"/>
            <w:vMerge w:val="restart"/>
            <w:shd w:val="clear" w:color="auto" w:fill="DFF5F9"/>
            <w:vAlign w:val="center"/>
            <w:hideMark/>
          </w:tcPr>
          <w:p w14:paraId="38FEA17F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PRI</w:t>
            </w:r>
            <w:r w:rsidRPr="000655D7"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  <w:t>原则</w:t>
            </w:r>
            <w:proofErr w:type="spellEnd"/>
          </w:p>
          <w:p w14:paraId="1B865B02" w14:textId="77777777" w:rsidR="0063662F" w:rsidRPr="000655D7" w:rsidRDefault="0063662F" w:rsidP="00903F5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  <w:p w14:paraId="0C5E155A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8"/>
                <w:szCs w:val="18"/>
                <w:lang w:eastAsia="en-GB"/>
              </w:rPr>
            </w:pPr>
            <w:r w:rsidRPr="000655D7">
              <w:rPr>
                <w:rFonts w:eastAsia="宋体" w:cs="Arial"/>
                <w:b/>
                <w:bCs/>
                <w:sz w:val="22"/>
                <w:szCs w:val="22"/>
                <w:lang w:eastAsia="en-GB"/>
              </w:rPr>
              <w:t xml:space="preserve">6 </w:t>
            </w:r>
          </w:p>
        </w:tc>
        <w:tc>
          <w:tcPr>
            <w:tcW w:w="1984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065C4F6" w14:textId="77777777" w:rsidR="00D93509" w:rsidRPr="000655D7" w:rsidRDefault="004F5152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  <w:t>指标类型</w:t>
            </w:r>
            <w:proofErr w:type="spellEnd"/>
          </w:p>
          <w:p w14:paraId="2B41CBBD" w14:textId="77777777" w:rsidR="0063662F" w:rsidRPr="000655D7" w:rsidRDefault="0063662F" w:rsidP="00903F5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1631D83F" w14:textId="5F1E2182" w:rsidR="00D93509" w:rsidRPr="000655D7" w:rsidRDefault="00FD522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宋体" w:cs="Arial"/>
                <w:color w:val="FFFFFF" w:themeColor="background1"/>
                <w:sz w:val="32"/>
                <w:szCs w:val="32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32"/>
                <w:szCs w:val="32"/>
                <w:lang w:eastAsia="en-GB"/>
              </w:rPr>
              <w:t>核心</w:t>
            </w:r>
            <w:proofErr w:type="spellEnd"/>
          </w:p>
        </w:tc>
      </w:tr>
      <w:tr w:rsidR="0063662F" w:rsidRPr="000655D7" w14:paraId="6C612DE1" w14:textId="77777777" w:rsidTr="00B43BFD">
        <w:trPr>
          <w:trHeight w:val="367"/>
        </w:trPr>
        <w:tc>
          <w:tcPr>
            <w:tcW w:w="1841" w:type="dxa"/>
            <w:vMerge/>
            <w:vAlign w:val="center"/>
          </w:tcPr>
          <w:p w14:paraId="1DB3A67A" w14:textId="77777777" w:rsidR="0063662F" w:rsidRPr="000655D7" w:rsidRDefault="0063662F" w:rsidP="00903F5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7" w:type="dxa"/>
            <w:shd w:val="clear" w:color="auto" w:fill="DFF5F9"/>
            <w:vAlign w:val="center"/>
          </w:tcPr>
          <w:p w14:paraId="100650FE" w14:textId="38ED15EB" w:rsidR="00D93509" w:rsidRPr="000655D7" w:rsidRDefault="002E6826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指向</w:t>
            </w:r>
            <w:proofErr w:type="spellEnd"/>
            <w:r w:rsidRPr="000655D7">
              <w:rPr>
                <w:rFonts w:eastAsia="宋体" w:cs="Arial"/>
                <w:b/>
                <w:sz w:val="14"/>
                <w:szCs w:val="14"/>
                <w:lang w:eastAsia="en-GB"/>
              </w:rPr>
              <w:t>：</w:t>
            </w:r>
          </w:p>
        </w:tc>
        <w:tc>
          <w:tcPr>
            <w:tcW w:w="2831" w:type="dxa"/>
            <w:shd w:val="clear" w:color="auto" w:fill="DFF5F9"/>
            <w:vAlign w:val="center"/>
          </w:tcPr>
          <w:p w14:paraId="5D5DDC5D" w14:textId="77777777" w:rsidR="00D93509" w:rsidRPr="000655D7" w:rsidRDefault="004F5152">
            <w:pPr>
              <w:spacing w:line="240" w:lineRule="auto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22"/>
                <w:szCs w:val="22"/>
              </w:rPr>
              <w:t>不适用</w:t>
            </w:r>
            <w:proofErr w:type="spellEnd"/>
          </w:p>
        </w:tc>
        <w:tc>
          <w:tcPr>
            <w:tcW w:w="4672" w:type="dxa"/>
            <w:gridSpan w:val="2"/>
            <w:vMerge/>
            <w:vAlign w:val="center"/>
          </w:tcPr>
          <w:p w14:paraId="74DBCF8C" w14:textId="77777777" w:rsidR="0063662F" w:rsidRPr="000655D7" w:rsidRDefault="0063662F" w:rsidP="00903F5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3" w:type="dxa"/>
            <w:vMerge/>
            <w:vAlign w:val="center"/>
          </w:tcPr>
          <w:p w14:paraId="2FB6200D" w14:textId="77777777" w:rsidR="0063662F" w:rsidRPr="000655D7" w:rsidRDefault="0063662F" w:rsidP="00903F5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8F865AA" w14:textId="77777777" w:rsidR="0063662F" w:rsidRPr="000655D7" w:rsidRDefault="0063662F" w:rsidP="00903F58">
            <w:pPr>
              <w:spacing w:line="240" w:lineRule="auto"/>
              <w:jc w:val="center"/>
              <w:textAlignment w:val="baseline"/>
              <w:rPr>
                <w:rFonts w:eastAsia="宋体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02339E" w:rsidRPr="000655D7" w14:paraId="5320C793" w14:textId="77777777" w:rsidTr="00B43BFD">
        <w:trPr>
          <w:trHeight w:val="567"/>
        </w:trPr>
        <w:tc>
          <w:tcPr>
            <w:tcW w:w="14868" w:type="dxa"/>
            <w:gridSpan w:val="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72A0C25" w14:textId="32652A46" w:rsidR="00D93509" w:rsidRPr="000655D7" w:rsidRDefault="004F5152">
            <w:p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b/>
                <w:bCs/>
                <w:lang w:eastAsia="zh-CN"/>
              </w:rPr>
              <w:t>在报告年度，</w:t>
            </w:r>
            <w:r w:rsidR="00BB6D01" w:rsidRPr="000655D7">
              <w:rPr>
                <w:rFonts w:eastAsia="宋体" w:cs="Arial"/>
                <w:b/>
                <w:bCs/>
                <w:lang w:eastAsia="zh-CN"/>
              </w:rPr>
              <w:t>贵机构</w:t>
            </w:r>
            <w:r w:rsidRPr="000655D7">
              <w:rPr>
                <w:rFonts w:eastAsia="宋体" w:cs="Arial"/>
                <w:b/>
                <w:bCs/>
                <w:lang w:eastAsia="zh-CN"/>
              </w:rPr>
              <w:t>如何向投资者</w:t>
            </w:r>
            <w:r w:rsidR="000808AC" w:rsidRPr="000655D7">
              <w:rPr>
                <w:rFonts w:eastAsia="宋体" w:cs="Arial"/>
                <w:b/>
                <w:bCs/>
                <w:lang w:eastAsia="zh-CN"/>
              </w:rPr>
              <w:t>披露</w:t>
            </w:r>
            <w:hyperlink r:id="rId93" w:history="1">
              <w:r w:rsidR="001E38DD" w:rsidRPr="000655D7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实质性</w:t>
              </w:r>
              <w:r w:rsidR="001E38DD" w:rsidRPr="000655D7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ESG</w:t>
              </w:r>
              <w:r w:rsidR="001E38DD" w:rsidRPr="000655D7">
                <w:rPr>
                  <w:rStyle w:val="Hyperlink"/>
                  <w:rFonts w:eastAsia="宋体" w:cs="Arial"/>
                  <w:b/>
                  <w:bCs/>
                  <w:lang w:eastAsia="zh-CN"/>
                </w:rPr>
                <w:t>因素</w:t>
              </w:r>
            </w:hyperlink>
            <w:r w:rsidR="001579A9" w:rsidRPr="000655D7">
              <w:rPr>
                <w:rFonts w:eastAsia="宋体" w:cs="Arial"/>
                <w:b/>
                <w:bCs/>
                <w:lang w:eastAsia="zh-CN"/>
              </w:rPr>
              <w:t>方面的目标</w:t>
            </w:r>
            <w:r w:rsidR="007D43E4" w:rsidRPr="000655D7">
              <w:rPr>
                <w:rFonts w:eastAsia="宋体" w:cs="Arial"/>
                <w:b/>
                <w:bCs/>
                <w:lang w:eastAsia="zh-CN"/>
              </w:rPr>
              <w:t>和相关数据</w:t>
            </w:r>
            <w:r w:rsidRPr="000655D7">
              <w:rPr>
                <w:rFonts w:eastAsia="宋体" w:cs="Arial"/>
                <w:b/>
                <w:bCs/>
                <w:lang w:eastAsia="zh-CN"/>
              </w:rPr>
              <w:t>？</w:t>
            </w:r>
          </w:p>
        </w:tc>
      </w:tr>
      <w:tr w:rsidR="0002339E" w:rsidRPr="000655D7" w14:paraId="24231DE3" w14:textId="77777777" w:rsidTr="00B43BFD">
        <w:trPr>
          <w:trHeight w:val="465"/>
        </w:trPr>
        <w:tc>
          <w:tcPr>
            <w:tcW w:w="14868" w:type="dxa"/>
            <w:gridSpan w:val="7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B952DF7" w14:textId="0C596A17" w:rsidR="00D93509" w:rsidRPr="000655D7" w:rsidRDefault="004F5152">
            <w:pPr>
              <w:pStyle w:val="ListParagraph"/>
              <w:numPr>
                <w:ilvl w:val="0"/>
                <w:numId w:val="19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(A) </w:t>
            </w:r>
            <w:r w:rsidR="00C5045E" w:rsidRPr="000655D7">
              <w:rPr>
                <w:rFonts w:eastAsia="宋体" w:cs="Arial"/>
                <w:lang w:eastAsia="zh-CN"/>
              </w:rPr>
              <w:t>我们通过公开的可持续</w:t>
            </w:r>
            <w:r w:rsidR="000808AC" w:rsidRPr="000655D7">
              <w:rPr>
                <w:rFonts w:eastAsia="宋体" w:cs="Arial"/>
                <w:lang w:eastAsia="zh-CN"/>
              </w:rPr>
              <w:t>发展</w:t>
            </w:r>
            <w:r w:rsidR="00C5045E" w:rsidRPr="000655D7">
              <w:rPr>
                <w:rFonts w:eastAsia="宋体" w:cs="Arial"/>
                <w:lang w:eastAsia="zh-CN"/>
              </w:rPr>
              <w:t>报告进行</w:t>
            </w:r>
            <w:r w:rsidR="000808AC" w:rsidRPr="000655D7">
              <w:rPr>
                <w:rFonts w:eastAsia="宋体" w:cs="Arial"/>
                <w:lang w:eastAsia="zh-CN"/>
              </w:rPr>
              <w:t>披露</w:t>
            </w:r>
          </w:p>
          <w:p w14:paraId="15113539" w14:textId="330B8D2D" w:rsidR="00D93509" w:rsidRPr="000655D7" w:rsidRDefault="004F5152">
            <w:pPr>
              <w:pStyle w:val="ListParagraph"/>
              <w:numPr>
                <w:ilvl w:val="0"/>
                <w:numId w:val="19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(B) </w:t>
            </w:r>
            <w:r w:rsidR="41D04EDB" w:rsidRPr="000655D7">
              <w:rPr>
                <w:rFonts w:eastAsia="宋体" w:cs="Arial"/>
                <w:lang w:eastAsia="zh-CN"/>
              </w:rPr>
              <w:t>我们通过向投资者的正式报告进行汇总</w:t>
            </w:r>
            <w:r w:rsidR="000808AC" w:rsidRPr="000655D7">
              <w:rPr>
                <w:rFonts w:eastAsia="宋体" w:cs="Arial"/>
                <w:lang w:eastAsia="zh-CN"/>
              </w:rPr>
              <w:t>披露</w:t>
            </w:r>
          </w:p>
          <w:p w14:paraId="5033930A" w14:textId="6E1389C2" w:rsidR="00D93509" w:rsidRPr="000655D7" w:rsidRDefault="004F5152">
            <w:pPr>
              <w:pStyle w:val="ListParagraph"/>
              <w:numPr>
                <w:ilvl w:val="0"/>
                <w:numId w:val="19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(C) </w:t>
            </w:r>
            <w:r w:rsidRPr="000655D7">
              <w:rPr>
                <w:rFonts w:eastAsia="宋体" w:cs="Arial"/>
                <w:lang w:eastAsia="zh-CN"/>
              </w:rPr>
              <w:t>我们通过向投资者的正式报告</w:t>
            </w:r>
            <w:r w:rsidR="00674935" w:rsidRPr="000655D7">
              <w:rPr>
                <w:rFonts w:eastAsia="宋体" w:cs="Arial"/>
                <w:lang w:eastAsia="zh-CN"/>
              </w:rPr>
              <w:t>在</w:t>
            </w:r>
            <w:r w:rsidR="00115F6F" w:rsidRPr="000655D7">
              <w:rPr>
                <w:rFonts w:eastAsia="宋体" w:cs="Arial"/>
                <w:lang w:eastAsia="zh-CN"/>
              </w:rPr>
              <w:t>地产</w:t>
            </w:r>
            <w:r w:rsidRPr="000655D7">
              <w:rPr>
                <w:rFonts w:eastAsia="宋体" w:cs="Arial"/>
                <w:lang w:eastAsia="zh-CN"/>
              </w:rPr>
              <w:t>层面</w:t>
            </w:r>
            <w:r w:rsidR="000808AC" w:rsidRPr="000655D7">
              <w:rPr>
                <w:rFonts w:eastAsia="宋体" w:cs="Arial"/>
                <w:lang w:eastAsia="zh-CN"/>
              </w:rPr>
              <w:t>披露</w:t>
            </w:r>
            <w:r w:rsidRPr="000655D7">
              <w:rPr>
                <w:rFonts w:eastAsia="宋体" w:cs="Arial"/>
                <w:lang w:eastAsia="zh-CN"/>
              </w:rPr>
              <w:t xml:space="preserve"> </w:t>
            </w:r>
          </w:p>
          <w:p w14:paraId="659CBD79" w14:textId="43EB35C2" w:rsidR="00D93509" w:rsidRPr="000655D7" w:rsidRDefault="004F5152">
            <w:pPr>
              <w:pStyle w:val="ListParagraph"/>
              <w:numPr>
                <w:ilvl w:val="0"/>
                <w:numId w:val="19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30DDEA91" w:rsidRPr="000655D7">
              <w:rPr>
                <w:rFonts w:eastAsia="宋体" w:cs="Arial"/>
                <w:lang w:eastAsia="zh-CN"/>
              </w:rPr>
              <w:t>D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49B1B2A0" w:rsidRPr="000655D7">
              <w:rPr>
                <w:rFonts w:eastAsia="宋体" w:cs="Arial"/>
                <w:lang w:eastAsia="zh-CN"/>
              </w:rPr>
              <w:t>我们通过有限合伙人咨询委员会</w:t>
            </w:r>
            <w:r w:rsidR="742599B6" w:rsidRPr="000655D7">
              <w:rPr>
                <w:rFonts w:eastAsia="宋体" w:cs="Arial"/>
                <w:lang w:eastAsia="zh-CN"/>
              </w:rPr>
              <w:t>（或同等</w:t>
            </w:r>
            <w:r w:rsidR="00E54DC7" w:rsidRPr="000655D7">
              <w:rPr>
                <w:rFonts w:eastAsia="宋体" w:cs="Arial" w:hint="eastAsia"/>
                <w:lang w:eastAsia="zh-CN"/>
              </w:rPr>
              <w:t>主体</w:t>
            </w:r>
            <w:r w:rsidR="742599B6" w:rsidRPr="000655D7">
              <w:rPr>
                <w:rFonts w:eastAsia="宋体" w:cs="Arial"/>
                <w:lang w:eastAsia="zh-CN"/>
              </w:rPr>
              <w:t>）</w:t>
            </w:r>
            <w:r w:rsidR="000808AC" w:rsidRPr="000655D7">
              <w:rPr>
                <w:rFonts w:eastAsia="宋体" w:cs="Arial"/>
                <w:lang w:eastAsia="zh-CN"/>
              </w:rPr>
              <w:t>披露</w:t>
            </w:r>
          </w:p>
          <w:p w14:paraId="491DB8CD" w14:textId="6502D47E" w:rsidR="00D93509" w:rsidRPr="000655D7" w:rsidRDefault="004F5152">
            <w:pPr>
              <w:pStyle w:val="ListParagraph"/>
              <w:numPr>
                <w:ilvl w:val="0"/>
                <w:numId w:val="19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(E) </w:t>
            </w:r>
            <w:r w:rsidR="41D04EDB" w:rsidRPr="000655D7">
              <w:rPr>
                <w:rFonts w:eastAsia="宋体" w:cs="Arial"/>
                <w:lang w:eastAsia="zh-CN"/>
              </w:rPr>
              <w:t>我们在</w:t>
            </w:r>
            <w:r w:rsidR="00674935" w:rsidRPr="000655D7">
              <w:rPr>
                <w:rFonts w:eastAsia="宋体" w:cs="Arial"/>
                <w:lang w:eastAsia="zh-CN"/>
              </w:rPr>
              <w:t>与投资者的</w:t>
            </w:r>
            <w:r w:rsidR="41D04EDB" w:rsidRPr="000655D7">
              <w:rPr>
                <w:rFonts w:eastAsia="宋体" w:cs="Arial"/>
                <w:lang w:eastAsia="zh-CN"/>
              </w:rPr>
              <w:t>数字或实体</w:t>
            </w:r>
            <w:r w:rsidR="79F903D9" w:rsidRPr="000655D7">
              <w:rPr>
                <w:rFonts w:eastAsia="宋体" w:cs="Arial"/>
                <w:lang w:eastAsia="zh-CN"/>
              </w:rPr>
              <w:t>活动或会议</w:t>
            </w:r>
            <w:r w:rsidR="41D04EDB" w:rsidRPr="000655D7">
              <w:rPr>
                <w:rFonts w:eastAsia="宋体" w:cs="Arial"/>
                <w:lang w:eastAsia="zh-CN"/>
              </w:rPr>
              <w:t>上</w:t>
            </w:r>
            <w:r w:rsidR="000808AC" w:rsidRPr="000655D7">
              <w:rPr>
                <w:rFonts w:eastAsia="宋体" w:cs="Arial"/>
                <w:lang w:eastAsia="zh-CN"/>
              </w:rPr>
              <w:t>披露</w:t>
            </w:r>
            <w:r w:rsidR="41D04EDB" w:rsidRPr="000655D7">
              <w:rPr>
                <w:rFonts w:eastAsia="宋体" w:cs="Arial"/>
                <w:lang w:eastAsia="zh-CN"/>
              </w:rPr>
              <w:t xml:space="preserve"> </w:t>
            </w:r>
          </w:p>
          <w:p w14:paraId="14477541" w14:textId="317A27EC" w:rsidR="00D93509" w:rsidRPr="000655D7" w:rsidRDefault="004F5152">
            <w:pPr>
              <w:pStyle w:val="ListParagraph"/>
              <w:numPr>
                <w:ilvl w:val="0"/>
                <w:numId w:val="19"/>
              </w:numPr>
              <w:spacing w:line="276" w:lineRule="auto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>(</w:t>
            </w:r>
            <w:r w:rsidR="72110F65" w:rsidRPr="000655D7">
              <w:rPr>
                <w:rFonts w:eastAsia="宋体" w:cs="Arial"/>
                <w:lang w:eastAsia="zh-CN"/>
              </w:rPr>
              <w:t>F</w:t>
            </w:r>
            <w:r w:rsidRPr="000655D7">
              <w:rPr>
                <w:rFonts w:eastAsia="宋体" w:cs="Arial"/>
                <w:lang w:eastAsia="zh-CN"/>
              </w:rPr>
              <w:t xml:space="preserve">) </w:t>
            </w:r>
            <w:r w:rsidR="3D9BE507" w:rsidRPr="000655D7">
              <w:rPr>
                <w:rFonts w:eastAsia="宋体" w:cs="Arial"/>
                <w:lang w:eastAsia="zh-CN"/>
              </w:rPr>
              <w:t>我们</w:t>
            </w:r>
            <w:r w:rsidR="00674935" w:rsidRPr="000655D7">
              <w:rPr>
                <w:rFonts w:eastAsia="宋体" w:cs="Arial"/>
                <w:lang w:eastAsia="zh-CN"/>
              </w:rPr>
              <w:t>设有流程</w:t>
            </w:r>
            <w:r w:rsidR="3D9BE507" w:rsidRPr="000655D7">
              <w:rPr>
                <w:rFonts w:eastAsia="宋体" w:cs="Arial"/>
                <w:lang w:eastAsia="zh-CN"/>
              </w:rPr>
              <w:t>来确保严重</w:t>
            </w:r>
            <w:hyperlink r:id="rId94" w:history="1">
              <w:r w:rsidR="3D9BE507" w:rsidRPr="000655D7">
                <w:rPr>
                  <w:rStyle w:val="Hyperlink"/>
                  <w:rFonts w:eastAsia="宋体" w:cs="Arial"/>
                  <w:lang w:eastAsia="zh-CN"/>
                </w:rPr>
                <w:t>ESG</w:t>
              </w:r>
              <w:r w:rsidR="3D9BE507" w:rsidRPr="000655D7">
                <w:rPr>
                  <w:rStyle w:val="Hyperlink"/>
                  <w:rFonts w:eastAsia="宋体" w:cs="Arial"/>
                  <w:lang w:eastAsia="zh-CN"/>
                </w:rPr>
                <w:t>事件</w:t>
              </w:r>
            </w:hyperlink>
            <w:r w:rsidR="00FF2A6F" w:rsidRPr="000655D7">
              <w:rPr>
                <w:rFonts w:eastAsia="宋体" w:cs="Arial"/>
                <w:lang w:eastAsia="zh-CN"/>
              </w:rPr>
              <w:t>得到</w:t>
            </w:r>
            <w:r w:rsidR="000808AC" w:rsidRPr="000655D7">
              <w:rPr>
                <w:rFonts w:eastAsia="宋体" w:cs="Arial"/>
                <w:lang w:eastAsia="zh-CN"/>
              </w:rPr>
              <w:t>披露</w:t>
            </w:r>
          </w:p>
          <w:p w14:paraId="1469FDDB" w14:textId="77777777" w:rsidR="00D93509" w:rsidRPr="000655D7" w:rsidRDefault="004F5152">
            <w:pPr>
              <w:pStyle w:val="ListParagraph"/>
              <w:numPr>
                <w:ilvl w:val="0"/>
                <w:numId w:val="19"/>
              </w:numPr>
              <w:spacing w:line="276" w:lineRule="auto"/>
              <w:textAlignment w:val="baseline"/>
              <w:rPr>
                <w:rFonts w:eastAsia="宋体" w:cs="Arial"/>
                <w:lang w:eastAsia="en-GB"/>
              </w:rPr>
            </w:pPr>
            <w:r w:rsidRPr="000655D7">
              <w:rPr>
                <w:rFonts w:eastAsia="宋体" w:cs="Arial"/>
                <w:lang w:eastAsia="en-GB"/>
              </w:rPr>
              <w:t>(</w:t>
            </w:r>
            <w:r w:rsidRPr="000655D7" w:rsidDel="00A456E4">
              <w:rPr>
                <w:rFonts w:eastAsia="宋体" w:cs="Arial"/>
                <w:lang w:eastAsia="en-GB"/>
              </w:rPr>
              <w:t>G</w:t>
            </w:r>
            <w:r w:rsidRPr="000655D7">
              <w:rPr>
                <w:rFonts w:eastAsia="宋体" w:cs="Arial"/>
                <w:lang w:eastAsia="en-GB"/>
              </w:rPr>
              <w:t xml:space="preserve">) </w:t>
            </w:r>
            <w:proofErr w:type="spellStart"/>
            <w:r w:rsidR="41D04EDB" w:rsidRPr="000655D7">
              <w:rPr>
                <w:rFonts w:eastAsia="宋体" w:cs="Arial"/>
                <w:color w:val="000000"/>
                <w:shd w:val="clear" w:color="auto" w:fill="FFFFFF"/>
              </w:rPr>
              <w:t>其他</w:t>
            </w:r>
            <w:proofErr w:type="spellEnd"/>
            <w:r w:rsidR="41D04EDB" w:rsidRPr="000655D7">
              <w:rPr>
                <w:rFonts w:eastAsia="宋体" w:cs="Arial"/>
                <w:color w:val="000000"/>
                <w:shd w:val="clear" w:color="auto" w:fill="FFFFFF"/>
              </w:rPr>
              <w:t xml:space="preserve"> </w:t>
            </w:r>
          </w:p>
          <w:p w14:paraId="413C79B9" w14:textId="7D7D6593" w:rsidR="00D93509" w:rsidRPr="000655D7" w:rsidRDefault="00FA4C50">
            <w:pPr>
              <w:pStyle w:val="ListParagraph"/>
              <w:spacing w:line="276" w:lineRule="auto"/>
              <w:ind w:left="360"/>
              <w:textAlignment w:val="baseline"/>
              <w:rPr>
                <w:rFonts w:eastAsia="宋体" w:cs="Arial"/>
                <w:lang w:eastAsia="zh-CN"/>
              </w:rPr>
            </w:pPr>
            <w:r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请说明：</w:t>
            </w:r>
            <w:r w:rsidR="00FF2DBC" w:rsidRPr="000655D7">
              <w:rPr>
                <w:rFonts w:eastAsia="宋体" w:cs="Arial"/>
                <w:szCs w:val="16"/>
                <w:lang w:eastAsia="zh-CN"/>
              </w:rPr>
              <w:t xml:space="preserve">______ </w:t>
            </w:r>
            <w:r w:rsidR="0018793F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[</w:t>
            </w:r>
            <w:r w:rsidR="00900CAD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必填</w:t>
            </w:r>
            <w:r w:rsidR="00A77C84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自由文本</w:t>
            </w:r>
            <w:r w:rsidR="19F30F10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：小</w:t>
            </w:r>
            <w:r w:rsidR="19F30F10" w:rsidRPr="000655D7">
              <w:rPr>
                <w:rFonts w:eastAsia="宋体" w:cs="Arial"/>
                <w:color w:val="000000"/>
                <w:shd w:val="clear" w:color="auto" w:fill="FFFFFF"/>
                <w:lang w:eastAsia="zh-CN"/>
              </w:rPr>
              <w:t>]</w:t>
            </w:r>
          </w:p>
          <w:p w14:paraId="48168CC4" w14:textId="7943D794" w:rsidR="00D93509" w:rsidRPr="000655D7" w:rsidRDefault="004F5152">
            <w:pPr>
              <w:pStyle w:val="ListParagraph"/>
              <w:numPr>
                <w:ilvl w:val="0"/>
                <w:numId w:val="20"/>
              </w:numPr>
              <w:spacing w:line="276" w:lineRule="auto"/>
              <w:textAlignment w:val="baseline"/>
              <w:rPr>
                <w:rFonts w:eastAsia="宋体" w:cs="Arial"/>
                <w:sz w:val="16"/>
                <w:szCs w:val="16"/>
                <w:lang w:eastAsia="zh-CN"/>
              </w:rPr>
            </w:pPr>
            <w:r w:rsidRPr="000655D7">
              <w:rPr>
                <w:rFonts w:eastAsia="宋体" w:cs="Arial"/>
                <w:lang w:eastAsia="zh-CN"/>
              </w:rPr>
              <w:t xml:space="preserve">(H) </w:t>
            </w:r>
            <w:r w:rsidR="41D04EDB" w:rsidRPr="000655D7">
              <w:rPr>
                <w:rFonts w:eastAsia="宋体" w:cs="Arial"/>
                <w:lang w:eastAsia="zh-CN"/>
              </w:rPr>
              <w:t>在报告年度，我们</w:t>
            </w:r>
            <w:r w:rsidR="006D68F1" w:rsidRPr="000655D7">
              <w:rPr>
                <w:rFonts w:eastAsia="宋体" w:cs="Arial"/>
                <w:lang w:eastAsia="zh-CN"/>
              </w:rPr>
              <w:t>未</w:t>
            </w:r>
            <w:r w:rsidR="41D04EDB" w:rsidRPr="000655D7">
              <w:rPr>
                <w:rFonts w:eastAsia="宋体" w:cs="Arial"/>
                <w:lang w:eastAsia="zh-CN"/>
              </w:rPr>
              <w:t>向投资者</w:t>
            </w:r>
            <w:r w:rsidR="000808AC" w:rsidRPr="000655D7">
              <w:rPr>
                <w:rFonts w:eastAsia="宋体" w:cs="Arial"/>
                <w:lang w:eastAsia="zh-CN"/>
              </w:rPr>
              <w:t>披露</w:t>
            </w:r>
            <w:r w:rsidR="001E38DD" w:rsidRPr="000655D7">
              <w:rPr>
                <w:rFonts w:eastAsia="宋体" w:cs="Arial"/>
                <w:lang w:eastAsia="zh-CN"/>
              </w:rPr>
              <w:t>实质性</w:t>
            </w:r>
            <w:r w:rsidR="001E38DD" w:rsidRPr="000655D7">
              <w:rPr>
                <w:rFonts w:eastAsia="宋体" w:cs="Arial"/>
                <w:lang w:eastAsia="zh-CN"/>
              </w:rPr>
              <w:t>ESG</w:t>
            </w:r>
            <w:r w:rsidR="001E38DD" w:rsidRPr="000655D7">
              <w:rPr>
                <w:rFonts w:eastAsia="宋体" w:cs="Arial"/>
                <w:lang w:eastAsia="zh-CN"/>
              </w:rPr>
              <w:t>因素</w:t>
            </w:r>
            <w:r w:rsidR="006B1D46" w:rsidRPr="000655D7">
              <w:rPr>
                <w:rFonts w:eastAsia="宋体" w:cs="Arial"/>
                <w:lang w:eastAsia="zh-CN"/>
              </w:rPr>
              <w:t>方面的目标和相关</w:t>
            </w:r>
            <w:r w:rsidR="003D708B" w:rsidRPr="000655D7" w:rsidDel="41D04EDB">
              <w:rPr>
                <w:rFonts w:eastAsia="宋体" w:cs="Arial"/>
                <w:lang w:eastAsia="zh-CN"/>
              </w:rPr>
              <w:t>数据</w:t>
            </w:r>
          </w:p>
        </w:tc>
      </w:tr>
      <w:tr w:rsidR="0002339E" w:rsidRPr="000655D7" w14:paraId="5A93009C" w14:textId="77777777" w:rsidTr="00B43BFD">
        <w:trPr>
          <w:trHeight w:val="300"/>
        </w:trPr>
        <w:tc>
          <w:tcPr>
            <w:tcW w:w="14868" w:type="dxa"/>
            <w:gridSpan w:val="7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723E4968" w14:textId="77777777" w:rsidR="009C3839" w:rsidRPr="000655D7" w:rsidRDefault="009C3839" w:rsidP="00903F58">
            <w:pPr>
              <w:spacing w:line="240" w:lineRule="auto"/>
              <w:jc w:val="center"/>
              <w:textAlignment w:val="baseline"/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</w:pPr>
          </w:p>
        </w:tc>
      </w:tr>
      <w:tr w:rsidR="009C3839" w:rsidRPr="000655D7" w14:paraId="7B760F16" w14:textId="77777777" w:rsidTr="00B43BFD">
        <w:trPr>
          <w:trHeight w:val="300"/>
        </w:trPr>
        <w:tc>
          <w:tcPr>
            <w:tcW w:w="14868" w:type="dxa"/>
            <w:gridSpan w:val="7"/>
            <w:shd w:val="clear" w:color="auto" w:fill="0070C0"/>
            <w:vAlign w:val="center"/>
          </w:tcPr>
          <w:p w14:paraId="548B34D1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bCs/>
                <w:color w:val="FFFFFF" w:themeColor="background1"/>
                <w:sz w:val="18"/>
                <w:szCs w:val="18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解释性说明</w:t>
            </w:r>
            <w:proofErr w:type="spellEnd"/>
          </w:p>
        </w:tc>
      </w:tr>
      <w:tr w:rsidR="009C3839" w:rsidRPr="000655D7" w14:paraId="3E6EDD65" w14:textId="77777777" w:rsidTr="00B43BFD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B2DC509" w14:textId="77777777" w:rsidR="00D93509" w:rsidRPr="000655D7" w:rsidRDefault="004F5152">
            <w:pPr>
              <w:rPr>
                <w:rStyle w:val="Hyperlink"/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指标的目的</w:t>
            </w:r>
            <w:proofErr w:type="spellEnd"/>
          </w:p>
        </w:tc>
        <w:tc>
          <w:tcPr>
            <w:tcW w:w="13027" w:type="dxa"/>
            <w:gridSpan w:val="6"/>
            <w:shd w:val="clear" w:color="auto" w:fill="auto"/>
            <w:vAlign w:val="center"/>
          </w:tcPr>
          <w:p w14:paraId="25ECE8D3" w14:textId="3ED519E8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</w:t>
            </w:r>
            <w:r w:rsidR="009B7406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旨在说明</w:t>
            </w:r>
            <w:r w:rsidR="00FF546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方</w:t>
            </w:r>
            <w:r w:rsidR="0067493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在</w:t>
            </w:r>
            <w:r w:rsidR="002710CD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沟通</w:t>
            </w:r>
            <w:r w:rsidR="0067493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房地产资产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实质性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="001E38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因素</w:t>
            </w:r>
            <w:r w:rsidR="0067493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的目标和相关数据方面</w:t>
            </w:r>
            <w:r w:rsidR="000A61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具体做法</w:t>
            </w:r>
            <w:r w:rsidR="00FF2A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67493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通过本指标</w:t>
            </w:r>
            <w:r w:rsidR="002710CD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2710C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="002710CD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可表明</w:t>
            </w:r>
            <w:r w:rsidR="00DB2EE9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负责任投资</w:t>
            </w:r>
            <w:r w:rsidR="0067493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做法</w:t>
            </w:r>
            <w:r w:rsidR="003E3211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所提供</w:t>
            </w:r>
            <w:r w:rsidR="00DB2EE9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之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信息</w:t>
            </w:r>
            <w:r w:rsidR="0067493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的广度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  <w:r w:rsidR="004D056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签署方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每年或更频繁地向公众和</w:t>
            </w:r>
            <w:r w:rsidR="004D056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投资者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披露投资活动的信息，被认为是</w:t>
            </w:r>
            <w:r w:rsidR="00CF1CA1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良好做法</w:t>
            </w:r>
            <w:r w:rsidR="70DD7C9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0CACB88D" w14:textId="77777777" w:rsidR="009C3839" w:rsidRPr="000655D7" w:rsidRDefault="009C3839" w:rsidP="009C383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5930C127" w14:textId="04A92A7B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与公</w:t>
            </w:r>
            <w:r w:rsidR="0067493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开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投资市场相比，</w:t>
            </w:r>
            <w:r w:rsidR="000F38B9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非公开市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场投资的透明度较低。因此，</w:t>
            </w:r>
            <w:r w:rsidR="000F38B9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非公开</w:t>
            </w:r>
            <w:r w:rsidR="00B2437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市场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的投资</w:t>
            </w:r>
            <w:r w:rsidR="0067493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管理人</w:t>
            </w:r>
            <w:r w:rsidR="00A244D4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更有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责任对投资者保持透明，并主动报告与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相关的投资组合信息。此外，一些司法管辖区</w:t>
            </w:r>
            <w:r w:rsidR="000862E4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正在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制定</w:t>
            </w:r>
            <w:r w:rsidR="000A61D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法规</w:t>
            </w:r>
            <w:r w:rsidR="00FF2A6F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，要求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投资</w:t>
            </w:r>
            <w:r w:rsidR="0067493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管理人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向客户报告</w:t>
            </w:r>
            <w:r w:rsidR="009F4C22"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某些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相关的投资组合信息。</w:t>
            </w:r>
          </w:p>
        </w:tc>
      </w:tr>
      <w:tr w:rsidR="009C3839" w:rsidRPr="000655D7" w14:paraId="4FF2FD92" w14:textId="77777777" w:rsidTr="00B43BFD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E303891" w14:textId="77777777" w:rsidR="00D93509" w:rsidRPr="000655D7" w:rsidRDefault="004F5152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参考其他标准</w:t>
            </w:r>
            <w:proofErr w:type="spellEnd"/>
          </w:p>
        </w:tc>
        <w:tc>
          <w:tcPr>
            <w:tcW w:w="13027" w:type="dxa"/>
            <w:gridSpan w:val="6"/>
            <w:shd w:val="clear" w:color="auto" w:fill="auto"/>
            <w:vAlign w:val="center"/>
          </w:tcPr>
          <w:p w14:paraId="5AF6FA73" w14:textId="174802AD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关于行业主导的标准化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ESG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指标的</w:t>
            </w:r>
            <w:r w:rsidR="0067493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示</w:t>
            </w:r>
            <w:r w:rsidR="00113009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例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，见</w:t>
            </w:r>
            <w:hyperlink r:id="rId95" w:history="1">
              <w:r w:rsidR="00B33468" w:rsidRPr="000655D7">
                <w:rPr>
                  <w:rStyle w:val="Hyperlink"/>
                  <w:rFonts w:eastAsia="宋体" w:cs="Arial"/>
                  <w:sz w:val="16"/>
                  <w:szCs w:val="16"/>
                  <w:lang w:eastAsia="zh-CN"/>
                </w:rPr>
                <w:t>GRESB</w:t>
              </w:r>
            </w:hyperlink>
            <w:r w:rsidR="00113009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和</w:t>
            </w:r>
            <w:r w:rsidR="000655D7" w:rsidRPr="000655D7">
              <w:fldChar w:fldCharType="begin"/>
            </w:r>
            <w:r w:rsidR="000655D7" w:rsidRPr="000655D7">
              <w:rPr>
                <w:lang w:eastAsia="zh-CN"/>
              </w:rPr>
              <w:instrText xml:space="preserve"> HYPERLINK "https://ilpa.org/ilpa_esg_roadmap/esg_data_convergence_project/" </w:instrText>
            </w:r>
            <w:r w:rsidR="000655D7" w:rsidRPr="000655D7">
              <w:fldChar w:fldCharType="separate"/>
            </w:r>
            <w:r w:rsidR="00113009" w:rsidRPr="000655D7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ESG</w:t>
            </w:r>
            <w:r w:rsidR="00113009" w:rsidRPr="000655D7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数据</w:t>
            </w:r>
            <w:r w:rsidR="00674935" w:rsidRPr="000655D7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聚合</w:t>
            </w:r>
            <w:r w:rsidR="00113009" w:rsidRPr="000655D7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t>项目</w:t>
            </w:r>
            <w:r w:rsidR="000655D7" w:rsidRPr="000655D7">
              <w:rPr>
                <w:rStyle w:val="Hyperlink"/>
                <w:rFonts w:eastAsia="宋体" w:cs="Arial"/>
                <w:sz w:val="16"/>
                <w:szCs w:val="16"/>
                <w:lang w:eastAsia="zh-CN"/>
              </w:rPr>
              <w:fldChar w:fldCharType="end"/>
            </w:r>
            <w:r w:rsidR="00F70817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9C3839" w:rsidRPr="000655D7" w14:paraId="0C053FE5" w14:textId="77777777" w:rsidTr="00B43BFD">
        <w:trPr>
          <w:trHeight w:val="300"/>
        </w:trPr>
        <w:tc>
          <w:tcPr>
            <w:tcW w:w="14868" w:type="dxa"/>
            <w:gridSpan w:val="7"/>
            <w:shd w:val="clear" w:color="auto" w:fill="0070C0"/>
            <w:vAlign w:val="center"/>
          </w:tcPr>
          <w:p w14:paraId="37F6A42E" w14:textId="77777777" w:rsidR="00D93509" w:rsidRPr="000655D7" w:rsidRDefault="004F5152">
            <w:pPr>
              <w:rPr>
                <w:rFonts w:eastAsia="宋体" w:cs="Arial"/>
                <w:color w:val="FFFFFF" w:themeColor="background1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逻辑</w:t>
            </w:r>
            <w:proofErr w:type="spellEnd"/>
          </w:p>
        </w:tc>
      </w:tr>
      <w:tr w:rsidR="009C3839" w:rsidRPr="000655D7" w14:paraId="2BC2FDDE" w14:textId="77777777" w:rsidTr="00B43BFD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070FD19" w14:textId="746B06F2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lastRenderedPageBreak/>
              <w:t>基于</w:t>
            </w:r>
            <w:proofErr w:type="spellEnd"/>
          </w:p>
        </w:tc>
        <w:tc>
          <w:tcPr>
            <w:tcW w:w="13027" w:type="dxa"/>
            <w:gridSpan w:val="6"/>
            <w:shd w:val="clear" w:color="auto" w:fill="auto"/>
            <w:vAlign w:val="center"/>
          </w:tcPr>
          <w:p w14:paraId="49AA77CE" w14:textId="68AD2609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r w:rsidRPr="000655D7">
              <w:rPr>
                <w:rFonts w:eastAsia="宋体" w:cs="Arial"/>
                <w:sz w:val="16"/>
                <w:szCs w:val="16"/>
              </w:rPr>
              <w:t>[</w:t>
            </w:r>
            <w:r w:rsidR="00F877F8" w:rsidRPr="000655D7">
              <w:rPr>
                <w:rFonts w:eastAsia="宋体" w:cs="Arial"/>
                <w:sz w:val="16"/>
                <w:szCs w:val="16"/>
              </w:rPr>
              <w:t>OO</w:t>
            </w:r>
            <w:r w:rsidR="0098549A" w:rsidRPr="000655D7">
              <w:rPr>
                <w:rFonts w:eastAsia="宋体" w:cs="Arial"/>
                <w:sz w:val="16"/>
                <w:szCs w:val="16"/>
              </w:rPr>
              <w:t xml:space="preserve"> 21</w:t>
            </w:r>
            <w:r w:rsidRPr="000655D7">
              <w:rPr>
                <w:rFonts w:eastAsia="宋体" w:cs="Arial"/>
                <w:sz w:val="16"/>
                <w:szCs w:val="16"/>
              </w:rPr>
              <w:t>]</w:t>
            </w:r>
          </w:p>
        </w:tc>
      </w:tr>
      <w:tr w:rsidR="009C3839" w:rsidRPr="000655D7" w14:paraId="337CC1A2" w14:textId="77777777" w:rsidTr="00B43BFD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291F3EE" w14:textId="4195B844" w:rsidR="00D93509" w:rsidRPr="000655D7" w:rsidRDefault="00FD5221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sz w:val="16"/>
                <w:szCs w:val="16"/>
              </w:rPr>
              <w:t>指向</w:t>
            </w:r>
            <w:proofErr w:type="spellEnd"/>
          </w:p>
        </w:tc>
        <w:tc>
          <w:tcPr>
            <w:tcW w:w="13027" w:type="dxa"/>
            <w:gridSpan w:val="6"/>
            <w:shd w:val="clear" w:color="auto" w:fill="auto"/>
            <w:vAlign w:val="center"/>
          </w:tcPr>
          <w:p w14:paraId="6447D9D6" w14:textId="77777777" w:rsidR="00D93509" w:rsidRPr="000655D7" w:rsidRDefault="004F5152">
            <w:pPr>
              <w:rPr>
                <w:rFonts w:eastAsia="宋体" w:cs="Arial"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sz w:val="16"/>
                <w:szCs w:val="16"/>
              </w:rPr>
              <w:t>不适用</w:t>
            </w:r>
            <w:proofErr w:type="spellEnd"/>
          </w:p>
        </w:tc>
      </w:tr>
      <w:tr w:rsidR="009C3839" w:rsidRPr="000655D7" w14:paraId="7CFA8D54" w14:textId="77777777" w:rsidTr="00B43BFD">
        <w:trPr>
          <w:trHeight w:val="300"/>
        </w:trPr>
        <w:tc>
          <w:tcPr>
            <w:tcW w:w="14868" w:type="dxa"/>
            <w:gridSpan w:val="7"/>
            <w:shd w:val="clear" w:color="auto" w:fill="0070C0"/>
            <w:vAlign w:val="center"/>
          </w:tcPr>
          <w:p w14:paraId="541D23FD" w14:textId="77777777" w:rsidR="00D93509" w:rsidRPr="000655D7" w:rsidRDefault="004F5152">
            <w:pPr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proofErr w:type="spellStart"/>
            <w:r w:rsidRPr="000655D7">
              <w:rPr>
                <w:rFonts w:eastAsia="宋体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  <w:t>评估</w:t>
            </w:r>
            <w:proofErr w:type="spellEnd"/>
          </w:p>
        </w:tc>
      </w:tr>
      <w:tr w:rsidR="009C3839" w:rsidRPr="000655D7" w14:paraId="1D93D124" w14:textId="77777777" w:rsidTr="00B43BFD">
        <w:trPr>
          <w:trHeight w:val="354"/>
        </w:trPr>
        <w:tc>
          <w:tcPr>
            <w:tcW w:w="1841" w:type="dxa"/>
            <w:shd w:val="clear" w:color="auto" w:fill="auto"/>
            <w:vAlign w:val="center"/>
          </w:tcPr>
          <w:p w14:paraId="330CC95A" w14:textId="77777777" w:rsidR="00D93509" w:rsidRPr="000655D7" w:rsidRDefault="004F5152">
            <w:pPr>
              <w:rPr>
                <w:rFonts w:eastAsia="宋体" w:cs="Arial"/>
                <w:b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评估标准</w:t>
            </w:r>
            <w:proofErr w:type="spellEnd"/>
          </w:p>
        </w:tc>
        <w:tc>
          <w:tcPr>
            <w:tcW w:w="8785" w:type="dxa"/>
            <w:gridSpan w:val="3"/>
            <w:shd w:val="clear" w:color="auto" w:fill="auto"/>
            <w:vAlign w:val="center"/>
          </w:tcPr>
          <w:p w14:paraId="0C9542A9" w14:textId="031AE7EA" w:rsidR="00D93509" w:rsidRPr="000655D7" w:rsidRDefault="003B7BE7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本指标满分为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  <w:p w14:paraId="552B1360" w14:textId="77777777" w:rsidR="00281163" w:rsidRPr="000655D7" w:rsidRDefault="00281163" w:rsidP="009C3839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70933CBD" w14:textId="78CB6928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A-F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5</w:t>
            </w:r>
            <w:r w:rsidR="00934C30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项或以上</w:t>
            </w:r>
            <w:r w:rsidR="0067493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100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分；</w:t>
            </w:r>
            <w:r w:rsidRPr="000655D7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必须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5B8E09F5" w14:textId="2E8E24A2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A-F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4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67493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66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分；</w:t>
            </w:r>
            <w:r w:rsidRPr="000655D7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必须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  <w:p w14:paraId="7320DA09" w14:textId="1E20337E" w:rsidR="00D93509" w:rsidRPr="000655D7" w:rsidRDefault="009134B6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A-F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1-3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67493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33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分；</w:t>
            </w:r>
            <w:r w:rsidRPr="000655D7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必须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包括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A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（</w:t>
            </w:r>
            <w:r w:rsidRPr="000655D7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B</w:t>
            </w:r>
            <w:r w:rsidR="00B241D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-F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2-5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B241DC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）。</w:t>
            </w:r>
          </w:p>
          <w:p w14:paraId="4E5989E6" w14:textId="54643E0A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从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B-G</w:t>
            </w:r>
            <w:r w:rsidRPr="000655D7">
              <w:rPr>
                <w:rStyle w:val="Hyperlink"/>
                <w:rFonts w:eastAsia="宋体" w:cs="Arial"/>
                <w:b/>
                <w:bCs/>
                <w:color w:val="000000" w:themeColor="text1"/>
                <w:sz w:val="16"/>
                <w:szCs w:val="16"/>
                <w:lang w:eastAsia="zh-CN"/>
              </w:rPr>
              <w:t>或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H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中选择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1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项</w:t>
            </w:r>
            <w:r w:rsidR="0067493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，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得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</w:t>
            </w: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分。</w:t>
            </w:r>
          </w:p>
        </w:tc>
        <w:tc>
          <w:tcPr>
            <w:tcW w:w="4242" w:type="dxa"/>
            <w:gridSpan w:val="3"/>
            <w:shd w:val="clear" w:color="auto" w:fill="auto"/>
            <w:vAlign w:val="center"/>
          </w:tcPr>
          <w:p w14:paraId="5C0C157E" w14:textId="0C08AE1F" w:rsidR="00D93509" w:rsidRPr="000655D7" w:rsidRDefault="003B0EF8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更多信息</w:t>
            </w:r>
            <w:r w:rsidR="005539B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：</w:t>
            </w:r>
          </w:p>
          <w:p w14:paraId="56A173EA" w14:textId="77777777" w:rsidR="00281163" w:rsidRPr="000655D7" w:rsidRDefault="00281163" w:rsidP="00281163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</w:p>
          <w:p w14:paraId="0AE8BC7D" w14:textId="3D870D8B" w:rsidR="00D93509" w:rsidRPr="000655D7" w:rsidRDefault="004F5152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</w:t>
            </w:r>
            <w:r w:rsidR="0028116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H</w:t>
            </w:r>
            <w:r w:rsidR="0028116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E1072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导致该指标得分为</w:t>
            </w:r>
            <w:r w:rsidR="00E1072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0/100</w:t>
            </w:r>
            <w:r w:rsidR="00E1072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分</w:t>
            </w:r>
            <w:r w:rsidR="00382A7B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9C3839" w:rsidRPr="000655D7" w14:paraId="54B34641" w14:textId="77777777" w:rsidTr="00B43BFD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ACB21BA" w14:textId="7727A6C4" w:rsidR="00D93509" w:rsidRPr="000655D7" w:rsidRDefault="00774BF4">
            <w:pPr>
              <w:rPr>
                <w:rFonts w:eastAsia="宋体" w:cs="Arial"/>
                <w:b/>
                <w:bCs/>
                <w:sz w:val="16"/>
                <w:szCs w:val="16"/>
              </w:rPr>
            </w:pPr>
            <w:r w:rsidRPr="000655D7">
              <w:rPr>
                <w:rFonts w:eastAsia="宋体" w:cs="Arial"/>
                <w:b/>
                <w:sz w:val="16"/>
                <w:szCs w:val="16"/>
              </w:rPr>
              <w:t>“</w:t>
            </w:r>
            <w:proofErr w:type="spellStart"/>
            <w:proofErr w:type="gramStart"/>
            <w:r w:rsidRPr="000655D7">
              <w:rPr>
                <w:rFonts w:eastAsia="宋体" w:cs="Arial"/>
                <w:b/>
                <w:sz w:val="16"/>
                <w:szCs w:val="16"/>
              </w:rPr>
              <w:t>其他</w:t>
            </w:r>
            <w:proofErr w:type="spellEnd"/>
            <w:r w:rsidRPr="000655D7">
              <w:rPr>
                <w:rFonts w:eastAsia="宋体" w:cs="Arial"/>
                <w:b/>
                <w:sz w:val="16"/>
                <w:szCs w:val="16"/>
              </w:rPr>
              <w:t>”</w:t>
            </w:r>
            <w:proofErr w:type="spellStart"/>
            <w:r w:rsidR="005429C0" w:rsidRPr="000655D7">
              <w:rPr>
                <w:rFonts w:eastAsia="宋体" w:cs="Arial"/>
                <w:b/>
                <w:sz w:val="16"/>
                <w:szCs w:val="16"/>
              </w:rPr>
              <w:t>项计分</w:t>
            </w:r>
            <w:proofErr w:type="spellEnd"/>
            <w:proofErr w:type="gramEnd"/>
          </w:p>
        </w:tc>
        <w:tc>
          <w:tcPr>
            <w:tcW w:w="13027" w:type="dxa"/>
            <w:gridSpan w:val="6"/>
            <w:shd w:val="clear" w:color="auto" w:fill="auto"/>
            <w:vAlign w:val="center"/>
          </w:tcPr>
          <w:p w14:paraId="6DD9B9A1" w14:textId="6C4DF189" w:rsidR="00D93509" w:rsidRPr="000655D7" w:rsidRDefault="006A6B83">
            <w:pPr>
              <w:rPr>
                <w:rStyle w:val="Hyperlink"/>
                <w:rFonts w:eastAsia="宋体" w:cs="Arial"/>
                <w:color w:val="000000" w:themeColor="text1"/>
                <w:lang w:eastAsia="zh-CN"/>
              </w:rPr>
            </w:pPr>
            <w:r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考虑到前述答案选项已</w:t>
            </w:r>
            <w:r w:rsidR="004E31DE"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涵盖所识别的良好做法</w:t>
            </w:r>
            <w:r w:rsidR="00D079BD" w:rsidRPr="000655D7">
              <w:rPr>
                <w:rStyle w:val="Hyperlink"/>
                <w:rFonts w:ascii="宋体" w:eastAsia="宋体" w:hAnsi="宋体" w:cs="MS PGothic" w:hint="eastAsia"/>
                <w:color w:val="000000" w:themeColor="text1"/>
                <w:sz w:val="16"/>
                <w:szCs w:val="16"/>
                <w:lang w:eastAsia="zh-CN"/>
              </w:rPr>
              <w:t>，</w:t>
            </w:r>
            <w:r w:rsidR="00D079BD" w:rsidRPr="000655D7">
              <w:rPr>
                <w:rStyle w:val="Hyperlink"/>
                <w:rFonts w:ascii="宋体" w:eastAsia="宋体" w:hAnsi="宋体" w:hint="eastAsia"/>
                <w:color w:val="000000" w:themeColor="text1"/>
                <w:sz w:val="16"/>
                <w:szCs w:val="16"/>
                <w:lang w:eastAsia="zh-CN"/>
              </w:rPr>
              <w:t>因此</w:t>
            </w:r>
            <w:r w:rsidR="00D07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选择其他（</w:t>
            </w:r>
            <w:r w:rsidR="00D07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G</w:t>
            </w:r>
            <w:r w:rsidR="00D079BD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）</w:t>
            </w:r>
            <w:r w:rsidR="007321F3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将</w:t>
            </w:r>
            <w:r w:rsidR="001560E9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不计入</w:t>
            </w:r>
            <w:r w:rsidR="00657705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评分</w:t>
            </w:r>
            <w:r w:rsidR="00A4639A" w:rsidRPr="000655D7"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  <w:t>。</w:t>
            </w:r>
          </w:p>
        </w:tc>
      </w:tr>
      <w:tr w:rsidR="009C3839" w:rsidRPr="009644AE" w14:paraId="4C61102D" w14:textId="77777777" w:rsidTr="00B43BFD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C9B13AF" w14:textId="2E6CB749" w:rsidR="00D93509" w:rsidRPr="000655D7" w:rsidRDefault="001F1340">
            <w:pPr>
              <w:spacing w:line="240" w:lineRule="auto"/>
              <w:rPr>
                <w:rFonts w:eastAsia="宋体" w:cs="Arial"/>
                <w:b/>
                <w:bCs/>
                <w:sz w:val="16"/>
                <w:szCs w:val="16"/>
              </w:rPr>
            </w:pPr>
            <w:proofErr w:type="spellStart"/>
            <w:r w:rsidRPr="000655D7">
              <w:rPr>
                <w:rFonts w:eastAsia="宋体" w:cs="Arial"/>
                <w:b/>
                <w:sz w:val="16"/>
                <w:szCs w:val="16"/>
              </w:rPr>
              <w:t>乘数</w:t>
            </w:r>
            <w:proofErr w:type="spellEnd"/>
          </w:p>
        </w:tc>
        <w:tc>
          <w:tcPr>
            <w:tcW w:w="13027" w:type="dxa"/>
            <w:gridSpan w:val="6"/>
            <w:shd w:val="clear" w:color="auto" w:fill="auto"/>
            <w:vAlign w:val="center"/>
          </w:tcPr>
          <w:p w14:paraId="644F2C3D" w14:textId="7F5AF9AA" w:rsidR="00D93509" w:rsidRPr="009644AE" w:rsidRDefault="004F5152">
            <w:pPr>
              <w:rPr>
                <w:rStyle w:val="Hyperlink"/>
                <w:rFonts w:eastAsia="宋体" w:cs="Arial"/>
                <w:color w:val="000000" w:themeColor="text1"/>
                <w:sz w:val="16"/>
                <w:szCs w:val="16"/>
                <w:lang w:eastAsia="zh-CN"/>
              </w:rPr>
            </w:pPr>
            <w:r w:rsidRPr="000655D7">
              <w:rPr>
                <w:rStyle w:val="Hyperlink"/>
                <w:rFonts w:eastAsia="宋体" w:cs="Arial" w:hint="eastAsia"/>
                <w:color w:val="000000" w:themeColor="text1"/>
                <w:sz w:val="16"/>
                <w:szCs w:val="16"/>
                <w:lang w:eastAsia="zh-CN"/>
              </w:rPr>
              <w:t>中</w:t>
            </w:r>
          </w:p>
        </w:tc>
      </w:tr>
    </w:tbl>
    <w:p w14:paraId="42B67D64" w14:textId="77777777" w:rsidR="008B6BC7" w:rsidRPr="009644AE" w:rsidRDefault="008B6BC7" w:rsidP="003F37E0">
      <w:pPr>
        <w:spacing w:after="160" w:line="259" w:lineRule="auto"/>
        <w:rPr>
          <w:rFonts w:eastAsia="宋体" w:cs="Arial"/>
          <w:lang w:eastAsia="zh-CN"/>
        </w:rPr>
      </w:pPr>
    </w:p>
    <w:sectPr w:rsidR="008B6BC7" w:rsidRPr="009644AE" w:rsidSect="00054FDE">
      <w:headerReference w:type="default" r:id="rId96"/>
      <w:footerReference w:type="default" r:id="rId97"/>
      <w:headerReference w:type="first" r:id="rId98"/>
      <w:footerReference w:type="first" r:id="rId99"/>
      <w:pgSz w:w="16838" w:h="11906" w:orient="landscape"/>
      <w:pgMar w:top="1440" w:right="962" w:bottom="1440" w:left="993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0204E6" w14:textId="77777777" w:rsidR="00545135" w:rsidRDefault="00545135" w:rsidP="00A27FF8">
      <w:pPr>
        <w:spacing w:line="240" w:lineRule="auto"/>
      </w:pPr>
      <w:r>
        <w:separator/>
      </w:r>
    </w:p>
  </w:endnote>
  <w:endnote w:type="continuationSeparator" w:id="0">
    <w:p w14:paraId="13EFA476" w14:textId="77777777" w:rsidR="00545135" w:rsidRDefault="00545135" w:rsidP="00A27FF8">
      <w:pPr>
        <w:spacing w:line="240" w:lineRule="auto"/>
      </w:pPr>
      <w:r>
        <w:continuationSeparator/>
      </w:r>
    </w:p>
  </w:endnote>
  <w:endnote w:type="continuationNotice" w:id="1">
    <w:p w14:paraId="68472FFD" w14:textId="77777777" w:rsidR="00545135" w:rsidRDefault="00545135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right Sans Regular">
    <w:altName w:val="Arial"/>
    <w:panose1 w:val="00000000000000000000"/>
    <w:charset w:val="00"/>
    <w:family w:val="modern"/>
    <w:notTrueType/>
    <w:pitch w:val="variable"/>
    <w:sig w:usb0="0000008F" w:usb1="00000001" w:usb2="00000000" w:usb3="00000000" w:csb0="0000000B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lright Sans Light">
    <w:altName w:val="Calibri"/>
    <w:panose1 w:val="00000000000000000000"/>
    <w:charset w:val="00"/>
    <w:family w:val="auto"/>
    <w:notTrueType/>
    <w:pitch w:val="variable"/>
    <w:sig w:usb0="0000000F" w:usb1="00000001" w:usb2="00000000" w:usb3="00000000" w:csb0="0000000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DAB643" w14:textId="77777777" w:rsidR="00D93509" w:rsidRDefault="004F5152">
    <w:pPr>
      <w:pStyle w:val="Footer"/>
      <w:framePr w:w="11854" w:wrap="around" w:vAnchor="text" w:hAnchor="page" w:x="16" w:y="391"/>
      <w:jc w:val="center"/>
      <w:rPr>
        <w:rStyle w:val="PageNumber"/>
        <w:rFonts w:ascii="Alright Sans Light" w:hAnsi="Alright Sans Light"/>
        <w:color w:val="808080"/>
      </w:rPr>
    </w:pPr>
    <w:r w:rsidRPr="0098553C">
      <w:rPr>
        <w:rStyle w:val="PageNumber"/>
        <w:rFonts w:ascii="Alright Sans Light" w:hAnsi="Alright Sans Light"/>
        <w:color w:val="808080"/>
      </w:rPr>
      <w:fldChar w:fldCharType="begin"/>
    </w:r>
    <w:r w:rsidRPr="0098553C">
      <w:rPr>
        <w:rStyle w:val="PageNumber"/>
        <w:rFonts w:ascii="Alright Sans Light" w:hAnsi="Alright Sans Light"/>
        <w:color w:val="808080"/>
      </w:rPr>
      <w:instrText xml:space="preserve">PAGE  </w:instrText>
    </w:r>
    <w:r w:rsidRPr="0098553C">
      <w:rPr>
        <w:rStyle w:val="PageNumber"/>
        <w:rFonts w:ascii="Alright Sans Light" w:hAnsi="Alright Sans Light"/>
        <w:color w:val="808080"/>
      </w:rPr>
      <w:fldChar w:fldCharType="separate"/>
    </w:r>
    <w:r>
      <w:rPr>
        <w:rStyle w:val="PageNumber"/>
        <w:rFonts w:ascii="Alright Sans Light" w:hAnsi="Alright Sans Light"/>
        <w:noProof/>
        <w:color w:val="808080"/>
      </w:rPr>
      <w:t>4</w:t>
    </w:r>
    <w:r w:rsidRPr="0098553C">
      <w:rPr>
        <w:rStyle w:val="PageNumber"/>
        <w:rFonts w:ascii="Alright Sans Light" w:hAnsi="Alright Sans Light"/>
        <w:color w:val="808080"/>
      </w:rPr>
      <w:fldChar w:fldCharType="end"/>
    </w:r>
  </w:p>
  <w:p w14:paraId="428F0759" w14:textId="77777777" w:rsidR="00D93509" w:rsidRDefault="004F5152">
    <w:pPr>
      <w:pStyle w:val="Footer"/>
    </w:pPr>
    <w:r w:rsidRPr="000F3CF4">
      <w:rPr>
        <w:noProof/>
        <w:color w:val="2B579A"/>
        <w:shd w:val="clear" w:color="auto" w:fill="E6E6E6"/>
        <w:lang w:val="en-US"/>
      </w:rPr>
      <mc:AlternateContent>
        <mc:Choice Requires="wps">
          <w:drawing>
            <wp:anchor distT="45720" distB="45720" distL="114300" distR="114300" simplePos="0" relativeHeight="251658249" behindDoc="0" locked="0" layoutInCell="1" allowOverlap="1" wp14:anchorId="24DD7914" wp14:editId="5F7ABAC6">
              <wp:simplePos x="0" y="0"/>
              <wp:positionH relativeFrom="margin">
                <wp:align>right</wp:align>
              </wp:positionH>
              <wp:positionV relativeFrom="paragraph">
                <wp:posOffset>160020</wp:posOffset>
              </wp:positionV>
              <wp:extent cx="400050" cy="280670"/>
              <wp:effectExtent l="0" t="0" r="0" b="5080"/>
              <wp:wrapSquare wrapText="bothSides"/>
              <wp:docPr id="12" name="文本框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050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596E58B" w14:textId="77777777" w:rsidR="00D93509" w:rsidRDefault="004F5152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r w:rsidRPr="00E5388E">
                            <w:rPr>
                              <w:color w:val="FFFFFF" w:themeColor="background1"/>
                              <w:shd w:val="clear" w:color="auto" w:fill="E6E6E6"/>
                            </w:rPr>
                            <w:fldChar w:fldCharType="begin"/>
                          </w:r>
                          <w:r w:rsidRPr="00E5388E">
                            <w:rPr>
                              <w:color w:val="FFFFFF" w:themeColor="background1"/>
                            </w:rPr>
                            <w:instrText xml:space="preserve"> PAGE   \* MERGEFORMAT </w:instrText>
                          </w:r>
                          <w:r w:rsidRPr="00E5388E">
                            <w:rPr>
                              <w:color w:val="FFFFFF" w:themeColor="background1"/>
                              <w:shd w:val="clear" w:color="auto" w:fill="E6E6E6"/>
                            </w:rPr>
                            <w:fldChar w:fldCharType="separate"/>
                          </w:r>
                          <w:r w:rsidRPr="00E5388E">
                            <w:rPr>
                              <w:noProof/>
                              <w:color w:val="FFFFFF" w:themeColor="background1"/>
                            </w:rPr>
                            <w:t>4</w:t>
                          </w:r>
                          <w:r w:rsidRPr="00E5388E">
                            <w:rPr>
                              <w:noProof/>
                              <w:color w:val="FFFFFF" w:themeColor="background1"/>
                              <w:shd w:val="clear" w:color="auto" w:fill="E6E6E6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4DD7914" id="_x0000_t202" coordsize="21600,21600" o:spt="202" path="m,l,21600r21600,l21600,xe">
              <v:stroke joinstyle="miter"/>
              <v:path gradientshapeok="t" o:connecttype="rect"/>
            </v:shapetype>
            <v:shape id="文本框 12" o:spid="_x0000_s1030" type="#_x0000_t202" style="position:absolute;margin-left:-19.7pt;margin-top:12.6pt;width:31.5pt;height:22.1pt;z-index:251658249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" filled="f" stroked="f">
              <v:textbox>
                <w:txbxContent>
                  <w:p w14:paraId="0596E58B" w14:textId="77777777" w:rsidR="00D93509" w:rsidRDefault="004F5152">
                    <w:pPr>
                      <w:jc w:val="right"/>
                      <w:rPr>
                        <w:color w:val="FFFFFF" w:themeColor="background1"/>
                      </w:rPr>
                    </w:pPr>
                    <w:r w:rsidRPr="00E5388E">
                      <w:rPr>
                        <w:color w:val="FFFFFF" w:themeColor="background1"/>
                        <w:shd w:val="clear" w:color="auto" w:fill="E6E6E6"/>
                      </w:rPr>
                      <w:fldChar w:fldCharType="begin"/>
                    </w:r>
                    <w:r w:rsidRPr="00E5388E">
                      <w:rPr>
                        <w:color w:val="FFFFFF" w:themeColor="background1"/>
                      </w:rPr>
                      <w:instrText xml:space="preserve"> PAGE   \* MERGEFORMAT </w:instrText>
                    </w:r>
                    <w:r w:rsidRPr="00E5388E">
                      <w:rPr>
                        <w:color w:val="FFFFFF" w:themeColor="background1"/>
                        <w:shd w:val="clear" w:color="auto" w:fill="E6E6E6"/>
                      </w:rPr>
                      <w:fldChar w:fldCharType="separate"/>
                    </w:r>
                    <w:r w:rsidRPr="00E5388E">
                      <w:rPr>
                        <w:noProof/>
                        <w:color w:val="FFFFFF" w:themeColor="background1"/>
                      </w:rPr>
                      <w:t>4</w:t>
                    </w:r>
                    <w:r w:rsidRPr="00E5388E">
                      <w:rPr>
                        <w:noProof/>
                        <w:color w:val="FFFFFF" w:themeColor="background1"/>
                        <w:shd w:val="clear" w:color="auto" w:fill="E6E6E6"/>
                      </w:rPr>
                      <w:fldChar w:fldCharType="end"/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Pr="000F3CF4">
      <w:rPr>
        <w:noProof/>
        <w:color w:val="2B579A"/>
        <w:shd w:val="clear" w:color="auto" w:fill="E6E6E6"/>
        <w:lang w:val="en-US"/>
      </w:rPr>
      <mc:AlternateContent>
        <mc:Choice Requires="wps">
          <w:drawing>
            <wp:anchor distT="45720" distB="45720" distL="114300" distR="114300" simplePos="0" relativeHeight="251658246" behindDoc="0" locked="0" layoutInCell="1" allowOverlap="1" wp14:anchorId="025C14DA" wp14:editId="21989749">
              <wp:simplePos x="0" y="0"/>
              <wp:positionH relativeFrom="column">
                <wp:posOffset>5132070</wp:posOffset>
              </wp:positionH>
              <wp:positionV relativeFrom="paragraph">
                <wp:posOffset>150495</wp:posOffset>
              </wp:positionV>
              <wp:extent cx="1781175" cy="280670"/>
              <wp:effectExtent l="0" t="0" r="0" b="5080"/>
              <wp:wrapSquare wrapText="bothSides"/>
              <wp:docPr id="13" name="文本框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81175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8845CA5" w14:textId="77777777" w:rsidR="00D93509" w:rsidRDefault="00000000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hyperlink r:id="rId1" w:history="1">
                            <w:r w:rsidR="009D1FC7" w:rsidRPr="000F3CF4">
                              <w:rPr>
                                <w:rStyle w:val="Hyperlink"/>
                                <w:color w:val="FFFFFF" w:themeColor="background1"/>
                              </w:rPr>
                              <w:t>reporting@unpri.org</w:t>
                            </w:r>
                          </w:hyperlink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25C14DA" id="文本框 13" o:spid="_x0000_s1031" type="#_x0000_t202" style="position:absolute;margin-left:404.1pt;margin-top:11.85pt;width:140.25pt;height:22.1pt;z-index:25165824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" filled="f" stroked="f">
              <v:textbox>
                <w:txbxContent>
                  <w:p w14:paraId="18845CA5" w14:textId="77777777" w:rsidR="00D93509" w:rsidRDefault="00000000">
                    <w:pPr>
                      <w:jc w:val="right"/>
                      <w:rPr>
                        <w:color w:val="FFFFFF" w:themeColor="background1"/>
                      </w:rPr>
                    </w:pPr>
                    <w:hyperlink r:id="rId2" w:history="1">
                      <w:r w:rsidR="009D1FC7" w:rsidRPr="000F3CF4">
                        <w:rPr>
                          <w:rStyle w:val="Hyperlink"/>
                          <w:color w:val="FFFFFF" w:themeColor="background1"/>
                        </w:rPr>
                        <w:t>reporting@unpri.org</w:t>
                      </w:r>
                    </w:hyperlink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color w:val="2B579A"/>
        <w:shd w:val="clear" w:color="auto" w:fill="E6E6E6"/>
        <w:lang w:val="en-US"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75F085D0" wp14:editId="274A798B">
              <wp:simplePos x="0" y="0"/>
              <wp:positionH relativeFrom="column">
                <wp:posOffset>1264920</wp:posOffset>
              </wp:positionH>
              <wp:positionV relativeFrom="paragraph">
                <wp:posOffset>179070</wp:posOffset>
              </wp:positionV>
              <wp:extent cx="2514600" cy="242570"/>
              <wp:effectExtent l="0" t="0" r="0" b="508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14600" cy="24257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495CEB2" w14:textId="15C92B37" w:rsidR="00D93509" w:rsidRDefault="004F5152">
                          <w:pPr>
                            <w:rPr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94C3D">
                            <w:rPr>
                              <w:color w:val="FFFFFF" w:themeColor="background1"/>
                              <w:sz w:val="14"/>
                              <w:szCs w:val="14"/>
                            </w:rPr>
                            <w:t xml:space="preserve">Copyright © </w:t>
                          </w:r>
                          <w:r w:rsidR="00C82976">
                            <w:rPr>
                              <w:color w:val="FFFFFF" w:themeColor="background1"/>
                              <w:sz w:val="14"/>
                              <w:szCs w:val="14"/>
                            </w:rPr>
                            <w:t xml:space="preserve">2022 </w:t>
                          </w:r>
                          <w:r w:rsidRPr="00794C3D">
                            <w:rPr>
                              <w:color w:val="FFFFFF" w:themeColor="background1"/>
                              <w:sz w:val="14"/>
                              <w:szCs w:val="14"/>
                            </w:rPr>
                            <w:t>PRI</w:t>
                          </w:r>
                          <w:r w:rsidR="00F00519">
                            <w:rPr>
                              <w:rFonts w:eastAsia="DengXian"/>
                              <w:color w:val="FFFFFF" w:themeColor="background1"/>
                              <w:sz w:val="14"/>
                              <w:szCs w:val="14"/>
                              <w:lang w:eastAsia="zh-CN"/>
                            </w:rPr>
                            <w:t xml:space="preserve"> Association</w:t>
                          </w:r>
                          <w:proofErr w:type="spellStart"/>
                          <w:r w:rsidRPr="00A95B2D">
                            <w:rPr>
                              <w:rFonts w:ascii="宋体" w:eastAsia="宋体" w:hAnsi="宋体"/>
                              <w:color w:val="FFFFFF" w:themeColor="background1"/>
                              <w:sz w:val="14"/>
                              <w:szCs w:val="14"/>
                            </w:rPr>
                            <w:t>版权所有</w:t>
                          </w:r>
                          <w:proofErr w:type="spellEnd"/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5F085D0" id="文本框 14" o:spid="_x0000_s1032" type="#_x0000_t202" style="position:absolute;margin-left:99.6pt;margin-top:14.1pt;width:198pt;height:19.1pt;z-index:251658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" filled="f" stroked="f" strokeweight=".5pt">
              <v:textbox>
                <w:txbxContent>
                  <w:p w14:paraId="2495CEB2" w14:textId="15C92B37" w:rsidR="00D93509" w:rsidRDefault="004F5152">
                    <w:pPr>
                      <w:rPr>
                        <w:color w:val="FFFFFF" w:themeColor="background1"/>
                        <w:sz w:val="14"/>
                        <w:szCs w:val="14"/>
                      </w:rPr>
                    </w:pPr>
                    <w:r w:rsidRPr="00794C3D">
                      <w:rPr>
                        <w:color w:val="FFFFFF" w:themeColor="background1"/>
                        <w:sz w:val="14"/>
                        <w:szCs w:val="14"/>
                      </w:rPr>
                      <w:t xml:space="preserve">Copyright © </w:t>
                    </w:r>
                    <w:r w:rsidR="00C82976">
                      <w:rPr>
                        <w:color w:val="FFFFFF" w:themeColor="background1"/>
                        <w:sz w:val="14"/>
                        <w:szCs w:val="14"/>
                      </w:rPr>
                      <w:t xml:space="preserve">2022 </w:t>
                    </w:r>
                    <w:r w:rsidRPr="00794C3D">
                      <w:rPr>
                        <w:color w:val="FFFFFF" w:themeColor="background1"/>
                        <w:sz w:val="14"/>
                        <w:szCs w:val="14"/>
                      </w:rPr>
                      <w:t>PRI</w:t>
                    </w:r>
                    <w:r w:rsidR="00F00519">
                      <w:rPr>
                        <w:rFonts w:eastAsia="DengXian"/>
                        <w:color w:val="FFFFFF" w:themeColor="background1"/>
                        <w:sz w:val="14"/>
                        <w:szCs w:val="14"/>
                        <w:lang w:eastAsia="zh-CN"/>
                      </w:rPr>
                      <w:t xml:space="preserve"> Association</w:t>
                    </w:r>
                    <w:proofErr w:type="spellStart"/>
                    <w:r w:rsidRPr="00A95B2D">
                      <w:rPr>
                        <w:rFonts w:ascii="宋体" w:eastAsia="宋体" w:hAnsi="宋体"/>
                        <w:color w:val="FFFFFF" w:themeColor="background1"/>
                        <w:sz w:val="14"/>
                        <w:szCs w:val="14"/>
                      </w:rPr>
                      <w:t>版权所有</w:t>
                    </w:r>
                    <w:proofErr w:type="spellEnd"/>
                  </w:p>
                </w:txbxContent>
              </v:textbox>
            </v:shape>
          </w:pict>
        </mc:Fallback>
      </mc:AlternateContent>
    </w:r>
    <w:r w:rsidRPr="000F3CF4">
      <w:rPr>
        <w:noProof/>
        <w:color w:val="2B579A"/>
        <w:shd w:val="clear" w:color="auto" w:fill="E6E6E6"/>
        <w:lang w:val="en-US"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6F25A26F" wp14:editId="11D56D78">
              <wp:simplePos x="0" y="0"/>
              <wp:positionH relativeFrom="page">
                <wp:posOffset>-55245</wp:posOffset>
              </wp:positionH>
              <wp:positionV relativeFrom="paragraph">
                <wp:posOffset>-69166</wp:posOffset>
              </wp:positionV>
              <wp:extent cx="10753725" cy="657225"/>
              <wp:effectExtent l="0" t="0" r="9525" b="9525"/>
              <wp:wrapNone/>
              <wp:docPr id="10" name="矩形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53725" cy="657225"/>
                      </a:xfrm>
                      <a:prstGeom prst="rect">
                        <a:avLst/>
                      </a:prstGeom>
                      <a:solidFill>
                        <a:srgbClr val="0070C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95FA631" w14:textId="77777777" w:rsidR="009D1FC7" w:rsidRDefault="009D1FC7" w:rsidP="00621DCE">
                          <w:pPr>
                            <w:jc w:val="center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rect w14:anchorId="6F25A26F" id="矩形 10" o:spid="_x0000_s1033" style="position:absolute;margin-left:-4.35pt;margin-top:-5.45pt;width:846.75pt;height:51.75pt;z-index:251658245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" fillcolor="#0070c0" stroked="f" strokeweight="1pt">
              <v:textbox>
                <w:txbxContent>
                  <w:p w14:paraId="595FA631" w14:textId="77777777" w:rsidR="009D1FC7" w:rsidRDefault="009D1FC7" w:rsidP="00621DCE">
                    <w:pPr>
                      <w:jc w:val="center"/>
                    </w:pPr>
                  </w:p>
                </w:txbxContent>
              </v:textbox>
              <w10:wrap anchorx="page"/>
            </v:rect>
          </w:pict>
        </mc:Fallback>
      </mc:AlternateContent>
    </w:r>
    <w:r w:rsidRPr="000F3CF4">
      <w:rPr>
        <w:noProof/>
        <w:color w:val="2B579A"/>
        <w:shd w:val="clear" w:color="auto" w:fill="E6E6E6"/>
        <w:lang w:val="en-US"/>
      </w:rPr>
      <w:drawing>
        <wp:anchor distT="0" distB="0" distL="114300" distR="114300" simplePos="0" relativeHeight="251658247" behindDoc="0" locked="0" layoutInCell="1" allowOverlap="1" wp14:anchorId="43D552DC" wp14:editId="69D89996">
          <wp:simplePos x="0" y="0"/>
          <wp:positionH relativeFrom="margin">
            <wp:posOffset>-64770</wp:posOffset>
          </wp:positionH>
          <wp:positionV relativeFrom="paragraph">
            <wp:posOffset>142875</wp:posOffset>
          </wp:positionV>
          <wp:extent cx="1152525" cy="250190"/>
          <wp:effectExtent l="0" t="0" r="9525" b="0"/>
          <wp:wrapNone/>
          <wp:docPr id="17" name="图片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2501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0FA4C9" w14:textId="77777777" w:rsidR="00D93509" w:rsidRDefault="004F5152">
    <w:pPr>
      <w:pStyle w:val="Footer"/>
    </w:pPr>
    <w:r>
      <w:rPr>
        <w:noProof/>
        <w:color w:val="2B579A"/>
        <w:shd w:val="clear" w:color="auto" w:fill="E6E6E6"/>
        <w:lang w:val="en-US"/>
      </w:rPr>
      <w:drawing>
        <wp:anchor distT="0" distB="0" distL="114300" distR="114300" simplePos="0" relativeHeight="251658244" behindDoc="0" locked="0" layoutInCell="1" allowOverlap="1" wp14:anchorId="472C8887" wp14:editId="127E8833">
          <wp:simplePos x="0" y="0"/>
          <wp:positionH relativeFrom="margin">
            <wp:posOffset>-57150</wp:posOffset>
          </wp:positionH>
          <wp:positionV relativeFrom="paragraph">
            <wp:posOffset>128905</wp:posOffset>
          </wp:positionV>
          <wp:extent cx="1152525" cy="250263"/>
          <wp:effectExtent l="0" t="0" r="0" b="0"/>
          <wp:wrapNone/>
          <wp:docPr id="19" name="图片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2502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2B579A"/>
        <w:shd w:val="clear" w:color="auto" w:fill="E6E6E6"/>
        <w:lang w:val="en-US"/>
      </w:rPr>
      <mc:AlternateContent>
        <mc:Choice Requires="wps">
          <w:drawing>
            <wp:anchor distT="45720" distB="45720" distL="114300" distR="114300" simplePos="0" relativeHeight="251658243" behindDoc="0" locked="0" layoutInCell="1" allowOverlap="1" wp14:anchorId="1B3BC83F" wp14:editId="5F7DE9CF">
              <wp:simplePos x="0" y="0"/>
              <wp:positionH relativeFrom="column">
                <wp:posOffset>5579745</wp:posOffset>
              </wp:positionH>
              <wp:positionV relativeFrom="paragraph">
                <wp:posOffset>112395</wp:posOffset>
              </wp:positionV>
              <wp:extent cx="3220720" cy="280670"/>
              <wp:effectExtent l="0" t="0" r="0" b="5080"/>
              <wp:wrapSquare wrapText="bothSides"/>
              <wp:docPr id="217" name="文本框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20720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63A334D" w14:textId="77777777" w:rsidR="00D93509" w:rsidRDefault="00000000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hyperlink r:id="rId2" w:history="1">
                            <w:r w:rsidR="009D1FC7" w:rsidRPr="000F3CF4">
                              <w:rPr>
                                <w:rStyle w:val="Hyperlink"/>
                                <w:color w:val="FFFFFF" w:themeColor="background1"/>
                              </w:rPr>
                              <w:t>reporting@unpri.org</w:t>
                            </w:r>
                          </w:hyperlink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B3BC83F" id="_x0000_t202" coordsize="21600,21600" o:spt="202" path="m,l,21600r21600,l21600,xe">
              <v:stroke joinstyle="miter"/>
              <v:path gradientshapeok="t" o:connecttype="rect"/>
            </v:shapetype>
            <v:shape id="文本框 217" o:spid="_x0000_s1034" type="#_x0000_t202" style="position:absolute;margin-left:439.35pt;margin-top:8.85pt;width:253.6pt;height:22.1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" filled="f" stroked="f">
              <v:textbox>
                <w:txbxContent>
                  <w:p w14:paraId="163A334D" w14:textId="77777777" w:rsidR="00D93509" w:rsidRDefault="00000000">
                    <w:pPr>
                      <w:jc w:val="right"/>
                      <w:rPr>
                        <w:color w:val="FFFFFF" w:themeColor="background1"/>
                      </w:rPr>
                    </w:pPr>
                    <w:hyperlink r:id="rId3" w:history="1">
                      <w:r w:rsidR="009D1FC7" w:rsidRPr="000F3CF4">
                        <w:rPr>
                          <w:rStyle w:val="Hyperlink"/>
                          <w:color w:val="FFFFFF" w:themeColor="background1"/>
                        </w:rPr>
                        <w:t>reporting@unpri.org</w:t>
                      </w:r>
                    </w:hyperlink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color w:val="2B579A"/>
        <w:shd w:val="clear" w:color="auto" w:fill="E6E6E6"/>
        <w:lang w:val="en-US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7C7F8AA1" wp14:editId="43F639ED">
              <wp:simplePos x="0" y="0"/>
              <wp:positionH relativeFrom="page">
                <wp:posOffset>-28576</wp:posOffset>
              </wp:positionH>
              <wp:positionV relativeFrom="paragraph">
                <wp:posOffset>-78105</wp:posOffset>
              </wp:positionV>
              <wp:extent cx="10753725" cy="657225"/>
              <wp:effectExtent l="0" t="0" r="9525" b="9525"/>
              <wp:wrapNone/>
              <wp:docPr id="1" name="矩形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53725" cy="657225"/>
                      </a:xfrm>
                      <a:prstGeom prst="rect">
                        <a:avLst/>
                      </a:prstGeom>
                      <a:solidFill>
                        <a:srgbClr val="0070C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du="http://schemas.microsoft.com/office/word/2023/wordml/word16du">
          <w:pict>
            <v:rect w14:anchorId="5A1ECE68" id="Rectangle 1" o:spid="_x0000_s1026" style="position:absolute;margin-left:-2.25pt;margin-top:-6.15pt;width:846.75pt;height:51.75pt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" fillcolor="#0070c0" stroked="f" strokeweight="1pt">
              <w10:wrap anchorx="page"/>
            </v:rect>
          </w:pict>
        </mc:Fallback>
      </mc:AlternateContent>
    </w:r>
    <w:r w:rsidRPr="00A27FF8">
      <w:rPr>
        <w:noProof/>
        <w:color w:val="2B579A"/>
        <w:shd w:val="clear" w:color="auto" w:fill="E6E6E6"/>
        <w:lang w:val="en-US"/>
      </w:rPr>
      <w:drawing>
        <wp:anchor distT="0" distB="0" distL="114300" distR="114300" simplePos="0" relativeHeight="251658240" behindDoc="0" locked="0" layoutInCell="1" allowOverlap="1" wp14:anchorId="58190141" wp14:editId="5251F161">
          <wp:simplePos x="0" y="0"/>
          <wp:positionH relativeFrom="page">
            <wp:posOffset>8255</wp:posOffset>
          </wp:positionH>
          <wp:positionV relativeFrom="page">
            <wp:posOffset>9783445</wp:posOffset>
          </wp:positionV>
          <wp:extent cx="2919095" cy="881380"/>
          <wp:effectExtent l="0" t="0" r="0" b="0"/>
          <wp:wrapNone/>
          <wp:docPr id="20" name="图片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oter 2014 -Address.jp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919095" cy="8813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27FF8">
      <w:rPr>
        <w:noProof/>
        <w:color w:val="2B579A"/>
        <w:shd w:val="clear" w:color="auto" w:fill="E6E6E6"/>
        <w:lang w:val="en-US"/>
      </w:rPr>
      <w:drawing>
        <wp:anchor distT="0" distB="0" distL="114300" distR="114300" simplePos="0" relativeHeight="251658241" behindDoc="0" locked="0" layoutInCell="1" allowOverlap="1" wp14:anchorId="2CA5FD1E" wp14:editId="76EC2A6F">
          <wp:simplePos x="0" y="0"/>
          <wp:positionH relativeFrom="page">
            <wp:posOffset>3590265</wp:posOffset>
          </wp:positionH>
          <wp:positionV relativeFrom="page">
            <wp:posOffset>9648825</wp:posOffset>
          </wp:positionV>
          <wp:extent cx="3972833" cy="881999"/>
          <wp:effectExtent l="0" t="0" r="0" b="0"/>
          <wp:wrapNone/>
          <wp:docPr id="21" name="图片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ooter 2014 -Partnership.jpg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972833" cy="8819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E1C718" w14:textId="77777777" w:rsidR="00545135" w:rsidRDefault="00545135" w:rsidP="00A27FF8">
      <w:pPr>
        <w:spacing w:line="240" w:lineRule="auto"/>
      </w:pPr>
      <w:r>
        <w:separator/>
      </w:r>
    </w:p>
  </w:footnote>
  <w:footnote w:type="continuationSeparator" w:id="0">
    <w:p w14:paraId="5903FF70" w14:textId="77777777" w:rsidR="00545135" w:rsidRDefault="00545135" w:rsidP="00A27FF8">
      <w:pPr>
        <w:spacing w:line="240" w:lineRule="auto"/>
      </w:pPr>
      <w:r>
        <w:continuationSeparator/>
      </w:r>
    </w:p>
  </w:footnote>
  <w:footnote w:type="continuationNotice" w:id="1">
    <w:p w14:paraId="756AE5C9" w14:textId="77777777" w:rsidR="00545135" w:rsidRDefault="00545135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3A9B40" w14:textId="77777777" w:rsidR="00E5388E" w:rsidRPr="002D1376" w:rsidRDefault="00E5388E">
    <w:pPr>
      <w:pStyle w:val="Header"/>
      <w:rPr>
        <w:rFonts w:ascii="宋体" w:eastAsia="宋体" w:hAnsi="宋体"/>
        <w:lang w:eastAsia="zh-CN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05C372" w14:textId="6028F82D" w:rsidR="00D93509" w:rsidRDefault="004F5152">
    <w:pPr>
      <w:pStyle w:val="Header"/>
    </w:pPr>
    <w:r>
      <w:rPr>
        <w:noProof/>
        <w:color w:val="2B579A"/>
        <w:shd w:val="clear" w:color="auto" w:fill="E6E6E6"/>
        <w:lang w:val="en-US"/>
      </w:rPr>
      <w:drawing>
        <wp:anchor distT="0" distB="0" distL="114300" distR="114300" simplePos="0" relativeHeight="251662346" behindDoc="1" locked="0" layoutInCell="1" allowOverlap="1" wp14:anchorId="3588FD43" wp14:editId="6368D126">
          <wp:simplePos x="0" y="0"/>
          <wp:positionH relativeFrom="page">
            <wp:posOffset>714375</wp:posOffset>
          </wp:positionH>
          <wp:positionV relativeFrom="topMargin">
            <wp:align>bottom</wp:align>
          </wp:positionV>
          <wp:extent cx="2152650" cy="467628"/>
          <wp:effectExtent l="0" t="0" r="0" b="8890"/>
          <wp:wrapNone/>
          <wp:docPr id="18" name="图片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51798" r="59961"/>
                  <a:stretch/>
                </pic:blipFill>
                <pic:spPr bwMode="auto">
                  <a:xfrm>
                    <a:off x="0" y="0"/>
                    <a:ext cx="2152650" cy="46762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w16du="http://schemas.microsoft.com/office/word/2023/wordml/word16du" xmlns="" xmlns:a14="http://schemas.microsoft.com/office/drawing/2010/main" xmlns:arto="http://schemas.microsoft.com/office/word/2006/arto" xmlns:mv="urn:schemas-microsoft-com:mac:vml" xmlns:mo="http://schemas.microsoft.com/office/mac/office/2008/main" xmlns:o="urn:schemas-microsoft-com:office:office" xmlns:v="urn:schemas-microsoft-com:vml" xmlns:w10="urn:schemas-microsoft-com:office:word" xmlns:w="http://schemas.openxmlformats.org/wordprocessingml/2006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3"/>
    <w:multiLevelType w:val="singleLevel"/>
    <w:tmpl w:val="289C3712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782721"/>
    <w:multiLevelType w:val="hybridMultilevel"/>
    <w:tmpl w:val="CDE680F4"/>
    <w:lvl w:ilvl="0" w:tplc="03A8BCCE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1E720F3"/>
    <w:multiLevelType w:val="hybridMultilevel"/>
    <w:tmpl w:val="794CB832"/>
    <w:lvl w:ilvl="0" w:tplc="03A8BCCE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50B28B5"/>
    <w:multiLevelType w:val="hybridMultilevel"/>
    <w:tmpl w:val="1A626DF6"/>
    <w:lvl w:ilvl="0" w:tplc="0B38AC4A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BAE3CDE"/>
    <w:multiLevelType w:val="hybridMultilevel"/>
    <w:tmpl w:val="89D6501E"/>
    <w:lvl w:ilvl="0" w:tplc="03A8BCCE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0E493AEE"/>
    <w:multiLevelType w:val="hybridMultilevel"/>
    <w:tmpl w:val="382E9752"/>
    <w:lvl w:ilvl="0" w:tplc="CD048954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0194DAE"/>
    <w:multiLevelType w:val="hybridMultilevel"/>
    <w:tmpl w:val="AA4829E0"/>
    <w:lvl w:ilvl="0" w:tplc="FCE450E2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0413D8D"/>
    <w:multiLevelType w:val="multilevel"/>
    <w:tmpl w:val="DC6A838C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  <w:rPr>
        <w:color w:val="0070C0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110B7940"/>
    <w:multiLevelType w:val="hybridMultilevel"/>
    <w:tmpl w:val="B45EED28"/>
    <w:lvl w:ilvl="0" w:tplc="5E4C0E84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2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2B54BD4"/>
    <w:multiLevelType w:val="hybridMultilevel"/>
    <w:tmpl w:val="7FD6CCBA"/>
    <w:lvl w:ilvl="0" w:tplc="71764CB0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32D4E96"/>
    <w:multiLevelType w:val="hybridMultilevel"/>
    <w:tmpl w:val="9614FAEE"/>
    <w:lvl w:ilvl="0" w:tplc="0DA25840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  <w:sz w:val="20"/>
        <w:szCs w:val="20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3E149B0"/>
    <w:multiLevelType w:val="hybridMultilevel"/>
    <w:tmpl w:val="5E124D90"/>
    <w:lvl w:ilvl="0" w:tplc="119266E4">
      <w:start w:val="1"/>
      <w:numFmt w:val="bullet"/>
      <w:lvlText w:val=""/>
      <w:lvlJc w:val="left"/>
      <w:pPr>
        <w:ind w:left="720" w:hanging="360"/>
      </w:pPr>
      <w:rPr>
        <w:rFonts w:ascii="Wingdings" w:hAnsi="Wingdings" w:cs="Symbol" w:hint="default"/>
        <w:b w:val="0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4A541AA"/>
    <w:multiLevelType w:val="hybridMultilevel"/>
    <w:tmpl w:val="5A5037FC"/>
    <w:lvl w:ilvl="0" w:tplc="31F6038C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885A502E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58A29044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FDCDCD8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54A9DD8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EFCCF29A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AAA89ED8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5F64070A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61E87A16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CA23615"/>
    <w:multiLevelType w:val="hybridMultilevel"/>
    <w:tmpl w:val="52003538"/>
    <w:lvl w:ilvl="0" w:tplc="10B44C06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1CE415D7"/>
    <w:multiLevelType w:val="multilevel"/>
    <w:tmpl w:val="3D9291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D4D4346"/>
    <w:multiLevelType w:val="hybridMultilevel"/>
    <w:tmpl w:val="3F02B828"/>
    <w:lvl w:ilvl="0" w:tplc="4CCA64A8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1DBC609E"/>
    <w:multiLevelType w:val="hybridMultilevel"/>
    <w:tmpl w:val="538C8FB8"/>
    <w:lvl w:ilvl="0" w:tplc="2372276A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1E3E6208"/>
    <w:multiLevelType w:val="hybridMultilevel"/>
    <w:tmpl w:val="C31EDF50"/>
    <w:lvl w:ilvl="0" w:tplc="8F646F94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A85ECACE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F5649FEC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A0A20AB6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62A6E55A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64962C84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E643CC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CC8CB30E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C5B0643E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1FE3057F"/>
    <w:multiLevelType w:val="hybridMultilevel"/>
    <w:tmpl w:val="44B2BB7C"/>
    <w:lvl w:ilvl="0" w:tplc="105CE25A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232E5954"/>
    <w:multiLevelType w:val="hybridMultilevel"/>
    <w:tmpl w:val="0AE448E4"/>
    <w:lvl w:ilvl="0" w:tplc="DF58E62C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2357781E"/>
    <w:multiLevelType w:val="hybridMultilevel"/>
    <w:tmpl w:val="428C4442"/>
    <w:lvl w:ilvl="0" w:tplc="F9BE791A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  <w:color w:val="auto"/>
        <w:sz w:val="20"/>
        <w:szCs w:val="20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238E3901"/>
    <w:multiLevelType w:val="hybridMultilevel"/>
    <w:tmpl w:val="1D3252EE"/>
    <w:lvl w:ilvl="0" w:tplc="03A8BCCE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253C1883"/>
    <w:multiLevelType w:val="hybridMultilevel"/>
    <w:tmpl w:val="39280A96"/>
    <w:lvl w:ilvl="0" w:tplc="03A8BCCE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28712BA8"/>
    <w:multiLevelType w:val="hybridMultilevel"/>
    <w:tmpl w:val="5C405E8E"/>
    <w:lvl w:ilvl="0" w:tplc="D80AB3A2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29277970"/>
    <w:multiLevelType w:val="hybridMultilevel"/>
    <w:tmpl w:val="13E8154E"/>
    <w:lvl w:ilvl="0" w:tplc="AFDE6CC2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2AAA6CD0"/>
    <w:multiLevelType w:val="hybridMultilevel"/>
    <w:tmpl w:val="79A8A1EE"/>
    <w:lvl w:ilvl="0" w:tplc="08090005">
      <w:start w:val="1"/>
      <w:numFmt w:val="bullet"/>
      <w:lvlText w:val=""/>
      <w:lvlJc w:val="left"/>
      <w:pPr>
        <w:ind w:left="717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26" w15:restartNumberingAfterBreak="0">
    <w:nsid w:val="2E441D54"/>
    <w:multiLevelType w:val="hybridMultilevel"/>
    <w:tmpl w:val="9EC0CC4C"/>
    <w:lvl w:ilvl="0" w:tplc="FFFFFFFF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b w:val="0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33EA68AA"/>
    <w:multiLevelType w:val="hybridMultilevel"/>
    <w:tmpl w:val="2A765632"/>
    <w:lvl w:ilvl="0" w:tplc="03A8BCCE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372F4722"/>
    <w:multiLevelType w:val="hybridMultilevel"/>
    <w:tmpl w:val="59C0B774"/>
    <w:lvl w:ilvl="0" w:tplc="BB14A38A">
      <w:start w:val="1"/>
      <w:numFmt w:val="bullet"/>
      <w:pStyle w:val="Bullestlist2"/>
      <w:lvlText w:val="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7795619"/>
    <w:multiLevelType w:val="hybridMultilevel"/>
    <w:tmpl w:val="2A9E3374"/>
    <w:lvl w:ilvl="0" w:tplc="5BB45B44">
      <w:start w:val="1"/>
      <w:numFmt w:val="bullet"/>
      <w:pStyle w:val="ListBullet"/>
      <w:lvlText w:val="■"/>
      <w:lvlJc w:val="left"/>
      <w:pPr>
        <w:ind w:left="720" w:hanging="360"/>
      </w:pPr>
      <w:rPr>
        <w:rFonts w:ascii="Arial" w:hAnsi="Arial" w:hint="default"/>
        <w:color w:val="0070C0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7F91CA4"/>
    <w:multiLevelType w:val="hybridMultilevel"/>
    <w:tmpl w:val="10DC0E12"/>
    <w:lvl w:ilvl="0" w:tplc="8CAE5792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395F2A3D"/>
    <w:multiLevelType w:val="hybridMultilevel"/>
    <w:tmpl w:val="5F5A6000"/>
    <w:lvl w:ilvl="0" w:tplc="858A94A0">
      <w:start w:val="5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A952CE9"/>
    <w:multiLevelType w:val="hybridMultilevel"/>
    <w:tmpl w:val="C3922BF4"/>
    <w:lvl w:ilvl="0" w:tplc="BA7A8402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422E1C8B"/>
    <w:multiLevelType w:val="hybridMultilevel"/>
    <w:tmpl w:val="3258D91E"/>
    <w:lvl w:ilvl="0" w:tplc="119266E4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43124EB3"/>
    <w:multiLevelType w:val="hybridMultilevel"/>
    <w:tmpl w:val="CD8AC4DC"/>
    <w:lvl w:ilvl="0" w:tplc="CAE697F4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F7681B3C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D0A8868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69147AA0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E8A4622C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C666EE92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24B5EC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9D648086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3D16E1DA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43D46A62"/>
    <w:multiLevelType w:val="hybridMultilevel"/>
    <w:tmpl w:val="20887E1C"/>
    <w:lvl w:ilvl="0" w:tplc="03A8BCCE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44DB4C20"/>
    <w:multiLevelType w:val="hybridMultilevel"/>
    <w:tmpl w:val="4C7CB346"/>
    <w:lvl w:ilvl="0" w:tplc="013EFE22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47CB78F5"/>
    <w:multiLevelType w:val="hybridMultilevel"/>
    <w:tmpl w:val="BAC6F34C"/>
    <w:lvl w:ilvl="0" w:tplc="013EFE22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20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47DE4FAF"/>
    <w:multiLevelType w:val="hybridMultilevel"/>
    <w:tmpl w:val="25C8EA68"/>
    <w:lvl w:ilvl="0" w:tplc="CBE0E830">
      <w:start w:val="1"/>
      <w:numFmt w:val="bullet"/>
      <w:pStyle w:val="Bullet1"/>
      <w:lvlText w:val=""/>
      <w:lvlJc w:val="left"/>
      <w:pPr>
        <w:ind w:left="360" w:hanging="360"/>
      </w:pPr>
      <w:rPr>
        <w:rFonts w:ascii="Symbol" w:hAnsi="Symbol" w:hint="default"/>
        <w:color w:val="FFC000" w:themeColor="accent4"/>
        <w:sz w:val="24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9841B54"/>
    <w:multiLevelType w:val="hybridMultilevel"/>
    <w:tmpl w:val="2F4615EC"/>
    <w:lvl w:ilvl="0" w:tplc="03A8BCCE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  <w:sz w:val="20"/>
        <w:szCs w:val="20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 w15:restartNumberingAfterBreak="0">
    <w:nsid w:val="52622F58"/>
    <w:multiLevelType w:val="hybridMultilevel"/>
    <w:tmpl w:val="3BF2027E"/>
    <w:lvl w:ilvl="0" w:tplc="F26CD842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55026558"/>
    <w:multiLevelType w:val="hybridMultilevel"/>
    <w:tmpl w:val="7C30CDA2"/>
    <w:lvl w:ilvl="0" w:tplc="79AA029A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 w15:restartNumberingAfterBreak="0">
    <w:nsid w:val="57D3088C"/>
    <w:multiLevelType w:val="hybridMultilevel"/>
    <w:tmpl w:val="EAAA16FA"/>
    <w:lvl w:ilvl="0" w:tplc="E5A0ACCC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 w15:restartNumberingAfterBreak="0">
    <w:nsid w:val="5BFB7DBB"/>
    <w:multiLevelType w:val="hybridMultilevel"/>
    <w:tmpl w:val="957637C6"/>
    <w:lvl w:ilvl="0" w:tplc="03A8BCCE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5ED734D5"/>
    <w:multiLevelType w:val="hybridMultilevel"/>
    <w:tmpl w:val="63AE97AA"/>
    <w:lvl w:ilvl="0" w:tplc="C0E0D300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04D3107"/>
    <w:multiLevelType w:val="hybridMultilevel"/>
    <w:tmpl w:val="4B28A914"/>
    <w:lvl w:ilvl="0" w:tplc="03A8BCCE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 w15:restartNumberingAfterBreak="0">
    <w:nsid w:val="61F8260C"/>
    <w:multiLevelType w:val="hybridMultilevel"/>
    <w:tmpl w:val="84809BF2"/>
    <w:lvl w:ilvl="0" w:tplc="337229E4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b w:val="0"/>
        <w:sz w:val="20"/>
        <w:szCs w:val="18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7" w15:restartNumberingAfterBreak="0">
    <w:nsid w:val="62313F59"/>
    <w:multiLevelType w:val="hybridMultilevel"/>
    <w:tmpl w:val="AF4ECE10"/>
    <w:lvl w:ilvl="0" w:tplc="6358BF76">
      <w:start w:val="1"/>
      <w:numFmt w:val="bullet"/>
      <w:pStyle w:val="Subtitle"/>
      <w:lvlText w:val="■"/>
      <w:lvlJc w:val="left"/>
      <w:pPr>
        <w:ind w:left="720" w:hanging="360"/>
      </w:pPr>
      <w:rPr>
        <w:rFonts w:ascii="Arial" w:hAnsi="Arial" w:hint="default"/>
        <w:color w:val="00B0F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25D43D7"/>
    <w:multiLevelType w:val="hybridMultilevel"/>
    <w:tmpl w:val="830E265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666279DC"/>
    <w:multiLevelType w:val="hybridMultilevel"/>
    <w:tmpl w:val="7F60E5C8"/>
    <w:lvl w:ilvl="0" w:tplc="EAE60FBE">
      <w:start w:val="1"/>
      <w:numFmt w:val="bullet"/>
      <w:lvlText w:val=""/>
      <w:lvlJc w:val="left"/>
      <w:pPr>
        <w:ind w:left="720" w:hanging="360"/>
      </w:pPr>
      <w:rPr>
        <w:rFonts w:ascii="Wingdings" w:hAnsi="Wingdings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C0D0CB2"/>
    <w:multiLevelType w:val="hybridMultilevel"/>
    <w:tmpl w:val="C7AA51E4"/>
    <w:lvl w:ilvl="0" w:tplc="088E9BDC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CB62F8CA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A1ADEAC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BE0C96E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EC280C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C386858C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B4DE35A0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B05C6292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EB2EE724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1" w15:restartNumberingAfterBreak="0">
    <w:nsid w:val="6F2364D2"/>
    <w:multiLevelType w:val="hybridMultilevel"/>
    <w:tmpl w:val="2AD0E1EA"/>
    <w:lvl w:ilvl="0" w:tplc="7F0EC7D4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2" w15:restartNumberingAfterBreak="0">
    <w:nsid w:val="74095AFB"/>
    <w:multiLevelType w:val="hybridMultilevel"/>
    <w:tmpl w:val="606449DA"/>
    <w:lvl w:ilvl="0" w:tplc="ABE0569E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3" w15:restartNumberingAfterBreak="0">
    <w:nsid w:val="7610170B"/>
    <w:multiLevelType w:val="hybridMultilevel"/>
    <w:tmpl w:val="83721D2E"/>
    <w:lvl w:ilvl="0" w:tplc="DC6E0E7A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4" w15:restartNumberingAfterBreak="0">
    <w:nsid w:val="79521039"/>
    <w:multiLevelType w:val="hybridMultilevel"/>
    <w:tmpl w:val="0C0687A6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A421A3A"/>
    <w:multiLevelType w:val="hybridMultilevel"/>
    <w:tmpl w:val="EA763C3A"/>
    <w:lvl w:ilvl="0" w:tplc="DDFCD192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  <w:sz w:val="20"/>
        <w:szCs w:val="2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6" w15:restartNumberingAfterBreak="0">
    <w:nsid w:val="7B280F8B"/>
    <w:multiLevelType w:val="hybridMultilevel"/>
    <w:tmpl w:val="367EE410"/>
    <w:lvl w:ilvl="0" w:tplc="C77A0778">
      <w:start w:val="1"/>
      <w:numFmt w:val="bullet"/>
      <w:lvlText w:val="Օ"/>
      <w:lvlJc w:val="left"/>
      <w:pPr>
        <w:ind w:left="360" w:hanging="360"/>
      </w:pPr>
      <w:rPr>
        <w:rFonts w:ascii="Arial" w:hAnsi="Arial" w:cs="Arial" w:hint="default"/>
        <w:b w:val="0"/>
        <w:sz w:val="20"/>
        <w:szCs w:val="18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7" w15:restartNumberingAfterBreak="0">
    <w:nsid w:val="7D0F0CF2"/>
    <w:multiLevelType w:val="hybridMultilevel"/>
    <w:tmpl w:val="F4C25C1C"/>
    <w:lvl w:ilvl="0" w:tplc="1496365C">
      <w:start w:val="1"/>
      <w:numFmt w:val="bullet"/>
      <w:pStyle w:val="ListBullet3"/>
      <w:lvlText w:val="■"/>
      <w:lvlJc w:val="left"/>
      <w:pPr>
        <w:tabs>
          <w:tab w:val="num" w:pos="926"/>
        </w:tabs>
        <w:ind w:left="926" w:hanging="360"/>
      </w:pPr>
      <w:rPr>
        <w:rFonts w:ascii="Arial" w:hAnsi="Arial" w:hint="default"/>
        <w:color w:val="7F7F7F" w:themeColor="text1" w:themeTint="8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D9806CF"/>
    <w:multiLevelType w:val="hybridMultilevel"/>
    <w:tmpl w:val="ADA28E22"/>
    <w:lvl w:ilvl="0" w:tplc="03A8BCCE">
      <w:start w:val="1"/>
      <w:numFmt w:val="bullet"/>
      <w:lvlText w:val=""/>
      <w:lvlJc w:val="left"/>
      <w:pPr>
        <w:ind w:left="360" w:hanging="360"/>
      </w:pPr>
      <w:rPr>
        <w:rFonts w:ascii="Wingdings" w:hAnsi="Wingdings" w:cs="Symbol" w:hint="default"/>
        <w:b w:val="0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579824637">
    <w:abstractNumId w:val="29"/>
  </w:num>
  <w:num w:numId="2" w16cid:durableId="92436844">
    <w:abstractNumId w:val="0"/>
  </w:num>
  <w:num w:numId="3" w16cid:durableId="939459408">
    <w:abstractNumId w:val="47"/>
  </w:num>
  <w:num w:numId="4" w16cid:durableId="142819320">
    <w:abstractNumId w:val="28"/>
  </w:num>
  <w:num w:numId="5" w16cid:durableId="1954440249">
    <w:abstractNumId w:val="57"/>
  </w:num>
  <w:num w:numId="6" w16cid:durableId="198980847">
    <w:abstractNumId w:val="38"/>
  </w:num>
  <w:num w:numId="7" w16cid:durableId="1768385513">
    <w:abstractNumId w:val="7"/>
  </w:num>
  <w:num w:numId="8" w16cid:durableId="1954047185">
    <w:abstractNumId w:val="19"/>
  </w:num>
  <w:num w:numId="9" w16cid:durableId="641691032">
    <w:abstractNumId w:val="42"/>
  </w:num>
  <w:num w:numId="10" w16cid:durableId="554200326">
    <w:abstractNumId w:val="36"/>
  </w:num>
  <w:num w:numId="11" w16cid:durableId="484055660">
    <w:abstractNumId w:val="26"/>
  </w:num>
  <w:num w:numId="12" w16cid:durableId="1422947242">
    <w:abstractNumId w:val="21"/>
  </w:num>
  <w:num w:numId="13" w16cid:durableId="908657136">
    <w:abstractNumId w:val="32"/>
  </w:num>
  <w:num w:numId="14" w16cid:durableId="1930195060">
    <w:abstractNumId w:val="1"/>
  </w:num>
  <w:num w:numId="15" w16cid:durableId="1656297008">
    <w:abstractNumId w:val="6"/>
  </w:num>
  <w:num w:numId="16" w16cid:durableId="1377585705">
    <w:abstractNumId w:val="22"/>
  </w:num>
  <w:num w:numId="17" w16cid:durableId="1750229894">
    <w:abstractNumId w:val="52"/>
  </w:num>
  <w:num w:numId="18" w16cid:durableId="1204363601">
    <w:abstractNumId w:val="13"/>
  </w:num>
  <w:num w:numId="19" w16cid:durableId="562184146">
    <w:abstractNumId w:val="2"/>
  </w:num>
  <w:num w:numId="20" w16cid:durableId="2028479540">
    <w:abstractNumId w:val="3"/>
  </w:num>
  <w:num w:numId="21" w16cid:durableId="1308585364">
    <w:abstractNumId w:val="25"/>
  </w:num>
  <w:num w:numId="22" w16cid:durableId="1086923680">
    <w:abstractNumId w:val="54"/>
  </w:num>
  <w:num w:numId="23" w16cid:durableId="148446106">
    <w:abstractNumId w:val="45"/>
  </w:num>
  <w:num w:numId="24" w16cid:durableId="490364931">
    <w:abstractNumId w:val="8"/>
  </w:num>
  <w:num w:numId="25" w16cid:durableId="1877622717">
    <w:abstractNumId w:val="14"/>
  </w:num>
  <w:num w:numId="26" w16cid:durableId="535853700">
    <w:abstractNumId w:val="23"/>
  </w:num>
  <w:num w:numId="27" w16cid:durableId="844787278">
    <w:abstractNumId w:val="15"/>
  </w:num>
  <w:num w:numId="28" w16cid:durableId="1173447934">
    <w:abstractNumId w:val="58"/>
  </w:num>
  <w:num w:numId="29" w16cid:durableId="895707076">
    <w:abstractNumId w:val="18"/>
  </w:num>
  <w:num w:numId="30" w16cid:durableId="697121904">
    <w:abstractNumId w:val="27"/>
  </w:num>
  <w:num w:numId="31" w16cid:durableId="1040932707">
    <w:abstractNumId w:val="53"/>
  </w:num>
  <w:num w:numId="32" w16cid:durableId="772749161">
    <w:abstractNumId w:val="33"/>
  </w:num>
  <w:num w:numId="33" w16cid:durableId="2070956751">
    <w:abstractNumId w:val="40"/>
  </w:num>
  <w:num w:numId="34" w16cid:durableId="1208755901">
    <w:abstractNumId w:val="5"/>
  </w:num>
  <w:num w:numId="35" w16cid:durableId="2005474790">
    <w:abstractNumId w:val="10"/>
  </w:num>
  <w:num w:numId="36" w16cid:durableId="2037845136">
    <w:abstractNumId w:val="55"/>
  </w:num>
  <w:num w:numId="37" w16cid:durableId="363677339">
    <w:abstractNumId w:val="16"/>
  </w:num>
  <w:num w:numId="38" w16cid:durableId="1796367795">
    <w:abstractNumId w:val="35"/>
  </w:num>
  <w:num w:numId="39" w16cid:durableId="1386753200">
    <w:abstractNumId w:val="56"/>
  </w:num>
  <w:num w:numId="40" w16cid:durableId="2028478617">
    <w:abstractNumId w:val="41"/>
  </w:num>
  <w:num w:numId="41" w16cid:durableId="1259946704">
    <w:abstractNumId w:val="9"/>
  </w:num>
  <w:num w:numId="42" w16cid:durableId="1247039083">
    <w:abstractNumId w:val="4"/>
  </w:num>
  <w:num w:numId="43" w16cid:durableId="1597712126">
    <w:abstractNumId w:val="24"/>
  </w:num>
  <w:num w:numId="44" w16cid:durableId="790247839">
    <w:abstractNumId w:val="43"/>
  </w:num>
  <w:num w:numId="45" w16cid:durableId="1010835673">
    <w:abstractNumId w:val="51"/>
  </w:num>
  <w:num w:numId="46" w16cid:durableId="2105612368">
    <w:abstractNumId w:val="12"/>
  </w:num>
  <w:num w:numId="47" w16cid:durableId="1274898872">
    <w:abstractNumId w:val="34"/>
  </w:num>
  <w:num w:numId="48" w16cid:durableId="1732264548">
    <w:abstractNumId w:val="50"/>
  </w:num>
  <w:num w:numId="49" w16cid:durableId="418058906">
    <w:abstractNumId w:val="30"/>
  </w:num>
  <w:num w:numId="50" w16cid:durableId="361125998">
    <w:abstractNumId w:val="37"/>
  </w:num>
  <w:num w:numId="51" w16cid:durableId="1538547562">
    <w:abstractNumId w:val="11"/>
  </w:num>
  <w:num w:numId="52" w16cid:durableId="60565637">
    <w:abstractNumId w:val="39"/>
  </w:num>
  <w:num w:numId="53" w16cid:durableId="617372846">
    <w:abstractNumId w:val="44"/>
  </w:num>
  <w:num w:numId="54" w16cid:durableId="1832911154">
    <w:abstractNumId w:val="31"/>
  </w:num>
  <w:num w:numId="55" w16cid:durableId="1240291181">
    <w:abstractNumId w:val="48"/>
  </w:num>
  <w:num w:numId="56" w16cid:durableId="248194873">
    <w:abstractNumId w:val="20"/>
  </w:num>
  <w:num w:numId="57" w16cid:durableId="327175517">
    <w:abstractNumId w:val="46"/>
  </w:num>
  <w:num w:numId="58" w16cid:durableId="2114355152">
    <w:abstractNumId w:val="17"/>
  </w:num>
  <w:num w:numId="59" w16cid:durableId="956303099">
    <w:abstractNumId w:val="49"/>
  </w:num>
  <w:numIdMacAtCleanup w:val="5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displayBackgroundShape/>
  <w:bordersDoNotSurroundHeader/>
  <w:bordersDoNotSurroundFooter/>
  <w:hideSpellingError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TcyMTEzNzc3NDc2MzNX0lEKTi0uzszPAykwqwUA82JdfywAAAA="/>
  </w:docVars>
  <w:rsids>
    <w:rsidRoot w:val="00AF407C"/>
    <w:rsid w:val="000013E5"/>
    <w:rsid w:val="00001497"/>
    <w:rsid w:val="00001560"/>
    <w:rsid w:val="00001EEB"/>
    <w:rsid w:val="00002AF8"/>
    <w:rsid w:val="00003235"/>
    <w:rsid w:val="00003C92"/>
    <w:rsid w:val="00004B28"/>
    <w:rsid w:val="000054EA"/>
    <w:rsid w:val="0000579C"/>
    <w:rsid w:val="00005CE3"/>
    <w:rsid w:val="00006597"/>
    <w:rsid w:val="0000686C"/>
    <w:rsid w:val="00006B1C"/>
    <w:rsid w:val="00007D47"/>
    <w:rsid w:val="00010251"/>
    <w:rsid w:val="00010D1D"/>
    <w:rsid w:val="000114DE"/>
    <w:rsid w:val="00011956"/>
    <w:rsid w:val="0001196D"/>
    <w:rsid w:val="00011BD5"/>
    <w:rsid w:val="00011EFB"/>
    <w:rsid w:val="00012337"/>
    <w:rsid w:val="00012796"/>
    <w:rsid w:val="00015BF0"/>
    <w:rsid w:val="0001757A"/>
    <w:rsid w:val="000178BB"/>
    <w:rsid w:val="000206AF"/>
    <w:rsid w:val="0002070F"/>
    <w:rsid w:val="00020717"/>
    <w:rsid w:val="000211DE"/>
    <w:rsid w:val="0002192A"/>
    <w:rsid w:val="00021B60"/>
    <w:rsid w:val="00021F72"/>
    <w:rsid w:val="000220E1"/>
    <w:rsid w:val="000221E9"/>
    <w:rsid w:val="000221EA"/>
    <w:rsid w:val="000224EF"/>
    <w:rsid w:val="000224F2"/>
    <w:rsid w:val="0002293E"/>
    <w:rsid w:val="00022ADC"/>
    <w:rsid w:val="00023339"/>
    <w:rsid w:val="0002339E"/>
    <w:rsid w:val="00023515"/>
    <w:rsid w:val="0002390E"/>
    <w:rsid w:val="00023C69"/>
    <w:rsid w:val="00023F5D"/>
    <w:rsid w:val="000241EE"/>
    <w:rsid w:val="00025234"/>
    <w:rsid w:val="00025264"/>
    <w:rsid w:val="00025402"/>
    <w:rsid w:val="00025E35"/>
    <w:rsid w:val="0002646A"/>
    <w:rsid w:val="00026D41"/>
    <w:rsid w:val="0002739A"/>
    <w:rsid w:val="00027954"/>
    <w:rsid w:val="000302C0"/>
    <w:rsid w:val="000306EA"/>
    <w:rsid w:val="00030847"/>
    <w:rsid w:val="00030985"/>
    <w:rsid w:val="00030ED5"/>
    <w:rsid w:val="00031C56"/>
    <w:rsid w:val="000321CA"/>
    <w:rsid w:val="000323E7"/>
    <w:rsid w:val="000325D7"/>
    <w:rsid w:val="0003270D"/>
    <w:rsid w:val="000329F2"/>
    <w:rsid w:val="00032E08"/>
    <w:rsid w:val="00033679"/>
    <w:rsid w:val="00033C13"/>
    <w:rsid w:val="00034176"/>
    <w:rsid w:val="0003586D"/>
    <w:rsid w:val="00035FF7"/>
    <w:rsid w:val="0003679A"/>
    <w:rsid w:val="00036867"/>
    <w:rsid w:val="000368B6"/>
    <w:rsid w:val="00036CB3"/>
    <w:rsid w:val="00036F35"/>
    <w:rsid w:val="00037A5B"/>
    <w:rsid w:val="0004029F"/>
    <w:rsid w:val="00040914"/>
    <w:rsid w:val="00040A4B"/>
    <w:rsid w:val="00040BA5"/>
    <w:rsid w:val="00040C3A"/>
    <w:rsid w:val="0004107C"/>
    <w:rsid w:val="000414C8"/>
    <w:rsid w:val="00041CBD"/>
    <w:rsid w:val="00041E8A"/>
    <w:rsid w:val="0004214C"/>
    <w:rsid w:val="00043119"/>
    <w:rsid w:val="0004314F"/>
    <w:rsid w:val="0004320E"/>
    <w:rsid w:val="00043C88"/>
    <w:rsid w:val="00043E91"/>
    <w:rsid w:val="00044C45"/>
    <w:rsid w:val="00044EB8"/>
    <w:rsid w:val="000451B2"/>
    <w:rsid w:val="00045321"/>
    <w:rsid w:val="00045A99"/>
    <w:rsid w:val="00045AEC"/>
    <w:rsid w:val="00045BAB"/>
    <w:rsid w:val="00045E3E"/>
    <w:rsid w:val="0004618B"/>
    <w:rsid w:val="00046BE1"/>
    <w:rsid w:val="0004740C"/>
    <w:rsid w:val="000478AB"/>
    <w:rsid w:val="00047F5D"/>
    <w:rsid w:val="00050451"/>
    <w:rsid w:val="000506A1"/>
    <w:rsid w:val="00050D7D"/>
    <w:rsid w:val="00051E1A"/>
    <w:rsid w:val="000525C4"/>
    <w:rsid w:val="00053730"/>
    <w:rsid w:val="000541D4"/>
    <w:rsid w:val="00054998"/>
    <w:rsid w:val="00054FDE"/>
    <w:rsid w:val="00055211"/>
    <w:rsid w:val="00055F0F"/>
    <w:rsid w:val="00056D2F"/>
    <w:rsid w:val="00057CB7"/>
    <w:rsid w:val="00060082"/>
    <w:rsid w:val="00060178"/>
    <w:rsid w:val="0006079D"/>
    <w:rsid w:val="00061410"/>
    <w:rsid w:val="0006190B"/>
    <w:rsid w:val="0006208C"/>
    <w:rsid w:val="000623DE"/>
    <w:rsid w:val="00062E9A"/>
    <w:rsid w:val="00062ED0"/>
    <w:rsid w:val="0006322F"/>
    <w:rsid w:val="0006330A"/>
    <w:rsid w:val="00063651"/>
    <w:rsid w:val="00063B60"/>
    <w:rsid w:val="00063CF5"/>
    <w:rsid w:val="00063FDC"/>
    <w:rsid w:val="000641AB"/>
    <w:rsid w:val="00064338"/>
    <w:rsid w:val="00064C4A"/>
    <w:rsid w:val="00064FEF"/>
    <w:rsid w:val="0006522A"/>
    <w:rsid w:val="00065388"/>
    <w:rsid w:val="000655D7"/>
    <w:rsid w:val="00065A10"/>
    <w:rsid w:val="0006656B"/>
    <w:rsid w:val="00066E3A"/>
    <w:rsid w:val="000679E3"/>
    <w:rsid w:val="00067B54"/>
    <w:rsid w:val="00070551"/>
    <w:rsid w:val="00070AE9"/>
    <w:rsid w:val="000722D4"/>
    <w:rsid w:val="0007243A"/>
    <w:rsid w:val="000726AA"/>
    <w:rsid w:val="00072B09"/>
    <w:rsid w:val="00074142"/>
    <w:rsid w:val="0007453D"/>
    <w:rsid w:val="00075311"/>
    <w:rsid w:val="00075F60"/>
    <w:rsid w:val="00076505"/>
    <w:rsid w:val="00076E82"/>
    <w:rsid w:val="00076F3B"/>
    <w:rsid w:val="00077838"/>
    <w:rsid w:val="0007795D"/>
    <w:rsid w:val="00077E1E"/>
    <w:rsid w:val="000806EB"/>
    <w:rsid w:val="000808AC"/>
    <w:rsid w:val="0008224D"/>
    <w:rsid w:val="00082314"/>
    <w:rsid w:val="00082833"/>
    <w:rsid w:val="000835BB"/>
    <w:rsid w:val="00083BFD"/>
    <w:rsid w:val="00083F13"/>
    <w:rsid w:val="00084119"/>
    <w:rsid w:val="000841AF"/>
    <w:rsid w:val="00085059"/>
    <w:rsid w:val="00085977"/>
    <w:rsid w:val="000862E4"/>
    <w:rsid w:val="0008660A"/>
    <w:rsid w:val="0008676A"/>
    <w:rsid w:val="00087A14"/>
    <w:rsid w:val="00090FEF"/>
    <w:rsid w:val="00091905"/>
    <w:rsid w:val="00091F4C"/>
    <w:rsid w:val="00092087"/>
    <w:rsid w:val="000922FA"/>
    <w:rsid w:val="0009236D"/>
    <w:rsid w:val="0009278E"/>
    <w:rsid w:val="00092794"/>
    <w:rsid w:val="00093585"/>
    <w:rsid w:val="0009454B"/>
    <w:rsid w:val="0009516A"/>
    <w:rsid w:val="00095BF0"/>
    <w:rsid w:val="000964D9"/>
    <w:rsid w:val="00096616"/>
    <w:rsid w:val="00096A0F"/>
    <w:rsid w:val="00097197"/>
    <w:rsid w:val="00097767"/>
    <w:rsid w:val="000A06B3"/>
    <w:rsid w:val="000A19E8"/>
    <w:rsid w:val="000A1D61"/>
    <w:rsid w:val="000A308D"/>
    <w:rsid w:val="000A33EC"/>
    <w:rsid w:val="000A3609"/>
    <w:rsid w:val="000A39B4"/>
    <w:rsid w:val="000A3AA7"/>
    <w:rsid w:val="000A3B0E"/>
    <w:rsid w:val="000A438D"/>
    <w:rsid w:val="000A444D"/>
    <w:rsid w:val="000A4A4F"/>
    <w:rsid w:val="000A4CC9"/>
    <w:rsid w:val="000A4DF4"/>
    <w:rsid w:val="000A5038"/>
    <w:rsid w:val="000A5568"/>
    <w:rsid w:val="000A6049"/>
    <w:rsid w:val="000A61DD"/>
    <w:rsid w:val="000A63DF"/>
    <w:rsid w:val="000A6E1B"/>
    <w:rsid w:val="000A7489"/>
    <w:rsid w:val="000A7B9A"/>
    <w:rsid w:val="000A7F4D"/>
    <w:rsid w:val="000B000A"/>
    <w:rsid w:val="000B09C6"/>
    <w:rsid w:val="000B0EB1"/>
    <w:rsid w:val="000B1772"/>
    <w:rsid w:val="000B1C48"/>
    <w:rsid w:val="000B3348"/>
    <w:rsid w:val="000B363B"/>
    <w:rsid w:val="000B4293"/>
    <w:rsid w:val="000B45FA"/>
    <w:rsid w:val="000B5104"/>
    <w:rsid w:val="000B515B"/>
    <w:rsid w:val="000B5636"/>
    <w:rsid w:val="000B5E22"/>
    <w:rsid w:val="000B6045"/>
    <w:rsid w:val="000B629E"/>
    <w:rsid w:val="000B66BE"/>
    <w:rsid w:val="000B6BF7"/>
    <w:rsid w:val="000B705C"/>
    <w:rsid w:val="000C0812"/>
    <w:rsid w:val="000C0B3F"/>
    <w:rsid w:val="000C0E80"/>
    <w:rsid w:val="000C11D8"/>
    <w:rsid w:val="000C144D"/>
    <w:rsid w:val="000C16DE"/>
    <w:rsid w:val="000C21AE"/>
    <w:rsid w:val="000C2B65"/>
    <w:rsid w:val="000C3459"/>
    <w:rsid w:val="000C34A0"/>
    <w:rsid w:val="000C47D9"/>
    <w:rsid w:val="000C4944"/>
    <w:rsid w:val="000C5553"/>
    <w:rsid w:val="000C6757"/>
    <w:rsid w:val="000C70E6"/>
    <w:rsid w:val="000C713D"/>
    <w:rsid w:val="000C75C9"/>
    <w:rsid w:val="000C7E2C"/>
    <w:rsid w:val="000D0414"/>
    <w:rsid w:val="000D048B"/>
    <w:rsid w:val="000D0641"/>
    <w:rsid w:val="000D0BD4"/>
    <w:rsid w:val="000D15D0"/>
    <w:rsid w:val="000D2161"/>
    <w:rsid w:val="000D23C0"/>
    <w:rsid w:val="000D3100"/>
    <w:rsid w:val="000D4294"/>
    <w:rsid w:val="000D47B1"/>
    <w:rsid w:val="000D572A"/>
    <w:rsid w:val="000D5AF9"/>
    <w:rsid w:val="000D5B62"/>
    <w:rsid w:val="000D5D9C"/>
    <w:rsid w:val="000D5DC4"/>
    <w:rsid w:val="000D604B"/>
    <w:rsid w:val="000D624C"/>
    <w:rsid w:val="000D65E1"/>
    <w:rsid w:val="000D6B9F"/>
    <w:rsid w:val="000D7241"/>
    <w:rsid w:val="000D740B"/>
    <w:rsid w:val="000E00C0"/>
    <w:rsid w:val="000E00F6"/>
    <w:rsid w:val="000E024E"/>
    <w:rsid w:val="000E03FD"/>
    <w:rsid w:val="000E068C"/>
    <w:rsid w:val="000E0A0D"/>
    <w:rsid w:val="000E0BB2"/>
    <w:rsid w:val="000E2541"/>
    <w:rsid w:val="000E318C"/>
    <w:rsid w:val="000E31B9"/>
    <w:rsid w:val="000E47B5"/>
    <w:rsid w:val="000E48B5"/>
    <w:rsid w:val="000E4DF0"/>
    <w:rsid w:val="000E50BA"/>
    <w:rsid w:val="000E5421"/>
    <w:rsid w:val="000E573E"/>
    <w:rsid w:val="000E5859"/>
    <w:rsid w:val="000E5E4C"/>
    <w:rsid w:val="000E65DF"/>
    <w:rsid w:val="000E6BC7"/>
    <w:rsid w:val="000E6DBC"/>
    <w:rsid w:val="000E72A9"/>
    <w:rsid w:val="000E7962"/>
    <w:rsid w:val="000E7C77"/>
    <w:rsid w:val="000F024B"/>
    <w:rsid w:val="000F0967"/>
    <w:rsid w:val="000F09BA"/>
    <w:rsid w:val="000F0A5D"/>
    <w:rsid w:val="000F0C0B"/>
    <w:rsid w:val="000F0C3B"/>
    <w:rsid w:val="000F0F9D"/>
    <w:rsid w:val="000F1FD0"/>
    <w:rsid w:val="000F2175"/>
    <w:rsid w:val="000F2414"/>
    <w:rsid w:val="000F30ED"/>
    <w:rsid w:val="000F3188"/>
    <w:rsid w:val="000F38B9"/>
    <w:rsid w:val="000F3CF4"/>
    <w:rsid w:val="000F3D9E"/>
    <w:rsid w:val="000F4019"/>
    <w:rsid w:val="000F44EE"/>
    <w:rsid w:val="000F4A90"/>
    <w:rsid w:val="000F5158"/>
    <w:rsid w:val="000F58CF"/>
    <w:rsid w:val="000F5B41"/>
    <w:rsid w:val="000F5C4B"/>
    <w:rsid w:val="000F5EAB"/>
    <w:rsid w:val="000F6453"/>
    <w:rsid w:val="000F6B44"/>
    <w:rsid w:val="000F7EC1"/>
    <w:rsid w:val="00100048"/>
    <w:rsid w:val="0010034C"/>
    <w:rsid w:val="00100823"/>
    <w:rsid w:val="001010F1"/>
    <w:rsid w:val="0010125A"/>
    <w:rsid w:val="001024BD"/>
    <w:rsid w:val="001026E1"/>
    <w:rsid w:val="00102A5C"/>
    <w:rsid w:val="0010445F"/>
    <w:rsid w:val="00104515"/>
    <w:rsid w:val="00104613"/>
    <w:rsid w:val="00104A00"/>
    <w:rsid w:val="00104C09"/>
    <w:rsid w:val="00104C9B"/>
    <w:rsid w:val="001067A8"/>
    <w:rsid w:val="00107166"/>
    <w:rsid w:val="00110384"/>
    <w:rsid w:val="001106EE"/>
    <w:rsid w:val="00111440"/>
    <w:rsid w:val="00111DDE"/>
    <w:rsid w:val="001122A4"/>
    <w:rsid w:val="001123D9"/>
    <w:rsid w:val="00112D97"/>
    <w:rsid w:val="00113009"/>
    <w:rsid w:val="00113154"/>
    <w:rsid w:val="00113AE5"/>
    <w:rsid w:val="00113E0A"/>
    <w:rsid w:val="001141EE"/>
    <w:rsid w:val="001142E7"/>
    <w:rsid w:val="0011433E"/>
    <w:rsid w:val="00115B53"/>
    <w:rsid w:val="00115F6F"/>
    <w:rsid w:val="00116316"/>
    <w:rsid w:val="00116806"/>
    <w:rsid w:val="00116AA4"/>
    <w:rsid w:val="0011719B"/>
    <w:rsid w:val="00117804"/>
    <w:rsid w:val="00117ED8"/>
    <w:rsid w:val="0012030F"/>
    <w:rsid w:val="001213FC"/>
    <w:rsid w:val="0012173B"/>
    <w:rsid w:val="00121EE9"/>
    <w:rsid w:val="00122754"/>
    <w:rsid w:val="00123427"/>
    <w:rsid w:val="00123505"/>
    <w:rsid w:val="00123D4D"/>
    <w:rsid w:val="00124A41"/>
    <w:rsid w:val="00124B94"/>
    <w:rsid w:val="00124C32"/>
    <w:rsid w:val="00124D41"/>
    <w:rsid w:val="00124F15"/>
    <w:rsid w:val="0012509D"/>
    <w:rsid w:val="00125143"/>
    <w:rsid w:val="00125383"/>
    <w:rsid w:val="00125C0D"/>
    <w:rsid w:val="001261EA"/>
    <w:rsid w:val="00126426"/>
    <w:rsid w:val="00127994"/>
    <w:rsid w:val="001310EC"/>
    <w:rsid w:val="0013115E"/>
    <w:rsid w:val="00131A4B"/>
    <w:rsid w:val="00131F8A"/>
    <w:rsid w:val="0013260E"/>
    <w:rsid w:val="001333E6"/>
    <w:rsid w:val="00133FF0"/>
    <w:rsid w:val="0013418E"/>
    <w:rsid w:val="00134326"/>
    <w:rsid w:val="001346AC"/>
    <w:rsid w:val="001347D6"/>
    <w:rsid w:val="0013509D"/>
    <w:rsid w:val="00135105"/>
    <w:rsid w:val="00136415"/>
    <w:rsid w:val="00136B66"/>
    <w:rsid w:val="00136BCB"/>
    <w:rsid w:val="001379A2"/>
    <w:rsid w:val="00137F5F"/>
    <w:rsid w:val="0013EEFB"/>
    <w:rsid w:val="001402B6"/>
    <w:rsid w:val="001406A4"/>
    <w:rsid w:val="00140A2F"/>
    <w:rsid w:val="00140AE1"/>
    <w:rsid w:val="00140DA3"/>
    <w:rsid w:val="001415B1"/>
    <w:rsid w:val="00142B4B"/>
    <w:rsid w:val="0014322B"/>
    <w:rsid w:val="001433B7"/>
    <w:rsid w:val="001435E5"/>
    <w:rsid w:val="001437EA"/>
    <w:rsid w:val="00144950"/>
    <w:rsid w:val="00144F94"/>
    <w:rsid w:val="00145EAE"/>
    <w:rsid w:val="00146249"/>
    <w:rsid w:val="00146E8F"/>
    <w:rsid w:val="00147565"/>
    <w:rsid w:val="00150C93"/>
    <w:rsid w:val="00150DB7"/>
    <w:rsid w:val="001513C2"/>
    <w:rsid w:val="00152B87"/>
    <w:rsid w:val="00152D6B"/>
    <w:rsid w:val="001543E0"/>
    <w:rsid w:val="00154920"/>
    <w:rsid w:val="001550D6"/>
    <w:rsid w:val="001555E8"/>
    <w:rsid w:val="00155748"/>
    <w:rsid w:val="00155BDA"/>
    <w:rsid w:val="001560E9"/>
    <w:rsid w:val="0015619F"/>
    <w:rsid w:val="00157280"/>
    <w:rsid w:val="001579A9"/>
    <w:rsid w:val="00157CDB"/>
    <w:rsid w:val="00160766"/>
    <w:rsid w:val="0016130B"/>
    <w:rsid w:val="001633FF"/>
    <w:rsid w:val="00163EF6"/>
    <w:rsid w:val="001653A7"/>
    <w:rsid w:val="001655DE"/>
    <w:rsid w:val="00166E67"/>
    <w:rsid w:val="00167C43"/>
    <w:rsid w:val="00170361"/>
    <w:rsid w:val="00170EE1"/>
    <w:rsid w:val="00171F58"/>
    <w:rsid w:val="00171F75"/>
    <w:rsid w:val="001724FD"/>
    <w:rsid w:val="00172BCE"/>
    <w:rsid w:val="00172BD6"/>
    <w:rsid w:val="001734DA"/>
    <w:rsid w:val="001736E0"/>
    <w:rsid w:val="0017388C"/>
    <w:rsid w:val="00173C96"/>
    <w:rsid w:val="00174308"/>
    <w:rsid w:val="00174725"/>
    <w:rsid w:val="00175B3B"/>
    <w:rsid w:val="001769BD"/>
    <w:rsid w:val="0017709A"/>
    <w:rsid w:val="00177407"/>
    <w:rsid w:val="00177778"/>
    <w:rsid w:val="0018002E"/>
    <w:rsid w:val="00180A1E"/>
    <w:rsid w:val="001819D1"/>
    <w:rsid w:val="00182A02"/>
    <w:rsid w:val="00182F61"/>
    <w:rsid w:val="00183CE5"/>
    <w:rsid w:val="0018449A"/>
    <w:rsid w:val="001846D2"/>
    <w:rsid w:val="00184F1A"/>
    <w:rsid w:val="00185319"/>
    <w:rsid w:val="00185D3D"/>
    <w:rsid w:val="001864EF"/>
    <w:rsid w:val="0018793F"/>
    <w:rsid w:val="00190245"/>
    <w:rsid w:val="001904AB"/>
    <w:rsid w:val="00190A58"/>
    <w:rsid w:val="00190DF5"/>
    <w:rsid w:val="00191378"/>
    <w:rsid w:val="0019172E"/>
    <w:rsid w:val="0019183A"/>
    <w:rsid w:val="00191F9D"/>
    <w:rsid w:val="00193231"/>
    <w:rsid w:val="00193691"/>
    <w:rsid w:val="0019377B"/>
    <w:rsid w:val="0019395B"/>
    <w:rsid w:val="001945B2"/>
    <w:rsid w:val="00194987"/>
    <w:rsid w:val="001958CC"/>
    <w:rsid w:val="00195C38"/>
    <w:rsid w:val="00195D70"/>
    <w:rsid w:val="00195E74"/>
    <w:rsid w:val="0019642A"/>
    <w:rsid w:val="00196497"/>
    <w:rsid w:val="0019777C"/>
    <w:rsid w:val="00197BA4"/>
    <w:rsid w:val="001A0541"/>
    <w:rsid w:val="001A09CF"/>
    <w:rsid w:val="001A0A13"/>
    <w:rsid w:val="001A0D07"/>
    <w:rsid w:val="001A124C"/>
    <w:rsid w:val="001A14E2"/>
    <w:rsid w:val="001A19DE"/>
    <w:rsid w:val="001A1CF2"/>
    <w:rsid w:val="001A2173"/>
    <w:rsid w:val="001A2936"/>
    <w:rsid w:val="001A2C17"/>
    <w:rsid w:val="001A2F27"/>
    <w:rsid w:val="001A390F"/>
    <w:rsid w:val="001A3C92"/>
    <w:rsid w:val="001A4D3D"/>
    <w:rsid w:val="001A4F2C"/>
    <w:rsid w:val="001A5372"/>
    <w:rsid w:val="001A558E"/>
    <w:rsid w:val="001A61AB"/>
    <w:rsid w:val="001A6310"/>
    <w:rsid w:val="001A6DE8"/>
    <w:rsid w:val="001A70FE"/>
    <w:rsid w:val="001A716A"/>
    <w:rsid w:val="001A745F"/>
    <w:rsid w:val="001A7F7F"/>
    <w:rsid w:val="001B0FDA"/>
    <w:rsid w:val="001B1245"/>
    <w:rsid w:val="001B1929"/>
    <w:rsid w:val="001B1BC9"/>
    <w:rsid w:val="001B1C39"/>
    <w:rsid w:val="001B260F"/>
    <w:rsid w:val="001B2E86"/>
    <w:rsid w:val="001B305D"/>
    <w:rsid w:val="001B366B"/>
    <w:rsid w:val="001B3902"/>
    <w:rsid w:val="001B3C02"/>
    <w:rsid w:val="001B4250"/>
    <w:rsid w:val="001B4BDC"/>
    <w:rsid w:val="001B604B"/>
    <w:rsid w:val="001B62F5"/>
    <w:rsid w:val="001B6575"/>
    <w:rsid w:val="001B67D7"/>
    <w:rsid w:val="001B7CED"/>
    <w:rsid w:val="001C01EB"/>
    <w:rsid w:val="001C0270"/>
    <w:rsid w:val="001C0DAE"/>
    <w:rsid w:val="001C1331"/>
    <w:rsid w:val="001C13E2"/>
    <w:rsid w:val="001C1A55"/>
    <w:rsid w:val="001C226D"/>
    <w:rsid w:val="001C247C"/>
    <w:rsid w:val="001C2532"/>
    <w:rsid w:val="001C2BD9"/>
    <w:rsid w:val="001C36A9"/>
    <w:rsid w:val="001C3F28"/>
    <w:rsid w:val="001C3F96"/>
    <w:rsid w:val="001C433F"/>
    <w:rsid w:val="001C47AE"/>
    <w:rsid w:val="001C6238"/>
    <w:rsid w:val="001C6736"/>
    <w:rsid w:val="001C74F4"/>
    <w:rsid w:val="001C767A"/>
    <w:rsid w:val="001C7776"/>
    <w:rsid w:val="001C793F"/>
    <w:rsid w:val="001C7A7D"/>
    <w:rsid w:val="001D0054"/>
    <w:rsid w:val="001D0577"/>
    <w:rsid w:val="001D17BA"/>
    <w:rsid w:val="001D19D8"/>
    <w:rsid w:val="001D2888"/>
    <w:rsid w:val="001D2B42"/>
    <w:rsid w:val="001D31E5"/>
    <w:rsid w:val="001D3209"/>
    <w:rsid w:val="001D321C"/>
    <w:rsid w:val="001D498D"/>
    <w:rsid w:val="001D4B7A"/>
    <w:rsid w:val="001D4E85"/>
    <w:rsid w:val="001D5086"/>
    <w:rsid w:val="001D51ED"/>
    <w:rsid w:val="001D533C"/>
    <w:rsid w:val="001D622A"/>
    <w:rsid w:val="001D7074"/>
    <w:rsid w:val="001D7997"/>
    <w:rsid w:val="001D7A37"/>
    <w:rsid w:val="001E0F99"/>
    <w:rsid w:val="001E1221"/>
    <w:rsid w:val="001E1288"/>
    <w:rsid w:val="001E1350"/>
    <w:rsid w:val="001E1A7B"/>
    <w:rsid w:val="001E1FAF"/>
    <w:rsid w:val="001E2045"/>
    <w:rsid w:val="001E2153"/>
    <w:rsid w:val="001E2264"/>
    <w:rsid w:val="001E35E6"/>
    <w:rsid w:val="001E38DD"/>
    <w:rsid w:val="001E4032"/>
    <w:rsid w:val="001E44AC"/>
    <w:rsid w:val="001E4C15"/>
    <w:rsid w:val="001E4E46"/>
    <w:rsid w:val="001E6755"/>
    <w:rsid w:val="001E6E6E"/>
    <w:rsid w:val="001E7967"/>
    <w:rsid w:val="001E7CD7"/>
    <w:rsid w:val="001E7F8C"/>
    <w:rsid w:val="001F0C11"/>
    <w:rsid w:val="001F1039"/>
    <w:rsid w:val="001F1340"/>
    <w:rsid w:val="001F178D"/>
    <w:rsid w:val="001F1948"/>
    <w:rsid w:val="001F196F"/>
    <w:rsid w:val="001F1DDF"/>
    <w:rsid w:val="001F1FBB"/>
    <w:rsid w:val="001F2634"/>
    <w:rsid w:val="001F3455"/>
    <w:rsid w:val="001F38EF"/>
    <w:rsid w:val="001F3ACB"/>
    <w:rsid w:val="001F41D5"/>
    <w:rsid w:val="001F4DB0"/>
    <w:rsid w:val="001F51C9"/>
    <w:rsid w:val="001F5577"/>
    <w:rsid w:val="001F57A5"/>
    <w:rsid w:val="001F62DE"/>
    <w:rsid w:val="001F6446"/>
    <w:rsid w:val="001F67C0"/>
    <w:rsid w:val="001F7331"/>
    <w:rsid w:val="001F7C0A"/>
    <w:rsid w:val="0020047D"/>
    <w:rsid w:val="00200879"/>
    <w:rsid w:val="00200EFA"/>
    <w:rsid w:val="00201D4D"/>
    <w:rsid w:val="002020BD"/>
    <w:rsid w:val="002023F6"/>
    <w:rsid w:val="00202BBA"/>
    <w:rsid w:val="00203001"/>
    <w:rsid w:val="002030B8"/>
    <w:rsid w:val="0020334A"/>
    <w:rsid w:val="002034E5"/>
    <w:rsid w:val="00203647"/>
    <w:rsid w:val="00203D93"/>
    <w:rsid w:val="002042AF"/>
    <w:rsid w:val="00204AAE"/>
    <w:rsid w:val="00204F47"/>
    <w:rsid w:val="002054BB"/>
    <w:rsid w:val="00205814"/>
    <w:rsid w:val="00206BE7"/>
    <w:rsid w:val="00207913"/>
    <w:rsid w:val="002079B6"/>
    <w:rsid w:val="002101EE"/>
    <w:rsid w:val="002117D5"/>
    <w:rsid w:val="002123DB"/>
    <w:rsid w:val="00212C69"/>
    <w:rsid w:val="00213CEB"/>
    <w:rsid w:val="00214772"/>
    <w:rsid w:val="00214933"/>
    <w:rsid w:val="00214D3B"/>
    <w:rsid w:val="00215338"/>
    <w:rsid w:val="00215C9D"/>
    <w:rsid w:val="0021607A"/>
    <w:rsid w:val="00216877"/>
    <w:rsid w:val="00216943"/>
    <w:rsid w:val="00216B97"/>
    <w:rsid w:val="00216C5B"/>
    <w:rsid w:val="00216FD5"/>
    <w:rsid w:val="002174B9"/>
    <w:rsid w:val="00217B76"/>
    <w:rsid w:val="00217F97"/>
    <w:rsid w:val="002200F7"/>
    <w:rsid w:val="002212E5"/>
    <w:rsid w:val="00222A14"/>
    <w:rsid w:val="00222FF1"/>
    <w:rsid w:val="0022301D"/>
    <w:rsid w:val="002236A7"/>
    <w:rsid w:val="00223BE5"/>
    <w:rsid w:val="002242C7"/>
    <w:rsid w:val="0022446F"/>
    <w:rsid w:val="002244F8"/>
    <w:rsid w:val="00224556"/>
    <w:rsid w:val="002247D4"/>
    <w:rsid w:val="00224C5B"/>
    <w:rsid w:val="0022500B"/>
    <w:rsid w:val="00225038"/>
    <w:rsid w:val="002250F3"/>
    <w:rsid w:val="00225168"/>
    <w:rsid w:val="002253B6"/>
    <w:rsid w:val="002257E3"/>
    <w:rsid w:val="002273A6"/>
    <w:rsid w:val="00230118"/>
    <w:rsid w:val="00230252"/>
    <w:rsid w:val="00230325"/>
    <w:rsid w:val="00230A62"/>
    <w:rsid w:val="00231177"/>
    <w:rsid w:val="00231712"/>
    <w:rsid w:val="00231B98"/>
    <w:rsid w:val="002325D6"/>
    <w:rsid w:val="00234205"/>
    <w:rsid w:val="00234CB1"/>
    <w:rsid w:val="0023711E"/>
    <w:rsid w:val="00237698"/>
    <w:rsid w:val="00237B46"/>
    <w:rsid w:val="00240917"/>
    <w:rsid w:val="002409B5"/>
    <w:rsid w:val="00240B4A"/>
    <w:rsid w:val="002420E7"/>
    <w:rsid w:val="00242898"/>
    <w:rsid w:val="00242F33"/>
    <w:rsid w:val="00243BAB"/>
    <w:rsid w:val="00243CE8"/>
    <w:rsid w:val="002446EE"/>
    <w:rsid w:val="00244720"/>
    <w:rsid w:val="00244C0B"/>
    <w:rsid w:val="00244DBE"/>
    <w:rsid w:val="00245187"/>
    <w:rsid w:val="002451B3"/>
    <w:rsid w:val="002454EA"/>
    <w:rsid w:val="00245595"/>
    <w:rsid w:val="00246A59"/>
    <w:rsid w:val="00246B62"/>
    <w:rsid w:val="00247113"/>
    <w:rsid w:val="002476F3"/>
    <w:rsid w:val="00247923"/>
    <w:rsid w:val="00247B9B"/>
    <w:rsid w:val="00247ED7"/>
    <w:rsid w:val="002518AE"/>
    <w:rsid w:val="002523C1"/>
    <w:rsid w:val="00252549"/>
    <w:rsid w:val="002526A6"/>
    <w:rsid w:val="00252B67"/>
    <w:rsid w:val="0025384E"/>
    <w:rsid w:val="00253E45"/>
    <w:rsid w:val="00254A9D"/>
    <w:rsid w:val="00254F12"/>
    <w:rsid w:val="002551C8"/>
    <w:rsid w:val="00255278"/>
    <w:rsid w:val="002553C5"/>
    <w:rsid w:val="00255955"/>
    <w:rsid w:val="002562D8"/>
    <w:rsid w:val="002569D4"/>
    <w:rsid w:val="00256FEB"/>
    <w:rsid w:val="0025715F"/>
    <w:rsid w:val="002572C7"/>
    <w:rsid w:val="0025782B"/>
    <w:rsid w:val="0025797E"/>
    <w:rsid w:val="00257D6B"/>
    <w:rsid w:val="0026029F"/>
    <w:rsid w:val="002602C5"/>
    <w:rsid w:val="00260778"/>
    <w:rsid w:val="00260F55"/>
    <w:rsid w:val="0026109A"/>
    <w:rsid w:val="0026116A"/>
    <w:rsid w:val="002619EF"/>
    <w:rsid w:val="00261FFE"/>
    <w:rsid w:val="00262021"/>
    <w:rsid w:val="00262066"/>
    <w:rsid w:val="0026357D"/>
    <w:rsid w:val="002635ED"/>
    <w:rsid w:val="002643FD"/>
    <w:rsid w:val="0026492C"/>
    <w:rsid w:val="00264DC5"/>
    <w:rsid w:val="002654BC"/>
    <w:rsid w:val="00265BF4"/>
    <w:rsid w:val="00265CED"/>
    <w:rsid w:val="00266894"/>
    <w:rsid w:val="002702CF"/>
    <w:rsid w:val="00270391"/>
    <w:rsid w:val="002704A4"/>
    <w:rsid w:val="0027054E"/>
    <w:rsid w:val="00270C10"/>
    <w:rsid w:val="002710CD"/>
    <w:rsid w:val="0027194B"/>
    <w:rsid w:val="002728E8"/>
    <w:rsid w:val="002731D7"/>
    <w:rsid w:val="00273D62"/>
    <w:rsid w:val="00274327"/>
    <w:rsid w:val="0027442A"/>
    <w:rsid w:val="002744C3"/>
    <w:rsid w:val="00274781"/>
    <w:rsid w:val="00274CCA"/>
    <w:rsid w:val="0027577D"/>
    <w:rsid w:val="002759EB"/>
    <w:rsid w:val="00275BC6"/>
    <w:rsid w:val="00275C37"/>
    <w:rsid w:val="0027689B"/>
    <w:rsid w:val="00277E49"/>
    <w:rsid w:val="00280FF5"/>
    <w:rsid w:val="00281163"/>
    <w:rsid w:val="00281198"/>
    <w:rsid w:val="0028165C"/>
    <w:rsid w:val="0028219F"/>
    <w:rsid w:val="00283136"/>
    <w:rsid w:val="00283137"/>
    <w:rsid w:val="0028343D"/>
    <w:rsid w:val="00284673"/>
    <w:rsid w:val="00285171"/>
    <w:rsid w:val="00285457"/>
    <w:rsid w:val="00285458"/>
    <w:rsid w:val="002860A1"/>
    <w:rsid w:val="0028631A"/>
    <w:rsid w:val="00286337"/>
    <w:rsid w:val="00286662"/>
    <w:rsid w:val="0028686F"/>
    <w:rsid w:val="00286BE1"/>
    <w:rsid w:val="002870C4"/>
    <w:rsid w:val="00287657"/>
    <w:rsid w:val="002876DC"/>
    <w:rsid w:val="00287C9C"/>
    <w:rsid w:val="00290047"/>
    <w:rsid w:val="00290159"/>
    <w:rsid w:val="00290D21"/>
    <w:rsid w:val="00290DD4"/>
    <w:rsid w:val="00291B17"/>
    <w:rsid w:val="00291F68"/>
    <w:rsid w:val="0029297A"/>
    <w:rsid w:val="00293307"/>
    <w:rsid w:val="002935F9"/>
    <w:rsid w:val="00294349"/>
    <w:rsid w:val="00294484"/>
    <w:rsid w:val="00294931"/>
    <w:rsid w:val="0029497E"/>
    <w:rsid w:val="00294C49"/>
    <w:rsid w:val="00294CB4"/>
    <w:rsid w:val="002955A7"/>
    <w:rsid w:val="002966D4"/>
    <w:rsid w:val="00296A3C"/>
    <w:rsid w:val="0029762B"/>
    <w:rsid w:val="00297788"/>
    <w:rsid w:val="00297F93"/>
    <w:rsid w:val="002A0208"/>
    <w:rsid w:val="002A1A36"/>
    <w:rsid w:val="002A1DC9"/>
    <w:rsid w:val="002A2098"/>
    <w:rsid w:val="002A2227"/>
    <w:rsid w:val="002A2486"/>
    <w:rsid w:val="002A2EBB"/>
    <w:rsid w:val="002A2EDB"/>
    <w:rsid w:val="002A2FFE"/>
    <w:rsid w:val="002A3146"/>
    <w:rsid w:val="002A37B8"/>
    <w:rsid w:val="002A3C1C"/>
    <w:rsid w:val="002A4072"/>
    <w:rsid w:val="002A40D8"/>
    <w:rsid w:val="002A4263"/>
    <w:rsid w:val="002A45AE"/>
    <w:rsid w:val="002A5155"/>
    <w:rsid w:val="002A5535"/>
    <w:rsid w:val="002A553E"/>
    <w:rsid w:val="002A56E6"/>
    <w:rsid w:val="002A573F"/>
    <w:rsid w:val="002A5D9D"/>
    <w:rsid w:val="002A6439"/>
    <w:rsid w:val="002A67F0"/>
    <w:rsid w:val="002A702A"/>
    <w:rsid w:val="002A7567"/>
    <w:rsid w:val="002A7956"/>
    <w:rsid w:val="002B0D86"/>
    <w:rsid w:val="002B1188"/>
    <w:rsid w:val="002B15BE"/>
    <w:rsid w:val="002B2227"/>
    <w:rsid w:val="002B298F"/>
    <w:rsid w:val="002B2A76"/>
    <w:rsid w:val="002B2B57"/>
    <w:rsid w:val="002B31BE"/>
    <w:rsid w:val="002B3567"/>
    <w:rsid w:val="002B3A0A"/>
    <w:rsid w:val="002B3DC2"/>
    <w:rsid w:val="002B3EAB"/>
    <w:rsid w:val="002B42CA"/>
    <w:rsid w:val="002B45B9"/>
    <w:rsid w:val="002B49DA"/>
    <w:rsid w:val="002B51BE"/>
    <w:rsid w:val="002B5485"/>
    <w:rsid w:val="002B6251"/>
    <w:rsid w:val="002B62C9"/>
    <w:rsid w:val="002B6F41"/>
    <w:rsid w:val="002B7787"/>
    <w:rsid w:val="002B7FE8"/>
    <w:rsid w:val="002C170D"/>
    <w:rsid w:val="002C1EAA"/>
    <w:rsid w:val="002C1FD6"/>
    <w:rsid w:val="002C20CE"/>
    <w:rsid w:val="002C2386"/>
    <w:rsid w:val="002C27D4"/>
    <w:rsid w:val="002C280F"/>
    <w:rsid w:val="002C3265"/>
    <w:rsid w:val="002C32AE"/>
    <w:rsid w:val="002C3897"/>
    <w:rsid w:val="002C3AB6"/>
    <w:rsid w:val="002C3B3E"/>
    <w:rsid w:val="002C3DCF"/>
    <w:rsid w:val="002C4B25"/>
    <w:rsid w:val="002C52B7"/>
    <w:rsid w:val="002C5FDB"/>
    <w:rsid w:val="002C7986"/>
    <w:rsid w:val="002C7C94"/>
    <w:rsid w:val="002C7F60"/>
    <w:rsid w:val="002D075B"/>
    <w:rsid w:val="002D0877"/>
    <w:rsid w:val="002D097C"/>
    <w:rsid w:val="002D1376"/>
    <w:rsid w:val="002D2187"/>
    <w:rsid w:val="002D353B"/>
    <w:rsid w:val="002D3FFB"/>
    <w:rsid w:val="002D47AD"/>
    <w:rsid w:val="002D4E22"/>
    <w:rsid w:val="002D5763"/>
    <w:rsid w:val="002D5C9E"/>
    <w:rsid w:val="002D5D6B"/>
    <w:rsid w:val="002D66D3"/>
    <w:rsid w:val="002D68A4"/>
    <w:rsid w:val="002D7CA4"/>
    <w:rsid w:val="002E01B3"/>
    <w:rsid w:val="002E0AEA"/>
    <w:rsid w:val="002E0C7C"/>
    <w:rsid w:val="002E166D"/>
    <w:rsid w:val="002E2517"/>
    <w:rsid w:val="002E3135"/>
    <w:rsid w:val="002E39E6"/>
    <w:rsid w:val="002E41B9"/>
    <w:rsid w:val="002E490F"/>
    <w:rsid w:val="002E4AE3"/>
    <w:rsid w:val="002E4C31"/>
    <w:rsid w:val="002E4F67"/>
    <w:rsid w:val="002E514A"/>
    <w:rsid w:val="002E51B0"/>
    <w:rsid w:val="002E6826"/>
    <w:rsid w:val="002E7030"/>
    <w:rsid w:val="002E707C"/>
    <w:rsid w:val="002E765B"/>
    <w:rsid w:val="002E78A4"/>
    <w:rsid w:val="002F017F"/>
    <w:rsid w:val="002F0339"/>
    <w:rsid w:val="002F0851"/>
    <w:rsid w:val="002F1B77"/>
    <w:rsid w:val="002F1C82"/>
    <w:rsid w:val="002F1F8A"/>
    <w:rsid w:val="002F23ED"/>
    <w:rsid w:val="002F2536"/>
    <w:rsid w:val="002F37F9"/>
    <w:rsid w:val="002F3830"/>
    <w:rsid w:val="002F3D9A"/>
    <w:rsid w:val="002F44C7"/>
    <w:rsid w:val="002F4D35"/>
    <w:rsid w:val="002F50F0"/>
    <w:rsid w:val="002F51C7"/>
    <w:rsid w:val="002F67F9"/>
    <w:rsid w:val="002F6807"/>
    <w:rsid w:val="002F7F06"/>
    <w:rsid w:val="00300F53"/>
    <w:rsid w:val="003015DC"/>
    <w:rsid w:val="00301734"/>
    <w:rsid w:val="00301824"/>
    <w:rsid w:val="00301A66"/>
    <w:rsid w:val="00301AE0"/>
    <w:rsid w:val="00301F0B"/>
    <w:rsid w:val="00302153"/>
    <w:rsid w:val="0030283A"/>
    <w:rsid w:val="00302C33"/>
    <w:rsid w:val="0030327E"/>
    <w:rsid w:val="00304EB3"/>
    <w:rsid w:val="0030577C"/>
    <w:rsid w:val="00305997"/>
    <w:rsid w:val="00305C8A"/>
    <w:rsid w:val="00305DB9"/>
    <w:rsid w:val="0030679B"/>
    <w:rsid w:val="003068DB"/>
    <w:rsid w:val="00306A58"/>
    <w:rsid w:val="00306A5D"/>
    <w:rsid w:val="00306D0C"/>
    <w:rsid w:val="00306D65"/>
    <w:rsid w:val="00306F62"/>
    <w:rsid w:val="003072BF"/>
    <w:rsid w:val="00307C86"/>
    <w:rsid w:val="003101FC"/>
    <w:rsid w:val="00310926"/>
    <w:rsid w:val="00311172"/>
    <w:rsid w:val="00311B87"/>
    <w:rsid w:val="003121AE"/>
    <w:rsid w:val="00312379"/>
    <w:rsid w:val="00312533"/>
    <w:rsid w:val="0031269D"/>
    <w:rsid w:val="00313567"/>
    <w:rsid w:val="00313993"/>
    <w:rsid w:val="003154B0"/>
    <w:rsid w:val="003156A1"/>
    <w:rsid w:val="00315776"/>
    <w:rsid w:val="003158BC"/>
    <w:rsid w:val="00315C5D"/>
    <w:rsid w:val="00315CE5"/>
    <w:rsid w:val="003160A4"/>
    <w:rsid w:val="00316672"/>
    <w:rsid w:val="00316BAC"/>
    <w:rsid w:val="00317228"/>
    <w:rsid w:val="003172DC"/>
    <w:rsid w:val="003173B6"/>
    <w:rsid w:val="00320501"/>
    <w:rsid w:val="0032054A"/>
    <w:rsid w:val="003206E8"/>
    <w:rsid w:val="003214AF"/>
    <w:rsid w:val="003215F9"/>
    <w:rsid w:val="0032177C"/>
    <w:rsid w:val="003218B1"/>
    <w:rsid w:val="00322413"/>
    <w:rsid w:val="00322711"/>
    <w:rsid w:val="003240C1"/>
    <w:rsid w:val="00324A99"/>
    <w:rsid w:val="0032563F"/>
    <w:rsid w:val="003256DC"/>
    <w:rsid w:val="003259EF"/>
    <w:rsid w:val="003260BE"/>
    <w:rsid w:val="00326432"/>
    <w:rsid w:val="00326864"/>
    <w:rsid w:val="003268EA"/>
    <w:rsid w:val="0032770C"/>
    <w:rsid w:val="00327892"/>
    <w:rsid w:val="0033078E"/>
    <w:rsid w:val="00331692"/>
    <w:rsid w:val="00332068"/>
    <w:rsid w:val="003328D1"/>
    <w:rsid w:val="00332EBA"/>
    <w:rsid w:val="0033331F"/>
    <w:rsid w:val="0033374D"/>
    <w:rsid w:val="003337B1"/>
    <w:rsid w:val="003342AE"/>
    <w:rsid w:val="003344F8"/>
    <w:rsid w:val="00334566"/>
    <w:rsid w:val="00334A34"/>
    <w:rsid w:val="00334F23"/>
    <w:rsid w:val="00335C69"/>
    <w:rsid w:val="003361E1"/>
    <w:rsid w:val="00336AEB"/>
    <w:rsid w:val="003374CA"/>
    <w:rsid w:val="00340B6A"/>
    <w:rsid w:val="00340D0D"/>
    <w:rsid w:val="00340ED1"/>
    <w:rsid w:val="003415C0"/>
    <w:rsid w:val="003419D9"/>
    <w:rsid w:val="00342048"/>
    <w:rsid w:val="00342225"/>
    <w:rsid w:val="003435EE"/>
    <w:rsid w:val="003448C8"/>
    <w:rsid w:val="00344C16"/>
    <w:rsid w:val="0034515C"/>
    <w:rsid w:val="003457CF"/>
    <w:rsid w:val="003461E1"/>
    <w:rsid w:val="00346AD9"/>
    <w:rsid w:val="00346C32"/>
    <w:rsid w:val="00347A3D"/>
    <w:rsid w:val="00347C09"/>
    <w:rsid w:val="00350566"/>
    <w:rsid w:val="00350AE8"/>
    <w:rsid w:val="0035155C"/>
    <w:rsid w:val="003519EE"/>
    <w:rsid w:val="00352068"/>
    <w:rsid w:val="003520D4"/>
    <w:rsid w:val="0035234B"/>
    <w:rsid w:val="00353C77"/>
    <w:rsid w:val="00353FB8"/>
    <w:rsid w:val="003543D2"/>
    <w:rsid w:val="00354BB1"/>
    <w:rsid w:val="00354BF0"/>
    <w:rsid w:val="00355054"/>
    <w:rsid w:val="00355151"/>
    <w:rsid w:val="00355329"/>
    <w:rsid w:val="00355355"/>
    <w:rsid w:val="00355D40"/>
    <w:rsid w:val="00355DB0"/>
    <w:rsid w:val="00355EF3"/>
    <w:rsid w:val="00355FA1"/>
    <w:rsid w:val="00356145"/>
    <w:rsid w:val="003562A4"/>
    <w:rsid w:val="003565A8"/>
    <w:rsid w:val="00356765"/>
    <w:rsid w:val="003572F5"/>
    <w:rsid w:val="00357885"/>
    <w:rsid w:val="00357A6A"/>
    <w:rsid w:val="00357F34"/>
    <w:rsid w:val="0036007A"/>
    <w:rsid w:val="00360142"/>
    <w:rsid w:val="0036077E"/>
    <w:rsid w:val="00360E68"/>
    <w:rsid w:val="00361204"/>
    <w:rsid w:val="003618CD"/>
    <w:rsid w:val="00362738"/>
    <w:rsid w:val="00363779"/>
    <w:rsid w:val="00364286"/>
    <w:rsid w:val="00364C09"/>
    <w:rsid w:val="00365AF8"/>
    <w:rsid w:val="00365CE4"/>
    <w:rsid w:val="0036629F"/>
    <w:rsid w:val="00366300"/>
    <w:rsid w:val="00367348"/>
    <w:rsid w:val="003673A4"/>
    <w:rsid w:val="003677F3"/>
    <w:rsid w:val="00367AE0"/>
    <w:rsid w:val="00367B1D"/>
    <w:rsid w:val="00367B37"/>
    <w:rsid w:val="003719D6"/>
    <w:rsid w:val="003719EE"/>
    <w:rsid w:val="00372274"/>
    <w:rsid w:val="0037300E"/>
    <w:rsid w:val="003733FC"/>
    <w:rsid w:val="0037371A"/>
    <w:rsid w:val="00373939"/>
    <w:rsid w:val="00373E45"/>
    <w:rsid w:val="00374421"/>
    <w:rsid w:val="0037466A"/>
    <w:rsid w:val="00374D75"/>
    <w:rsid w:val="00375089"/>
    <w:rsid w:val="0037519F"/>
    <w:rsid w:val="003751C6"/>
    <w:rsid w:val="0037683F"/>
    <w:rsid w:val="00377A0F"/>
    <w:rsid w:val="00377BA0"/>
    <w:rsid w:val="00377D10"/>
    <w:rsid w:val="00377E0B"/>
    <w:rsid w:val="0038032A"/>
    <w:rsid w:val="0038060F"/>
    <w:rsid w:val="003806DA"/>
    <w:rsid w:val="00380752"/>
    <w:rsid w:val="00380F49"/>
    <w:rsid w:val="00381CC6"/>
    <w:rsid w:val="00381EF9"/>
    <w:rsid w:val="00382A7B"/>
    <w:rsid w:val="00382DF4"/>
    <w:rsid w:val="0038339C"/>
    <w:rsid w:val="0038357A"/>
    <w:rsid w:val="00384467"/>
    <w:rsid w:val="00384607"/>
    <w:rsid w:val="00384C14"/>
    <w:rsid w:val="0038579A"/>
    <w:rsid w:val="00385C40"/>
    <w:rsid w:val="003870EB"/>
    <w:rsid w:val="003871CD"/>
    <w:rsid w:val="00391145"/>
    <w:rsid w:val="003911C1"/>
    <w:rsid w:val="003913A8"/>
    <w:rsid w:val="0039179A"/>
    <w:rsid w:val="00391A1D"/>
    <w:rsid w:val="00392A6E"/>
    <w:rsid w:val="0039328E"/>
    <w:rsid w:val="00393589"/>
    <w:rsid w:val="00393999"/>
    <w:rsid w:val="003945EA"/>
    <w:rsid w:val="00394A41"/>
    <w:rsid w:val="00395ACC"/>
    <w:rsid w:val="00395EAD"/>
    <w:rsid w:val="003964AA"/>
    <w:rsid w:val="003967AF"/>
    <w:rsid w:val="00396C3E"/>
    <w:rsid w:val="00397DDE"/>
    <w:rsid w:val="003A01C8"/>
    <w:rsid w:val="003A04DC"/>
    <w:rsid w:val="003A0DA2"/>
    <w:rsid w:val="003A1380"/>
    <w:rsid w:val="003A166B"/>
    <w:rsid w:val="003A16BE"/>
    <w:rsid w:val="003A16F6"/>
    <w:rsid w:val="003A187D"/>
    <w:rsid w:val="003A28C5"/>
    <w:rsid w:val="003A310F"/>
    <w:rsid w:val="003A3434"/>
    <w:rsid w:val="003A34A7"/>
    <w:rsid w:val="003A3986"/>
    <w:rsid w:val="003A3A06"/>
    <w:rsid w:val="003A41FE"/>
    <w:rsid w:val="003A44B6"/>
    <w:rsid w:val="003A46BA"/>
    <w:rsid w:val="003A58D0"/>
    <w:rsid w:val="003A5A8A"/>
    <w:rsid w:val="003A6964"/>
    <w:rsid w:val="003A6EDF"/>
    <w:rsid w:val="003A7812"/>
    <w:rsid w:val="003A7F64"/>
    <w:rsid w:val="003AB1A8"/>
    <w:rsid w:val="003B0BE2"/>
    <w:rsid w:val="003B0EF8"/>
    <w:rsid w:val="003B117A"/>
    <w:rsid w:val="003B1E5B"/>
    <w:rsid w:val="003B2111"/>
    <w:rsid w:val="003B2806"/>
    <w:rsid w:val="003B2DB7"/>
    <w:rsid w:val="003B3211"/>
    <w:rsid w:val="003B329E"/>
    <w:rsid w:val="003B3888"/>
    <w:rsid w:val="003B3AEC"/>
    <w:rsid w:val="003B3C45"/>
    <w:rsid w:val="003B44DC"/>
    <w:rsid w:val="003B474F"/>
    <w:rsid w:val="003B4E00"/>
    <w:rsid w:val="003B5ADF"/>
    <w:rsid w:val="003B5EBA"/>
    <w:rsid w:val="003B61F1"/>
    <w:rsid w:val="003B63EC"/>
    <w:rsid w:val="003B64A0"/>
    <w:rsid w:val="003B6648"/>
    <w:rsid w:val="003B6812"/>
    <w:rsid w:val="003B695E"/>
    <w:rsid w:val="003B7BE7"/>
    <w:rsid w:val="003C0048"/>
    <w:rsid w:val="003C02D6"/>
    <w:rsid w:val="003C06E8"/>
    <w:rsid w:val="003C13B5"/>
    <w:rsid w:val="003C1DDB"/>
    <w:rsid w:val="003C1FBA"/>
    <w:rsid w:val="003C23C7"/>
    <w:rsid w:val="003C2539"/>
    <w:rsid w:val="003C2A44"/>
    <w:rsid w:val="003C2A57"/>
    <w:rsid w:val="003C2C3E"/>
    <w:rsid w:val="003C2EFB"/>
    <w:rsid w:val="003C3F45"/>
    <w:rsid w:val="003C41E8"/>
    <w:rsid w:val="003C4422"/>
    <w:rsid w:val="003C4DF6"/>
    <w:rsid w:val="003C52F5"/>
    <w:rsid w:val="003C5450"/>
    <w:rsid w:val="003C55E1"/>
    <w:rsid w:val="003C5AD1"/>
    <w:rsid w:val="003C647F"/>
    <w:rsid w:val="003C6906"/>
    <w:rsid w:val="003C7062"/>
    <w:rsid w:val="003C7766"/>
    <w:rsid w:val="003D02A1"/>
    <w:rsid w:val="003D1419"/>
    <w:rsid w:val="003D170E"/>
    <w:rsid w:val="003D1899"/>
    <w:rsid w:val="003D34E5"/>
    <w:rsid w:val="003D3A4C"/>
    <w:rsid w:val="003D3E21"/>
    <w:rsid w:val="003D4057"/>
    <w:rsid w:val="003D56A0"/>
    <w:rsid w:val="003D5ED1"/>
    <w:rsid w:val="003D604F"/>
    <w:rsid w:val="003D6F67"/>
    <w:rsid w:val="003D708B"/>
    <w:rsid w:val="003D74AA"/>
    <w:rsid w:val="003D7803"/>
    <w:rsid w:val="003D7E61"/>
    <w:rsid w:val="003E139B"/>
    <w:rsid w:val="003E1795"/>
    <w:rsid w:val="003E1A1B"/>
    <w:rsid w:val="003E2096"/>
    <w:rsid w:val="003E280A"/>
    <w:rsid w:val="003E29EC"/>
    <w:rsid w:val="003E2B71"/>
    <w:rsid w:val="003E3211"/>
    <w:rsid w:val="003E3453"/>
    <w:rsid w:val="003E35F9"/>
    <w:rsid w:val="003E46ED"/>
    <w:rsid w:val="003E4B78"/>
    <w:rsid w:val="003E4FE0"/>
    <w:rsid w:val="003E5661"/>
    <w:rsid w:val="003E5E5E"/>
    <w:rsid w:val="003E6724"/>
    <w:rsid w:val="003E68C2"/>
    <w:rsid w:val="003E7668"/>
    <w:rsid w:val="003E78BD"/>
    <w:rsid w:val="003F0E10"/>
    <w:rsid w:val="003F21B8"/>
    <w:rsid w:val="003F22D3"/>
    <w:rsid w:val="003F31A3"/>
    <w:rsid w:val="003F32A0"/>
    <w:rsid w:val="003F337B"/>
    <w:rsid w:val="003F3768"/>
    <w:rsid w:val="003F37E0"/>
    <w:rsid w:val="003F44FB"/>
    <w:rsid w:val="003F58D2"/>
    <w:rsid w:val="003F5ADA"/>
    <w:rsid w:val="003F6326"/>
    <w:rsid w:val="003F6D2C"/>
    <w:rsid w:val="003F7173"/>
    <w:rsid w:val="00400C01"/>
    <w:rsid w:val="00401376"/>
    <w:rsid w:val="00401879"/>
    <w:rsid w:val="0040187D"/>
    <w:rsid w:val="00402B73"/>
    <w:rsid w:val="00402B8E"/>
    <w:rsid w:val="00402E9A"/>
    <w:rsid w:val="004033DB"/>
    <w:rsid w:val="00403435"/>
    <w:rsid w:val="00403A01"/>
    <w:rsid w:val="00403A8C"/>
    <w:rsid w:val="004054AB"/>
    <w:rsid w:val="004056E7"/>
    <w:rsid w:val="00406E77"/>
    <w:rsid w:val="0040712D"/>
    <w:rsid w:val="0040727C"/>
    <w:rsid w:val="00407389"/>
    <w:rsid w:val="00407B32"/>
    <w:rsid w:val="004101DE"/>
    <w:rsid w:val="00411657"/>
    <w:rsid w:val="004131A8"/>
    <w:rsid w:val="00413B24"/>
    <w:rsid w:val="0041441D"/>
    <w:rsid w:val="0041626C"/>
    <w:rsid w:val="0041653E"/>
    <w:rsid w:val="00417D9F"/>
    <w:rsid w:val="00417E81"/>
    <w:rsid w:val="00417F2C"/>
    <w:rsid w:val="00420143"/>
    <w:rsid w:val="004207F1"/>
    <w:rsid w:val="004211E3"/>
    <w:rsid w:val="00421230"/>
    <w:rsid w:val="0042152E"/>
    <w:rsid w:val="0042171E"/>
    <w:rsid w:val="00422D8E"/>
    <w:rsid w:val="00423613"/>
    <w:rsid w:val="00424136"/>
    <w:rsid w:val="0042445E"/>
    <w:rsid w:val="00424A1C"/>
    <w:rsid w:val="00424CA2"/>
    <w:rsid w:val="0042685C"/>
    <w:rsid w:val="00427748"/>
    <w:rsid w:val="00430483"/>
    <w:rsid w:val="004326D0"/>
    <w:rsid w:val="004328C6"/>
    <w:rsid w:val="004329E0"/>
    <w:rsid w:val="00433041"/>
    <w:rsid w:val="004332F3"/>
    <w:rsid w:val="00433344"/>
    <w:rsid w:val="004338B6"/>
    <w:rsid w:val="00433D1F"/>
    <w:rsid w:val="00434327"/>
    <w:rsid w:val="004347C7"/>
    <w:rsid w:val="00434937"/>
    <w:rsid w:val="00434BE0"/>
    <w:rsid w:val="004353FA"/>
    <w:rsid w:val="00435450"/>
    <w:rsid w:val="00435838"/>
    <w:rsid w:val="00436149"/>
    <w:rsid w:val="004368D3"/>
    <w:rsid w:val="00436E92"/>
    <w:rsid w:val="004370A9"/>
    <w:rsid w:val="004379B5"/>
    <w:rsid w:val="00437B61"/>
    <w:rsid w:val="00437C9D"/>
    <w:rsid w:val="00440B88"/>
    <w:rsid w:val="00440FB8"/>
    <w:rsid w:val="00441233"/>
    <w:rsid w:val="004415F6"/>
    <w:rsid w:val="004419EE"/>
    <w:rsid w:val="00441D65"/>
    <w:rsid w:val="00442424"/>
    <w:rsid w:val="0044329C"/>
    <w:rsid w:val="0044411E"/>
    <w:rsid w:val="00444F86"/>
    <w:rsid w:val="00445117"/>
    <w:rsid w:val="00445228"/>
    <w:rsid w:val="00445678"/>
    <w:rsid w:val="004459D9"/>
    <w:rsid w:val="00445A49"/>
    <w:rsid w:val="00445DF4"/>
    <w:rsid w:val="004463EE"/>
    <w:rsid w:val="00446570"/>
    <w:rsid w:val="00446705"/>
    <w:rsid w:val="00447DAB"/>
    <w:rsid w:val="00447FC2"/>
    <w:rsid w:val="00447FCA"/>
    <w:rsid w:val="00450850"/>
    <w:rsid w:val="00450978"/>
    <w:rsid w:val="0045178A"/>
    <w:rsid w:val="00451F27"/>
    <w:rsid w:val="00452454"/>
    <w:rsid w:val="00452958"/>
    <w:rsid w:val="00452A3D"/>
    <w:rsid w:val="00452EDE"/>
    <w:rsid w:val="00453417"/>
    <w:rsid w:val="004538D0"/>
    <w:rsid w:val="00453F12"/>
    <w:rsid w:val="0045412B"/>
    <w:rsid w:val="004549CC"/>
    <w:rsid w:val="0045532B"/>
    <w:rsid w:val="00455F8C"/>
    <w:rsid w:val="004572E3"/>
    <w:rsid w:val="0045765A"/>
    <w:rsid w:val="00457FE0"/>
    <w:rsid w:val="004600D7"/>
    <w:rsid w:val="00460673"/>
    <w:rsid w:val="00460EE5"/>
    <w:rsid w:val="0046117C"/>
    <w:rsid w:val="004617A2"/>
    <w:rsid w:val="00462A4B"/>
    <w:rsid w:val="00462CF5"/>
    <w:rsid w:val="00463599"/>
    <w:rsid w:val="004635ED"/>
    <w:rsid w:val="00463C21"/>
    <w:rsid w:val="00464F2C"/>
    <w:rsid w:val="00465490"/>
    <w:rsid w:val="00467925"/>
    <w:rsid w:val="00467CFA"/>
    <w:rsid w:val="004707F8"/>
    <w:rsid w:val="004717E7"/>
    <w:rsid w:val="00472C7F"/>
    <w:rsid w:val="00473250"/>
    <w:rsid w:val="00473FB6"/>
    <w:rsid w:val="00474886"/>
    <w:rsid w:val="00475297"/>
    <w:rsid w:val="004753FA"/>
    <w:rsid w:val="00475A40"/>
    <w:rsid w:val="00475BBF"/>
    <w:rsid w:val="00475ED4"/>
    <w:rsid w:val="00476A13"/>
    <w:rsid w:val="0047768A"/>
    <w:rsid w:val="00477849"/>
    <w:rsid w:val="00477BAB"/>
    <w:rsid w:val="00477F87"/>
    <w:rsid w:val="00480371"/>
    <w:rsid w:val="00480D3C"/>
    <w:rsid w:val="004810D8"/>
    <w:rsid w:val="00481208"/>
    <w:rsid w:val="00481B09"/>
    <w:rsid w:val="0048291F"/>
    <w:rsid w:val="00482C6B"/>
    <w:rsid w:val="00484155"/>
    <w:rsid w:val="004843E7"/>
    <w:rsid w:val="00484BCA"/>
    <w:rsid w:val="00484EAC"/>
    <w:rsid w:val="00485891"/>
    <w:rsid w:val="00485E00"/>
    <w:rsid w:val="00486638"/>
    <w:rsid w:val="004867C3"/>
    <w:rsid w:val="0049089B"/>
    <w:rsid w:val="0049091C"/>
    <w:rsid w:val="00490A9A"/>
    <w:rsid w:val="00491186"/>
    <w:rsid w:val="00492496"/>
    <w:rsid w:val="004924FB"/>
    <w:rsid w:val="00492EF2"/>
    <w:rsid w:val="00493165"/>
    <w:rsid w:val="00493365"/>
    <w:rsid w:val="00493ABD"/>
    <w:rsid w:val="004944CB"/>
    <w:rsid w:val="00495522"/>
    <w:rsid w:val="00495868"/>
    <w:rsid w:val="00496643"/>
    <w:rsid w:val="0049695A"/>
    <w:rsid w:val="00497E3D"/>
    <w:rsid w:val="004A1003"/>
    <w:rsid w:val="004A114B"/>
    <w:rsid w:val="004A146A"/>
    <w:rsid w:val="004A241B"/>
    <w:rsid w:val="004A2C05"/>
    <w:rsid w:val="004A2E94"/>
    <w:rsid w:val="004A30C4"/>
    <w:rsid w:val="004A316B"/>
    <w:rsid w:val="004A34B8"/>
    <w:rsid w:val="004A438E"/>
    <w:rsid w:val="004A43FD"/>
    <w:rsid w:val="004A4F6F"/>
    <w:rsid w:val="004A5962"/>
    <w:rsid w:val="004A61EB"/>
    <w:rsid w:val="004A652A"/>
    <w:rsid w:val="004A6924"/>
    <w:rsid w:val="004A6A2F"/>
    <w:rsid w:val="004A7F58"/>
    <w:rsid w:val="004B0072"/>
    <w:rsid w:val="004B0238"/>
    <w:rsid w:val="004B10AB"/>
    <w:rsid w:val="004B10F8"/>
    <w:rsid w:val="004B138C"/>
    <w:rsid w:val="004B1F6A"/>
    <w:rsid w:val="004B20AF"/>
    <w:rsid w:val="004B2572"/>
    <w:rsid w:val="004B2B9E"/>
    <w:rsid w:val="004B3DEB"/>
    <w:rsid w:val="004B4021"/>
    <w:rsid w:val="004B4747"/>
    <w:rsid w:val="004B4925"/>
    <w:rsid w:val="004B49C5"/>
    <w:rsid w:val="004B4E29"/>
    <w:rsid w:val="004B5064"/>
    <w:rsid w:val="004B5B00"/>
    <w:rsid w:val="004B624C"/>
    <w:rsid w:val="004B63A2"/>
    <w:rsid w:val="004B6604"/>
    <w:rsid w:val="004B7885"/>
    <w:rsid w:val="004B797F"/>
    <w:rsid w:val="004B7BE9"/>
    <w:rsid w:val="004C0D70"/>
    <w:rsid w:val="004C0EA9"/>
    <w:rsid w:val="004C120C"/>
    <w:rsid w:val="004C12CE"/>
    <w:rsid w:val="004C1420"/>
    <w:rsid w:val="004C1471"/>
    <w:rsid w:val="004C1774"/>
    <w:rsid w:val="004C1B48"/>
    <w:rsid w:val="004C1CB9"/>
    <w:rsid w:val="004C2337"/>
    <w:rsid w:val="004C28B8"/>
    <w:rsid w:val="004C4326"/>
    <w:rsid w:val="004C44DD"/>
    <w:rsid w:val="004C450E"/>
    <w:rsid w:val="004C4DF0"/>
    <w:rsid w:val="004C5149"/>
    <w:rsid w:val="004C615E"/>
    <w:rsid w:val="004C6BD8"/>
    <w:rsid w:val="004C6D43"/>
    <w:rsid w:val="004C77DA"/>
    <w:rsid w:val="004C79CE"/>
    <w:rsid w:val="004C7E88"/>
    <w:rsid w:val="004D03B7"/>
    <w:rsid w:val="004D0567"/>
    <w:rsid w:val="004D0A4B"/>
    <w:rsid w:val="004D0F6F"/>
    <w:rsid w:val="004D204F"/>
    <w:rsid w:val="004D26FC"/>
    <w:rsid w:val="004D2702"/>
    <w:rsid w:val="004D3199"/>
    <w:rsid w:val="004D333A"/>
    <w:rsid w:val="004D342B"/>
    <w:rsid w:val="004D37B6"/>
    <w:rsid w:val="004D3A2A"/>
    <w:rsid w:val="004D3CEB"/>
    <w:rsid w:val="004D4A1E"/>
    <w:rsid w:val="004D4A9D"/>
    <w:rsid w:val="004D5117"/>
    <w:rsid w:val="004D5698"/>
    <w:rsid w:val="004D6A1C"/>
    <w:rsid w:val="004D6F67"/>
    <w:rsid w:val="004D6F70"/>
    <w:rsid w:val="004D7A92"/>
    <w:rsid w:val="004E14C4"/>
    <w:rsid w:val="004E1D5A"/>
    <w:rsid w:val="004E2477"/>
    <w:rsid w:val="004E31DE"/>
    <w:rsid w:val="004E3213"/>
    <w:rsid w:val="004E38C2"/>
    <w:rsid w:val="004E3D3D"/>
    <w:rsid w:val="004E3EB2"/>
    <w:rsid w:val="004E44E1"/>
    <w:rsid w:val="004E4D65"/>
    <w:rsid w:val="004E4F23"/>
    <w:rsid w:val="004E53FB"/>
    <w:rsid w:val="004E5490"/>
    <w:rsid w:val="004E584A"/>
    <w:rsid w:val="004E5B5F"/>
    <w:rsid w:val="004E5DA1"/>
    <w:rsid w:val="004E6A9F"/>
    <w:rsid w:val="004E6F75"/>
    <w:rsid w:val="004F071A"/>
    <w:rsid w:val="004F0CD0"/>
    <w:rsid w:val="004F1363"/>
    <w:rsid w:val="004F1498"/>
    <w:rsid w:val="004F1649"/>
    <w:rsid w:val="004F1827"/>
    <w:rsid w:val="004F1F3D"/>
    <w:rsid w:val="004F2A2E"/>
    <w:rsid w:val="004F2EEA"/>
    <w:rsid w:val="004F300A"/>
    <w:rsid w:val="004F3572"/>
    <w:rsid w:val="004F385E"/>
    <w:rsid w:val="004F3980"/>
    <w:rsid w:val="004F3AD8"/>
    <w:rsid w:val="004F45C0"/>
    <w:rsid w:val="004F5152"/>
    <w:rsid w:val="004F51A4"/>
    <w:rsid w:val="004F5AF7"/>
    <w:rsid w:val="004F7A8A"/>
    <w:rsid w:val="004F7ED6"/>
    <w:rsid w:val="005019F2"/>
    <w:rsid w:val="00501B5A"/>
    <w:rsid w:val="00501E11"/>
    <w:rsid w:val="00502123"/>
    <w:rsid w:val="00502ED4"/>
    <w:rsid w:val="0050336F"/>
    <w:rsid w:val="005037E1"/>
    <w:rsid w:val="00504D3D"/>
    <w:rsid w:val="005050CD"/>
    <w:rsid w:val="00505B4B"/>
    <w:rsid w:val="00506838"/>
    <w:rsid w:val="00506FB7"/>
    <w:rsid w:val="00507208"/>
    <w:rsid w:val="00507758"/>
    <w:rsid w:val="00510AA9"/>
    <w:rsid w:val="00511299"/>
    <w:rsid w:val="00511C96"/>
    <w:rsid w:val="00511D12"/>
    <w:rsid w:val="00511E5B"/>
    <w:rsid w:val="00512704"/>
    <w:rsid w:val="00512E20"/>
    <w:rsid w:val="0051409B"/>
    <w:rsid w:val="005144BD"/>
    <w:rsid w:val="005149BF"/>
    <w:rsid w:val="00514FC1"/>
    <w:rsid w:val="005158BA"/>
    <w:rsid w:val="00515D65"/>
    <w:rsid w:val="00515F38"/>
    <w:rsid w:val="00515F39"/>
    <w:rsid w:val="00516094"/>
    <w:rsid w:val="00517404"/>
    <w:rsid w:val="005174A8"/>
    <w:rsid w:val="00520CFA"/>
    <w:rsid w:val="0052154E"/>
    <w:rsid w:val="00521823"/>
    <w:rsid w:val="00521AE9"/>
    <w:rsid w:val="0052267F"/>
    <w:rsid w:val="00522BC9"/>
    <w:rsid w:val="0052352D"/>
    <w:rsid w:val="00523A46"/>
    <w:rsid w:val="00524444"/>
    <w:rsid w:val="00524C7B"/>
    <w:rsid w:val="00524C9B"/>
    <w:rsid w:val="005254FC"/>
    <w:rsid w:val="00525F1C"/>
    <w:rsid w:val="005264A2"/>
    <w:rsid w:val="005266B7"/>
    <w:rsid w:val="00526B6F"/>
    <w:rsid w:val="00527EC3"/>
    <w:rsid w:val="00530A0A"/>
    <w:rsid w:val="005310E1"/>
    <w:rsid w:val="00531156"/>
    <w:rsid w:val="00531D91"/>
    <w:rsid w:val="0053250F"/>
    <w:rsid w:val="00532AD7"/>
    <w:rsid w:val="00532BC0"/>
    <w:rsid w:val="00532E0C"/>
    <w:rsid w:val="00532E45"/>
    <w:rsid w:val="00532E83"/>
    <w:rsid w:val="0053319C"/>
    <w:rsid w:val="005333EF"/>
    <w:rsid w:val="00534614"/>
    <w:rsid w:val="005349A5"/>
    <w:rsid w:val="00534A0C"/>
    <w:rsid w:val="00536057"/>
    <w:rsid w:val="0053606B"/>
    <w:rsid w:val="005362FD"/>
    <w:rsid w:val="00537654"/>
    <w:rsid w:val="00537970"/>
    <w:rsid w:val="00537EE9"/>
    <w:rsid w:val="00541C0F"/>
    <w:rsid w:val="005429C0"/>
    <w:rsid w:val="00542F93"/>
    <w:rsid w:val="0054335C"/>
    <w:rsid w:val="0054362A"/>
    <w:rsid w:val="00543BA9"/>
    <w:rsid w:val="00543E51"/>
    <w:rsid w:val="00544171"/>
    <w:rsid w:val="00545135"/>
    <w:rsid w:val="00545B80"/>
    <w:rsid w:val="00545F06"/>
    <w:rsid w:val="00546D0C"/>
    <w:rsid w:val="0054720B"/>
    <w:rsid w:val="00547412"/>
    <w:rsid w:val="00547612"/>
    <w:rsid w:val="00547D72"/>
    <w:rsid w:val="005500A0"/>
    <w:rsid w:val="0055014C"/>
    <w:rsid w:val="005507F4"/>
    <w:rsid w:val="00550950"/>
    <w:rsid w:val="00550B4B"/>
    <w:rsid w:val="00551068"/>
    <w:rsid w:val="00551154"/>
    <w:rsid w:val="0055299C"/>
    <w:rsid w:val="0055325B"/>
    <w:rsid w:val="005532C6"/>
    <w:rsid w:val="0055330B"/>
    <w:rsid w:val="00553723"/>
    <w:rsid w:val="005539B3"/>
    <w:rsid w:val="00553A6D"/>
    <w:rsid w:val="00553C13"/>
    <w:rsid w:val="00554536"/>
    <w:rsid w:val="00554CDE"/>
    <w:rsid w:val="00554F9F"/>
    <w:rsid w:val="00555258"/>
    <w:rsid w:val="00555A23"/>
    <w:rsid w:val="00555D5B"/>
    <w:rsid w:val="00555D75"/>
    <w:rsid w:val="0055622D"/>
    <w:rsid w:val="00557272"/>
    <w:rsid w:val="00557342"/>
    <w:rsid w:val="005577A1"/>
    <w:rsid w:val="00557BE0"/>
    <w:rsid w:val="00560294"/>
    <w:rsid w:val="0056095D"/>
    <w:rsid w:val="00560FB1"/>
    <w:rsid w:val="005611C9"/>
    <w:rsid w:val="005616EE"/>
    <w:rsid w:val="00561919"/>
    <w:rsid w:val="00562829"/>
    <w:rsid w:val="0056286F"/>
    <w:rsid w:val="00562E15"/>
    <w:rsid w:val="005631A5"/>
    <w:rsid w:val="00563C73"/>
    <w:rsid w:val="0056483D"/>
    <w:rsid w:val="005650C7"/>
    <w:rsid w:val="005662E4"/>
    <w:rsid w:val="00566DE5"/>
    <w:rsid w:val="00567736"/>
    <w:rsid w:val="00567E20"/>
    <w:rsid w:val="00570081"/>
    <w:rsid w:val="00570519"/>
    <w:rsid w:val="00570A19"/>
    <w:rsid w:val="005710CB"/>
    <w:rsid w:val="00571873"/>
    <w:rsid w:val="00571AB1"/>
    <w:rsid w:val="00572C88"/>
    <w:rsid w:val="00573735"/>
    <w:rsid w:val="00573B0E"/>
    <w:rsid w:val="0057471B"/>
    <w:rsid w:val="00574E53"/>
    <w:rsid w:val="00574FBF"/>
    <w:rsid w:val="005760B0"/>
    <w:rsid w:val="00576CC1"/>
    <w:rsid w:val="0057734A"/>
    <w:rsid w:val="005777CA"/>
    <w:rsid w:val="00577A6F"/>
    <w:rsid w:val="00580154"/>
    <w:rsid w:val="00581F19"/>
    <w:rsid w:val="0058279B"/>
    <w:rsid w:val="00582A24"/>
    <w:rsid w:val="00582CE9"/>
    <w:rsid w:val="00582F47"/>
    <w:rsid w:val="005837E3"/>
    <w:rsid w:val="00583876"/>
    <w:rsid w:val="005842F7"/>
    <w:rsid w:val="00584A4A"/>
    <w:rsid w:val="00584FC4"/>
    <w:rsid w:val="005855EF"/>
    <w:rsid w:val="0058576A"/>
    <w:rsid w:val="00585829"/>
    <w:rsid w:val="00585A80"/>
    <w:rsid w:val="00585ABD"/>
    <w:rsid w:val="00585C83"/>
    <w:rsid w:val="005865B9"/>
    <w:rsid w:val="0058698E"/>
    <w:rsid w:val="00586B0E"/>
    <w:rsid w:val="00586BAB"/>
    <w:rsid w:val="00586D3E"/>
    <w:rsid w:val="00587528"/>
    <w:rsid w:val="00587EFA"/>
    <w:rsid w:val="0059005A"/>
    <w:rsid w:val="00592129"/>
    <w:rsid w:val="00592CA3"/>
    <w:rsid w:val="005947E9"/>
    <w:rsid w:val="00594823"/>
    <w:rsid w:val="005948B7"/>
    <w:rsid w:val="00594AAA"/>
    <w:rsid w:val="00594F2B"/>
    <w:rsid w:val="00595826"/>
    <w:rsid w:val="00595AFA"/>
    <w:rsid w:val="00596CE2"/>
    <w:rsid w:val="00596E23"/>
    <w:rsid w:val="0059709E"/>
    <w:rsid w:val="00597BDC"/>
    <w:rsid w:val="00597E88"/>
    <w:rsid w:val="005A0D3B"/>
    <w:rsid w:val="005A165C"/>
    <w:rsid w:val="005A1D11"/>
    <w:rsid w:val="005A4033"/>
    <w:rsid w:val="005A47ED"/>
    <w:rsid w:val="005A5541"/>
    <w:rsid w:val="005A561C"/>
    <w:rsid w:val="005A6C81"/>
    <w:rsid w:val="005A6DC0"/>
    <w:rsid w:val="005A7988"/>
    <w:rsid w:val="005B027D"/>
    <w:rsid w:val="005B0A9C"/>
    <w:rsid w:val="005B15D7"/>
    <w:rsid w:val="005B176D"/>
    <w:rsid w:val="005B1C08"/>
    <w:rsid w:val="005B203A"/>
    <w:rsid w:val="005B2351"/>
    <w:rsid w:val="005B3076"/>
    <w:rsid w:val="005B4037"/>
    <w:rsid w:val="005B4DE4"/>
    <w:rsid w:val="005B5487"/>
    <w:rsid w:val="005B5837"/>
    <w:rsid w:val="005B6D71"/>
    <w:rsid w:val="005B746B"/>
    <w:rsid w:val="005B7A25"/>
    <w:rsid w:val="005B7AA6"/>
    <w:rsid w:val="005B7AE3"/>
    <w:rsid w:val="005C050A"/>
    <w:rsid w:val="005C1AA2"/>
    <w:rsid w:val="005C26B3"/>
    <w:rsid w:val="005C2DEB"/>
    <w:rsid w:val="005C3A8C"/>
    <w:rsid w:val="005C3B03"/>
    <w:rsid w:val="005C4778"/>
    <w:rsid w:val="005C5129"/>
    <w:rsid w:val="005C5454"/>
    <w:rsid w:val="005C59F1"/>
    <w:rsid w:val="005C5A7B"/>
    <w:rsid w:val="005C670D"/>
    <w:rsid w:val="005C67B0"/>
    <w:rsid w:val="005C76BA"/>
    <w:rsid w:val="005C7BC0"/>
    <w:rsid w:val="005D00C0"/>
    <w:rsid w:val="005D12E9"/>
    <w:rsid w:val="005D14DC"/>
    <w:rsid w:val="005D1752"/>
    <w:rsid w:val="005D1C95"/>
    <w:rsid w:val="005D1F9B"/>
    <w:rsid w:val="005D2750"/>
    <w:rsid w:val="005D298D"/>
    <w:rsid w:val="005D2EC5"/>
    <w:rsid w:val="005D3787"/>
    <w:rsid w:val="005D3B50"/>
    <w:rsid w:val="005D476E"/>
    <w:rsid w:val="005D5654"/>
    <w:rsid w:val="005D59ED"/>
    <w:rsid w:val="005D5F7E"/>
    <w:rsid w:val="005D692B"/>
    <w:rsid w:val="005D696C"/>
    <w:rsid w:val="005D6BA8"/>
    <w:rsid w:val="005D6D91"/>
    <w:rsid w:val="005D718C"/>
    <w:rsid w:val="005D730E"/>
    <w:rsid w:val="005E01BD"/>
    <w:rsid w:val="005E0EEA"/>
    <w:rsid w:val="005E1775"/>
    <w:rsid w:val="005E2E4E"/>
    <w:rsid w:val="005E32D9"/>
    <w:rsid w:val="005E3C6D"/>
    <w:rsid w:val="005E43BB"/>
    <w:rsid w:val="005E45A9"/>
    <w:rsid w:val="005E4E50"/>
    <w:rsid w:val="005E4EE8"/>
    <w:rsid w:val="005E4F00"/>
    <w:rsid w:val="005E551D"/>
    <w:rsid w:val="005E6098"/>
    <w:rsid w:val="005E6934"/>
    <w:rsid w:val="005F0599"/>
    <w:rsid w:val="005F069D"/>
    <w:rsid w:val="005F0DEA"/>
    <w:rsid w:val="005F1108"/>
    <w:rsid w:val="005F114A"/>
    <w:rsid w:val="005F1B46"/>
    <w:rsid w:val="005F262D"/>
    <w:rsid w:val="005F2B6C"/>
    <w:rsid w:val="005F2DDB"/>
    <w:rsid w:val="005F31EF"/>
    <w:rsid w:val="005F3A7C"/>
    <w:rsid w:val="005F475C"/>
    <w:rsid w:val="005F4FB5"/>
    <w:rsid w:val="005F5B14"/>
    <w:rsid w:val="005F632A"/>
    <w:rsid w:val="005F63F5"/>
    <w:rsid w:val="005F6D29"/>
    <w:rsid w:val="0060017B"/>
    <w:rsid w:val="006009B8"/>
    <w:rsid w:val="006027C8"/>
    <w:rsid w:val="006028E7"/>
    <w:rsid w:val="0060480D"/>
    <w:rsid w:val="0060497A"/>
    <w:rsid w:val="00605818"/>
    <w:rsid w:val="00605975"/>
    <w:rsid w:val="00605BDC"/>
    <w:rsid w:val="00606489"/>
    <w:rsid w:val="00606A24"/>
    <w:rsid w:val="00606C46"/>
    <w:rsid w:val="006076DF"/>
    <w:rsid w:val="0061003C"/>
    <w:rsid w:val="006103F2"/>
    <w:rsid w:val="006105FC"/>
    <w:rsid w:val="00610C6C"/>
    <w:rsid w:val="00611317"/>
    <w:rsid w:val="0061145E"/>
    <w:rsid w:val="00612767"/>
    <w:rsid w:val="00612C43"/>
    <w:rsid w:val="00613167"/>
    <w:rsid w:val="006147F5"/>
    <w:rsid w:val="00614F41"/>
    <w:rsid w:val="00615154"/>
    <w:rsid w:val="0061546C"/>
    <w:rsid w:val="00616365"/>
    <w:rsid w:val="006163F1"/>
    <w:rsid w:val="00616736"/>
    <w:rsid w:val="006176F4"/>
    <w:rsid w:val="006178C4"/>
    <w:rsid w:val="00620093"/>
    <w:rsid w:val="0062017A"/>
    <w:rsid w:val="0062048A"/>
    <w:rsid w:val="006207E5"/>
    <w:rsid w:val="00620F8C"/>
    <w:rsid w:val="006213DB"/>
    <w:rsid w:val="00621C0D"/>
    <w:rsid w:val="00621DCE"/>
    <w:rsid w:val="006221B0"/>
    <w:rsid w:val="0062249B"/>
    <w:rsid w:val="00623083"/>
    <w:rsid w:val="0062312D"/>
    <w:rsid w:val="006234CF"/>
    <w:rsid w:val="006245E0"/>
    <w:rsid w:val="00624C8B"/>
    <w:rsid w:val="006256B2"/>
    <w:rsid w:val="00625821"/>
    <w:rsid w:val="00625ECB"/>
    <w:rsid w:val="006260BF"/>
    <w:rsid w:val="006264FE"/>
    <w:rsid w:val="00626B62"/>
    <w:rsid w:val="00627613"/>
    <w:rsid w:val="00627BAF"/>
    <w:rsid w:val="00627BC8"/>
    <w:rsid w:val="00627F21"/>
    <w:rsid w:val="006302FE"/>
    <w:rsid w:val="006303F5"/>
    <w:rsid w:val="006304A2"/>
    <w:rsid w:val="00630FC6"/>
    <w:rsid w:val="00631149"/>
    <w:rsid w:val="00631FED"/>
    <w:rsid w:val="0063257B"/>
    <w:rsid w:val="006335B4"/>
    <w:rsid w:val="006339C3"/>
    <w:rsid w:val="00633BDC"/>
    <w:rsid w:val="00633E46"/>
    <w:rsid w:val="00634740"/>
    <w:rsid w:val="00635868"/>
    <w:rsid w:val="0063662F"/>
    <w:rsid w:val="00636CCF"/>
    <w:rsid w:val="00637441"/>
    <w:rsid w:val="006376BF"/>
    <w:rsid w:val="006377BE"/>
    <w:rsid w:val="0064186C"/>
    <w:rsid w:val="006418F4"/>
    <w:rsid w:val="00641A48"/>
    <w:rsid w:val="006426FC"/>
    <w:rsid w:val="00642E1A"/>
    <w:rsid w:val="006435F3"/>
    <w:rsid w:val="00643F91"/>
    <w:rsid w:val="00645378"/>
    <w:rsid w:val="006454EC"/>
    <w:rsid w:val="00645CD5"/>
    <w:rsid w:val="00646A19"/>
    <w:rsid w:val="0064711E"/>
    <w:rsid w:val="006471DF"/>
    <w:rsid w:val="006479F7"/>
    <w:rsid w:val="00647F5A"/>
    <w:rsid w:val="00650431"/>
    <w:rsid w:val="006508C7"/>
    <w:rsid w:val="00651D28"/>
    <w:rsid w:val="00652070"/>
    <w:rsid w:val="00652444"/>
    <w:rsid w:val="0065379E"/>
    <w:rsid w:val="00653B0F"/>
    <w:rsid w:val="00654262"/>
    <w:rsid w:val="00655091"/>
    <w:rsid w:val="0065591F"/>
    <w:rsid w:val="006564DF"/>
    <w:rsid w:val="00657705"/>
    <w:rsid w:val="0065788A"/>
    <w:rsid w:val="006579C1"/>
    <w:rsid w:val="00660D62"/>
    <w:rsid w:val="00660E50"/>
    <w:rsid w:val="00661C4E"/>
    <w:rsid w:val="0066238A"/>
    <w:rsid w:val="00662659"/>
    <w:rsid w:val="00663C28"/>
    <w:rsid w:val="006644BA"/>
    <w:rsid w:val="00665669"/>
    <w:rsid w:val="00665C7D"/>
    <w:rsid w:val="00666317"/>
    <w:rsid w:val="006664F8"/>
    <w:rsid w:val="00666C25"/>
    <w:rsid w:val="00666C5E"/>
    <w:rsid w:val="00667828"/>
    <w:rsid w:val="00667B31"/>
    <w:rsid w:val="00667C76"/>
    <w:rsid w:val="006719F7"/>
    <w:rsid w:val="00671AF7"/>
    <w:rsid w:val="00671BE1"/>
    <w:rsid w:val="00671F00"/>
    <w:rsid w:val="00672A50"/>
    <w:rsid w:val="00673117"/>
    <w:rsid w:val="00673DFA"/>
    <w:rsid w:val="0067401B"/>
    <w:rsid w:val="00674935"/>
    <w:rsid w:val="0067531F"/>
    <w:rsid w:val="0067564D"/>
    <w:rsid w:val="0067579B"/>
    <w:rsid w:val="00675D43"/>
    <w:rsid w:val="00675F5A"/>
    <w:rsid w:val="006760C9"/>
    <w:rsid w:val="00676797"/>
    <w:rsid w:val="006767FA"/>
    <w:rsid w:val="0067731E"/>
    <w:rsid w:val="00680A22"/>
    <w:rsid w:val="00681ADE"/>
    <w:rsid w:val="00682021"/>
    <w:rsid w:val="0068217C"/>
    <w:rsid w:val="00682893"/>
    <w:rsid w:val="00682B93"/>
    <w:rsid w:val="00682F44"/>
    <w:rsid w:val="0068336A"/>
    <w:rsid w:val="00683444"/>
    <w:rsid w:val="006837B5"/>
    <w:rsid w:val="006837CB"/>
    <w:rsid w:val="00683FA8"/>
    <w:rsid w:val="00684DB4"/>
    <w:rsid w:val="00686065"/>
    <w:rsid w:val="00686CB5"/>
    <w:rsid w:val="00690B1F"/>
    <w:rsid w:val="0069104F"/>
    <w:rsid w:val="00692284"/>
    <w:rsid w:val="00692C66"/>
    <w:rsid w:val="00692E01"/>
    <w:rsid w:val="00692E3C"/>
    <w:rsid w:val="0069336D"/>
    <w:rsid w:val="00693474"/>
    <w:rsid w:val="00693B8D"/>
    <w:rsid w:val="00693FD6"/>
    <w:rsid w:val="00693FE2"/>
    <w:rsid w:val="006941B9"/>
    <w:rsid w:val="00694DC9"/>
    <w:rsid w:val="00694E60"/>
    <w:rsid w:val="00696E77"/>
    <w:rsid w:val="00697035"/>
    <w:rsid w:val="006977CE"/>
    <w:rsid w:val="00697B4D"/>
    <w:rsid w:val="00697E6D"/>
    <w:rsid w:val="006A00D4"/>
    <w:rsid w:val="006A086D"/>
    <w:rsid w:val="006A1B4C"/>
    <w:rsid w:val="006A1D2A"/>
    <w:rsid w:val="006A1F98"/>
    <w:rsid w:val="006A2E0A"/>
    <w:rsid w:val="006A3226"/>
    <w:rsid w:val="006A33B0"/>
    <w:rsid w:val="006A3B6D"/>
    <w:rsid w:val="006A4223"/>
    <w:rsid w:val="006A425F"/>
    <w:rsid w:val="006A42AE"/>
    <w:rsid w:val="006A4805"/>
    <w:rsid w:val="006A4B40"/>
    <w:rsid w:val="006A5C4F"/>
    <w:rsid w:val="006A6413"/>
    <w:rsid w:val="006A6B83"/>
    <w:rsid w:val="006A6F87"/>
    <w:rsid w:val="006A6FE9"/>
    <w:rsid w:val="006A7112"/>
    <w:rsid w:val="006A732B"/>
    <w:rsid w:val="006B0947"/>
    <w:rsid w:val="006B1214"/>
    <w:rsid w:val="006B12A9"/>
    <w:rsid w:val="006B13F6"/>
    <w:rsid w:val="006B1D46"/>
    <w:rsid w:val="006B2487"/>
    <w:rsid w:val="006B2E9A"/>
    <w:rsid w:val="006B2FE3"/>
    <w:rsid w:val="006B31FB"/>
    <w:rsid w:val="006B39B5"/>
    <w:rsid w:val="006B443D"/>
    <w:rsid w:val="006B4CA5"/>
    <w:rsid w:val="006B53C2"/>
    <w:rsid w:val="006B57A9"/>
    <w:rsid w:val="006B5B8A"/>
    <w:rsid w:val="006B63FE"/>
    <w:rsid w:val="006B7216"/>
    <w:rsid w:val="006C001C"/>
    <w:rsid w:val="006C04EB"/>
    <w:rsid w:val="006C0CCC"/>
    <w:rsid w:val="006C1A1E"/>
    <w:rsid w:val="006C2729"/>
    <w:rsid w:val="006C3B61"/>
    <w:rsid w:val="006C4200"/>
    <w:rsid w:val="006C4B6C"/>
    <w:rsid w:val="006C4EB7"/>
    <w:rsid w:val="006C546A"/>
    <w:rsid w:val="006C5FC6"/>
    <w:rsid w:val="006C641F"/>
    <w:rsid w:val="006C6D7B"/>
    <w:rsid w:val="006C7161"/>
    <w:rsid w:val="006C73B3"/>
    <w:rsid w:val="006C760E"/>
    <w:rsid w:val="006C7848"/>
    <w:rsid w:val="006C7A87"/>
    <w:rsid w:val="006D00B5"/>
    <w:rsid w:val="006D07B1"/>
    <w:rsid w:val="006D09E7"/>
    <w:rsid w:val="006D0D67"/>
    <w:rsid w:val="006D1236"/>
    <w:rsid w:val="006D133E"/>
    <w:rsid w:val="006D183C"/>
    <w:rsid w:val="006D1F5B"/>
    <w:rsid w:val="006D3201"/>
    <w:rsid w:val="006D328B"/>
    <w:rsid w:val="006D328C"/>
    <w:rsid w:val="006D3A76"/>
    <w:rsid w:val="006D3BD7"/>
    <w:rsid w:val="006D40C5"/>
    <w:rsid w:val="006D464B"/>
    <w:rsid w:val="006D4972"/>
    <w:rsid w:val="006D4A03"/>
    <w:rsid w:val="006D4E67"/>
    <w:rsid w:val="006D53EC"/>
    <w:rsid w:val="006D5618"/>
    <w:rsid w:val="006D5AC2"/>
    <w:rsid w:val="006D6193"/>
    <w:rsid w:val="006D65CD"/>
    <w:rsid w:val="006D66C8"/>
    <w:rsid w:val="006D68F1"/>
    <w:rsid w:val="006D7459"/>
    <w:rsid w:val="006D7A73"/>
    <w:rsid w:val="006D7E7E"/>
    <w:rsid w:val="006E14A6"/>
    <w:rsid w:val="006E1AD6"/>
    <w:rsid w:val="006E1DC9"/>
    <w:rsid w:val="006E1FC7"/>
    <w:rsid w:val="006E1FF2"/>
    <w:rsid w:val="006E2590"/>
    <w:rsid w:val="006E2A78"/>
    <w:rsid w:val="006E32E8"/>
    <w:rsid w:val="006E3C60"/>
    <w:rsid w:val="006E3E72"/>
    <w:rsid w:val="006E4BF6"/>
    <w:rsid w:val="006E4FEB"/>
    <w:rsid w:val="006E5593"/>
    <w:rsid w:val="006E56FA"/>
    <w:rsid w:val="006E5C18"/>
    <w:rsid w:val="006E5D63"/>
    <w:rsid w:val="006E7693"/>
    <w:rsid w:val="006E790A"/>
    <w:rsid w:val="006F0165"/>
    <w:rsid w:val="006F08C6"/>
    <w:rsid w:val="006F0E1E"/>
    <w:rsid w:val="006F151B"/>
    <w:rsid w:val="006F154B"/>
    <w:rsid w:val="006F1EB1"/>
    <w:rsid w:val="006F1EBB"/>
    <w:rsid w:val="006F252E"/>
    <w:rsid w:val="006F26E7"/>
    <w:rsid w:val="006F2E98"/>
    <w:rsid w:val="006F30B2"/>
    <w:rsid w:val="006F310B"/>
    <w:rsid w:val="006F310E"/>
    <w:rsid w:val="006F312E"/>
    <w:rsid w:val="006F366D"/>
    <w:rsid w:val="006F3899"/>
    <w:rsid w:val="006F38BC"/>
    <w:rsid w:val="006F42B6"/>
    <w:rsid w:val="006F4506"/>
    <w:rsid w:val="006F45CF"/>
    <w:rsid w:val="006F4A15"/>
    <w:rsid w:val="006F4D61"/>
    <w:rsid w:val="006F4D8C"/>
    <w:rsid w:val="006F4F14"/>
    <w:rsid w:val="006F54BE"/>
    <w:rsid w:val="006F570B"/>
    <w:rsid w:val="006F57F1"/>
    <w:rsid w:val="006F5A3D"/>
    <w:rsid w:val="006F5B7C"/>
    <w:rsid w:val="006F6210"/>
    <w:rsid w:val="006F6FAD"/>
    <w:rsid w:val="006F7921"/>
    <w:rsid w:val="006F7F1D"/>
    <w:rsid w:val="0070005A"/>
    <w:rsid w:val="00700241"/>
    <w:rsid w:val="00700417"/>
    <w:rsid w:val="0070042A"/>
    <w:rsid w:val="007004AE"/>
    <w:rsid w:val="007006E5"/>
    <w:rsid w:val="00700B94"/>
    <w:rsid w:val="00701472"/>
    <w:rsid w:val="007027E9"/>
    <w:rsid w:val="00702B67"/>
    <w:rsid w:val="00702F15"/>
    <w:rsid w:val="00703739"/>
    <w:rsid w:val="0070402E"/>
    <w:rsid w:val="0070570A"/>
    <w:rsid w:val="00705814"/>
    <w:rsid w:val="00705BE8"/>
    <w:rsid w:val="0070605D"/>
    <w:rsid w:val="00706FAE"/>
    <w:rsid w:val="00707264"/>
    <w:rsid w:val="007078DF"/>
    <w:rsid w:val="00707D44"/>
    <w:rsid w:val="007101E7"/>
    <w:rsid w:val="00710230"/>
    <w:rsid w:val="00710A89"/>
    <w:rsid w:val="00710D78"/>
    <w:rsid w:val="00710EA7"/>
    <w:rsid w:val="00710EFF"/>
    <w:rsid w:val="0071137E"/>
    <w:rsid w:val="00711573"/>
    <w:rsid w:val="0071158E"/>
    <w:rsid w:val="007117B9"/>
    <w:rsid w:val="00711C00"/>
    <w:rsid w:val="00711D79"/>
    <w:rsid w:val="007128FE"/>
    <w:rsid w:val="00712D6C"/>
    <w:rsid w:val="00713082"/>
    <w:rsid w:val="0071334A"/>
    <w:rsid w:val="00713404"/>
    <w:rsid w:val="00713470"/>
    <w:rsid w:val="007134C0"/>
    <w:rsid w:val="0071360A"/>
    <w:rsid w:val="00715434"/>
    <w:rsid w:val="007161DF"/>
    <w:rsid w:val="00716573"/>
    <w:rsid w:val="00716AC2"/>
    <w:rsid w:val="00716C3A"/>
    <w:rsid w:val="007170A1"/>
    <w:rsid w:val="00717781"/>
    <w:rsid w:val="00717911"/>
    <w:rsid w:val="00717F16"/>
    <w:rsid w:val="00720919"/>
    <w:rsid w:val="0072093C"/>
    <w:rsid w:val="00720A67"/>
    <w:rsid w:val="00721B95"/>
    <w:rsid w:val="00721C1D"/>
    <w:rsid w:val="00723266"/>
    <w:rsid w:val="00723D46"/>
    <w:rsid w:val="0072401D"/>
    <w:rsid w:val="007243C7"/>
    <w:rsid w:val="00724EE9"/>
    <w:rsid w:val="00725201"/>
    <w:rsid w:val="007262D9"/>
    <w:rsid w:val="0072674D"/>
    <w:rsid w:val="00726C02"/>
    <w:rsid w:val="00726D35"/>
    <w:rsid w:val="00727942"/>
    <w:rsid w:val="00730AD8"/>
    <w:rsid w:val="00730B40"/>
    <w:rsid w:val="00730D6D"/>
    <w:rsid w:val="00730E6E"/>
    <w:rsid w:val="00731205"/>
    <w:rsid w:val="00731273"/>
    <w:rsid w:val="007313CE"/>
    <w:rsid w:val="00731A62"/>
    <w:rsid w:val="00731A78"/>
    <w:rsid w:val="007321F3"/>
    <w:rsid w:val="00732954"/>
    <w:rsid w:val="00733306"/>
    <w:rsid w:val="00733B01"/>
    <w:rsid w:val="00734379"/>
    <w:rsid w:val="007348C6"/>
    <w:rsid w:val="00734BB6"/>
    <w:rsid w:val="00735C5E"/>
    <w:rsid w:val="00736901"/>
    <w:rsid w:val="00737084"/>
    <w:rsid w:val="007377FD"/>
    <w:rsid w:val="00737864"/>
    <w:rsid w:val="0073788F"/>
    <w:rsid w:val="007408A0"/>
    <w:rsid w:val="007411DA"/>
    <w:rsid w:val="007413DD"/>
    <w:rsid w:val="007416DB"/>
    <w:rsid w:val="00741859"/>
    <w:rsid w:val="007420FA"/>
    <w:rsid w:val="00742272"/>
    <w:rsid w:val="00742A8C"/>
    <w:rsid w:val="00742C3B"/>
    <w:rsid w:val="00742D55"/>
    <w:rsid w:val="007438F0"/>
    <w:rsid w:val="00743993"/>
    <w:rsid w:val="00743B12"/>
    <w:rsid w:val="00744697"/>
    <w:rsid w:val="007448B2"/>
    <w:rsid w:val="00745CD0"/>
    <w:rsid w:val="00746668"/>
    <w:rsid w:val="00746976"/>
    <w:rsid w:val="00746D53"/>
    <w:rsid w:val="007475DE"/>
    <w:rsid w:val="007478DE"/>
    <w:rsid w:val="00747933"/>
    <w:rsid w:val="007479E3"/>
    <w:rsid w:val="00751FCF"/>
    <w:rsid w:val="00752612"/>
    <w:rsid w:val="007527FA"/>
    <w:rsid w:val="00752A2E"/>
    <w:rsid w:val="007530A6"/>
    <w:rsid w:val="0075312F"/>
    <w:rsid w:val="00753978"/>
    <w:rsid w:val="0075469D"/>
    <w:rsid w:val="00755304"/>
    <w:rsid w:val="0075590C"/>
    <w:rsid w:val="00755B62"/>
    <w:rsid w:val="0075647A"/>
    <w:rsid w:val="00756728"/>
    <w:rsid w:val="007568F3"/>
    <w:rsid w:val="00756F41"/>
    <w:rsid w:val="00757195"/>
    <w:rsid w:val="0075786B"/>
    <w:rsid w:val="00757F46"/>
    <w:rsid w:val="007601A2"/>
    <w:rsid w:val="00761456"/>
    <w:rsid w:val="007615AA"/>
    <w:rsid w:val="00761A0C"/>
    <w:rsid w:val="007622EA"/>
    <w:rsid w:val="0076237D"/>
    <w:rsid w:val="00762770"/>
    <w:rsid w:val="007629A3"/>
    <w:rsid w:val="00762C15"/>
    <w:rsid w:val="00763535"/>
    <w:rsid w:val="00763970"/>
    <w:rsid w:val="00763CE6"/>
    <w:rsid w:val="00763FB4"/>
    <w:rsid w:val="0076470A"/>
    <w:rsid w:val="00766CC5"/>
    <w:rsid w:val="00767020"/>
    <w:rsid w:val="00767322"/>
    <w:rsid w:val="007673D9"/>
    <w:rsid w:val="00767456"/>
    <w:rsid w:val="00767661"/>
    <w:rsid w:val="00767695"/>
    <w:rsid w:val="00767BF6"/>
    <w:rsid w:val="007703BA"/>
    <w:rsid w:val="00770A59"/>
    <w:rsid w:val="00770A8B"/>
    <w:rsid w:val="00770B44"/>
    <w:rsid w:val="00770C84"/>
    <w:rsid w:val="00771168"/>
    <w:rsid w:val="0077127E"/>
    <w:rsid w:val="00771967"/>
    <w:rsid w:val="0077205F"/>
    <w:rsid w:val="00772400"/>
    <w:rsid w:val="0077287A"/>
    <w:rsid w:val="00772DE2"/>
    <w:rsid w:val="007738EC"/>
    <w:rsid w:val="00773ED2"/>
    <w:rsid w:val="00774428"/>
    <w:rsid w:val="00774BF4"/>
    <w:rsid w:val="00775F6D"/>
    <w:rsid w:val="00776178"/>
    <w:rsid w:val="00776195"/>
    <w:rsid w:val="007764BB"/>
    <w:rsid w:val="007764FB"/>
    <w:rsid w:val="00776A2E"/>
    <w:rsid w:val="00776C54"/>
    <w:rsid w:val="00776C61"/>
    <w:rsid w:val="007775D3"/>
    <w:rsid w:val="00777747"/>
    <w:rsid w:val="00780623"/>
    <w:rsid w:val="007815FC"/>
    <w:rsid w:val="007817E2"/>
    <w:rsid w:val="00781D9C"/>
    <w:rsid w:val="007829DD"/>
    <w:rsid w:val="007845F2"/>
    <w:rsid w:val="007850F3"/>
    <w:rsid w:val="0078527D"/>
    <w:rsid w:val="00786076"/>
    <w:rsid w:val="007867F3"/>
    <w:rsid w:val="0078751B"/>
    <w:rsid w:val="007904EB"/>
    <w:rsid w:val="00790F46"/>
    <w:rsid w:val="00791137"/>
    <w:rsid w:val="00791450"/>
    <w:rsid w:val="00791629"/>
    <w:rsid w:val="00791FAD"/>
    <w:rsid w:val="00792579"/>
    <w:rsid w:val="0079292D"/>
    <w:rsid w:val="0079394A"/>
    <w:rsid w:val="00794A5E"/>
    <w:rsid w:val="00794C3D"/>
    <w:rsid w:val="007956F8"/>
    <w:rsid w:val="00795BF0"/>
    <w:rsid w:val="00795C88"/>
    <w:rsid w:val="00796173"/>
    <w:rsid w:val="00796906"/>
    <w:rsid w:val="00797ED9"/>
    <w:rsid w:val="007A0476"/>
    <w:rsid w:val="007A0DF8"/>
    <w:rsid w:val="007A0E09"/>
    <w:rsid w:val="007A1758"/>
    <w:rsid w:val="007A1B99"/>
    <w:rsid w:val="007A1C01"/>
    <w:rsid w:val="007A22BB"/>
    <w:rsid w:val="007A5120"/>
    <w:rsid w:val="007A56F7"/>
    <w:rsid w:val="007A599A"/>
    <w:rsid w:val="007A5A28"/>
    <w:rsid w:val="007A66E2"/>
    <w:rsid w:val="007A6A8D"/>
    <w:rsid w:val="007A6A97"/>
    <w:rsid w:val="007A7563"/>
    <w:rsid w:val="007B068E"/>
    <w:rsid w:val="007B0A20"/>
    <w:rsid w:val="007B0CCD"/>
    <w:rsid w:val="007B0DF7"/>
    <w:rsid w:val="007B1892"/>
    <w:rsid w:val="007B1F6E"/>
    <w:rsid w:val="007B2007"/>
    <w:rsid w:val="007B2579"/>
    <w:rsid w:val="007B2831"/>
    <w:rsid w:val="007B29D5"/>
    <w:rsid w:val="007B2BCF"/>
    <w:rsid w:val="007B2FDA"/>
    <w:rsid w:val="007B38A3"/>
    <w:rsid w:val="007B4467"/>
    <w:rsid w:val="007B5B03"/>
    <w:rsid w:val="007B6129"/>
    <w:rsid w:val="007B6AB7"/>
    <w:rsid w:val="007B7185"/>
    <w:rsid w:val="007B7414"/>
    <w:rsid w:val="007B7EE8"/>
    <w:rsid w:val="007C05AC"/>
    <w:rsid w:val="007C09CC"/>
    <w:rsid w:val="007C0E82"/>
    <w:rsid w:val="007C107C"/>
    <w:rsid w:val="007C1553"/>
    <w:rsid w:val="007C1C1A"/>
    <w:rsid w:val="007C1FEB"/>
    <w:rsid w:val="007C2396"/>
    <w:rsid w:val="007C28C8"/>
    <w:rsid w:val="007C2BC4"/>
    <w:rsid w:val="007C2DD4"/>
    <w:rsid w:val="007C2E5B"/>
    <w:rsid w:val="007C3A74"/>
    <w:rsid w:val="007C41D6"/>
    <w:rsid w:val="007C4C4C"/>
    <w:rsid w:val="007C4D29"/>
    <w:rsid w:val="007C50BC"/>
    <w:rsid w:val="007C5101"/>
    <w:rsid w:val="007C5177"/>
    <w:rsid w:val="007C5424"/>
    <w:rsid w:val="007C545F"/>
    <w:rsid w:val="007C6106"/>
    <w:rsid w:val="007C647E"/>
    <w:rsid w:val="007C6C2F"/>
    <w:rsid w:val="007C75E0"/>
    <w:rsid w:val="007C7F6A"/>
    <w:rsid w:val="007D00B6"/>
    <w:rsid w:val="007D029E"/>
    <w:rsid w:val="007D0C61"/>
    <w:rsid w:val="007D0C91"/>
    <w:rsid w:val="007D1044"/>
    <w:rsid w:val="007D1387"/>
    <w:rsid w:val="007D1734"/>
    <w:rsid w:val="007D2682"/>
    <w:rsid w:val="007D2711"/>
    <w:rsid w:val="007D2CF0"/>
    <w:rsid w:val="007D3017"/>
    <w:rsid w:val="007D352B"/>
    <w:rsid w:val="007D4099"/>
    <w:rsid w:val="007D41B0"/>
    <w:rsid w:val="007D43E4"/>
    <w:rsid w:val="007D493D"/>
    <w:rsid w:val="007D4F53"/>
    <w:rsid w:val="007D6FBA"/>
    <w:rsid w:val="007D70C3"/>
    <w:rsid w:val="007D7693"/>
    <w:rsid w:val="007D77FD"/>
    <w:rsid w:val="007E0265"/>
    <w:rsid w:val="007E0791"/>
    <w:rsid w:val="007E0BD2"/>
    <w:rsid w:val="007E0E19"/>
    <w:rsid w:val="007E0F01"/>
    <w:rsid w:val="007E11E9"/>
    <w:rsid w:val="007E20AA"/>
    <w:rsid w:val="007E257C"/>
    <w:rsid w:val="007E2A7B"/>
    <w:rsid w:val="007E2FFB"/>
    <w:rsid w:val="007E3BBB"/>
    <w:rsid w:val="007E3DC6"/>
    <w:rsid w:val="007E3E43"/>
    <w:rsid w:val="007E3F01"/>
    <w:rsid w:val="007E414C"/>
    <w:rsid w:val="007E4238"/>
    <w:rsid w:val="007E4246"/>
    <w:rsid w:val="007E42BD"/>
    <w:rsid w:val="007E467D"/>
    <w:rsid w:val="007E47F0"/>
    <w:rsid w:val="007E493A"/>
    <w:rsid w:val="007E4E9B"/>
    <w:rsid w:val="007E5BB9"/>
    <w:rsid w:val="007E73D5"/>
    <w:rsid w:val="007E775F"/>
    <w:rsid w:val="007E7778"/>
    <w:rsid w:val="007E79A1"/>
    <w:rsid w:val="007F0788"/>
    <w:rsid w:val="007F0EFA"/>
    <w:rsid w:val="007F1757"/>
    <w:rsid w:val="007F1A7A"/>
    <w:rsid w:val="007F1A99"/>
    <w:rsid w:val="007F215F"/>
    <w:rsid w:val="007F25D6"/>
    <w:rsid w:val="007F2689"/>
    <w:rsid w:val="007F3014"/>
    <w:rsid w:val="007F3D41"/>
    <w:rsid w:val="007F3EB1"/>
    <w:rsid w:val="007F4120"/>
    <w:rsid w:val="007F4374"/>
    <w:rsid w:val="007F4F4B"/>
    <w:rsid w:val="007F4FFF"/>
    <w:rsid w:val="007F51AC"/>
    <w:rsid w:val="007F5559"/>
    <w:rsid w:val="007F571C"/>
    <w:rsid w:val="007F6F87"/>
    <w:rsid w:val="007F6FD9"/>
    <w:rsid w:val="0080004D"/>
    <w:rsid w:val="00800203"/>
    <w:rsid w:val="00800B85"/>
    <w:rsid w:val="00800E34"/>
    <w:rsid w:val="008016B1"/>
    <w:rsid w:val="00801D65"/>
    <w:rsid w:val="00802310"/>
    <w:rsid w:val="00802566"/>
    <w:rsid w:val="008026CA"/>
    <w:rsid w:val="008029E2"/>
    <w:rsid w:val="00802DDF"/>
    <w:rsid w:val="0080342B"/>
    <w:rsid w:val="008037D1"/>
    <w:rsid w:val="00803937"/>
    <w:rsid w:val="00803A87"/>
    <w:rsid w:val="00803C84"/>
    <w:rsid w:val="00804066"/>
    <w:rsid w:val="0080415C"/>
    <w:rsid w:val="00804A1D"/>
    <w:rsid w:val="00804F19"/>
    <w:rsid w:val="0080596D"/>
    <w:rsid w:val="0080611E"/>
    <w:rsid w:val="00806557"/>
    <w:rsid w:val="0080672A"/>
    <w:rsid w:val="0080720E"/>
    <w:rsid w:val="008073EA"/>
    <w:rsid w:val="00807A92"/>
    <w:rsid w:val="00807F5A"/>
    <w:rsid w:val="008102B4"/>
    <w:rsid w:val="00810AD4"/>
    <w:rsid w:val="00810AD9"/>
    <w:rsid w:val="00810F4B"/>
    <w:rsid w:val="008110C4"/>
    <w:rsid w:val="00811EF5"/>
    <w:rsid w:val="00812564"/>
    <w:rsid w:val="008133C5"/>
    <w:rsid w:val="0081347C"/>
    <w:rsid w:val="0081357A"/>
    <w:rsid w:val="008137BC"/>
    <w:rsid w:val="00813826"/>
    <w:rsid w:val="00813ADC"/>
    <w:rsid w:val="00813FB4"/>
    <w:rsid w:val="00814784"/>
    <w:rsid w:val="008152DD"/>
    <w:rsid w:val="0081671A"/>
    <w:rsid w:val="00816C77"/>
    <w:rsid w:val="00816D53"/>
    <w:rsid w:val="00817898"/>
    <w:rsid w:val="00817EE9"/>
    <w:rsid w:val="008202E1"/>
    <w:rsid w:val="00821304"/>
    <w:rsid w:val="00821749"/>
    <w:rsid w:val="00822C38"/>
    <w:rsid w:val="00823A80"/>
    <w:rsid w:val="008245EA"/>
    <w:rsid w:val="00824B64"/>
    <w:rsid w:val="00824FCA"/>
    <w:rsid w:val="00825350"/>
    <w:rsid w:val="00826860"/>
    <w:rsid w:val="00826CCA"/>
    <w:rsid w:val="00826F63"/>
    <w:rsid w:val="00827997"/>
    <w:rsid w:val="008302D5"/>
    <w:rsid w:val="00830654"/>
    <w:rsid w:val="008306FF"/>
    <w:rsid w:val="008308EF"/>
    <w:rsid w:val="00831204"/>
    <w:rsid w:val="00831C22"/>
    <w:rsid w:val="00832659"/>
    <w:rsid w:val="008338E9"/>
    <w:rsid w:val="00833AEF"/>
    <w:rsid w:val="00834133"/>
    <w:rsid w:val="00834190"/>
    <w:rsid w:val="00834667"/>
    <w:rsid w:val="00834693"/>
    <w:rsid w:val="008350CA"/>
    <w:rsid w:val="008353D4"/>
    <w:rsid w:val="00835418"/>
    <w:rsid w:val="0083551B"/>
    <w:rsid w:val="00835775"/>
    <w:rsid w:val="00835D68"/>
    <w:rsid w:val="00835DE6"/>
    <w:rsid w:val="00835F81"/>
    <w:rsid w:val="008368E5"/>
    <w:rsid w:val="00836C27"/>
    <w:rsid w:val="00837893"/>
    <w:rsid w:val="0084018D"/>
    <w:rsid w:val="0084103D"/>
    <w:rsid w:val="00841886"/>
    <w:rsid w:val="0084293F"/>
    <w:rsid w:val="00842A06"/>
    <w:rsid w:val="00843EBA"/>
    <w:rsid w:val="008444D1"/>
    <w:rsid w:val="008454AB"/>
    <w:rsid w:val="00845BEF"/>
    <w:rsid w:val="00845CA7"/>
    <w:rsid w:val="00846463"/>
    <w:rsid w:val="00846541"/>
    <w:rsid w:val="00846A62"/>
    <w:rsid w:val="00846D9C"/>
    <w:rsid w:val="00846DE5"/>
    <w:rsid w:val="0084709E"/>
    <w:rsid w:val="0084729F"/>
    <w:rsid w:val="00847D43"/>
    <w:rsid w:val="00850723"/>
    <w:rsid w:val="008512EA"/>
    <w:rsid w:val="00851A07"/>
    <w:rsid w:val="00852206"/>
    <w:rsid w:val="00852E0A"/>
    <w:rsid w:val="00852FD1"/>
    <w:rsid w:val="008531E7"/>
    <w:rsid w:val="0085346F"/>
    <w:rsid w:val="008534C9"/>
    <w:rsid w:val="0085382B"/>
    <w:rsid w:val="00854686"/>
    <w:rsid w:val="00855BE7"/>
    <w:rsid w:val="00855C92"/>
    <w:rsid w:val="008565F9"/>
    <w:rsid w:val="00856746"/>
    <w:rsid w:val="00856930"/>
    <w:rsid w:val="00857602"/>
    <w:rsid w:val="0086028C"/>
    <w:rsid w:val="008612FE"/>
    <w:rsid w:val="008615E5"/>
    <w:rsid w:val="008616F3"/>
    <w:rsid w:val="00861DF7"/>
    <w:rsid w:val="00862411"/>
    <w:rsid w:val="0086241D"/>
    <w:rsid w:val="0086264F"/>
    <w:rsid w:val="008626E9"/>
    <w:rsid w:val="00862B52"/>
    <w:rsid w:val="00862B81"/>
    <w:rsid w:val="00862F5F"/>
    <w:rsid w:val="008635D8"/>
    <w:rsid w:val="008641A2"/>
    <w:rsid w:val="008643B7"/>
    <w:rsid w:val="00864719"/>
    <w:rsid w:val="00864AB9"/>
    <w:rsid w:val="00864D30"/>
    <w:rsid w:val="00865A29"/>
    <w:rsid w:val="00866043"/>
    <w:rsid w:val="00866966"/>
    <w:rsid w:val="0086697B"/>
    <w:rsid w:val="008671EA"/>
    <w:rsid w:val="00867532"/>
    <w:rsid w:val="00867835"/>
    <w:rsid w:val="0086783B"/>
    <w:rsid w:val="00867D59"/>
    <w:rsid w:val="00867D5B"/>
    <w:rsid w:val="00867FAA"/>
    <w:rsid w:val="00871E54"/>
    <w:rsid w:val="00872D6C"/>
    <w:rsid w:val="00873504"/>
    <w:rsid w:val="0087372E"/>
    <w:rsid w:val="0087385C"/>
    <w:rsid w:val="00873FF1"/>
    <w:rsid w:val="00875144"/>
    <w:rsid w:val="008751C8"/>
    <w:rsid w:val="0087526B"/>
    <w:rsid w:val="00875583"/>
    <w:rsid w:val="00875AB8"/>
    <w:rsid w:val="008765C3"/>
    <w:rsid w:val="00876D3E"/>
    <w:rsid w:val="00877086"/>
    <w:rsid w:val="008806CD"/>
    <w:rsid w:val="00880A8D"/>
    <w:rsid w:val="00880E8F"/>
    <w:rsid w:val="00880F67"/>
    <w:rsid w:val="0088113A"/>
    <w:rsid w:val="008813D2"/>
    <w:rsid w:val="0088177F"/>
    <w:rsid w:val="008819A9"/>
    <w:rsid w:val="00881B98"/>
    <w:rsid w:val="00881D7E"/>
    <w:rsid w:val="00881E7C"/>
    <w:rsid w:val="00882275"/>
    <w:rsid w:val="0088267A"/>
    <w:rsid w:val="00882978"/>
    <w:rsid w:val="008834F5"/>
    <w:rsid w:val="008843CB"/>
    <w:rsid w:val="00884693"/>
    <w:rsid w:val="00885DFB"/>
    <w:rsid w:val="008869BE"/>
    <w:rsid w:val="00886BF5"/>
    <w:rsid w:val="00887011"/>
    <w:rsid w:val="00887352"/>
    <w:rsid w:val="00887743"/>
    <w:rsid w:val="00887B45"/>
    <w:rsid w:val="008902EF"/>
    <w:rsid w:val="00890459"/>
    <w:rsid w:val="008908D8"/>
    <w:rsid w:val="00890984"/>
    <w:rsid w:val="00890CA4"/>
    <w:rsid w:val="00890D84"/>
    <w:rsid w:val="0089136F"/>
    <w:rsid w:val="0089201B"/>
    <w:rsid w:val="00892044"/>
    <w:rsid w:val="00892493"/>
    <w:rsid w:val="00892C2C"/>
    <w:rsid w:val="00893222"/>
    <w:rsid w:val="00893602"/>
    <w:rsid w:val="00893D88"/>
    <w:rsid w:val="008943DC"/>
    <w:rsid w:val="00894432"/>
    <w:rsid w:val="00894E9C"/>
    <w:rsid w:val="00894EF3"/>
    <w:rsid w:val="00895FFF"/>
    <w:rsid w:val="0089610B"/>
    <w:rsid w:val="008963C6"/>
    <w:rsid w:val="00896F02"/>
    <w:rsid w:val="00897701"/>
    <w:rsid w:val="008A010B"/>
    <w:rsid w:val="008A034D"/>
    <w:rsid w:val="008A0684"/>
    <w:rsid w:val="008A0A58"/>
    <w:rsid w:val="008A1045"/>
    <w:rsid w:val="008A12B8"/>
    <w:rsid w:val="008A1932"/>
    <w:rsid w:val="008A1A75"/>
    <w:rsid w:val="008A2A26"/>
    <w:rsid w:val="008A3069"/>
    <w:rsid w:val="008A31AC"/>
    <w:rsid w:val="008A38B0"/>
    <w:rsid w:val="008A39A5"/>
    <w:rsid w:val="008A3BC5"/>
    <w:rsid w:val="008A4B57"/>
    <w:rsid w:val="008A4E40"/>
    <w:rsid w:val="008A59F9"/>
    <w:rsid w:val="008A5A2C"/>
    <w:rsid w:val="008A62D2"/>
    <w:rsid w:val="008A64F0"/>
    <w:rsid w:val="008A6FFB"/>
    <w:rsid w:val="008A761A"/>
    <w:rsid w:val="008A7694"/>
    <w:rsid w:val="008A7797"/>
    <w:rsid w:val="008A78E9"/>
    <w:rsid w:val="008A7B7C"/>
    <w:rsid w:val="008B00F3"/>
    <w:rsid w:val="008B07E6"/>
    <w:rsid w:val="008B0884"/>
    <w:rsid w:val="008B09D9"/>
    <w:rsid w:val="008B0CC2"/>
    <w:rsid w:val="008B0D4C"/>
    <w:rsid w:val="008B0F62"/>
    <w:rsid w:val="008B1046"/>
    <w:rsid w:val="008B1682"/>
    <w:rsid w:val="008B17FD"/>
    <w:rsid w:val="008B1DBA"/>
    <w:rsid w:val="008B2364"/>
    <w:rsid w:val="008B2881"/>
    <w:rsid w:val="008B2DDD"/>
    <w:rsid w:val="008B5050"/>
    <w:rsid w:val="008B54C8"/>
    <w:rsid w:val="008B5995"/>
    <w:rsid w:val="008B67DF"/>
    <w:rsid w:val="008B6BC7"/>
    <w:rsid w:val="008B6EEB"/>
    <w:rsid w:val="008B7355"/>
    <w:rsid w:val="008B736E"/>
    <w:rsid w:val="008B7578"/>
    <w:rsid w:val="008B78F8"/>
    <w:rsid w:val="008B7A87"/>
    <w:rsid w:val="008B7DF8"/>
    <w:rsid w:val="008C0CB5"/>
    <w:rsid w:val="008C13FB"/>
    <w:rsid w:val="008C1930"/>
    <w:rsid w:val="008C1E66"/>
    <w:rsid w:val="008C26AE"/>
    <w:rsid w:val="008C2D8E"/>
    <w:rsid w:val="008C35A3"/>
    <w:rsid w:val="008C38C4"/>
    <w:rsid w:val="008C3AF0"/>
    <w:rsid w:val="008C3CC6"/>
    <w:rsid w:val="008C3F4D"/>
    <w:rsid w:val="008C3F82"/>
    <w:rsid w:val="008C40C1"/>
    <w:rsid w:val="008C43E6"/>
    <w:rsid w:val="008C48C5"/>
    <w:rsid w:val="008C4909"/>
    <w:rsid w:val="008C4CA9"/>
    <w:rsid w:val="008C5A9D"/>
    <w:rsid w:val="008C5DD1"/>
    <w:rsid w:val="008C5E76"/>
    <w:rsid w:val="008C6992"/>
    <w:rsid w:val="008C724D"/>
    <w:rsid w:val="008C7603"/>
    <w:rsid w:val="008D13E5"/>
    <w:rsid w:val="008D22E9"/>
    <w:rsid w:val="008D254B"/>
    <w:rsid w:val="008D3533"/>
    <w:rsid w:val="008D3D1B"/>
    <w:rsid w:val="008D3E60"/>
    <w:rsid w:val="008D4BF2"/>
    <w:rsid w:val="008D56CC"/>
    <w:rsid w:val="008D573F"/>
    <w:rsid w:val="008D589C"/>
    <w:rsid w:val="008D645F"/>
    <w:rsid w:val="008D75C2"/>
    <w:rsid w:val="008E02FC"/>
    <w:rsid w:val="008E0960"/>
    <w:rsid w:val="008E0F13"/>
    <w:rsid w:val="008E0F37"/>
    <w:rsid w:val="008E1569"/>
    <w:rsid w:val="008E1873"/>
    <w:rsid w:val="008E1B37"/>
    <w:rsid w:val="008E2735"/>
    <w:rsid w:val="008E2ED7"/>
    <w:rsid w:val="008E30C2"/>
    <w:rsid w:val="008E3675"/>
    <w:rsid w:val="008E3F25"/>
    <w:rsid w:val="008E4FFD"/>
    <w:rsid w:val="008E518A"/>
    <w:rsid w:val="008E5A87"/>
    <w:rsid w:val="008E5BD2"/>
    <w:rsid w:val="008E5F06"/>
    <w:rsid w:val="008E6C88"/>
    <w:rsid w:val="008E6F95"/>
    <w:rsid w:val="008E7A4C"/>
    <w:rsid w:val="008F052B"/>
    <w:rsid w:val="008F0BD8"/>
    <w:rsid w:val="008F0D4A"/>
    <w:rsid w:val="008F10BC"/>
    <w:rsid w:val="008F12F8"/>
    <w:rsid w:val="008F1E36"/>
    <w:rsid w:val="008F2DAB"/>
    <w:rsid w:val="008F31F6"/>
    <w:rsid w:val="008F360E"/>
    <w:rsid w:val="008F3B56"/>
    <w:rsid w:val="008F460B"/>
    <w:rsid w:val="008F482B"/>
    <w:rsid w:val="008F503F"/>
    <w:rsid w:val="008F5499"/>
    <w:rsid w:val="008F6253"/>
    <w:rsid w:val="008F69AB"/>
    <w:rsid w:val="008F756B"/>
    <w:rsid w:val="008F7E3E"/>
    <w:rsid w:val="00900CAD"/>
    <w:rsid w:val="00900DF4"/>
    <w:rsid w:val="0090117F"/>
    <w:rsid w:val="00901434"/>
    <w:rsid w:val="00901730"/>
    <w:rsid w:val="009019B4"/>
    <w:rsid w:val="0090310C"/>
    <w:rsid w:val="00903B5E"/>
    <w:rsid w:val="00903F58"/>
    <w:rsid w:val="009044CD"/>
    <w:rsid w:val="009050F4"/>
    <w:rsid w:val="009061EB"/>
    <w:rsid w:val="009062E7"/>
    <w:rsid w:val="009067C1"/>
    <w:rsid w:val="00906B4B"/>
    <w:rsid w:val="00906B69"/>
    <w:rsid w:val="009073E0"/>
    <w:rsid w:val="00907472"/>
    <w:rsid w:val="009074A5"/>
    <w:rsid w:val="00907583"/>
    <w:rsid w:val="00907A92"/>
    <w:rsid w:val="009113B5"/>
    <w:rsid w:val="00911DB9"/>
    <w:rsid w:val="00911F6B"/>
    <w:rsid w:val="00912566"/>
    <w:rsid w:val="009128CC"/>
    <w:rsid w:val="00912CA0"/>
    <w:rsid w:val="00912CBF"/>
    <w:rsid w:val="00912E3C"/>
    <w:rsid w:val="0091312D"/>
    <w:rsid w:val="009134B6"/>
    <w:rsid w:val="00913D5C"/>
    <w:rsid w:val="00914808"/>
    <w:rsid w:val="00914954"/>
    <w:rsid w:val="00915327"/>
    <w:rsid w:val="0091625E"/>
    <w:rsid w:val="00917260"/>
    <w:rsid w:val="00920F96"/>
    <w:rsid w:val="0092134B"/>
    <w:rsid w:val="009214FA"/>
    <w:rsid w:val="0092192F"/>
    <w:rsid w:val="00922018"/>
    <w:rsid w:val="00922C66"/>
    <w:rsid w:val="00922F29"/>
    <w:rsid w:val="00922F35"/>
    <w:rsid w:val="0092361D"/>
    <w:rsid w:val="00923988"/>
    <w:rsid w:val="00923EA8"/>
    <w:rsid w:val="009240D6"/>
    <w:rsid w:val="00924541"/>
    <w:rsid w:val="0092496B"/>
    <w:rsid w:val="00924BCB"/>
    <w:rsid w:val="00924D64"/>
    <w:rsid w:val="00924F37"/>
    <w:rsid w:val="0092518E"/>
    <w:rsid w:val="00925BDE"/>
    <w:rsid w:val="00926A5F"/>
    <w:rsid w:val="00926A99"/>
    <w:rsid w:val="00926C00"/>
    <w:rsid w:val="009301DB"/>
    <w:rsid w:val="0093089C"/>
    <w:rsid w:val="00930943"/>
    <w:rsid w:val="00930EC0"/>
    <w:rsid w:val="00931145"/>
    <w:rsid w:val="00931682"/>
    <w:rsid w:val="00932A9F"/>
    <w:rsid w:val="00932BEB"/>
    <w:rsid w:val="00932DAB"/>
    <w:rsid w:val="009332A7"/>
    <w:rsid w:val="009334EC"/>
    <w:rsid w:val="00933767"/>
    <w:rsid w:val="00933ADD"/>
    <w:rsid w:val="00933D25"/>
    <w:rsid w:val="00933F54"/>
    <w:rsid w:val="00934309"/>
    <w:rsid w:val="00934BB0"/>
    <w:rsid w:val="00934C30"/>
    <w:rsid w:val="009351CB"/>
    <w:rsid w:val="00935222"/>
    <w:rsid w:val="00936055"/>
    <w:rsid w:val="009360E3"/>
    <w:rsid w:val="00936331"/>
    <w:rsid w:val="0093637D"/>
    <w:rsid w:val="00936577"/>
    <w:rsid w:val="00937296"/>
    <w:rsid w:val="00937719"/>
    <w:rsid w:val="009378A1"/>
    <w:rsid w:val="0093793C"/>
    <w:rsid w:val="00937FB9"/>
    <w:rsid w:val="0094016A"/>
    <w:rsid w:val="0094097F"/>
    <w:rsid w:val="00940A9E"/>
    <w:rsid w:val="00940B5A"/>
    <w:rsid w:val="00940EF8"/>
    <w:rsid w:val="00941C8E"/>
    <w:rsid w:val="00941DF4"/>
    <w:rsid w:val="00942196"/>
    <w:rsid w:val="009428ED"/>
    <w:rsid w:val="00942D74"/>
    <w:rsid w:val="009431B1"/>
    <w:rsid w:val="009434E4"/>
    <w:rsid w:val="00943717"/>
    <w:rsid w:val="00943D98"/>
    <w:rsid w:val="00943DCF"/>
    <w:rsid w:val="00944418"/>
    <w:rsid w:val="0094444A"/>
    <w:rsid w:val="00944641"/>
    <w:rsid w:val="00944E09"/>
    <w:rsid w:val="00945496"/>
    <w:rsid w:val="00945A56"/>
    <w:rsid w:val="00945F35"/>
    <w:rsid w:val="00946617"/>
    <w:rsid w:val="00946E5B"/>
    <w:rsid w:val="00947496"/>
    <w:rsid w:val="009478DA"/>
    <w:rsid w:val="00947B7D"/>
    <w:rsid w:val="00947E80"/>
    <w:rsid w:val="00950DE1"/>
    <w:rsid w:val="00951E2C"/>
    <w:rsid w:val="00952213"/>
    <w:rsid w:val="00952A28"/>
    <w:rsid w:val="00952A96"/>
    <w:rsid w:val="00952BCA"/>
    <w:rsid w:val="00953A98"/>
    <w:rsid w:val="00953C4B"/>
    <w:rsid w:val="00954321"/>
    <w:rsid w:val="00954389"/>
    <w:rsid w:val="00954527"/>
    <w:rsid w:val="00955B31"/>
    <w:rsid w:val="00955FED"/>
    <w:rsid w:val="00956253"/>
    <w:rsid w:val="0095637C"/>
    <w:rsid w:val="00957069"/>
    <w:rsid w:val="00957EAB"/>
    <w:rsid w:val="00957FA9"/>
    <w:rsid w:val="0096057D"/>
    <w:rsid w:val="00960917"/>
    <w:rsid w:val="00960DA7"/>
    <w:rsid w:val="0096108E"/>
    <w:rsid w:val="00961F38"/>
    <w:rsid w:val="0096351A"/>
    <w:rsid w:val="00963E14"/>
    <w:rsid w:val="009644AE"/>
    <w:rsid w:val="009644DB"/>
    <w:rsid w:val="00964646"/>
    <w:rsid w:val="00964853"/>
    <w:rsid w:val="009651B6"/>
    <w:rsid w:val="00965822"/>
    <w:rsid w:val="0096698A"/>
    <w:rsid w:val="00966EC4"/>
    <w:rsid w:val="00967CF5"/>
    <w:rsid w:val="00967DDF"/>
    <w:rsid w:val="00970856"/>
    <w:rsid w:val="00970926"/>
    <w:rsid w:val="0097122F"/>
    <w:rsid w:val="00971652"/>
    <w:rsid w:val="009731FE"/>
    <w:rsid w:val="00973397"/>
    <w:rsid w:val="00973C44"/>
    <w:rsid w:val="00973F9C"/>
    <w:rsid w:val="00974642"/>
    <w:rsid w:val="009748C0"/>
    <w:rsid w:val="009749B1"/>
    <w:rsid w:val="00974D58"/>
    <w:rsid w:val="00974DE4"/>
    <w:rsid w:val="00975428"/>
    <w:rsid w:val="00976575"/>
    <w:rsid w:val="00976630"/>
    <w:rsid w:val="00976D4A"/>
    <w:rsid w:val="009771DE"/>
    <w:rsid w:val="00977811"/>
    <w:rsid w:val="00980184"/>
    <w:rsid w:val="009808D6"/>
    <w:rsid w:val="00980D86"/>
    <w:rsid w:val="009812CB"/>
    <w:rsid w:val="00981FD5"/>
    <w:rsid w:val="00982F13"/>
    <w:rsid w:val="00983455"/>
    <w:rsid w:val="0098346A"/>
    <w:rsid w:val="009834D1"/>
    <w:rsid w:val="0098488D"/>
    <w:rsid w:val="009853E6"/>
    <w:rsid w:val="0098549A"/>
    <w:rsid w:val="00985D26"/>
    <w:rsid w:val="009862A8"/>
    <w:rsid w:val="009865E6"/>
    <w:rsid w:val="00986B7A"/>
    <w:rsid w:val="00986C0C"/>
    <w:rsid w:val="0098795F"/>
    <w:rsid w:val="00987D1E"/>
    <w:rsid w:val="009909BF"/>
    <w:rsid w:val="009911B1"/>
    <w:rsid w:val="0099123C"/>
    <w:rsid w:val="00991960"/>
    <w:rsid w:val="00991A5B"/>
    <w:rsid w:val="0099289B"/>
    <w:rsid w:val="00993455"/>
    <w:rsid w:val="00993A1D"/>
    <w:rsid w:val="00994172"/>
    <w:rsid w:val="009942B1"/>
    <w:rsid w:val="0099467E"/>
    <w:rsid w:val="00994AA4"/>
    <w:rsid w:val="00994C21"/>
    <w:rsid w:val="009951B8"/>
    <w:rsid w:val="0099572E"/>
    <w:rsid w:val="009959C8"/>
    <w:rsid w:val="00995B30"/>
    <w:rsid w:val="00996590"/>
    <w:rsid w:val="00996E1C"/>
    <w:rsid w:val="00996E5E"/>
    <w:rsid w:val="0099705E"/>
    <w:rsid w:val="0099766C"/>
    <w:rsid w:val="00997963"/>
    <w:rsid w:val="00997C95"/>
    <w:rsid w:val="009A044A"/>
    <w:rsid w:val="009A0E36"/>
    <w:rsid w:val="009A0FB1"/>
    <w:rsid w:val="009A1FCD"/>
    <w:rsid w:val="009A2C35"/>
    <w:rsid w:val="009A545A"/>
    <w:rsid w:val="009A579B"/>
    <w:rsid w:val="009A686D"/>
    <w:rsid w:val="009A69F3"/>
    <w:rsid w:val="009A6DCC"/>
    <w:rsid w:val="009A7794"/>
    <w:rsid w:val="009A78D8"/>
    <w:rsid w:val="009A7FDA"/>
    <w:rsid w:val="009B006B"/>
    <w:rsid w:val="009B0131"/>
    <w:rsid w:val="009B03EC"/>
    <w:rsid w:val="009B05C4"/>
    <w:rsid w:val="009B0BD4"/>
    <w:rsid w:val="009B1145"/>
    <w:rsid w:val="009B143E"/>
    <w:rsid w:val="009B161C"/>
    <w:rsid w:val="009B1981"/>
    <w:rsid w:val="009B19D0"/>
    <w:rsid w:val="009B210F"/>
    <w:rsid w:val="009B277D"/>
    <w:rsid w:val="009B28D8"/>
    <w:rsid w:val="009B2AF2"/>
    <w:rsid w:val="009B2FCA"/>
    <w:rsid w:val="009B3A06"/>
    <w:rsid w:val="009B3C80"/>
    <w:rsid w:val="009B3CD7"/>
    <w:rsid w:val="009B4676"/>
    <w:rsid w:val="009B4C3B"/>
    <w:rsid w:val="009B5C6B"/>
    <w:rsid w:val="009B5DAF"/>
    <w:rsid w:val="009B6301"/>
    <w:rsid w:val="009B6529"/>
    <w:rsid w:val="009B6A0F"/>
    <w:rsid w:val="009B6A1F"/>
    <w:rsid w:val="009B7005"/>
    <w:rsid w:val="009B7406"/>
    <w:rsid w:val="009B753C"/>
    <w:rsid w:val="009C014E"/>
    <w:rsid w:val="009C04C5"/>
    <w:rsid w:val="009C1388"/>
    <w:rsid w:val="009C1645"/>
    <w:rsid w:val="009C1948"/>
    <w:rsid w:val="009C1A2C"/>
    <w:rsid w:val="009C211E"/>
    <w:rsid w:val="009C23EF"/>
    <w:rsid w:val="009C2409"/>
    <w:rsid w:val="009C2FAD"/>
    <w:rsid w:val="009C32CB"/>
    <w:rsid w:val="009C3839"/>
    <w:rsid w:val="009C397E"/>
    <w:rsid w:val="009C49B4"/>
    <w:rsid w:val="009C4D6F"/>
    <w:rsid w:val="009C567D"/>
    <w:rsid w:val="009C5A22"/>
    <w:rsid w:val="009C6F51"/>
    <w:rsid w:val="009C75DD"/>
    <w:rsid w:val="009C7D53"/>
    <w:rsid w:val="009C7EB1"/>
    <w:rsid w:val="009D002C"/>
    <w:rsid w:val="009D0473"/>
    <w:rsid w:val="009D04C2"/>
    <w:rsid w:val="009D0E31"/>
    <w:rsid w:val="009D0E9F"/>
    <w:rsid w:val="009D132F"/>
    <w:rsid w:val="009D1739"/>
    <w:rsid w:val="009D1E82"/>
    <w:rsid w:val="009D1FC7"/>
    <w:rsid w:val="009D237C"/>
    <w:rsid w:val="009D2568"/>
    <w:rsid w:val="009D26E7"/>
    <w:rsid w:val="009D2897"/>
    <w:rsid w:val="009D331B"/>
    <w:rsid w:val="009D3731"/>
    <w:rsid w:val="009D3857"/>
    <w:rsid w:val="009D3BD7"/>
    <w:rsid w:val="009D3DD0"/>
    <w:rsid w:val="009D5287"/>
    <w:rsid w:val="009D53E6"/>
    <w:rsid w:val="009D5486"/>
    <w:rsid w:val="009D6550"/>
    <w:rsid w:val="009D6B51"/>
    <w:rsid w:val="009D7327"/>
    <w:rsid w:val="009D76A6"/>
    <w:rsid w:val="009D7E90"/>
    <w:rsid w:val="009E0B2D"/>
    <w:rsid w:val="009E0C98"/>
    <w:rsid w:val="009E1FB1"/>
    <w:rsid w:val="009E2355"/>
    <w:rsid w:val="009E24A3"/>
    <w:rsid w:val="009E2A69"/>
    <w:rsid w:val="009E2C1A"/>
    <w:rsid w:val="009E33AF"/>
    <w:rsid w:val="009E3900"/>
    <w:rsid w:val="009E3AF0"/>
    <w:rsid w:val="009E4A39"/>
    <w:rsid w:val="009E4AF4"/>
    <w:rsid w:val="009E5519"/>
    <w:rsid w:val="009E5850"/>
    <w:rsid w:val="009E5B76"/>
    <w:rsid w:val="009E5BDE"/>
    <w:rsid w:val="009E5F6E"/>
    <w:rsid w:val="009E64C2"/>
    <w:rsid w:val="009E72F8"/>
    <w:rsid w:val="009F0046"/>
    <w:rsid w:val="009F028B"/>
    <w:rsid w:val="009F10EA"/>
    <w:rsid w:val="009F24E3"/>
    <w:rsid w:val="009F25E5"/>
    <w:rsid w:val="009F3B98"/>
    <w:rsid w:val="009F3F20"/>
    <w:rsid w:val="009F4112"/>
    <w:rsid w:val="009F43D8"/>
    <w:rsid w:val="009F4B29"/>
    <w:rsid w:val="009F4C22"/>
    <w:rsid w:val="009F549F"/>
    <w:rsid w:val="009F619B"/>
    <w:rsid w:val="009F6868"/>
    <w:rsid w:val="009F6ACF"/>
    <w:rsid w:val="009F798F"/>
    <w:rsid w:val="00A009CC"/>
    <w:rsid w:val="00A01688"/>
    <w:rsid w:val="00A01892"/>
    <w:rsid w:val="00A01DBD"/>
    <w:rsid w:val="00A02226"/>
    <w:rsid w:val="00A02502"/>
    <w:rsid w:val="00A0272D"/>
    <w:rsid w:val="00A0276A"/>
    <w:rsid w:val="00A02A73"/>
    <w:rsid w:val="00A034F1"/>
    <w:rsid w:val="00A0395B"/>
    <w:rsid w:val="00A039F0"/>
    <w:rsid w:val="00A070DA"/>
    <w:rsid w:val="00A07973"/>
    <w:rsid w:val="00A07EFB"/>
    <w:rsid w:val="00A10202"/>
    <w:rsid w:val="00A10400"/>
    <w:rsid w:val="00A1069E"/>
    <w:rsid w:val="00A10759"/>
    <w:rsid w:val="00A10774"/>
    <w:rsid w:val="00A10C9B"/>
    <w:rsid w:val="00A10E99"/>
    <w:rsid w:val="00A10EC6"/>
    <w:rsid w:val="00A1122A"/>
    <w:rsid w:val="00A11558"/>
    <w:rsid w:val="00A1180C"/>
    <w:rsid w:val="00A1198C"/>
    <w:rsid w:val="00A11A98"/>
    <w:rsid w:val="00A11BE7"/>
    <w:rsid w:val="00A11E8B"/>
    <w:rsid w:val="00A12275"/>
    <w:rsid w:val="00A1260B"/>
    <w:rsid w:val="00A12E50"/>
    <w:rsid w:val="00A1357F"/>
    <w:rsid w:val="00A13A16"/>
    <w:rsid w:val="00A144B0"/>
    <w:rsid w:val="00A14CAB"/>
    <w:rsid w:val="00A1501A"/>
    <w:rsid w:val="00A16459"/>
    <w:rsid w:val="00A16DF8"/>
    <w:rsid w:val="00A173BB"/>
    <w:rsid w:val="00A173EB"/>
    <w:rsid w:val="00A17EE4"/>
    <w:rsid w:val="00A20C3D"/>
    <w:rsid w:val="00A2121B"/>
    <w:rsid w:val="00A21240"/>
    <w:rsid w:val="00A2238F"/>
    <w:rsid w:val="00A22B0A"/>
    <w:rsid w:val="00A22E51"/>
    <w:rsid w:val="00A23693"/>
    <w:rsid w:val="00A2427B"/>
    <w:rsid w:val="00A2432A"/>
    <w:rsid w:val="00A243DF"/>
    <w:rsid w:val="00A244D4"/>
    <w:rsid w:val="00A24C38"/>
    <w:rsid w:val="00A252BF"/>
    <w:rsid w:val="00A25916"/>
    <w:rsid w:val="00A2742B"/>
    <w:rsid w:val="00A27FF8"/>
    <w:rsid w:val="00A301E8"/>
    <w:rsid w:val="00A307CA"/>
    <w:rsid w:val="00A30B42"/>
    <w:rsid w:val="00A30B6B"/>
    <w:rsid w:val="00A31D48"/>
    <w:rsid w:val="00A31E76"/>
    <w:rsid w:val="00A31E96"/>
    <w:rsid w:val="00A320E2"/>
    <w:rsid w:val="00A3218D"/>
    <w:rsid w:val="00A32809"/>
    <w:rsid w:val="00A32992"/>
    <w:rsid w:val="00A32BAC"/>
    <w:rsid w:val="00A32C83"/>
    <w:rsid w:val="00A33134"/>
    <w:rsid w:val="00A33E9F"/>
    <w:rsid w:val="00A33FC8"/>
    <w:rsid w:val="00A35C5C"/>
    <w:rsid w:val="00A36277"/>
    <w:rsid w:val="00A36646"/>
    <w:rsid w:val="00A368E1"/>
    <w:rsid w:val="00A36AA4"/>
    <w:rsid w:val="00A36C70"/>
    <w:rsid w:val="00A3759F"/>
    <w:rsid w:val="00A40110"/>
    <w:rsid w:val="00A4229C"/>
    <w:rsid w:val="00A42831"/>
    <w:rsid w:val="00A42FB1"/>
    <w:rsid w:val="00A43AFC"/>
    <w:rsid w:val="00A43DDE"/>
    <w:rsid w:val="00A43FDE"/>
    <w:rsid w:val="00A4400C"/>
    <w:rsid w:val="00A44521"/>
    <w:rsid w:val="00A44CAD"/>
    <w:rsid w:val="00A456E4"/>
    <w:rsid w:val="00A45FD9"/>
    <w:rsid w:val="00A4639A"/>
    <w:rsid w:val="00A46418"/>
    <w:rsid w:val="00A46946"/>
    <w:rsid w:val="00A46A45"/>
    <w:rsid w:val="00A46F78"/>
    <w:rsid w:val="00A4752B"/>
    <w:rsid w:val="00A50417"/>
    <w:rsid w:val="00A50899"/>
    <w:rsid w:val="00A50B86"/>
    <w:rsid w:val="00A50BA9"/>
    <w:rsid w:val="00A50CBD"/>
    <w:rsid w:val="00A51150"/>
    <w:rsid w:val="00A51965"/>
    <w:rsid w:val="00A52D2A"/>
    <w:rsid w:val="00A5304C"/>
    <w:rsid w:val="00A5353F"/>
    <w:rsid w:val="00A537F3"/>
    <w:rsid w:val="00A53889"/>
    <w:rsid w:val="00A53E3F"/>
    <w:rsid w:val="00A54045"/>
    <w:rsid w:val="00A54C1D"/>
    <w:rsid w:val="00A54FEC"/>
    <w:rsid w:val="00A5527A"/>
    <w:rsid w:val="00A56044"/>
    <w:rsid w:val="00A56D0D"/>
    <w:rsid w:val="00A57C41"/>
    <w:rsid w:val="00A60C4B"/>
    <w:rsid w:val="00A61925"/>
    <w:rsid w:val="00A61B13"/>
    <w:rsid w:val="00A61C83"/>
    <w:rsid w:val="00A62072"/>
    <w:rsid w:val="00A62ED6"/>
    <w:rsid w:val="00A62F9C"/>
    <w:rsid w:val="00A63451"/>
    <w:rsid w:val="00A63726"/>
    <w:rsid w:val="00A64056"/>
    <w:rsid w:val="00A64065"/>
    <w:rsid w:val="00A64713"/>
    <w:rsid w:val="00A64ACC"/>
    <w:rsid w:val="00A64C18"/>
    <w:rsid w:val="00A654A1"/>
    <w:rsid w:val="00A65672"/>
    <w:rsid w:val="00A70C91"/>
    <w:rsid w:val="00A718E8"/>
    <w:rsid w:val="00A72B86"/>
    <w:rsid w:val="00A72CFF"/>
    <w:rsid w:val="00A72E4C"/>
    <w:rsid w:val="00A730C8"/>
    <w:rsid w:val="00A7333B"/>
    <w:rsid w:val="00A739D7"/>
    <w:rsid w:val="00A747EF"/>
    <w:rsid w:val="00A74B41"/>
    <w:rsid w:val="00A74E41"/>
    <w:rsid w:val="00A750AE"/>
    <w:rsid w:val="00A75C5F"/>
    <w:rsid w:val="00A767A5"/>
    <w:rsid w:val="00A76DB7"/>
    <w:rsid w:val="00A77B23"/>
    <w:rsid w:val="00A77C84"/>
    <w:rsid w:val="00A803EF"/>
    <w:rsid w:val="00A80637"/>
    <w:rsid w:val="00A810E7"/>
    <w:rsid w:val="00A81620"/>
    <w:rsid w:val="00A81D28"/>
    <w:rsid w:val="00A81F1B"/>
    <w:rsid w:val="00A820AA"/>
    <w:rsid w:val="00A8260E"/>
    <w:rsid w:val="00A82B99"/>
    <w:rsid w:val="00A830DF"/>
    <w:rsid w:val="00A83137"/>
    <w:rsid w:val="00A83537"/>
    <w:rsid w:val="00A842A1"/>
    <w:rsid w:val="00A84308"/>
    <w:rsid w:val="00A8464A"/>
    <w:rsid w:val="00A84F84"/>
    <w:rsid w:val="00A851E2"/>
    <w:rsid w:val="00A85A49"/>
    <w:rsid w:val="00A85A57"/>
    <w:rsid w:val="00A85ADD"/>
    <w:rsid w:val="00A866F3"/>
    <w:rsid w:val="00A86CBD"/>
    <w:rsid w:val="00A86D4E"/>
    <w:rsid w:val="00A872EB"/>
    <w:rsid w:val="00A87A35"/>
    <w:rsid w:val="00A87B8C"/>
    <w:rsid w:val="00A87EB6"/>
    <w:rsid w:val="00A90886"/>
    <w:rsid w:val="00A90983"/>
    <w:rsid w:val="00A90C48"/>
    <w:rsid w:val="00A90FC2"/>
    <w:rsid w:val="00A91035"/>
    <w:rsid w:val="00A91300"/>
    <w:rsid w:val="00A917F3"/>
    <w:rsid w:val="00A91878"/>
    <w:rsid w:val="00A91BE3"/>
    <w:rsid w:val="00A93368"/>
    <w:rsid w:val="00A935C8"/>
    <w:rsid w:val="00A938B4"/>
    <w:rsid w:val="00A93B6B"/>
    <w:rsid w:val="00A93F59"/>
    <w:rsid w:val="00A9449E"/>
    <w:rsid w:val="00A944D9"/>
    <w:rsid w:val="00A94732"/>
    <w:rsid w:val="00A950DC"/>
    <w:rsid w:val="00A95704"/>
    <w:rsid w:val="00A95B2D"/>
    <w:rsid w:val="00A95B69"/>
    <w:rsid w:val="00A95C14"/>
    <w:rsid w:val="00A96433"/>
    <w:rsid w:val="00A965E8"/>
    <w:rsid w:val="00A9698C"/>
    <w:rsid w:val="00A970CD"/>
    <w:rsid w:val="00A970E7"/>
    <w:rsid w:val="00A97273"/>
    <w:rsid w:val="00A973E7"/>
    <w:rsid w:val="00A97655"/>
    <w:rsid w:val="00A97AD7"/>
    <w:rsid w:val="00A97B8A"/>
    <w:rsid w:val="00A97CD6"/>
    <w:rsid w:val="00A97E97"/>
    <w:rsid w:val="00AA023F"/>
    <w:rsid w:val="00AA0C9A"/>
    <w:rsid w:val="00AA16B1"/>
    <w:rsid w:val="00AA1879"/>
    <w:rsid w:val="00AA231D"/>
    <w:rsid w:val="00AA238E"/>
    <w:rsid w:val="00AA26B8"/>
    <w:rsid w:val="00AA2BAA"/>
    <w:rsid w:val="00AA39F0"/>
    <w:rsid w:val="00AA5258"/>
    <w:rsid w:val="00AA55A2"/>
    <w:rsid w:val="00AA72B0"/>
    <w:rsid w:val="00AA733F"/>
    <w:rsid w:val="00AA7760"/>
    <w:rsid w:val="00AA7918"/>
    <w:rsid w:val="00AA7D60"/>
    <w:rsid w:val="00AA7EB4"/>
    <w:rsid w:val="00AB0034"/>
    <w:rsid w:val="00AB0495"/>
    <w:rsid w:val="00AB0A5D"/>
    <w:rsid w:val="00AB0BFF"/>
    <w:rsid w:val="00AB0C7C"/>
    <w:rsid w:val="00AB1094"/>
    <w:rsid w:val="00AB16F3"/>
    <w:rsid w:val="00AB17B9"/>
    <w:rsid w:val="00AB18F5"/>
    <w:rsid w:val="00AB257F"/>
    <w:rsid w:val="00AB322E"/>
    <w:rsid w:val="00AB37F1"/>
    <w:rsid w:val="00AB535B"/>
    <w:rsid w:val="00AB5A7A"/>
    <w:rsid w:val="00AB5CAC"/>
    <w:rsid w:val="00AB5F1B"/>
    <w:rsid w:val="00AB6A9F"/>
    <w:rsid w:val="00AB6CB3"/>
    <w:rsid w:val="00AB6DA0"/>
    <w:rsid w:val="00AB7111"/>
    <w:rsid w:val="00AB744F"/>
    <w:rsid w:val="00AB760B"/>
    <w:rsid w:val="00AB770F"/>
    <w:rsid w:val="00AB78E2"/>
    <w:rsid w:val="00AC0A51"/>
    <w:rsid w:val="00AC0ABE"/>
    <w:rsid w:val="00AC211F"/>
    <w:rsid w:val="00AC263E"/>
    <w:rsid w:val="00AC2B53"/>
    <w:rsid w:val="00AC3A76"/>
    <w:rsid w:val="00AC3A7D"/>
    <w:rsid w:val="00AC541D"/>
    <w:rsid w:val="00AC5C5A"/>
    <w:rsid w:val="00AC6315"/>
    <w:rsid w:val="00AC7084"/>
    <w:rsid w:val="00AC7119"/>
    <w:rsid w:val="00AC79AA"/>
    <w:rsid w:val="00AD00F4"/>
    <w:rsid w:val="00AD055A"/>
    <w:rsid w:val="00AD0AC2"/>
    <w:rsid w:val="00AD0F3E"/>
    <w:rsid w:val="00AD186D"/>
    <w:rsid w:val="00AD1A00"/>
    <w:rsid w:val="00AD2905"/>
    <w:rsid w:val="00AD3E1B"/>
    <w:rsid w:val="00AD4FAD"/>
    <w:rsid w:val="00AD5EA6"/>
    <w:rsid w:val="00AD6B52"/>
    <w:rsid w:val="00AD74A5"/>
    <w:rsid w:val="00AD7A96"/>
    <w:rsid w:val="00AE00D9"/>
    <w:rsid w:val="00AE04E0"/>
    <w:rsid w:val="00AE04EA"/>
    <w:rsid w:val="00AE0986"/>
    <w:rsid w:val="00AE1178"/>
    <w:rsid w:val="00AE125A"/>
    <w:rsid w:val="00AE1378"/>
    <w:rsid w:val="00AE1984"/>
    <w:rsid w:val="00AE3672"/>
    <w:rsid w:val="00AE3AED"/>
    <w:rsid w:val="00AE3E12"/>
    <w:rsid w:val="00AE65E4"/>
    <w:rsid w:val="00AE670B"/>
    <w:rsid w:val="00AE6E85"/>
    <w:rsid w:val="00AE707E"/>
    <w:rsid w:val="00AE7937"/>
    <w:rsid w:val="00AF0ECD"/>
    <w:rsid w:val="00AF0F2C"/>
    <w:rsid w:val="00AF1950"/>
    <w:rsid w:val="00AF19F1"/>
    <w:rsid w:val="00AF1B6A"/>
    <w:rsid w:val="00AF201A"/>
    <w:rsid w:val="00AF266A"/>
    <w:rsid w:val="00AF2C41"/>
    <w:rsid w:val="00AF2D60"/>
    <w:rsid w:val="00AF407C"/>
    <w:rsid w:val="00AF4D25"/>
    <w:rsid w:val="00AF5379"/>
    <w:rsid w:val="00AF54B5"/>
    <w:rsid w:val="00AF5534"/>
    <w:rsid w:val="00AF57E6"/>
    <w:rsid w:val="00AF67C3"/>
    <w:rsid w:val="00AF70E4"/>
    <w:rsid w:val="00AF7490"/>
    <w:rsid w:val="00AF752B"/>
    <w:rsid w:val="00AF7B1A"/>
    <w:rsid w:val="00AF7B7A"/>
    <w:rsid w:val="00AF7B8B"/>
    <w:rsid w:val="00AF7EA9"/>
    <w:rsid w:val="00AF7F32"/>
    <w:rsid w:val="00B0000B"/>
    <w:rsid w:val="00B011B3"/>
    <w:rsid w:val="00B01B73"/>
    <w:rsid w:val="00B02489"/>
    <w:rsid w:val="00B0275C"/>
    <w:rsid w:val="00B0409F"/>
    <w:rsid w:val="00B04A26"/>
    <w:rsid w:val="00B04BE2"/>
    <w:rsid w:val="00B0514F"/>
    <w:rsid w:val="00B059C8"/>
    <w:rsid w:val="00B05F35"/>
    <w:rsid w:val="00B0697F"/>
    <w:rsid w:val="00B07C2F"/>
    <w:rsid w:val="00B07DC9"/>
    <w:rsid w:val="00B10113"/>
    <w:rsid w:val="00B101AC"/>
    <w:rsid w:val="00B10B63"/>
    <w:rsid w:val="00B10FB6"/>
    <w:rsid w:val="00B1119E"/>
    <w:rsid w:val="00B12845"/>
    <w:rsid w:val="00B12929"/>
    <w:rsid w:val="00B129E6"/>
    <w:rsid w:val="00B13494"/>
    <w:rsid w:val="00B135E0"/>
    <w:rsid w:val="00B13FF3"/>
    <w:rsid w:val="00B14092"/>
    <w:rsid w:val="00B154AD"/>
    <w:rsid w:val="00B15C92"/>
    <w:rsid w:val="00B1648A"/>
    <w:rsid w:val="00B164DA"/>
    <w:rsid w:val="00B16DB0"/>
    <w:rsid w:val="00B17B7C"/>
    <w:rsid w:val="00B17DE6"/>
    <w:rsid w:val="00B205E8"/>
    <w:rsid w:val="00B2079B"/>
    <w:rsid w:val="00B20EAF"/>
    <w:rsid w:val="00B21282"/>
    <w:rsid w:val="00B21E2D"/>
    <w:rsid w:val="00B22273"/>
    <w:rsid w:val="00B226D6"/>
    <w:rsid w:val="00B23A2E"/>
    <w:rsid w:val="00B23DA9"/>
    <w:rsid w:val="00B23EEF"/>
    <w:rsid w:val="00B24037"/>
    <w:rsid w:val="00B24057"/>
    <w:rsid w:val="00B241DC"/>
    <w:rsid w:val="00B2437F"/>
    <w:rsid w:val="00B244D2"/>
    <w:rsid w:val="00B244F9"/>
    <w:rsid w:val="00B24583"/>
    <w:rsid w:val="00B26186"/>
    <w:rsid w:val="00B26395"/>
    <w:rsid w:val="00B26CAE"/>
    <w:rsid w:val="00B27289"/>
    <w:rsid w:val="00B272B0"/>
    <w:rsid w:val="00B276A8"/>
    <w:rsid w:val="00B27770"/>
    <w:rsid w:val="00B27BE6"/>
    <w:rsid w:val="00B27EDD"/>
    <w:rsid w:val="00B30C84"/>
    <w:rsid w:val="00B30F98"/>
    <w:rsid w:val="00B3150A"/>
    <w:rsid w:val="00B31944"/>
    <w:rsid w:val="00B325E6"/>
    <w:rsid w:val="00B32BB3"/>
    <w:rsid w:val="00B32BD6"/>
    <w:rsid w:val="00B32EF6"/>
    <w:rsid w:val="00B331C8"/>
    <w:rsid w:val="00B33206"/>
    <w:rsid w:val="00B33468"/>
    <w:rsid w:val="00B34290"/>
    <w:rsid w:val="00B350BB"/>
    <w:rsid w:val="00B3591D"/>
    <w:rsid w:val="00B35D95"/>
    <w:rsid w:val="00B35E3F"/>
    <w:rsid w:val="00B366B0"/>
    <w:rsid w:val="00B3670F"/>
    <w:rsid w:val="00B369FB"/>
    <w:rsid w:val="00B36ED2"/>
    <w:rsid w:val="00B36F96"/>
    <w:rsid w:val="00B37D3A"/>
    <w:rsid w:val="00B40C13"/>
    <w:rsid w:val="00B41646"/>
    <w:rsid w:val="00B41A82"/>
    <w:rsid w:val="00B4233A"/>
    <w:rsid w:val="00B42CB4"/>
    <w:rsid w:val="00B43120"/>
    <w:rsid w:val="00B43B5B"/>
    <w:rsid w:val="00B43BFD"/>
    <w:rsid w:val="00B44483"/>
    <w:rsid w:val="00B448AD"/>
    <w:rsid w:val="00B44DBE"/>
    <w:rsid w:val="00B4591E"/>
    <w:rsid w:val="00B45E79"/>
    <w:rsid w:val="00B45F1C"/>
    <w:rsid w:val="00B46410"/>
    <w:rsid w:val="00B46493"/>
    <w:rsid w:val="00B46524"/>
    <w:rsid w:val="00B465C4"/>
    <w:rsid w:val="00B46ABB"/>
    <w:rsid w:val="00B46C7E"/>
    <w:rsid w:val="00B473F3"/>
    <w:rsid w:val="00B47780"/>
    <w:rsid w:val="00B50224"/>
    <w:rsid w:val="00B50385"/>
    <w:rsid w:val="00B5074A"/>
    <w:rsid w:val="00B50B92"/>
    <w:rsid w:val="00B510D7"/>
    <w:rsid w:val="00B52246"/>
    <w:rsid w:val="00B52EFE"/>
    <w:rsid w:val="00B534F5"/>
    <w:rsid w:val="00B5383A"/>
    <w:rsid w:val="00B53C6F"/>
    <w:rsid w:val="00B541B0"/>
    <w:rsid w:val="00B54673"/>
    <w:rsid w:val="00B54C43"/>
    <w:rsid w:val="00B54E63"/>
    <w:rsid w:val="00B55365"/>
    <w:rsid w:val="00B56A02"/>
    <w:rsid w:val="00B5761A"/>
    <w:rsid w:val="00B57706"/>
    <w:rsid w:val="00B577F1"/>
    <w:rsid w:val="00B60372"/>
    <w:rsid w:val="00B608B7"/>
    <w:rsid w:val="00B60B0C"/>
    <w:rsid w:val="00B60B9B"/>
    <w:rsid w:val="00B61620"/>
    <w:rsid w:val="00B616AA"/>
    <w:rsid w:val="00B618CE"/>
    <w:rsid w:val="00B620C0"/>
    <w:rsid w:val="00B622E9"/>
    <w:rsid w:val="00B63527"/>
    <w:rsid w:val="00B63A93"/>
    <w:rsid w:val="00B63EDA"/>
    <w:rsid w:val="00B6485A"/>
    <w:rsid w:val="00B65201"/>
    <w:rsid w:val="00B65296"/>
    <w:rsid w:val="00B6532F"/>
    <w:rsid w:val="00B6569F"/>
    <w:rsid w:val="00B65B2C"/>
    <w:rsid w:val="00B65E5A"/>
    <w:rsid w:val="00B67687"/>
    <w:rsid w:val="00B704CB"/>
    <w:rsid w:val="00B71919"/>
    <w:rsid w:val="00B72BA4"/>
    <w:rsid w:val="00B72C4E"/>
    <w:rsid w:val="00B72E89"/>
    <w:rsid w:val="00B72FEA"/>
    <w:rsid w:val="00B7324D"/>
    <w:rsid w:val="00B737B9"/>
    <w:rsid w:val="00B73FF2"/>
    <w:rsid w:val="00B74304"/>
    <w:rsid w:val="00B74F85"/>
    <w:rsid w:val="00B7552C"/>
    <w:rsid w:val="00B75FC3"/>
    <w:rsid w:val="00B76ABD"/>
    <w:rsid w:val="00B76B6D"/>
    <w:rsid w:val="00B76BE7"/>
    <w:rsid w:val="00B76E5F"/>
    <w:rsid w:val="00B77317"/>
    <w:rsid w:val="00B7764F"/>
    <w:rsid w:val="00B77DFB"/>
    <w:rsid w:val="00B801D7"/>
    <w:rsid w:val="00B808CB"/>
    <w:rsid w:val="00B80910"/>
    <w:rsid w:val="00B810A8"/>
    <w:rsid w:val="00B81B8C"/>
    <w:rsid w:val="00B81C7F"/>
    <w:rsid w:val="00B8258B"/>
    <w:rsid w:val="00B82B9B"/>
    <w:rsid w:val="00B83A2A"/>
    <w:rsid w:val="00B84D67"/>
    <w:rsid w:val="00B84FD0"/>
    <w:rsid w:val="00B854AC"/>
    <w:rsid w:val="00B8599B"/>
    <w:rsid w:val="00B859C4"/>
    <w:rsid w:val="00B85A26"/>
    <w:rsid w:val="00B863D5"/>
    <w:rsid w:val="00B869EB"/>
    <w:rsid w:val="00B86E6F"/>
    <w:rsid w:val="00B87DA3"/>
    <w:rsid w:val="00B90F95"/>
    <w:rsid w:val="00B910C8"/>
    <w:rsid w:val="00B9116D"/>
    <w:rsid w:val="00B91465"/>
    <w:rsid w:val="00B9287D"/>
    <w:rsid w:val="00B92D89"/>
    <w:rsid w:val="00B952FE"/>
    <w:rsid w:val="00B95587"/>
    <w:rsid w:val="00B9639C"/>
    <w:rsid w:val="00B964E2"/>
    <w:rsid w:val="00B96742"/>
    <w:rsid w:val="00B96E31"/>
    <w:rsid w:val="00BA0246"/>
    <w:rsid w:val="00BA029E"/>
    <w:rsid w:val="00BA14A7"/>
    <w:rsid w:val="00BA1508"/>
    <w:rsid w:val="00BA2773"/>
    <w:rsid w:val="00BA34A3"/>
    <w:rsid w:val="00BA4005"/>
    <w:rsid w:val="00BA490D"/>
    <w:rsid w:val="00BA4BF2"/>
    <w:rsid w:val="00BA4BFB"/>
    <w:rsid w:val="00BA4E25"/>
    <w:rsid w:val="00BA4F80"/>
    <w:rsid w:val="00BA52AE"/>
    <w:rsid w:val="00BA58C4"/>
    <w:rsid w:val="00BA66F1"/>
    <w:rsid w:val="00BA74AE"/>
    <w:rsid w:val="00BA7BBF"/>
    <w:rsid w:val="00BAE07D"/>
    <w:rsid w:val="00BB0B20"/>
    <w:rsid w:val="00BB0D6D"/>
    <w:rsid w:val="00BB10CD"/>
    <w:rsid w:val="00BB276F"/>
    <w:rsid w:val="00BB30D6"/>
    <w:rsid w:val="00BB324E"/>
    <w:rsid w:val="00BB326F"/>
    <w:rsid w:val="00BB4AFE"/>
    <w:rsid w:val="00BB4FA0"/>
    <w:rsid w:val="00BB6D01"/>
    <w:rsid w:val="00BB6DB5"/>
    <w:rsid w:val="00BB75CC"/>
    <w:rsid w:val="00BB776B"/>
    <w:rsid w:val="00BC0483"/>
    <w:rsid w:val="00BC0EA0"/>
    <w:rsid w:val="00BC1207"/>
    <w:rsid w:val="00BC1743"/>
    <w:rsid w:val="00BC1DCE"/>
    <w:rsid w:val="00BC2116"/>
    <w:rsid w:val="00BC2270"/>
    <w:rsid w:val="00BC2387"/>
    <w:rsid w:val="00BC2C84"/>
    <w:rsid w:val="00BC3F16"/>
    <w:rsid w:val="00BC4457"/>
    <w:rsid w:val="00BC578C"/>
    <w:rsid w:val="00BC5F27"/>
    <w:rsid w:val="00BC6168"/>
    <w:rsid w:val="00BC63C7"/>
    <w:rsid w:val="00BC6E76"/>
    <w:rsid w:val="00BC75FA"/>
    <w:rsid w:val="00BC785E"/>
    <w:rsid w:val="00BD04D7"/>
    <w:rsid w:val="00BD0C93"/>
    <w:rsid w:val="00BD0DA4"/>
    <w:rsid w:val="00BD11E7"/>
    <w:rsid w:val="00BD19C1"/>
    <w:rsid w:val="00BD1EAE"/>
    <w:rsid w:val="00BD2032"/>
    <w:rsid w:val="00BD22B2"/>
    <w:rsid w:val="00BD3BBB"/>
    <w:rsid w:val="00BD3F2A"/>
    <w:rsid w:val="00BD4627"/>
    <w:rsid w:val="00BD485E"/>
    <w:rsid w:val="00BD4A93"/>
    <w:rsid w:val="00BD4C1E"/>
    <w:rsid w:val="00BD4CC6"/>
    <w:rsid w:val="00BD5187"/>
    <w:rsid w:val="00BD5F5C"/>
    <w:rsid w:val="00BD6682"/>
    <w:rsid w:val="00BD7541"/>
    <w:rsid w:val="00BD7A18"/>
    <w:rsid w:val="00BE02E8"/>
    <w:rsid w:val="00BE048C"/>
    <w:rsid w:val="00BE0F5B"/>
    <w:rsid w:val="00BE110D"/>
    <w:rsid w:val="00BE139D"/>
    <w:rsid w:val="00BE1E20"/>
    <w:rsid w:val="00BE3185"/>
    <w:rsid w:val="00BE3C7F"/>
    <w:rsid w:val="00BE424B"/>
    <w:rsid w:val="00BE4C65"/>
    <w:rsid w:val="00BE51C0"/>
    <w:rsid w:val="00BE57BE"/>
    <w:rsid w:val="00BE64EE"/>
    <w:rsid w:val="00BE675D"/>
    <w:rsid w:val="00BE6940"/>
    <w:rsid w:val="00BE71C7"/>
    <w:rsid w:val="00BE74E4"/>
    <w:rsid w:val="00BF0A91"/>
    <w:rsid w:val="00BF1BEB"/>
    <w:rsid w:val="00BF1CBD"/>
    <w:rsid w:val="00BF21D2"/>
    <w:rsid w:val="00BF27C2"/>
    <w:rsid w:val="00BF328A"/>
    <w:rsid w:val="00BF3F69"/>
    <w:rsid w:val="00BF40B3"/>
    <w:rsid w:val="00BF506A"/>
    <w:rsid w:val="00BF5173"/>
    <w:rsid w:val="00BF5273"/>
    <w:rsid w:val="00BF5C86"/>
    <w:rsid w:val="00BF6383"/>
    <w:rsid w:val="00BF6C31"/>
    <w:rsid w:val="00BF6E51"/>
    <w:rsid w:val="00BF781D"/>
    <w:rsid w:val="00BF79B3"/>
    <w:rsid w:val="00C002A4"/>
    <w:rsid w:val="00C00E85"/>
    <w:rsid w:val="00C011CE"/>
    <w:rsid w:val="00C0178B"/>
    <w:rsid w:val="00C02282"/>
    <w:rsid w:val="00C02585"/>
    <w:rsid w:val="00C025C4"/>
    <w:rsid w:val="00C03414"/>
    <w:rsid w:val="00C03AF9"/>
    <w:rsid w:val="00C03B29"/>
    <w:rsid w:val="00C03D16"/>
    <w:rsid w:val="00C03E38"/>
    <w:rsid w:val="00C04918"/>
    <w:rsid w:val="00C05348"/>
    <w:rsid w:val="00C06092"/>
    <w:rsid w:val="00C060F1"/>
    <w:rsid w:val="00C06583"/>
    <w:rsid w:val="00C066C3"/>
    <w:rsid w:val="00C06ADF"/>
    <w:rsid w:val="00C0758D"/>
    <w:rsid w:val="00C0767C"/>
    <w:rsid w:val="00C10182"/>
    <w:rsid w:val="00C1021D"/>
    <w:rsid w:val="00C104C8"/>
    <w:rsid w:val="00C120D2"/>
    <w:rsid w:val="00C12411"/>
    <w:rsid w:val="00C133E4"/>
    <w:rsid w:val="00C141E7"/>
    <w:rsid w:val="00C1422F"/>
    <w:rsid w:val="00C1453A"/>
    <w:rsid w:val="00C152E4"/>
    <w:rsid w:val="00C158AA"/>
    <w:rsid w:val="00C15B63"/>
    <w:rsid w:val="00C15F0D"/>
    <w:rsid w:val="00C1610F"/>
    <w:rsid w:val="00C16670"/>
    <w:rsid w:val="00C17391"/>
    <w:rsid w:val="00C20497"/>
    <w:rsid w:val="00C20946"/>
    <w:rsid w:val="00C20C69"/>
    <w:rsid w:val="00C20F6A"/>
    <w:rsid w:val="00C2115F"/>
    <w:rsid w:val="00C221E6"/>
    <w:rsid w:val="00C22920"/>
    <w:rsid w:val="00C233A0"/>
    <w:rsid w:val="00C241CE"/>
    <w:rsid w:val="00C242B8"/>
    <w:rsid w:val="00C244B3"/>
    <w:rsid w:val="00C244EE"/>
    <w:rsid w:val="00C24ABD"/>
    <w:rsid w:val="00C24AD5"/>
    <w:rsid w:val="00C253E0"/>
    <w:rsid w:val="00C25CF7"/>
    <w:rsid w:val="00C25E95"/>
    <w:rsid w:val="00C26695"/>
    <w:rsid w:val="00C26B40"/>
    <w:rsid w:val="00C270A2"/>
    <w:rsid w:val="00C27750"/>
    <w:rsid w:val="00C27D79"/>
    <w:rsid w:val="00C30FBF"/>
    <w:rsid w:val="00C3125B"/>
    <w:rsid w:val="00C31543"/>
    <w:rsid w:val="00C319B1"/>
    <w:rsid w:val="00C32158"/>
    <w:rsid w:val="00C328D3"/>
    <w:rsid w:val="00C329BC"/>
    <w:rsid w:val="00C339F3"/>
    <w:rsid w:val="00C33B42"/>
    <w:rsid w:val="00C33EAA"/>
    <w:rsid w:val="00C345E1"/>
    <w:rsid w:val="00C34CD0"/>
    <w:rsid w:val="00C359D0"/>
    <w:rsid w:val="00C35FC4"/>
    <w:rsid w:val="00C36405"/>
    <w:rsid w:val="00C3647B"/>
    <w:rsid w:val="00C36A21"/>
    <w:rsid w:val="00C40274"/>
    <w:rsid w:val="00C4037E"/>
    <w:rsid w:val="00C40392"/>
    <w:rsid w:val="00C40642"/>
    <w:rsid w:val="00C40C14"/>
    <w:rsid w:val="00C40F81"/>
    <w:rsid w:val="00C41BF4"/>
    <w:rsid w:val="00C41DE0"/>
    <w:rsid w:val="00C42507"/>
    <w:rsid w:val="00C42675"/>
    <w:rsid w:val="00C43490"/>
    <w:rsid w:val="00C43616"/>
    <w:rsid w:val="00C43681"/>
    <w:rsid w:val="00C44D41"/>
    <w:rsid w:val="00C44FD6"/>
    <w:rsid w:val="00C45089"/>
    <w:rsid w:val="00C45513"/>
    <w:rsid w:val="00C45C71"/>
    <w:rsid w:val="00C465DB"/>
    <w:rsid w:val="00C46739"/>
    <w:rsid w:val="00C4770B"/>
    <w:rsid w:val="00C47AD1"/>
    <w:rsid w:val="00C47DAE"/>
    <w:rsid w:val="00C5045E"/>
    <w:rsid w:val="00C506EC"/>
    <w:rsid w:val="00C507FF"/>
    <w:rsid w:val="00C50E81"/>
    <w:rsid w:val="00C512EA"/>
    <w:rsid w:val="00C5130D"/>
    <w:rsid w:val="00C519FB"/>
    <w:rsid w:val="00C5254D"/>
    <w:rsid w:val="00C5278A"/>
    <w:rsid w:val="00C52B26"/>
    <w:rsid w:val="00C52B31"/>
    <w:rsid w:val="00C52CD5"/>
    <w:rsid w:val="00C52D40"/>
    <w:rsid w:val="00C53009"/>
    <w:rsid w:val="00C55490"/>
    <w:rsid w:val="00C55F5D"/>
    <w:rsid w:val="00C564B5"/>
    <w:rsid w:val="00C56C44"/>
    <w:rsid w:val="00C57D4E"/>
    <w:rsid w:val="00C60A74"/>
    <w:rsid w:val="00C60E2F"/>
    <w:rsid w:val="00C61382"/>
    <w:rsid w:val="00C61C0E"/>
    <w:rsid w:val="00C61DAD"/>
    <w:rsid w:val="00C62730"/>
    <w:rsid w:val="00C6306B"/>
    <w:rsid w:val="00C631BE"/>
    <w:rsid w:val="00C638AD"/>
    <w:rsid w:val="00C638AF"/>
    <w:rsid w:val="00C648B3"/>
    <w:rsid w:val="00C654AB"/>
    <w:rsid w:val="00C6598F"/>
    <w:rsid w:val="00C65DAD"/>
    <w:rsid w:val="00C6628E"/>
    <w:rsid w:val="00C6677F"/>
    <w:rsid w:val="00C669E0"/>
    <w:rsid w:val="00C70346"/>
    <w:rsid w:val="00C70C48"/>
    <w:rsid w:val="00C70F83"/>
    <w:rsid w:val="00C717A1"/>
    <w:rsid w:val="00C719B2"/>
    <w:rsid w:val="00C72A22"/>
    <w:rsid w:val="00C72CE8"/>
    <w:rsid w:val="00C72D61"/>
    <w:rsid w:val="00C74AE6"/>
    <w:rsid w:val="00C750B7"/>
    <w:rsid w:val="00C750D8"/>
    <w:rsid w:val="00C7578A"/>
    <w:rsid w:val="00C75DC9"/>
    <w:rsid w:val="00C77E2D"/>
    <w:rsid w:val="00C8063D"/>
    <w:rsid w:val="00C807BD"/>
    <w:rsid w:val="00C81584"/>
    <w:rsid w:val="00C819A9"/>
    <w:rsid w:val="00C81D4D"/>
    <w:rsid w:val="00C820DF"/>
    <w:rsid w:val="00C82976"/>
    <w:rsid w:val="00C82DF7"/>
    <w:rsid w:val="00C835DB"/>
    <w:rsid w:val="00C83F67"/>
    <w:rsid w:val="00C8513F"/>
    <w:rsid w:val="00C85262"/>
    <w:rsid w:val="00C852D2"/>
    <w:rsid w:val="00C85334"/>
    <w:rsid w:val="00C85601"/>
    <w:rsid w:val="00C8562A"/>
    <w:rsid w:val="00C85C00"/>
    <w:rsid w:val="00C86381"/>
    <w:rsid w:val="00C86B36"/>
    <w:rsid w:val="00C87232"/>
    <w:rsid w:val="00C905C2"/>
    <w:rsid w:val="00C93DCD"/>
    <w:rsid w:val="00C94C9E"/>
    <w:rsid w:val="00C94F4B"/>
    <w:rsid w:val="00C94FC4"/>
    <w:rsid w:val="00C954CF"/>
    <w:rsid w:val="00C95744"/>
    <w:rsid w:val="00C9598E"/>
    <w:rsid w:val="00C9665B"/>
    <w:rsid w:val="00C9677E"/>
    <w:rsid w:val="00C96939"/>
    <w:rsid w:val="00C972DC"/>
    <w:rsid w:val="00C97423"/>
    <w:rsid w:val="00CA0599"/>
    <w:rsid w:val="00CA1290"/>
    <w:rsid w:val="00CA12CD"/>
    <w:rsid w:val="00CA1644"/>
    <w:rsid w:val="00CA1E6D"/>
    <w:rsid w:val="00CA1FF5"/>
    <w:rsid w:val="00CA26A9"/>
    <w:rsid w:val="00CA2707"/>
    <w:rsid w:val="00CA271D"/>
    <w:rsid w:val="00CA2934"/>
    <w:rsid w:val="00CA2EC2"/>
    <w:rsid w:val="00CA2F41"/>
    <w:rsid w:val="00CA3658"/>
    <w:rsid w:val="00CA3A70"/>
    <w:rsid w:val="00CA3E6D"/>
    <w:rsid w:val="00CA4157"/>
    <w:rsid w:val="00CA45ED"/>
    <w:rsid w:val="00CA5486"/>
    <w:rsid w:val="00CA55FF"/>
    <w:rsid w:val="00CA5D42"/>
    <w:rsid w:val="00CA61F9"/>
    <w:rsid w:val="00CA6BD8"/>
    <w:rsid w:val="00CA7919"/>
    <w:rsid w:val="00CA793E"/>
    <w:rsid w:val="00CA7CDF"/>
    <w:rsid w:val="00CA7D12"/>
    <w:rsid w:val="00CB05B6"/>
    <w:rsid w:val="00CB098B"/>
    <w:rsid w:val="00CB0C69"/>
    <w:rsid w:val="00CB137E"/>
    <w:rsid w:val="00CB33FE"/>
    <w:rsid w:val="00CB352F"/>
    <w:rsid w:val="00CB3724"/>
    <w:rsid w:val="00CB42F3"/>
    <w:rsid w:val="00CB43CF"/>
    <w:rsid w:val="00CB4537"/>
    <w:rsid w:val="00CB4638"/>
    <w:rsid w:val="00CB46B5"/>
    <w:rsid w:val="00CB4ABC"/>
    <w:rsid w:val="00CB5201"/>
    <w:rsid w:val="00CB52B5"/>
    <w:rsid w:val="00CB5C4B"/>
    <w:rsid w:val="00CB6366"/>
    <w:rsid w:val="00CB71E2"/>
    <w:rsid w:val="00CB7906"/>
    <w:rsid w:val="00CB7B58"/>
    <w:rsid w:val="00CB7CB1"/>
    <w:rsid w:val="00CC014A"/>
    <w:rsid w:val="00CC029B"/>
    <w:rsid w:val="00CC0372"/>
    <w:rsid w:val="00CC0B8A"/>
    <w:rsid w:val="00CC0CCE"/>
    <w:rsid w:val="00CC1006"/>
    <w:rsid w:val="00CC1303"/>
    <w:rsid w:val="00CC28BB"/>
    <w:rsid w:val="00CC2994"/>
    <w:rsid w:val="00CC31D7"/>
    <w:rsid w:val="00CC3B68"/>
    <w:rsid w:val="00CC4738"/>
    <w:rsid w:val="00CC4E46"/>
    <w:rsid w:val="00CC5D86"/>
    <w:rsid w:val="00CC6418"/>
    <w:rsid w:val="00CC65EE"/>
    <w:rsid w:val="00CC66A7"/>
    <w:rsid w:val="00CC66DD"/>
    <w:rsid w:val="00CC6BF5"/>
    <w:rsid w:val="00CC73C1"/>
    <w:rsid w:val="00CD19D6"/>
    <w:rsid w:val="00CD289C"/>
    <w:rsid w:val="00CD2EB5"/>
    <w:rsid w:val="00CD41DB"/>
    <w:rsid w:val="00CD42B1"/>
    <w:rsid w:val="00CD434E"/>
    <w:rsid w:val="00CD463C"/>
    <w:rsid w:val="00CD4D7A"/>
    <w:rsid w:val="00CD4F9F"/>
    <w:rsid w:val="00CD508D"/>
    <w:rsid w:val="00CD5EC3"/>
    <w:rsid w:val="00CD5F86"/>
    <w:rsid w:val="00CD60CC"/>
    <w:rsid w:val="00CD659B"/>
    <w:rsid w:val="00CD66BD"/>
    <w:rsid w:val="00CD6873"/>
    <w:rsid w:val="00CD6C95"/>
    <w:rsid w:val="00CE0497"/>
    <w:rsid w:val="00CE0830"/>
    <w:rsid w:val="00CE0E4F"/>
    <w:rsid w:val="00CE0EAA"/>
    <w:rsid w:val="00CE13E3"/>
    <w:rsid w:val="00CE1F4A"/>
    <w:rsid w:val="00CE2391"/>
    <w:rsid w:val="00CE48F9"/>
    <w:rsid w:val="00CE497C"/>
    <w:rsid w:val="00CE4F27"/>
    <w:rsid w:val="00CE595C"/>
    <w:rsid w:val="00CE59C7"/>
    <w:rsid w:val="00CE5A80"/>
    <w:rsid w:val="00CE64D0"/>
    <w:rsid w:val="00CE6835"/>
    <w:rsid w:val="00CE7A81"/>
    <w:rsid w:val="00CE7FB1"/>
    <w:rsid w:val="00CF07D3"/>
    <w:rsid w:val="00CF0867"/>
    <w:rsid w:val="00CF0AA7"/>
    <w:rsid w:val="00CF1112"/>
    <w:rsid w:val="00CF1CA1"/>
    <w:rsid w:val="00CF2730"/>
    <w:rsid w:val="00CF27C2"/>
    <w:rsid w:val="00CF305E"/>
    <w:rsid w:val="00CF30D7"/>
    <w:rsid w:val="00CF33F7"/>
    <w:rsid w:val="00CF3CB0"/>
    <w:rsid w:val="00CF3F31"/>
    <w:rsid w:val="00CF4152"/>
    <w:rsid w:val="00CF430B"/>
    <w:rsid w:val="00CF5B34"/>
    <w:rsid w:val="00CF6B1F"/>
    <w:rsid w:val="00CF6F4C"/>
    <w:rsid w:val="00CF7389"/>
    <w:rsid w:val="00CF73C2"/>
    <w:rsid w:val="00CF7AD5"/>
    <w:rsid w:val="00CF7F40"/>
    <w:rsid w:val="00D00F47"/>
    <w:rsid w:val="00D016A4"/>
    <w:rsid w:val="00D01D15"/>
    <w:rsid w:val="00D02D09"/>
    <w:rsid w:val="00D038D1"/>
    <w:rsid w:val="00D03A80"/>
    <w:rsid w:val="00D03CFF"/>
    <w:rsid w:val="00D0415E"/>
    <w:rsid w:val="00D043E8"/>
    <w:rsid w:val="00D066E3"/>
    <w:rsid w:val="00D06AD4"/>
    <w:rsid w:val="00D074F7"/>
    <w:rsid w:val="00D079BD"/>
    <w:rsid w:val="00D10B2D"/>
    <w:rsid w:val="00D10CB8"/>
    <w:rsid w:val="00D11475"/>
    <w:rsid w:val="00D11B18"/>
    <w:rsid w:val="00D11BE8"/>
    <w:rsid w:val="00D11F1E"/>
    <w:rsid w:val="00D12A61"/>
    <w:rsid w:val="00D135FD"/>
    <w:rsid w:val="00D1374F"/>
    <w:rsid w:val="00D13804"/>
    <w:rsid w:val="00D14B9F"/>
    <w:rsid w:val="00D14FA1"/>
    <w:rsid w:val="00D15B54"/>
    <w:rsid w:val="00D15C3E"/>
    <w:rsid w:val="00D20417"/>
    <w:rsid w:val="00D20552"/>
    <w:rsid w:val="00D205BA"/>
    <w:rsid w:val="00D207A4"/>
    <w:rsid w:val="00D20A3D"/>
    <w:rsid w:val="00D20E01"/>
    <w:rsid w:val="00D2120D"/>
    <w:rsid w:val="00D2220F"/>
    <w:rsid w:val="00D22606"/>
    <w:rsid w:val="00D227DB"/>
    <w:rsid w:val="00D229EB"/>
    <w:rsid w:val="00D23384"/>
    <w:rsid w:val="00D234A7"/>
    <w:rsid w:val="00D2410E"/>
    <w:rsid w:val="00D2651C"/>
    <w:rsid w:val="00D265F7"/>
    <w:rsid w:val="00D2686C"/>
    <w:rsid w:val="00D26936"/>
    <w:rsid w:val="00D27015"/>
    <w:rsid w:val="00D275A6"/>
    <w:rsid w:val="00D27B1D"/>
    <w:rsid w:val="00D3065A"/>
    <w:rsid w:val="00D30883"/>
    <w:rsid w:val="00D31B40"/>
    <w:rsid w:val="00D31BC6"/>
    <w:rsid w:val="00D3229E"/>
    <w:rsid w:val="00D3256A"/>
    <w:rsid w:val="00D32D78"/>
    <w:rsid w:val="00D3383F"/>
    <w:rsid w:val="00D3392D"/>
    <w:rsid w:val="00D33C29"/>
    <w:rsid w:val="00D35453"/>
    <w:rsid w:val="00D35809"/>
    <w:rsid w:val="00D358CD"/>
    <w:rsid w:val="00D35F33"/>
    <w:rsid w:val="00D36376"/>
    <w:rsid w:val="00D368ED"/>
    <w:rsid w:val="00D369B0"/>
    <w:rsid w:val="00D36F96"/>
    <w:rsid w:val="00D3750B"/>
    <w:rsid w:val="00D3770D"/>
    <w:rsid w:val="00D3791A"/>
    <w:rsid w:val="00D37CB3"/>
    <w:rsid w:val="00D400B9"/>
    <w:rsid w:val="00D401C2"/>
    <w:rsid w:val="00D4050A"/>
    <w:rsid w:val="00D40E33"/>
    <w:rsid w:val="00D4119D"/>
    <w:rsid w:val="00D4159F"/>
    <w:rsid w:val="00D418D2"/>
    <w:rsid w:val="00D41F1D"/>
    <w:rsid w:val="00D42012"/>
    <w:rsid w:val="00D421D3"/>
    <w:rsid w:val="00D4276D"/>
    <w:rsid w:val="00D43312"/>
    <w:rsid w:val="00D43442"/>
    <w:rsid w:val="00D44482"/>
    <w:rsid w:val="00D445CE"/>
    <w:rsid w:val="00D44A13"/>
    <w:rsid w:val="00D466A6"/>
    <w:rsid w:val="00D46D70"/>
    <w:rsid w:val="00D46DC5"/>
    <w:rsid w:val="00D476D0"/>
    <w:rsid w:val="00D47D27"/>
    <w:rsid w:val="00D5018D"/>
    <w:rsid w:val="00D502A6"/>
    <w:rsid w:val="00D503F3"/>
    <w:rsid w:val="00D50402"/>
    <w:rsid w:val="00D510F3"/>
    <w:rsid w:val="00D513D4"/>
    <w:rsid w:val="00D5174C"/>
    <w:rsid w:val="00D525F7"/>
    <w:rsid w:val="00D52935"/>
    <w:rsid w:val="00D52C1D"/>
    <w:rsid w:val="00D535E0"/>
    <w:rsid w:val="00D53D00"/>
    <w:rsid w:val="00D5456E"/>
    <w:rsid w:val="00D55A36"/>
    <w:rsid w:val="00D55FFD"/>
    <w:rsid w:val="00D560B7"/>
    <w:rsid w:val="00D56467"/>
    <w:rsid w:val="00D56EEB"/>
    <w:rsid w:val="00D57716"/>
    <w:rsid w:val="00D5773C"/>
    <w:rsid w:val="00D57C4F"/>
    <w:rsid w:val="00D6002D"/>
    <w:rsid w:val="00D60087"/>
    <w:rsid w:val="00D60D07"/>
    <w:rsid w:val="00D614CC"/>
    <w:rsid w:val="00D61678"/>
    <w:rsid w:val="00D617A7"/>
    <w:rsid w:val="00D620FD"/>
    <w:rsid w:val="00D62273"/>
    <w:rsid w:val="00D62D4E"/>
    <w:rsid w:val="00D63592"/>
    <w:rsid w:val="00D63D87"/>
    <w:rsid w:val="00D64113"/>
    <w:rsid w:val="00D6457A"/>
    <w:rsid w:val="00D64758"/>
    <w:rsid w:val="00D64EAC"/>
    <w:rsid w:val="00D65091"/>
    <w:rsid w:val="00D66398"/>
    <w:rsid w:val="00D66A4E"/>
    <w:rsid w:val="00D7004A"/>
    <w:rsid w:val="00D710F8"/>
    <w:rsid w:val="00D717B1"/>
    <w:rsid w:val="00D72C18"/>
    <w:rsid w:val="00D72DC4"/>
    <w:rsid w:val="00D72EEB"/>
    <w:rsid w:val="00D72FCF"/>
    <w:rsid w:val="00D73614"/>
    <w:rsid w:val="00D73786"/>
    <w:rsid w:val="00D739DD"/>
    <w:rsid w:val="00D75701"/>
    <w:rsid w:val="00D7596B"/>
    <w:rsid w:val="00D75F76"/>
    <w:rsid w:val="00D76293"/>
    <w:rsid w:val="00D765D7"/>
    <w:rsid w:val="00D77202"/>
    <w:rsid w:val="00D77723"/>
    <w:rsid w:val="00D77D85"/>
    <w:rsid w:val="00D77DAF"/>
    <w:rsid w:val="00D77F40"/>
    <w:rsid w:val="00D80508"/>
    <w:rsid w:val="00D806B8"/>
    <w:rsid w:val="00D8093F"/>
    <w:rsid w:val="00D80C08"/>
    <w:rsid w:val="00D80C5B"/>
    <w:rsid w:val="00D82243"/>
    <w:rsid w:val="00D8241F"/>
    <w:rsid w:val="00D829C5"/>
    <w:rsid w:val="00D82C69"/>
    <w:rsid w:val="00D82DCC"/>
    <w:rsid w:val="00D83653"/>
    <w:rsid w:val="00D83A91"/>
    <w:rsid w:val="00D84B5D"/>
    <w:rsid w:val="00D8551F"/>
    <w:rsid w:val="00D8555B"/>
    <w:rsid w:val="00D85CA0"/>
    <w:rsid w:val="00D85D8E"/>
    <w:rsid w:val="00D87237"/>
    <w:rsid w:val="00D87D96"/>
    <w:rsid w:val="00D87E2E"/>
    <w:rsid w:val="00D87EAD"/>
    <w:rsid w:val="00D87F8F"/>
    <w:rsid w:val="00D901E5"/>
    <w:rsid w:val="00D91026"/>
    <w:rsid w:val="00D913A9"/>
    <w:rsid w:val="00D913C9"/>
    <w:rsid w:val="00D91565"/>
    <w:rsid w:val="00D91B55"/>
    <w:rsid w:val="00D91F12"/>
    <w:rsid w:val="00D9243D"/>
    <w:rsid w:val="00D92C28"/>
    <w:rsid w:val="00D9336A"/>
    <w:rsid w:val="00D933B8"/>
    <w:rsid w:val="00D93509"/>
    <w:rsid w:val="00D9410C"/>
    <w:rsid w:val="00D943CD"/>
    <w:rsid w:val="00D952D9"/>
    <w:rsid w:val="00D9584C"/>
    <w:rsid w:val="00D95908"/>
    <w:rsid w:val="00D96364"/>
    <w:rsid w:val="00D964B9"/>
    <w:rsid w:val="00D966B4"/>
    <w:rsid w:val="00D969E5"/>
    <w:rsid w:val="00D96C0C"/>
    <w:rsid w:val="00D96C45"/>
    <w:rsid w:val="00D9710C"/>
    <w:rsid w:val="00D97331"/>
    <w:rsid w:val="00D97C84"/>
    <w:rsid w:val="00DA0A3D"/>
    <w:rsid w:val="00DA13D7"/>
    <w:rsid w:val="00DA1F7E"/>
    <w:rsid w:val="00DA28A8"/>
    <w:rsid w:val="00DA29BA"/>
    <w:rsid w:val="00DA30C1"/>
    <w:rsid w:val="00DA3209"/>
    <w:rsid w:val="00DA3560"/>
    <w:rsid w:val="00DA3896"/>
    <w:rsid w:val="00DA3E7C"/>
    <w:rsid w:val="00DA3F32"/>
    <w:rsid w:val="00DA4156"/>
    <w:rsid w:val="00DA461B"/>
    <w:rsid w:val="00DA4CC6"/>
    <w:rsid w:val="00DA4E38"/>
    <w:rsid w:val="00DA4F69"/>
    <w:rsid w:val="00DA4FD4"/>
    <w:rsid w:val="00DA553E"/>
    <w:rsid w:val="00DA5C9F"/>
    <w:rsid w:val="00DA5FF0"/>
    <w:rsid w:val="00DA60D8"/>
    <w:rsid w:val="00DA6D97"/>
    <w:rsid w:val="00DA7763"/>
    <w:rsid w:val="00DB0D04"/>
    <w:rsid w:val="00DB0D78"/>
    <w:rsid w:val="00DB10A2"/>
    <w:rsid w:val="00DB1128"/>
    <w:rsid w:val="00DB1482"/>
    <w:rsid w:val="00DB177C"/>
    <w:rsid w:val="00DB2260"/>
    <w:rsid w:val="00DB2346"/>
    <w:rsid w:val="00DB2D54"/>
    <w:rsid w:val="00DB2EE9"/>
    <w:rsid w:val="00DB35C7"/>
    <w:rsid w:val="00DB42AE"/>
    <w:rsid w:val="00DB4580"/>
    <w:rsid w:val="00DB509A"/>
    <w:rsid w:val="00DB5671"/>
    <w:rsid w:val="00DB59A0"/>
    <w:rsid w:val="00DB5AA9"/>
    <w:rsid w:val="00DB7647"/>
    <w:rsid w:val="00DC00FD"/>
    <w:rsid w:val="00DC07FA"/>
    <w:rsid w:val="00DC098F"/>
    <w:rsid w:val="00DC0BE7"/>
    <w:rsid w:val="00DC0EF4"/>
    <w:rsid w:val="00DC1659"/>
    <w:rsid w:val="00DC1FA2"/>
    <w:rsid w:val="00DC2618"/>
    <w:rsid w:val="00DC297F"/>
    <w:rsid w:val="00DC2EA9"/>
    <w:rsid w:val="00DC3A31"/>
    <w:rsid w:val="00DC4A17"/>
    <w:rsid w:val="00DC52BC"/>
    <w:rsid w:val="00DC5C35"/>
    <w:rsid w:val="00DC6B68"/>
    <w:rsid w:val="00DC6C4E"/>
    <w:rsid w:val="00DC778D"/>
    <w:rsid w:val="00DC791B"/>
    <w:rsid w:val="00DD0B70"/>
    <w:rsid w:val="00DD15F1"/>
    <w:rsid w:val="00DD1C3D"/>
    <w:rsid w:val="00DD20AA"/>
    <w:rsid w:val="00DD4586"/>
    <w:rsid w:val="00DD462F"/>
    <w:rsid w:val="00DD4BA9"/>
    <w:rsid w:val="00DD5120"/>
    <w:rsid w:val="00DD622D"/>
    <w:rsid w:val="00DD6FC1"/>
    <w:rsid w:val="00DD74BC"/>
    <w:rsid w:val="00DD7FAD"/>
    <w:rsid w:val="00DE0112"/>
    <w:rsid w:val="00DE097D"/>
    <w:rsid w:val="00DE1095"/>
    <w:rsid w:val="00DE1135"/>
    <w:rsid w:val="00DE1258"/>
    <w:rsid w:val="00DE186E"/>
    <w:rsid w:val="00DE20A7"/>
    <w:rsid w:val="00DE2284"/>
    <w:rsid w:val="00DE2840"/>
    <w:rsid w:val="00DE2D1E"/>
    <w:rsid w:val="00DE2E56"/>
    <w:rsid w:val="00DE2F08"/>
    <w:rsid w:val="00DE447F"/>
    <w:rsid w:val="00DE477F"/>
    <w:rsid w:val="00DE52F5"/>
    <w:rsid w:val="00DE56AC"/>
    <w:rsid w:val="00DE590F"/>
    <w:rsid w:val="00DE6642"/>
    <w:rsid w:val="00DE70FD"/>
    <w:rsid w:val="00DE71B2"/>
    <w:rsid w:val="00DE7994"/>
    <w:rsid w:val="00DE79DF"/>
    <w:rsid w:val="00DE7CB9"/>
    <w:rsid w:val="00DF0263"/>
    <w:rsid w:val="00DF09D0"/>
    <w:rsid w:val="00DF0BAF"/>
    <w:rsid w:val="00DF0F30"/>
    <w:rsid w:val="00DF12CE"/>
    <w:rsid w:val="00DF1DFA"/>
    <w:rsid w:val="00DF263B"/>
    <w:rsid w:val="00DF329A"/>
    <w:rsid w:val="00DF3841"/>
    <w:rsid w:val="00DF38DF"/>
    <w:rsid w:val="00DF398A"/>
    <w:rsid w:val="00DF39DB"/>
    <w:rsid w:val="00DF3F34"/>
    <w:rsid w:val="00DF3F55"/>
    <w:rsid w:val="00DF438C"/>
    <w:rsid w:val="00DF4669"/>
    <w:rsid w:val="00DF49FD"/>
    <w:rsid w:val="00DF4DE7"/>
    <w:rsid w:val="00DF65AC"/>
    <w:rsid w:val="00DF6640"/>
    <w:rsid w:val="00DF6A60"/>
    <w:rsid w:val="00DF6F47"/>
    <w:rsid w:val="00DF7D74"/>
    <w:rsid w:val="00E00F0F"/>
    <w:rsid w:val="00E010DF"/>
    <w:rsid w:val="00E01B63"/>
    <w:rsid w:val="00E01D94"/>
    <w:rsid w:val="00E02066"/>
    <w:rsid w:val="00E02D7F"/>
    <w:rsid w:val="00E0338C"/>
    <w:rsid w:val="00E03DC9"/>
    <w:rsid w:val="00E04642"/>
    <w:rsid w:val="00E04D68"/>
    <w:rsid w:val="00E05A38"/>
    <w:rsid w:val="00E065BE"/>
    <w:rsid w:val="00E06966"/>
    <w:rsid w:val="00E0698C"/>
    <w:rsid w:val="00E06A27"/>
    <w:rsid w:val="00E10022"/>
    <w:rsid w:val="00E10725"/>
    <w:rsid w:val="00E11722"/>
    <w:rsid w:val="00E11847"/>
    <w:rsid w:val="00E11AC6"/>
    <w:rsid w:val="00E11F22"/>
    <w:rsid w:val="00E121F3"/>
    <w:rsid w:val="00E12FF5"/>
    <w:rsid w:val="00E13760"/>
    <w:rsid w:val="00E139A1"/>
    <w:rsid w:val="00E1432F"/>
    <w:rsid w:val="00E14CD9"/>
    <w:rsid w:val="00E1610F"/>
    <w:rsid w:val="00E164AF"/>
    <w:rsid w:val="00E171AA"/>
    <w:rsid w:val="00E17480"/>
    <w:rsid w:val="00E20F0F"/>
    <w:rsid w:val="00E217DD"/>
    <w:rsid w:val="00E21E45"/>
    <w:rsid w:val="00E222A6"/>
    <w:rsid w:val="00E22916"/>
    <w:rsid w:val="00E22D32"/>
    <w:rsid w:val="00E23383"/>
    <w:rsid w:val="00E24EA5"/>
    <w:rsid w:val="00E25C0E"/>
    <w:rsid w:val="00E26072"/>
    <w:rsid w:val="00E261A3"/>
    <w:rsid w:val="00E2650E"/>
    <w:rsid w:val="00E26684"/>
    <w:rsid w:val="00E26A05"/>
    <w:rsid w:val="00E26D56"/>
    <w:rsid w:val="00E2711A"/>
    <w:rsid w:val="00E27402"/>
    <w:rsid w:val="00E27FAB"/>
    <w:rsid w:val="00E27FC2"/>
    <w:rsid w:val="00E30395"/>
    <w:rsid w:val="00E3091A"/>
    <w:rsid w:val="00E3092A"/>
    <w:rsid w:val="00E30D31"/>
    <w:rsid w:val="00E30E2C"/>
    <w:rsid w:val="00E312B8"/>
    <w:rsid w:val="00E314B8"/>
    <w:rsid w:val="00E31E98"/>
    <w:rsid w:val="00E330FC"/>
    <w:rsid w:val="00E33D0E"/>
    <w:rsid w:val="00E347D7"/>
    <w:rsid w:val="00E35161"/>
    <w:rsid w:val="00E35242"/>
    <w:rsid w:val="00E35E69"/>
    <w:rsid w:val="00E364A7"/>
    <w:rsid w:val="00E3665C"/>
    <w:rsid w:val="00E36ADE"/>
    <w:rsid w:val="00E3717C"/>
    <w:rsid w:val="00E37B47"/>
    <w:rsid w:val="00E40EFE"/>
    <w:rsid w:val="00E4165B"/>
    <w:rsid w:val="00E41A08"/>
    <w:rsid w:val="00E4319E"/>
    <w:rsid w:val="00E437FB"/>
    <w:rsid w:val="00E45A19"/>
    <w:rsid w:val="00E45A67"/>
    <w:rsid w:val="00E46121"/>
    <w:rsid w:val="00E461ED"/>
    <w:rsid w:val="00E46457"/>
    <w:rsid w:val="00E472AC"/>
    <w:rsid w:val="00E474DA"/>
    <w:rsid w:val="00E47747"/>
    <w:rsid w:val="00E47AA7"/>
    <w:rsid w:val="00E47BF6"/>
    <w:rsid w:val="00E47CF0"/>
    <w:rsid w:val="00E50069"/>
    <w:rsid w:val="00E501CB"/>
    <w:rsid w:val="00E5035A"/>
    <w:rsid w:val="00E51A78"/>
    <w:rsid w:val="00E52087"/>
    <w:rsid w:val="00E52A9D"/>
    <w:rsid w:val="00E532C4"/>
    <w:rsid w:val="00E53869"/>
    <w:rsid w:val="00E5388E"/>
    <w:rsid w:val="00E546EA"/>
    <w:rsid w:val="00E54BBD"/>
    <w:rsid w:val="00E54DC7"/>
    <w:rsid w:val="00E55268"/>
    <w:rsid w:val="00E5600C"/>
    <w:rsid w:val="00E56BE9"/>
    <w:rsid w:val="00E573C6"/>
    <w:rsid w:val="00E573CE"/>
    <w:rsid w:val="00E6072B"/>
    <w:rsid w:val="00E61076"/>
    <w:rsid w:val="00E612F4"/>
    <w:rsid w:val="00E61545"/>
    <w:rsid w:val="00E62186"/>
    <w:rsid w:val="00E62776"/>
    <w:rsid w:val="00E62C5B"/>
    <w:rsid w:val="00E635F6"/>
    <w:rsid w:val="00E6360F"/>
    <w:rsid w:val="00E63FB4"/>
    <w:rsid w:val="00E644EA"/>
    <w:rsid w:val="00E64B0B"/>
    <w:rsid w:val="00E66013"/>
    <w:rsid w:val="00E667E1"/>
    <w:rsid w:val="00E676A9"/>
    <w:rsid w:val="00E67F3B"/>
    <w:rsid w:val="00E70BE2"/>
    <w:rsid w:val="00E7327B"/>
    <w:rsid w:val="00E738E7"/>
    <w:rsid w:val="00E73C24"/>
    <w:rsid w:val="00E73C4E"/>
    <w:rsid w:val="00E73D67"/>
    <w:rsid w:val="00E7422A"/>
    <w:rsid w:val="00E74AEC"/>
    <w:rsid w:val="00E75239"/>
    <w:rsid w:val="00E75373"/>
    <w:rsid w:val="00E757AF"/>
    <w:rsid w:val="00E760DE"/>
    <w:rsid w:val="00E7625F"/>
    <w:rsid w:val="00E7650B"/>
    <w:rsid w:val="00E76DBF"/>
    <w:rsid w:val="00E76E50"/>
    <w:rsid w:val="00E76E8D"/>
    <w:rsid w:val="00E779EC"/>
    <w:rsid w:val="00E77A8F"/>
    <w:rsid w:val="00E77DAE"/>
    <w:rsid w:val="00E80479"/>
    <w:rsid w:val="00E80735"/>
    <w:rsid w:val="00E8084E"/>
    <w:rsid w:val="00E81033"/>
    <w:rsid w:val="00E81443"/>
    <w:rsid w:val="00E81E85"/>
    <w:rsid w:val="00E82103"/>
    <w:rsid w:val="00E82246"/>
    <w:rsid w:val="00E82B0A"/>
    <w:rsid w:val="00E83508"/>
    <w:rsid w:val="00E837D9"/>
    <w:rsid w:val="00E83DD5"/>
    <w:rsid w:val="00E84811"/>
    <w:rsid w:val="00E84FCF"/>
    <w:rsid w:val="00E85358"/>
    <w:rsid w:val="00E8547F"/>
    <w:rsid w:val="00E85B36"/>
    <w:rsid w:val="00E85DB5"/>
    <w:rsid w:val="00E86D80"/>
    <w:rsid w:val="00E87B09"/>
    <w:rsid w:val="00E90242"/>
    <w:rsid w:val="00E90E1E"/>
    <w:rsid w:val="00E91146"/>
    <w:rsid w:val="00E911EA"/>
    <w:rsid w:val="00E91327"/>
    <w:rsid w:val="00E9160E"/>
    <w:rsid w:val="00E916AC"/>
    <w:rsid w:val="00E924A1"/>
    <w:rsid w:val="00E92A27"/>
    <w:rsid w:val="00E92B55"/>
    <w:rsid w:val="00E93878"/>
    <w:rsid w:val="00E93DE3"/>
    <w:rsid w:val="00E93F4F"/>
    <w:rsid w:val="00E945DA"/>
    <w:rsid w:val="00E9489F"/>
    <w:rsid w:val="00E94A10"/>
    <w:rsid w:val="00E94A4D"/>
    <w:rsid w:val="00E95600"/>
    <w:rsid w:val="00E95FC4"/>
    <w:rsid w:val="00E965C7"/>
    <w:rsid w:val="00E973CA"/>
    <w:rsid w:val="00EA1380"/>
    <w:rsid w:val="00EA1660"/>
    <w:rsid w:val="00EA17A1"/>
    <w:rsid w:val="00EA17A6"/>
    <w:rsid w:val="00EA1ACE"/>
    <w:rsid w:val="00EA1BFE"/>
    <w:rsid w:val="00EA231B"/>
    <w:rsid w:val="00EA2D72"/>
    <w:rsid w:val="00EA3C6A"/>
    <w:rsid w:val="00EA3CB2"/>
    <w:rsid w:val="00EA4136"/>
    <w:rsid w:val="00EA4139"/>
    <w:rsid w:val="00EA414B"/>
    <w:rsid w:val="00EA42DA"/>
    <w:rsid w:val="00EA4542"/>
    <w:rsid w:val="00EA48C7"/>
    <w:rsid w:val="00EA5262"/>
    <w:rsid w:val="00EA5574"/>
    <w:rsid w:val="00EA628E"/>
    <w:rsid w:val="00EA6C32"/>
    <w:rsid w:val="00EA6E79"/>
    <w:rsid w:val="00EA7D8A"/>
    <w:rsid w:val="00EA7D92"/>
    <w:rsid w:val="00EB0102"/>
    <w:rsid w:val="00EB02BE"/>
    <w:rsid w:val="00EB0386"/>
    <w:rsid w:val="00EB090A"/>
    <w:rsid w:val="00EB0B15"/>
    <w:rsid w:val="00EB0FF2"/>
    <w:rsid w:val="00EB11FE"/>
    <w:rsid w:val="00EB150B"/>
    <w:rsid w:val="00EB1975"/>
    <w:rsid w:val="00EB222C"/>
    <w:rsid w:val="00EB2302"/>
    <w:rsid w:val="00EB2885"/>
    <w:rsid w:val="00EB2C2C"/>
    <w:rsid w:val="00EB2FE2"/>
    <w:rsid w:val="00EB32E9"/>
    <w:rsid w:val="00EB3354"/>
    <w:rsid w:val="00EB44FC"/>
    <w:rsid w:val="00EB5B63"/>
    <w:rsid w:val="00EB5C21"/>
    <w:rsid w:val="00EB60A1"/>
    <w:rsid w:val="00EB627D"/>
    <w:rsid w:val="00EB6AAB"/>
    <w:rsid w:val="00EB7138"/>
    <w:rsid w:val="00EB7253"/>
    <w:rsid w:val="00EB738B"/>
    <w:rsid w:val="00EB7A6B"/>
    <w:rsid w:val="00EB7D52"/>
    <w:rsid w:val="00EB7E8D"/>
    <w:rsid w:val="00EC01FC"/>
    <w:rsid w:val="00EC046F"/>
    <w:rsid w:val="00EC1317"/>
    <w:rsid w:val="00EC13CA"/>
    <w:rsid w:val="00EC19B5"/>
    <w:rsid w:val="00EC1DF6"/>
    <w:rsid w:val="00EC2168"/>
    <w:rsid w:val="00EC2567"/>
    <w:rsid w:val="00EC364D"/>
    <w:rsid w:val="00EC480E"/>
    <w:rsid w:val="00EC4811"/>
    <w:rsid w:val="00EC4D7F"/>
    <w:rsid w:val="00EC50E7"/>
    <w:rsid w:val="00EC5248"/>
    <w:rsid w:val="00EC5260"/>
    <w:rsid w:val="00EC580B"/>
    <w:rsid w:val="00EC5F8F"/>
    <w:rsid w:val="00EC60D1"/>
    <w:rsid w:val="00EC7285"/>
    <w:rsid w:val="00ED054A"/>
    <w:rsid w:val="00ED15D5"/>
    <w:rsid w:val="00ED16CA"/>
    <w:rsid w:val="00ED261C"/>
    <w:rsid w:val="00ED2677"/>
    <w:rsid w:val="00ED335A"/>
    <w:rsid w:val="00ED41A5"/>
    <w:rsid w:val="00ED443F"/>
    <w:rsid w:val="00ED4DA4"/>
    <w:rsid w:val="00ED511E"/>
    <w:rsid w:val="00ED5E75"/>
    <w:rsid w:val="00ED6905"/>
    <w:rsid w:val="00ED6C69"/>
    <w:rsid w:val="00EE05C9"/>
    <w:rsid w:val="00EE0927"/>
    <w:rsid w:val="00EE0C2A"/>
    <w:rsid w:val="00EE0CDB"/>
    <w:rsid w:val="00EE1BA8"/>
    <w:rsid w:val="00EE1D85"/>
    <w:rsid w:val="00EE3483"/>
    <w:rsid w:val="00EE349F"/>
    <w:rsid w:val="00EE3944"/>
    <w:rsid w:val="00EE3BAB"/>
    <w:rsid w:val="00EE3D77"/>
    <w:rsid w:val="00EE48C6"/>
    <w:rsid w:val="00EE525F"/>
    <w:rsid w:val="00EE56B5"/>
    <w:rsid w:val="00EE5ED2"/>
    <w:rsid w:val="00EE6263"/>
    <w:rsid w:val="00EE662C"/>
    <w:rsid w:val="00EE68FF"/>
    <w:rsid w:val="00EE6B63"/>
    <w:rsid w:val="00EE6DFB"/>
    <w:rsid w:val="00EE72A8"/>
    <w:rsid w:val="00EE7F4E"/>
    <w:rsid w:val="00EF0488"/>
    <w:rsid w:val="00EF0B9B"/>
    <w:rsid w:val="00EF0F78"/>
    <w:rsid w:val="00EF1536"/>
    <w:rsid w:val="00EF17CB"/>
    <w:rsid w:val="00EF209A"/>
    <w:rsid w:val="00EF2428"/>
    <w:rsid w:val="00EF2811"/>
    <w:rsid w:val="00EF2848"/>
    <w:rsid w:val="00EF2D05"/>
    <w:rsid w:val="00EF346A"/>
    <w:rsid w:val="00EF3FCD"/>
    <w:rsid w:val="00EF44B7"/>
    <w:rsid w:val="00EF4736"/>
    <w:rsid w:val="00EF5769"/>
    <w:rsid w:val="00EF6855"/>
    <w:rsid w:val="00EF6952"/>
    <w:rsid w:val="00EF6C99"/>
    <w:rsid w:val="00EF7C28"/>
    <w:rsid w:val="00EF7EFA"/>
    <w:rsid w:val="00F00519"/>
    <w:rsid w:val="00F018F9"/>
    <w:rsid w:val="00F01A69"/>
    <w:rsid w:val="00F02616"/>
    <w:rsid w:val="00F02624"/>
    <w:rsid w:val="00F02A8F"/>
    <w:rsid w:val="00F02DBE"/>
    <w:rsid w:val="00F02DE2"/>
    <w:rsid w:val="00F0393C"/>
    <w:rsid w:val="00F03F09"/>
    <w:rsid w:val="00F0419F"/>
    <w:rsid w:val="00F05704"/>
    <w:rsid w:val="00F06092"/>
    <w:rsid w:val="00F06666"/>
    <w:rsid w:val="00F066D3"/>
    <w:rsid w:val="00F06998"/>
    <w:rsid w:val="00F06C8C"/>
    <w:rsid w:val="00F07AFD"/>
    <w:rsid w:val="00F07C27"/>
    <w:rsid w:val="00F07C89"/>
    <w:rsid w:val="00F10C97"/>
    <w:rsid w:val="00F111C3"/>
    <w:rsid w:val="00F11907"/>
    <w:rsid w:val="00F1229C"/>
    <w:rsid w:val="00F123B5"/>
    <w:rsid w:val="00F1243E"/>
    <w:rsid w:val="00F125EF"/>
    <w:rsid w:val="00F13279"/>
    <w:rsid w:val="00F1379C"/>
    <w:rsid w:val="00F14263"/>
    <w:rsid w:val="00F14B1E"/>
    <w:rsid w:val="00F156B4"/>
    <w:rsid w:val="00F158B2"/>
    <w:rsid w:val="00F17F7F"/>
    <w:rsid w:val="00F2010C"/>
    <w:rsid w:val="00F21979"/>
    <w:rsid w:val="00F219FC"/>
    <w:rsid w:val="00F21AE2"/>
    <w:rsid w:val="00F21F00"/>
    <w:rsid w:val="00F2274A"/>
    <w:rsid w:val="00F229FD"/>
    <w:rsid w:val="00F23556"/>
    <w:rsid w:val="00F23693"/>
    <w:rsid w:val="00F243B2"/>
    <w:rsid w:val="00F2571F"/>
    <w:rsid w:val="00F25BAF"/>
    <w:rsid w:val="00F261A0"/>
    <w:rsid w:val="00F2639B"/>
    <w:rsid w:val="00F26C5A"/>
    <w:rsid w:val="00F27726"/>
    <w:rsid w:val="00F2795C"/>
    <w:rsid w:val="00F27D14"/>
    <w:rsid w:val="00F27F18"/>
    <w:rsid w:val="00F30D31"/>
    <w:rsid w:val="00F3178F"/>
    <w:rsid w:val="00F318D4"/>
    <w:rsid w:val="00F31B0D"/>
    <w:rsid w:val="00F3220C"/>
    <w:rsid w:val="00F324D8"/>
    <w:rsid w:val="00F328BE"/>
    <w:rsid w:val="00F32A80"/>
    <w:rsid w:val="00F32CFC"/>
    <w:rsid w:val="00F32DF7"/>
    <w:rsid w:val="00F33F32"/>
    <w:rsid w:val="00F344FC"/>
    <w:rsid w:val="00F345D7"/>
    <w:rsid w:val="00F347FE"/>
    <w:rsid w:val="00F350F6"/>
    <w:rsid w:val="00F357C2"/>
    <w:rsid w:val="00F359C9"/>
    <w:rsid w:val="00F3627D"/>
    <w:rsid w:val="00F369D3"/>
    <w:rsid w:val="00F37F01"/>
    <w:rsid w:val="00F40269"/>
    <w:rsid w:val="00F4090C"/>
    <w:rsid w:val="00F40AD9"/>
    <w:rsid w:val="00F40BD6"/>
    <w:rsid w:val="00F410E3"/>
    <w:rsid w:val="00F412A1"/>
    <w:rsid w:val="00F42833"/>
    <w:rsid w:val="00F42DC4"/>
    <w:rsid w:val="00F4303B"/>
    <w:rsid w:val="00F43B0C"/>
    <w:rsid w:val="00F44B37"/>
    <w:rsid w:val="00F44C89"/>
    <w:rsid w:val="00F452E1"/>
    <w:rsid w:val="00F4677C"/>
    <w:rsid w:val="00F46E41"/>
    <w:rsid w:val="00F4729D"/>
    <w:rsid w:val="00F4730B"/>
    <w:rsid w:val="00F4772B"/>
    <w:rsid w:val="00F47AF3"/>
    <w:rsid w:val="00F51517"/>
    <w:rsid w:val="00F51719"/>
    <w:rsid w:val="00F51C36"/>
    <w:rsid w:val="00F51EC1"/>
    <w:rsid w:val="00F5292E"/>
    <w:rsid w:val="00F5304A"/>
    <w:rsid w:val="00F54396"/>
    <w:rsid w:val="00F5444E"/>
    <w:rsid w:val="00F54610"/>
    <w:rsid w:val="00F54A83"/>
    <w:rsid w:val="00F550B8"/>
    <w:rsid w:val="00F552AD"/>
    <w:rsid w:val="00F556B4"/>
    <w:rsid w:val="00F55B49"/>
    <w:rsid w:val="00F55CD6"/>
    <w:rsid w:val="00F56777"/>
    <w:rsid w:val="00F56C11"/>
    <w:rsid w:val="00F57246"/>
    <w:rsid w:val="00F573C1"/>
    <w:rsid w:val="00F602B0"/>
    <w:rsid w:val="00F603C9"/>
    <w:rsid w:val="00F60752"/>
    <w:rsid w:val="00F609DE"/>
    <w:rsid w:val="00F610F3"/>
    <w:rsid w:val="00F6131E"/>
    <w:rsid w:val="00F62493"/>
    <w:rsid w:val="00F62978"/>
    <w:rsid w:val="00F62A82"/>
    <w:rsid w:val="00F62D38"/>
    <w:rsid w:val="00F62F59"/>
    <w:rsid w:val="00F633BF"/>
    <w:rsid w:val="00F63A0E"/>
    <w:rsid w:val="00F63B8F"/>
    <w:rsid w:val="00F63E7C"/>
    <w:rsid w:val="00F640BA"/>
    <w:rsid w:val="00F659E1"/>
    <w:rsid w:val="00F65E91"/>
    <w:rsid w:val="00F65FD2"/>
    <w:rsid w:val="00F66575"/>
    <w:rsid w:val="00F6663A"/>
    <w:rsid w:val="00F6691D"/>
    <w:rsid w:val="00F66C8B"/>
    <w:rsid w:val="00F67007"/>
    <w:rsid w:val="00F670EB"/>
    <w:rsid w:val="00F67189"/>
    <w:rsid w:val="00F674DD"/>
    <w:rsid w:val="00F67615"/>
    <w:rsid w:val="00F70817"/>
    <w:rsid w:val="00F70A33"/>
    <w:rsid w:val="00F70C29"/>
    <w:rsid w:val="00F70D1D"/>
    <w:rsid w:val="00F71254"/>
    <w:rsid w:val="00F713B4"/>
    <w:rsid w:val="00F718EB"/>
    <w:rsid w:val="00F71E1D"/>
    <w:rsid w:val="00F724F3"/>
    <w:rsid w:val="00F73AFA"/>
    <w:rsid w:val="00F73DA3"/>
    <w:rsid w:val="00F73E78"/>
    <w:rsid w:val="00F7471C"/>
    <w:rsid w:val="00F75E82"/>
    <w:rsid w:val="00F762FA"/>
    <w:rsid w:val="00F76406"/>
    <w:rsid w:val="00F766CB"/>
    <w:rsid w:val="00F769DC"/>
    <w:rsid w:val="00F76B5F"/>
    <w:rsid w:val="00F76C8A"/>
    <w:rsid w:val="00F77203"/>
    <w:rsid w:val="00F77587"/>
    <w:rsid w:val="00F777EE"/>
    <w:rsid w:val="00F77FDF"/>
    <w:rsid w:val="00F802CA"/>
    <w:rsid w:val="00F817E5"/>
    <w:rsid w:val="00F8184B"/>
    <w:rsid w:val="00F81F78"/>
    <w:rsid w:val="00F82A67"/>
    <w:rsid w:val="00F83002"/>
    <w:rsid w:val="00F83F35"/>
    <w:rsid w:val="00F8418F"/>
    <w:rsid w:val="00F84AF6"/>
    <w:rsid w:val="00F852FC"/>
    <w:rsid w:val="00F854D4"/>
    <w:rsid w:val="00F85A8F"/>
    <w:rsid w:val="00F85E6C"/>
    <w:rsid w:val="00F85FAF"/>
    <w:rsid w:val="00F8612D"/>
    <w:rsid w:val="00F86687"/>
    <w:rsid w:val="00F87697"/>
    <w:rsid w:val="00F8771D"/>
    <w:rsid w:val="00F877F8"/>
    <w:rsid w:val="00F90600"/>
    <w:rsid w:val="00F90760"/>
    <w:rsid w:val="00F92E5D"/>
    <w:rsid w:val="00F93115"/>
    <w:rsid w:val="00F935BE"/>
    <w:rsid w:val="00F93764"/>
    <w:rsid w:val="00F938DA"/>
    <w:rsid w:val="00F93D1D"/>
    <w:rsid w:val="00F93D35"/>
    <w:rsid w:val="00F94022"/>
    <w:rsid w:val="00F9554C"/>
    <w:rsid w:val="00F955BA"/>
    <w:rsid w:val="00F95815"/>
    <w:rsid w:val="00F95A40"/>
    <w:rsid w:val="00F95B9D"/>
    <w:rsid w:val="00F95C5F"/>
    <w:rsid w:val="00F9613A"/>
    <w:rsid w:val="00F966AD"/>
    <w:rsid w:val="00F971D0"/>
    <w:rsid w:val="00F975AC"/>
    <w:rsid w:val="00F976DB"/>
    <w:rsid w:val="00F97760"/>
    <w:rsid w:val="00F97DA4"/>
    <w:rsid w:val="00FA019B"/>
    <w:rsid w:val="00FA01A2"/>
    <w:rsid w:val="00FA0C7F"/>
    <w:rsid w:val="00FA109B"/>
    <w:rsid w:val="00FA190F"/>
    <w:rsid w:val="00FA1A97"/>
    <w:rsid w:val="00FA22B1"/>
    <w:rsid w:val="00FA2B75"/>
    <w:rsid w:val="00FA2D43"/>
    <w:rsid w:val="00FA4C3A"/>
    <w:rsid w:val="00FA4C50"/>
    <w:rsid w:val="00FA50AF"/>
    <w:rsid w:val="00FA587F"/>
    <w:rsid w:val="00FA5D28"/>
    <w:rsid w:val="00FA65EF"/>
    <w:rsid w:val="00FA6A3A"/>
    <w:rsid w:val="00FA6CF6"/>
    <w:rsid w:val="00FA7408"/>
    <w:rsid w:val="00FA7B22"/>
    <w:rsid w:val="00FA7BE2"/>
    <w:rsid w:val="00FB00FA"/>
    <w:rsid w:val="00FB0220"/>
    <w:rsid w:val="00FB1286"/>
    <w:rsid w:val="00FB285A"/>
    <w:rsid w:val="00FB2CD6"/>
    <w:rsid w:val="00FB3B4B"/>
    <w:rsid w:val="00FB47B6"/>
    <w:rsid w:val="00FB560C"/>
    <w:rsid w:val="00FB685E"/>
    <w:rsid w:val="00FB6EA5"/>
    <w:rsid w:val="00FB7169"/>
    <w:rsid w:val="00FB78D2"/>
    <w:rsid w:val="00FC04E5"/>
    <w:rsid w:val="00FC1183"/>
    <w:rsid w:val="00FC1E54"/>
    <w:rsid w:val="00FC211A"/>
    <w:rsid w:val="00FC24F2"/>
    <w:rsid w:val="00FC2816"/>
    <w:rsid w:val="00FC39CF"/>
    <w:rsid w:val="00FC479A"/>
    <w:rsid w:val="00FC490D"/>
    <w:rsid w:val="00FC524C"/>
    <w:rsid w:val="00FC559E"/>
    <w:rsid w:val="00FC6B7E"/>
    <w:rsid w:val="00FC70C3"/>
    <w:rsid w:val="00FC7125"/>
    <w:rsid w:val="00FC7D23"/>
    <w:rsid w:val="00FD1851"/>
    <w:rsid w:val="00FD1D06"/>
    <w:rsid w:val="00FD1F5E"/>
    <w:rsid w:val="00FD1F67"/>
    <w:rsid w:val="00FD2EC6"/>
    <w:rsid w:val="00FD30D4"/>
    <w:rsid w:val="00FD30FF"/>
    <w:rsid w:val="00FD34CB"/>
    <w:rsid w:val="00FD3B72"/>
    <w:rsid w:val="00FD4B8B"/>
    <w:rsid w:val="00FD5221"/>
    <w:rsid w:val="00FD5F0C"/>
    <w:rsid w:val="00FD6384"/>
    <w:rsid w:val="00FD6801"/>
    <w:rsid w:val="00FD6861"/>
    <w:rsid w:val="00FD6D72"/>
    <w:rsid w:val="00FD7030"/>
    <w:rsid w:val="00FD7237"/>
    <w:rsid w:val="00FD7346"/>
    <w:rsid w:val="00FE0385"/>
    <w:rsid w:val="00FE0754"/>
    <w:rsid w:val="00FE07F4"/>
    <w:rsid w:val="00FE09A7"/>
    <w:rsid w:val="00FE0BFD"/>
    <w:rsid w:val="00FE0D86"/>
    <w:rsid w:val="00FE10D4"/>
    <w:rsid w:val="00FE13A2"/>
    <w:rsid w:val="00FE157D"/>
    <w:rsid w:val="00FE17A2"/>
    <w:rsid w:val="00FE1FAA"/>
    <w:rsid w:val="00FE274B"/>
    <w:rsid w:val="00FE2FC0"/>
    <w:rsid w:val="00FE39D3"/>
    <w:rsid w:val="00FE3FE3"/>
    <w:rsid w:val="00FE4143"/>
    <w:rsid w:val="00FE44F4"/>
    <w:rsid w:val="00FE58AC"/>
    <w:rsid w:val="00FE68F6"/>
    <w:rsid w:val="00FE6C0E"/>
    <w:rsid w:val="00FE6E0E"/>
    <w:rsid w:val="00FE73CD"/>
    <w:rsid w:val="00FF026D"/>
    <w:rsid w:val="00FF0895"/>
    <w:rsid w:val="00FF0935"/>
    <w:rsid w:val="00FF0A64"/>
    <w:rsid w:val="00FF0AC6"/>
    <w:rsid w:val="00FF0D83"/>
    <w:rsid w:val="00FF114E"/>
    <w:rsid w:val="00FF16F6"/>
    <w:rsid w:val="00FF2A6F"/>
    <w:rsid w:val="00FF2D80"/>
    <w:rsid w:val="00FF2DBC"/>
    <w:rsid w:val="00FF346D"/>
    <w:rsid w:val="00FF3600"/>
    <w:rsid w:val="00FF38C8"/>
    <w:rsid w:val="00FF3B04"/>
    <w:rsid w:val="00FF460A"/>
    <w:rsid w:val="00FF4E2B"/>
    <w:rsid w:val="00FF546D"/>
    <w:rsid w:val="00FF54E4"/>
    <w:rsid w:val="00FF5869"/>
    <w:rsid w:val="00FF5923"/>
    <w:rsid w:val="00FF5CC3"/>
    <w:rsid w:val="00FF68D8"/>
    <w:rsid w:val="00FF6F93"/>
    <w:rsid w:val="0108F15C"/>
    <w:rsid w:val="011C8707"/>
    <w:rsid w:val="014577B5"/>
    <w:rsid w:val="014C9F38"/>
    <w:rsid w:val="0164C07D"/>
    <w:rsid w:val="0176FBFD"/>
    <w:rsid w:val="01D56F96"/>
    <w:rsid w:val="02273CD1"/>
    <w:rsid w:val="029316FE"/>
    <w:rsid w:val="02D08200"/>
    <w:rsid w:val="02EAC46E"/>
    <w:rsid w:val="02F9ECD8"/>
    <w:rsid w:val="030309D2"/>
    <w:rsid w:val="0314DCDA"/>
    <w:rsid w:val="03593C7E"/>
    <w:rsid w:val="0386E90D"/>
    <w:rsid w:val="03A0763A"/>
    <w:rsid w:val="03A40370"/>
    <w:rsid w:val="03AEA90A"/>
    <w:rsid w:val="03FA5C0C"/>
    <w:rsid w:val="0409CBD9"/>
    <w:rsid w:val="04240F29"/>
    <w:rsid w:val="04485A9C"/>
    <w:rsid w:val="044CE315"/>
    <w:rsid w:val="045550C6"/>
    <w:rsid w:val="04764971"/>
    <w:rsid w:val="047AFD82"/>
    <w:rsid w:val="04946121"/>
    <w:rsid w:val="04D1CFDC"/>
    <w:rsid w:val="04E7CF2F"/>
    <w:rsid w:val="0591DAEA"/>
    <w:rsid w:val="0595FD71"/>
    <w:rsid w:val="05B247B7"/>
    <w:rsid w:val="05B4BA14"/>
    <w:rsid w:val="05B85DA6"/>
    <w:rsid w:val="05F02819"/>
    <w:rsid w:val="0609820C"/>
    <w:rsid w:val="06138717"/>
    <w:rsid w:val="06227378"/>
    <w:rsid w:val="062CBA08"/>
    <w:rsid w:val="0630307F"/>
    <w:rsid w:val="0635EFCF"/>
    <w:rsid w:val="068969A6"/>
    <w:rsid w:val="068CE45D"/>
    <w:rsid w:val="0690522A"/>
    <w:rsid w:val="06BF6A1C"/>
    <w:rsid w:val="06CA787E"/>
    <w:rsid w:val="06D90F63"/>
    <w:rsid w:val="06E68374"/>
    <w:rsid w:val="06FE5C2F"/>
    <w:rsid w:val="0703D011"/>
    <w:rsid w:val="07190BC7"/>
    <w:rsid w:val="0746616C"/>
    <w:rsid w:val="075063F9"/>
    <w:rsid w:val="075A01D7"/>
    <w:rsid w:val="0762B612"/>
    <w:rsid w:val="07830019"/>
    <w:rsid w:val="07D7FA0A"/>
    <w:rsid w:val="07E93902"/>
    <w:rsid w:val="07F1A94F"/>
    <w:rsid w:val="07FB1B5D"/>
    <w:rsid w:val="0835F02F"/>
    <w:rsid w:val="08879AD8"/>
    <w:rsid w:val="08940EBD"/>
    <w:rsid w:val="0895C870"/>
    <w:rsid w:val="08A63D5D"/>
    <w:rsid w:val="08A7E88A"/>
    <w:rsid w:val="08AE7A46"/>
    <w:rsid w:val="08C627A0"/>
    <w:rsid w:val="09111F7A"/>
    <w:rsid w:val="091FBA60"/>
    <w:rsid w:val="092C6C9B"/>
    <w:rsid w:val="094EF531"/>
    <w:rsid w:val="0974499A"/>
    <w:rsid w:val="097CBF68"/>
    <w:rsid w:val="099C41F8"/>
    <w:rsid w:val="09C2385D"/>
    <w:rsid w:val="09FAD0B5"/>
    <w:rsid w:val="0A3EFF4A"/>
    <w:rsid w:val="0A542849"/>
    <w:rsid w:val="0A6230BD"/>
    <w:rsid w:val="0A67912E"/>
    <w:rsid w:val="0A986E95"/>
    <w:rsid w:val="0AA1659D"/>
    <w:rsid w:val="0AF53FA7"/>
    <w:rsid w:val="0AFCE431"/>
    <w:rsid w:val="0AFF6BF4"/>
    <w:rsid w:val="0B1413DE"/>
    <w:rsid w:val="0B2DA3EC"/>
    <w:rsid w:val="0B56E8D5"/>
    <w:rsid w:val="0B669C87"/>
    <w:rsid w:val="0B737A80"/>
    <w:rsid w:val="0BBE978C"/>
    <w:rsid w:val="0BD3E58F"/>
    <w:rsid w:val="0BE6C68C"/>
    <w:rsid w:val="0BFC3384"/>
    <w:rsid w:val="0C20DC74"/>
    <w:rsid w:val="0C226C3F"/>
    <w:rsid w:val="0C2D7473"/>
    <w:rsid w:val="0C30E0AC"/>
    <w:rsid w:val="0C320DCF"/>
    <w:rsid w:val="0C3D900D"/>
    <w:rsid w:val="0C5A8CC6"/>
    <w:rsid w:val="0C5DB6D0"/>
    <w:rsid w:val="0C7EEFAD"/>
    <w:rsid w:val="0C83CFDA"/>
    <w:rsid w:val="0C9C852F"/>
    <w:rsid w:val="0CB770DC"/>
    <w:rsid w:val="0CBCDC82"/>
    <w:rsid w:val="0D01AE11"/>
    <w:rsid w:val="0D49875A"/>
    <w:rsid w:val="0D6D67AC"/>
    <w:rsid w:val="0D9FCDEC"/>
    <w:rsid w:val="0DC6F1D4"/>
    <w:rsid w:val="0DC9435B"/>
    <w:rsid w:val="0E06A6A9"/>
    <w:rsid w:val="0E10CAB3"/>
    <w:rsid w:val="0E1CA736"/>
    <w:rsid w:val="0E68370D"/>
    <w:rsid w:val="0E6E35E1"/>
    <w:rsid w:val="0E6E8717"/>
    <w:rsid w:val="0EEA201A"/>
    <w:rsid w:val="0EFCBC8D"/>
    <w:rsid w:val="0F12338C"/>
    <w:rsid w:val="0F3A72F5"/>
    <w:rsid w:val="0F3BCC26"/>
    <w:rsid w:val="0F44F21A"/>
    <w:rsid w:val="0F45E04D"/>
    <w:rsid w:val="0F510727"/>
    <w:rsid w:val="0F6478D7"/>
    <w:rsid w:val="0F64FA24"/>
    <w:rsid w:val="0F65D6A5"/>
    <w:rsid w:val="0F6C7515"/>
    <w:rsid w:val="0F880DE1"/>
    <w:rsid w:val="0FB146BB"/>
    <w:rsid w:val="0FD26D30"/>
    <w:rsid w:val="0FEEC4E4"/>
    <w:rsid w:val="0FF4A0A8"/>
    <w:rsid w:val="100A5778"/>
    <w:rsid w:val="103DEF1D"/>
    <w:rsid w:val="104C3416"/>
    <w:rsid w:val="105186F9"/>
    <w:rsid w:val="10590A9D"/>
    <w:rsid w:val="10D42799"/>
    <w:rsid w:val="1100E41D"/>
    <w:rsid w:val="11154F5F"/>
    <w:rsid w:val="11273D30"/>
    <w:rsid w:val="1141A57D"/>
    <w:rsid w:val="114AD972"/>
    <w:rsid w:val="117AF087"/>
    <w:rsid w:val="118FF4D4"/>
    <w:rsid w:val="11A9CD9B"/>
    <w:rsid w:val="11E8BD51"/>
    <w:rsid w:val="125E56A4"/>
    <w:rsid w:val="1260FE12"/>
    <w:rsid w:val="127537CA"/>
    <w:rsid w:val="12AACB51"/>
    <w:rsid w:val="12C5E746"/>
    <w:rsid w:val="12E3C66A"/>
    <w:rsid w:val="13105C3D"/>
    <w:rsid w:val="1325E392"/>
    <w:rsid w:val="1326A135"/>
    <w:rsid w:val="13341151"/>
    <w:rsid w:val="135C6782"/>
    <w:rsid w:val="1388F119"/>
    <w:rsid w:val="13F3B86E"/>
    <w:rsid w:val="1401593C"/>
    <w:rsid w:val="141F5C82"/>
    <w:rsid w:val="1434BFBB"/>
    <w:rsid w:val="1448B9E1"/>
    <w:rsid w:val="1457E53D"/>
    <w:rsid w:val="14C90C44"/>
    <w:rsid w:val="14E77E01"/>
    <w:rsid w:val="14F039E8"/>
    <w:rsid w:val="14F2CDC7"/>
    <w:rsid w:val="15366705"/>
    <w:rsid w:val="1538CE1C"/>
    <w:rsid w:val="156939F5"/>
    <w:rsid w:val="156F00DE"/>
    <w:rsid w:val="15731DC6"/>
    <w:rsid w:val="15962299"/>
    <w:rsid w:val="16010258"/>
    <w:rsid w:val="1603C93F"/>
    <w:rsid w:val="1630171C"/>
    <w:rsid w:val="16693469"/>
    <w:rsid w:val="1681390A"/>
    <w:rsid w:val="16843034"/>
    <w:rsid w:val="168E1B81"/>
    <w:rsid w:val="169D269B"/>
    <w:rsid w:val="16A611F1"/>
    <w:rsid w:val="16AD30A1"/>
    <w:rsid w:val="16AFD669"/>
    <w:rsid w:val="16D04738"/>
    <w:rsid w:val="16D74D58"/>
    <w:rsid w:val="16D824AA"/>
    <w:rsid w:val="16EB612C"/>
    <w:rsid w:val="16FB5537"/>
    <w:rsid w:val="17002D88"/>
    <w:rsid w:val="172B0AF2"/>
    <w:rsid w:val="176CC6AB"/>
    <w:rsid w:val="17749AD4"/>
    <w:rsid w:val="177544EB"/>
    <w:rsid w:val="177EF7DC"/>
    <w:rsid w:val="1781A6A1"/>
    <w:rsid w:val="178D02AB"/>
    <w:rsid w:val="17BA68ED"/>
    <w:rsid w:val="17C3B0A4"/>
    <w:rsid w:val="17C3D814"/>
    <w:rsid w:val="180842EC"/>
    <w:rsid w:val="183DAB90"/>
    <w:rsid w:val="184A12A5"/>
    <w:rsid w:val="186B1B39"/>
    <w:rsid w:val="189AD769"/>
    <w:rsid w:val="18AB341F"/>
    <w:rsid w:val="18C35ED2"/>
    <w:rsid w:val="18D1837A"/>
    <w:rsid w:val="191489C1"/>
    <w:rsid w:val="191BAE12"/>
    <w:rsid w:val="191D1F6A"/>
    <w:rsid w:val="192ED814"/>
    <w:rsid w:val="1940290B"/>
    <w:rsid w:val="1940E727"/>
    <w:rsid w:val="197EF454"/>
    <w:rsid w:val="198FC908"/>
    <w:rsid w:val="19E9037E"/>
    <w:rsid w:val="19F30F10"/>
    <w:rsid w:val="19FFB8F5"/>
    <w:rsid w:val="1A197E5A"/>
    <w:rsid w:val="1A336659"/>
    <w:rsid w:val="1A615387"/>
    <w:rsid w:val="1A81A4D0"/>
    <w:rsid w:val="1AE98DCE"/>
    <w:rsid w:val="1B4C888F"/>
    <w:rsid w:val="1B69B799"/>
    <w:rsid w:val="1B76773A"/>
    <w:rsid w:val="1B7CA24B"/>
    <w:rsid w:val="1BBBD251"/>
    <w:rsid w:val="1BE62C1F"/>
    <w:rsid w:val="1C288213"/>
    <w:rsid w:val="1C2A50CE"/>
    <w:rsid w:val="1C5D0416"/>
    <w:rsid w:val="1C7F8731"/>
    <w:rsid w:val="1D63FFE1"/>
    <w:rsid w:val="1D7516D1"/>
    <w:rsid w:val="1D7CBC6A"/>
    <w:rsid w:val="1D833B73"/>
    <w:rsid w:val="1D8D182A"/>
    <w:rsid w:val="1D942FDF"/>
    <w:rsid w:val="1D9BE2DF"/>
    <w:rsid w:val="1DCE08C8"/>
    <w:rsid w:val="1DD1EC22"/>
    <w:rsid w:val="1DE1955C"/>
    <w:rsid w:val="1DEE1773"/>
    <w:rsid w:val="1E051BA1"/>
    <w:rsid w:val="1E0A0765"/>
    <w:rsid w:val="1E18C2E7"/>
    <w:rsid w:val="1E2C575B"/>
    <w:rsid w:val="1E56C62D"/>
    <w:rsid w:val="1E664D5B"/>
    <w:rsid w:val="1E725CB5"/>
    <w:rsid w:val="1EA373B4"/>
    <w:rsid w:val="1EAAB711"/>
    <w:rsid w:val="1EC7570D"/>
    <w:rsid w:val="1ED087E1"/>
    <w:rsid w:val="1ED69418"/>
    <w:rsid w:val="1F01B831"/>
    <w:rsid w:val="1F3C10D0"/>
    <w:rsid w:val="1F5987B9"/>
    <w:rsid w:val="1F5BF884"/>
    <w:rsid w:val="1F9BEF7B"/>
    <w:rsid w:val="1FB6EADA"/>
    <w:rsid w:val="1FC9B611"/>
    <w:rsid w:val="1FCF8B40"/>
    <w:rsid w:val="1FED9D07"/>
    <w:rsid w:val="1FEE5B57"/>
    <w:rsid w:val="2008F9CE"/>
    <w:rsid w:val="200B44D8"/>
    <w:rsid w:val="20100C01"/>
    <w:rsid w:val="201F30B9"/>
    <w:rsid w:val="20314B62"/>
    <w:rsid w:val="206EA11D"/>
    <w:rsid w:val="20CEDB9B"/>
    <w:rsid w:val="2102F041"/>
    <w:rsid w:val="21262812"/>
    <w:rsid w:val="2146D0F3"/>
    <w:rsid w:val="2168195D"/>
    <w:rsid w:val="21687981"/>
    <w:rsid w:val="217DC390"/>
    <w:rsid w:val="21AC0FA3"/>
    <w:rsid w:val="21B5445D"/>
    <w:rsid w:val="21B9056E"/>
    <w:rsid w:val="21F69FC8"/>
    <w:rsid w:val="2202283C"/>
    <w:rsid w:val="222E47DE"/>
    <w:rsid w:val="225CE348"/>
    <w:rsid w:val="225F2026"/>
    <w:rsid w:val="2268CF4E"/>
    <w:rsid w:val="229FB49B"/>
    <w:rsid w:val="22A159F3"/>
    <w:rsid w:val="22BAFDBB"/>
    <w:rsid w:val="22C12A0D"/>
    <w:rsid w:val="22CA7DDE"/>
    <w:rsid w:val="2318E27D"/>
    <w:rsid w:val="23669C7A"/>
    <w:rsid w:val="2369F72C"/>
    <w:rsid w:val="2373C6EC"/>
    <w:rsid w:val="23AE8DC7"/>
    <w:rsid w:val="23E84ADB"/>
    <w:rsid w:val="2450F4FF"/>
    <w:rsid w:val="245AA8C9"/>
    <w:rsid w:val="2479FCF6"/>
    <w:rsid w:val="24DE0AFE"/>
    <w:rsid w:val="24E321CC"/>
    <w:rsid w:val="24EC3318"/>
    <w:rsid w:val="25273E63"/>
    <w:rsid w:val="255568B4"/>
    <w:rsid w:val="259EE089"/>
    <w:rsid w:val="25C53D68"/>
    <w:rsid w:val="25DA1314"/>
    <w:rsid w:val="25DEBD8A"/>
    <w:rsid w:val="269E3D3C"/>
    <w:rsid w:val="270F8621"/>
    <w:rsid w:val="273957D8"/>
    <w:rsid w:val="275159D7"/>
    <w:rsid w:val="27549977"/>
    <w:rsid w:val="2757741B"/>
    <w:rsid w:val="2777DCD6"/>
    <w:rsid w:val="277C7169"/>
    <w:rsid w:val="27859FFC"/>
    <w:rsid w:val="27A22860"/>
    <w:rsid w:val="27BE0C91"/>
    <w:rsid w:val="27C43A81"/>
    <w:rsid w:val="27DF40F0"/>
    <w:rsid w:val="28100FF4"/>
    <w:rsid w:val="282429B3"/>
    <w:rsid w:val="28270236"/>
    <w:rsid w:val="284D1DB1"/>
    <w:rsid w:val="2860E401"/>
    <w:rsid w:val="2869C549"/>
    <w:rsid w:val="288B1F3A"/>
    <w:rsid w:val="28E5508D"/>
    <w:rsid w:val="28F88B79"/>
    <w:rsid w:val="2924C71E"/>
    <w:rsid w:val="293E836D"/>
    <w:rsid w:val="296D346C"/>
    <w:rsid w:val="29BCB5A1"/>
    <w:rsid w:val="29C78413"/>
    <w:rsid w:val="29F608E0"/>
    <w:rsid w:val="2A310A95"/>
    <w:rsid w:val="2A3C71DD"/>
    <w:rsid w:val="2A848536"/>
    <w:rsid w:val="2A945BDA"/>
    <w:rsid w:val="2A9A458F"/>
    <w:rsid w:val="2AB7927C"/>
    <w:rsid w:val="2B01B2DF"/>
    <w:rsid w:val="2B03C03A"/>
    <w:rsid w:val="2B0CD0CC"/>
    <w:rsid w:val="2B4021EF"/>
    <w:rsid w:val="2B42A5AC"/>
    <w:rsid w:val="2B5308F5"/>
    <w:rsid w:val="2B598CF2"/>
    <w:rsid w:val="2B971396"/>
    <w:rsid w:val="2B972E83"/>
    <w:rsid w:val="2B9F9274"/>
    <w:rsid w:val="2BD26515"/>
    <w:rsid w:val="2BD95AED"/>
    <w:rsid w:val="2BEDD23A"/>
    <w:rsid w:val="2BF906E8"/>
    <w:rsid w:val="2C47ABC7"/>
    <w:rsid w:val="2C4FB65B"/>
    <w:rsid w:val="2C6A36E1"/>
    <w:rsid w:val="2C8B250C"/>
    <w:rsid w:val="2C975F9C"/>
    <w:rsid w:val="2CBE0040"/>
    <w:rsid w:val="2CBF710E"/>
    <w:rsid w:val="2CCAF0FC"/>
    <w:rsid w:val="2CD80CA3"/>
    <w:rsid w:val="2CE8DF96"/>
    <w:rsid w:val="2D2CFB9E"/>
    <w:rsid w:val="2D3965DB"/>
    <w:rsid w:val="2D7565EC"/>
    <w:rsid w:val="2E28CE0A"/>
    <w:rsid w:val="2E3C8553"/>
    <w:rsid w:val="2E487B3F"/>
    <w:rsid w:val="2E4D5B53"/>
    <w:rsid w:val="2E58E0F0"/>
    <w:rsid w:val="2ECDBED7"/>
    <w:rsid w:val="2EE0812C"/>
    <w:rsid w:val="2EFCD11E"/>
    <w:rsid w:val="2F021F20"/>
    <w:rsid w:val="2F461C8E"/>
    <w:rsid w:val="2F6393C8"/>
    <w:rsid w:val="2FA1787C"/>
    <w:rsid w:val="2FA2FE3B"/>
    <w:rsid w:val="2FA30E57"/>
    <w:rsid w:val="2FCB4397"/>
    <w:rsid w:val="2FDCB779"/>
    <w:rsid w:val="2FDEB282"/>
    <w:rsid w:val="2FE82736"/>
    <w:rsid w:val="2FEA21AD"/>
    <w:rsid w:val="30047648"/>
    <w:rsid w:val="3030A993"/>
    <w:rsid w:val="30636E76"/>
    <w:rsid w:val="3070E01A"/>
    <w:rsid w:val="3088D205"/>
    <w:rsid w:val="3096D65E"/>
    <w:rsid w:val="3098DF12"/>
    <w:rsid w:val="309E825D"/>
    <w:rsid w:val="30DDEA91"/>
    <w:rsid w:val="30DF6B2A"/>
    <w:rsid w:val="3144D147"/>
    <w:rsid w:val="317887DA"/>
    <w:rsid w:val="317EAD07"/>
    <w:rsid w:val="318CD2A5"/>
    <w:rsid w:val="31918E76"/>
    <w:rsid w:val="31A6D879"/>
    <w:rsid w:val="31B1E39C"/>
    <w:rsid w:val="31B74985"/>
    <w:rsid w:val="31E2EF92"/>
    <w:rsid w:val="31F00B3E"/>
    <w:rsid w:val="31F58919"/>
    <w:rsid w:val="3209FCBD"/>
    <w:rsid w:val="3214F08F"/>
    <w:rsid w:val="3215E11D"/>
    <w:rsid w:val="322E5647"/>
    <w:rsid w:val="325CD386"/>
    <w:rsid w:val="326E4176"/>
    <w:rsid w:val="32AE170F"/>
    <w:rsid w:val="32C5A88E"/>
    <w:rsid w:val="32D29F5F"/>
    <w:rsid w:val="32D9240F"/>
    <w:rsid w:val="3325A8B3"/>
    <w:rsid w:val="3340F116"/>
    <w:rsid w:val="3342C060"/>
    <w:rsid w:val="3364DA48"/>
    <w:rsid w:val="3398D51D"/>
    <w:rsid w:val="33BF0DE5"/>
    <w:rsid w:val="33DA4FEB"/>
    <w:rsid w:val="33F3FB26"/>
    <w:rsid w:val="344E9145"/>
    <w:rsid w:val="345BA0AD"/>
    <w:rsid w:val="34975B14"/>
    <w:rsid w:val="34AB35F3"/>
    <w:rsid w:val="34AE2DBD"/>
    <w:rsid w:val="34FCB840"/>
    <w:rsid w:val="351D82FC"/>
    <w:rsid w:val="3520F542"/>
    <w:rsid w:val="354F1497"/>
    <w:rsid w:val="355AC4B1"/>
    <w:rsid w:val="357AF8B0"/>
    <w:rsid w:val="3589F9E4"/>
    <w:rsid w:val="35A07788"/>
    <w:rsid w:val="35A9A082"/>
    <w:rsid w:val="35C91D70"/>
    <w:rsid w:val="35E6DA8D"/>
    <w:rsid w:val="35F0C859"/>
    <w:rsid w:val="36056B6D"/>
    <w:rsid w:val="36143290"/>
    <w:rsid w:val="3618DEF5"/>
    <w:rsid w:val="36470654"/>
    <w:rsid w:val="365C48C5"/>
    <w:rsid w:val="365D6AE2"/>
    <w:rsid w:val="369F86E6"/>
    <w:rsid w:val="36D682DD"/>
    <w:rsid w:val="36E8D4FD"/>
    <w:rsid w:val="37104686"/>
    <w:rsid w:val="3767F0D2"/>
    <w:rsid w:val="376D0250"/>
    <w:rsid w:val="377C3D0B"/>
    <w:rsid w:val="37908AF6"/>
    <w:rsid w:val="37A7C999"/>
    <w:rsid w:val="37D9E936"/>
    <w:rsid w:val="37FF738E"/>
    <w:rsid w:val="380D5243"/>
    <w:rsid w:val="384DD01A"/>
    <w:rsid w:val="38614DA8"/>
    <w:rsid w:val="38622CB3"/>
    <w:rsid w:val="386B35B3"/>
    <w:rsid w:val="38753066"/>
    <w:rsid w:val="387C2A14"/>
    <w:rsid w:val="38809ADF"/>
    <w:rsid w:val="388B7D37"/>
    <w:rsid w:val="38948540"/>
    <w:rsid w:val="38D2325E"/>
    <w:rsid w:val="38EAD52F"/>
    <w:rsid w:val="3935822A"/>
    <w:rsid w:val="39A9C169"/>
    <w:rsid w:val="39C46420"/>
    <w:rsid w:val="39CFF62B"/>
    <w:rsid w:val="39F5124F"/>
    <w:rsid w:val="3A13AC6E"/>
    <w:rsid w:val="3A191612"/>
    <w:rsid w:val="3A2A88B6"/>
    <w:rsid w:val="3A4DC4E7"/>
    <w:rsid w:val="3AC29277"/>
    <w:rsid w:val="3AE18E88"/>
    <w:rsid w:val="3AF99F8B"/>
    <w:rsid w:val="3B0B38FB"/>
    <w:rsid w:val="3B2BA233"/>
    <w:rsid w:val="3B42F343"/>
    <w:rsid w:val="3B6E2844"/>
    <w:rsid w:val="3B7E3F2D"/>
    <w:rsid w:val="3B9BA878"/>
    <w:rsid w:val="3BA845B4"/>
    <w:rsid w:val="3BD40819"/>
    <w:rsid w:val="3BE3AFDF"/>
    <w:rsid w:val="3C080385"/>
    <w:rsid w:val="3C803A57"/>
    <w:rsid w:val="3C80F18F"/>
    <w:rsid w:val="3C882079"/>
    <w:rsid w:val="3C997838"/>
    <w:rsid w:val="3C9D22E8"/>
    <w:rsid w:val="3D24A5AE"/>
    <w:rsid w:val="3D25E898"/>
    <w:rsid w:val="3D2BCE6C"/>
    <w:rsid w:val="3D45C461"/>
    <w:rsid w:val="3D5267ED"/>
    <w:rsid w:val="3D65A217"/>
    <w:rsid w:val="3D6B12BE"/>
    <w:rsid w:val="3D70251C"/>
    <w:rsid w:val="3D7F8040"/>
    <w:rsid w:val="3D97E377"/>
    <w:rsid w:val="3D9BE507"/>
    <w:rsid w:val="3DB78ECD"/>
    <w:rsid w:val="3DBD28EE"/>
    <w:rsid w:val="3DBFFC21"/>
    <w:rsid w:val="3DC6BC00"/>
    <w:rsid w:val="3DE083E9"/>
    <w:rsid w:val="3E348FCC"/>
    <w:rsid w:val="3E54AEF9"/>
    <w:rsid w:val="3EB9BE3A"/>
    <w:rsid w:val="3EBCBAFC"/>
    <w:rsid w:val="3EE194C2"/>
    <w:rsid w:val="3EFDEEE5"/>
    <w:rsid w:val="3F331622"/>
    <w:rsid w:val="3F36ED5D"/>
    <w:rsid w:val="3F4D4493"/>
    <w:rsid w:val="3F54DEB1"/>
    <w:rsid w:val="3F6C5BE0"/>
    <w:rsid w:val="3F6E6776"/>
    <w:rsid w:val="3F7C6DA9"/>
    <w:rsid w:val="3FA1B076"/>
    <w:rsid w:val="3FE84F28"/>
    <w:rsid w:val="3FE8FC7D"/>
    <w:rsid w:val="4003BEAF"/>
    <w:rsid w:val="403E300A"/>
    <w:rsid w:val="4044884D"/>
    <w:rsid w:val="405F15FE"/>
    <w:rsid w:val="4070E052"/>
    <w:rsid w:val="4081E342"/>
    <w:rsid w:val="40943A67"/>
    <w:rsid w:val="40A3E10B"/>
    <w:rsid w:val="40BCA3C6"/>
    <w:rsid w:val="40E21E8A"/>
    <w:rsid w:val="40FDE8F1"/>
    <w:rsid w:val="410586CD"/>
    <w:rsid w:val="4122DE3A"/>
    <w:rsid w:val="4125A55F"/>
    <w:rsid w:val="41291A16"/>
    <w:rsid w:val="413B8B3D"/>
    <w:rsid w:val="414F137E"/>
    <w:rsid w:val="4177DE93"/>
    <w:rsid w:val="419122E7"/>
    <w:rsid w:val="4191B252"/>
    <w:rsid w:val="41966F3D"/>
    <w:rsid w:val="41B45C0A"/>
    <w:rsid w:val="41C5DDED"/>
    <w:rsid w:val="41CA95E3"/>
    <w:rsid w:val="41D04EDB"/>
    <w:rsid w:val="41D50D14"/>
    <w:rsid w:val="41DCDE61"/>
    <w:rsid w:val="41E999EE"/>
    <w:rsid w:val="42193584"/>
    <w:rsid w:val="421C723E"/>
    <w:rsid w:val="42405037"/>
    <w:rsid w:val="42452587"/>
    <w:rsid w:val="4287011F"/>
    <w:rsid w:val="42C09495"/>
    <w:rsid w:val="42D1AE43"/>
    <w:rsid w:val="42EA68FE"/>
    <w:rsid w:val="42FF9258"/>
    <w:rsid w:val="430158C0"/>
    <w:rsid w:val="43203937"/>
    <w:rsid w:val="432F1D41"/>
    <w:rsid w:val="435028FE"/>
    <w:rsid w:val="43667D4C"/>
    <w:rsid w:val="43697093"/>
    <w:rsid w:val="439CBB7D"/>
    <w:rsid w:val="43AA08AE"/>
    <w:rsid w:val="43AD0D1B"/>
    <w:rsid w:val="43C6B21B"/>
    <w:rsid w:val="43F66B8C"/>
    <w:rsid w:val="440F763A"/>
    <w:rsid w:val="4421C22A"/>
    <w:rsid w:val="442CD3EE"/>
    <w:rsid w:val="443827EC"/>
    <w:rsid w:val="44480599"/>
    <w:rsid w:val="4452DD27"/>
    <w:rsid w:val="4454F3E5"/>
    <w:rsid w:val="44619AE6"/>
    <w:rsid w:val="446420D6"/>
    <w:rsid w:val="4469B7D8"/>
    <w:rsid w:val="44B92701"/>
    <w:rsid w:val="44D34F41"/>
    <w:rsid w:val="44F116F3"/>
    <w:rsid w:val="4510682A"/>
    <w:rsid w:val="4546159B"/>
    <w:rsid w:val="45582C0D"/>
    <w:rsid w:val="45754BA5"/>
    <w:rsid w:val="457F769F"/>
    <w:rsid w:val="45E509D0"/>
    <w:rsid w:val="45F938AD"/>
    <w:rsid w:val="46094F05"/>
    <w:rsid w:val="465F5BBC"/>
    <w:rsid w:val="4687CDDD"/>
    <w:rsid w:val="46A561E6"/>
    <w:rsid w:val="46A6F319"/>
    <w:rsid w:val="46B8FA36"/>
    <w:rsid w:val="46F7F75C"/>
    <w:rsid w:val="470B94E0"/>
    <w:rsid w:val="470D5A55"/>
    <w:rsid w:val="4711BDAC"/>
    <w:rsid w:val="4722C5B2"/>
    <w:rsid w:val="4765C28B"/>
    <w:rsid w:val="477DB18A"/>
    <w:rsid w:val="4799C56B"/>
    <w:rsid w:val="47C7D42A"/>
    <w:rsid w:val="47C8C21C"/>
    <w:rsid w:val="47C95169"/>
    <w:rsid w:val="47E0699A"/>
    <w:rsid w:val="47EFB095"/>
    <w:rsid w:val="480F9EB1"/>
    <w:rsid w:val="4852A621"/>
    <w:rsid w:val="4862C861"/>
    <w:rsid w:val="48BE665D"/>
    <w:rsid w:val="48BEF7E3"/>
    <w:rsid w:val="48D4F382"/>
    <w:rsid w:val="48D7E166"/>
    <w:rsid w:val="492E4695"/>
    <w:rsid w:val="49446590"/>
    <w:rsid w:val="497C2254"/>
    <w:rsid w:val="499471C4"/>
    <w:rsid w:val="49B1B2A0"/>
    <w:rsid w:val="49C171C0"/>
    <w:rsid w:val="4A012D2B"/>
    <w:rsid w:val="4A07240E"/>
    <w:rsid w:val="4A185854"/>
    <w:rsid w:val="4A1D43AC"/>
    <w:rsid w:val="4A1F2278"/>
    <w:rsid w:val="4A2C34EF"/>
    <w:rsid w:val="4A2E84E6"/>
    <w:rsid w:val="4A3AA5A7"/>
    <w:rsid w:val="4A3ABB44"/>
    <w:rsid w:val="4A44DAEB"/>
    <w:rsid w:val="4A56BB58"/>
    <w:rsid w:val="4A627CF4"/>
    <w:rsid w:val="4A749747"/>
    <w:rsid w:val="4A98CE8E"/>
    <w:rsid w:val="4AC96B9E"/>
    <w:rsid w:val="4AE2C779"/>
    <w:rsid w:val="4AEF3C73"/>
    <w:rsid w:val="4B1E62E3"/>
    <w:rsid w:val="4B20C3D1"/>
    <w:rsid w:val="4B2F5DB0"/>
    <w:rsid w:val="4B53267B"/>
    <w:rsid w:val="4B56D4A8"/>
    <w:rsid w:val="4C02082F"/>
    <w:rsid w:val="4C63BFF8"/>
    <w:rsid w:val="4C7C1CA1"/>
    <w:rsid w:val="4C96BC5F"/>
    <w:rsid w:val="4CA443BC"/>
    <w:rsid w:val="4CDDEED6"/>
    <w:rsid w:val="4CF34573"/>
    <w:rsid w:val="4D00A03F"/>
    <w:rsid w:val="4D019BD7"/>
    <w:rsid w:val="4D3CA7F0"/>
    <w:rsid w:val="4D63D5B1"/>
    <w:rsid w:val="4D7F229D"/>
    <w:rsid w:val="4D85A546"/>
    <w:rsid w:val="4D97B191"/>
    <w:rsid w:val="4D9971E5"/>
    <w:rsid w:val="4DF6299A"/>
    <w:rsid w:val="4E3B755F"/>
    <w:rsid w:val="4E49F6E1"/>
    <w:rsid w:val="4E6D56F6"/>
    <w:rsid w:val="4F9708EE"/>
    <w:rsid w:val="4F9B6DC8"/>
    <w:rsid w:val="4FBBFE51"/>
    <w:rsid w:val="500C0F01"/>
    <w:rsid w:val="50268C7F"/>
    <w:rsid w:val="503FB3CD"/>
    <w:rsid w:val="50504A88"/>
    <w:rsid w:val="50614D16"/>
    <w:rsid w:val="50737288"/>
    <w:rsid w:val="507C681B"/>
    <w:rsid w:val="508CFCBB"/>
    <w:rsid w:val="50A0B67A"/>
    <w:rsid w:val="50AC2150"/>
    <w:rsid w:val="50AF4B2B"/>
    <w:rsid w:val="50BFB918"/>
    <w:rsid w:val="50F518A1"/>
    <w:rsid w:val="511837D2"/>
    <w:rsid w:val="5133B5E2"/>
    <w:rsid w:val="5139C379"/>
    <w:rsid w:val="516A7166"/>
    <w:rsid w:val="516C54B7"/>
    <w:rsid w:val="519D589A"/>
    <w:rsid w:val="51A3A603"/>
    <w:rsid w:val="51AAB16D"/>
    <w:rsid w:val="521E70B9"/>
    <w:rsid w:val="522D4249"/>
    <w:rsid w:val="523772A8"/>
    <w:rsid w:val="525DAEB8"/>
    <w:rsid w:val="526447D4"/>
    <w:rsid w:val="52655FE6"/>
    <w:rsid w:val="52BEED0B"/>
    <w:rsid w:val="52C44691"/>
    <w:rsid w:val="52FD6D9A"/>
    <w:rsid w:val="5315734D"/>
    <w:rsid w:val="531C278D"/>
    <w:rsid w:val="532FAF8A"/>
    <w:rsid w:val="533E888D"/>
    <w:rsid w:val="5360B902"/>
    <w:rsid w:val="536A586E"/>
    <w:rsid w:val="536EE4DB"/>
    <w:rsid w:val="536F5D26"/>
    <w:rsid w:val="537794FA"/>
    <w:rsid w:val="53977BB2"/>
    <w:rsid w:val="53AE5FCF"/>
    <w:rsid w:val="53B362A6"/>
    <w:rsid w:val="53BFD3F0"/>
    <w:rsid w:val="53E5D8D9"/>
    <w:rsid w:val="5407A921"/>
    <w:rsid w:val="540F26CC"/>
    <w:rsid w:val="543256F4"/>
    <w:rsid w:val="5437C118"/>
    <w:rsid w:val="54B24CC0"/>
    <w:rsid w:val="5501052B"/>
    <w:rsid w:val="5541EB8C"/>
    <w:rsid w:val="5562A36C"/>
    <w:rsid w:val="556496B0"/>
    <w:rsid w:val="558B81D4"/>
    <w:rsid w:val="55AEE3A8"/>
    <w:rsid w:val="55B2B191"/>
    <w:rsid w:val="560C02C1"/>
    <w:rsid w:val="5623C8ED"/>
    <w:rsid w:val="5648E962"/>
    <w:rsid w:val="5654A2B1"/>
    <w:rsid w:val="568E130C"/>
    <w:rsid w:val="569AC9DF"/>
    <w:rsid w:val="56B491BC"/>
    <w:rsid w:val="56B7B68F"/>
    <w:rsid w:val="56C59445"/>
    <w:rsid w:val="56C663E5"/>
    <w:rsid w:val="56CDC23F"/>
    <w:rsid w:val="570AC87C"/>
    <w:rsid w:val="5754D87D"/>
    <w:rsid w:val="575E71E5"/>
    <w:rsid w:val="576F1378"/>
    <w:rsid w:val="577C9908"/>
    <w:rsid w:val="57824A8E"/>
    <w:rsid w:val="57B4CFEF"/>
    <w:rsid w:val="57DE8796"/>
    <w:rsid w:val="57E42057"/>
    <w:rsid w:val="57E9ADBE"/>
    <w:rsid w:val="583407A7"/>
    <w:rsid w:val="58688635"/>
    <w:rsid w:val="58B58C1F"/>
    <w:rsid w:val="590C405B"/>
    <w:rsid w:val="59512602"/>
    <w:rsid w:val="59600AD7"/>
    <w:rsid w:val="598DE959"/>
    <w:rsid w:val="59AC2BC6"/>
    <w:rsid w:val="59B565A6"/>
    <w:rsid w:val="5A129C71"/>
    <w:rsid w:val="5A29C74E"/>
    <w:rsid w:val="5A31AE27"/>
    <w:rsid w:val="5A8843FA"/>
    <w:rsid w:val="5A99DC80"/>
    <w:rsid w:val="5A9D8619"/>
    <w:rsid w:val="5A9EC54B"/>
    <w:rsid w:val="5ABA283E"/>
    <w:rsid w:val="5AC44125"/>
    <w:rsid w:val="5AE1A91B"/>
    <w:rsid w:val="5B1300B5"/>
    <w:rsid w:val="5B2B5744"/>
    <w:rsid w:val="5B3BAE8D"/>
    <w:rsid w:val="5B46A5BE"/>
    <w:rsid w:val="5B4C477E"/>
    <w:rsid w:val="5B56BD57"/>
    <w:rsid w:val="5B83A5EF"/>
    <w:rsid w:val="5B975FC3"/>
    <w:rsid w:val="5BB97E03"/>
    <w:rsid w:val="5BBBF1CA"/>
    <w:rsid w:val="5BCD52A4"/>
    <w:rsid w:val="5BE77B83"/>
    <w:rsid w:val="5BF1B78E"/>
    <w:rsid w:val="5BF6986F"/>
    <w:rsid w:val="5BFCA8CF"/>
    <w:rsid w:val="5C29E3E3"/>
    <w:rsid w:val="5C55F89F"/>
    <w:rsid w:val="5C5B7BE6"/>
    <w:rsid w:val="5C61FDC2"/>
    <w:rsid w:val="5C6D7FEC"/>
    <w:rsid w:val="5CA44FE0"/>
    <w:rsid w:val="5CB9B319"/>
    <w:rsid w:val="5CBA5180"/>
    <w:rsid w:val="5CC6CDC1"/>
    <w:rsid w:val="5D263BBB"/>
    <w:rsid w:val="5D43AF94"/>
    <w:rsid w:val="5D5F3787"/>
    <w:rsid w:val="5D73D41C"/>
    <w:rsid w:val="5D7D3635"/>
    <w:rsid w:val="5DB2F6B8"/>
    <w:rsid w:val="5DC8C8D1"/>
    <w:rsid w:val="5E765E4D"/>
    <w:rsid w:val="5E8825AC"/>
    <w:rsid w:val="5E9DB283"/>
    <w:rsid w:val="5ECA6387"/>
    <w:rsid w:val="5EEA7CC2"/>
    <w:rsid w:val="5EF01B35"/>
    <w:rsid w:val="5F09F7E7"/>
    <w:rsid w:val="5F2EDDF2"/>
    <w:rsid w:val="5F55EDA5"/>
    <w:rsid w:val="5F64A831"/>
    <w:rsid w:val="5F7F7D76"/>
    <w:rsid w:val="5F81179E"/>
    <w:rsid w:val="5FB3E75B"/>
    <w:rsid w:val="5FD41E00"/>
    <w:rsid w:val="6010903C"/>
    <w:rsid w:val="60122EAE"/>
    <w:rsid w:val="602A2051"/>
    <w:rsid w:val="604661F3"/>
    <w:rsid w:val="605AE341"/>
    <w:rsid w:val="608810E9"/>
    <w:rsid w:val="60C9AD24"/>
    <w:rsid w:val="61064DF8"/>
    <w:rsid w:val="6137C242"/>
    <w:rsid w:val="618F9802"/>
    <w:rsid w:val="6194A281"/>
    <w:rsid w:val="61B8478C"/>
    <w:rsid w:val="61E0E03B"/>
    <w:rsid w:val="6210A4C7"/>
    <w:rsid w:val="621D32FE"/>
    <w:rsid w:val="622C05BD"/>
    <w:rsid w:val="623D74DD"/>
    <w:rsid w:val="6242C75D"/>
    <w:rsid w:val="6259E7EE"/>
    <w:rsid w:val="626C58D7"/>
    <w:rsid w:val="62A73F57"/>
    <w:rsid w:val="62B61CB7"/>
    <w:rsid w:val="62C9182B"/>
    <w:rsid w:val="63047EC3"/>
    <w:rsid w:val="6333BD9E"/>
    <w:rsid w:val="637521B0"/>
    <w:rsid w:val="63820D6F"/>
    <w:rsid w:val="638B9B87"/>
    <w:rsid w:val="639990F5"/>
    <w:rsid w:val="63A6891B"/>
    <w:rsid w:val="640EE6FF"/>
    <w:rsid w:val="644538DF"/>
    <w:rsid w:val="647F891F"/>
    <w:rsid w:val="64A96C42"/>
    <w:rsid w:val="64C1BEB1"/>
    <w:rsid w:val="64D07921"/>
    <w:rsid w:val="6502482D"/>
    <w:rsid w:val="650405DB"/>
    <w:rsid w:val="653A7B42"/>
    <w:rsid w:val="6547093D"/>
    <w:rsid w:val="655CA3D7"/>
    <w:rsid w:val="6564052F"/>
    <w:rsid w:val="6581266F"/>
    <w:rsid w:val="65B01BB5"/>
    <w:rsid w:val="66011F38"/>
    <w:rsid w:val="663C19F5"/>
    <w:rsid w:val="6680F545"/>
    <w:rsid w:val="66872AF5"/>
    <w:rsid w:val="66ABDE4A"/>
    <w:rsid w:val="66C14014"/>
    <w:rsid w:val="66F040E2"/>
    <w:rsid w:val="6720378B"/>
    <w:rsid w:val="673B5EA1"/>
    <w:rsid w:val="675A8851"/>
    <w:rsid w:val="675BC029"/>
    <w:rsid w:val="67758F7C"/>
    <w:rsid w:val="677E0B0D"/>
    <w:rsid w:val="67F633F6"/>
    <w:rsid w:val="6815598F"/>
    <w:rsid w:val="683F7F2C"/>
    <w:rsid w:val="68D9A2D0"/>
    <w:rsid w:val="69043E98"/>
    <w:rsid w:val="6914DCE6"/>
    <w:rsid w:val="69190AAD"/>
    <w:rsid w:val="6974CFB8"/>
    <w:rsid w:val="698F26D6"/>
    <w:rsid w:val="699DEBF1"/>
    <w:rsid w:val="69B188DC"/>
    <w:rsid w:val="69C60A1B"/>
    <w:rsid w:val="69D893DA"/>
    <w:rsid w:val="69EBFC74"/>
    <w:rsid w:val="6AB0E678"/>
    <w:rsid w:val="6ACE8111"/>
    <w:rsid w:val="6AE4B046"/>
    <w:rsid w:val="6B09C356"/>
    <w:rsid w:val="6B46EBD1"/>
    <w:rsid w:val="6B4E58E5"/>
    <w:rsid w:val="6B4EC882"/>
    <w:rsid w:val="6B5AE403"/>
    <w:rsid w:val="6B6B6898"/>
    <w:rsid w:val="6B7255BC"/>
    <w:rsid w:val="6B9593CD"/>
    <w:rsid w:val="6BB5F310"/>
    <w:rsid w:val="6BBC49AE"/>
    <w:rsid w:val="6C0971BC"/>
    <w:rsid w:val="6C0A624A"/>
    <w:rsid w:val="6C264294"/>
    <w:rsid w:val="6C2B7465"/>
    <w:rsid w:val="6C524CF3"/>
    <w:rsid w:val="6C6DC8C8"/>
    <w:rsid w:val="6C869556"/>
    <w:rsid w:val="6C86F346"/>
    <w:rsid w:val="6CB3943D"/>
    <w:rsid w:val="6CC97AB7"/>
    <w:rsid w:val="6CD7A0EF"/>
    <w:rsid w:val="6CE599C8"/>
    <w:rsid w:val="6CF4BD4F"/>
    <w:rsid w:val="6D04A856"/>
    <w:rsid w:val="6D070FC2"/>
    <w:rsid w:val="6DAD13F3"/>
    <w:rsid w:val="6DAF9505"/>
    <w:rsid w:val="6DB6702E"/>
    <w:rsid w:val="6DC5057B"/>
    <w:rsid w:val="6DCCF84A"/>
    <w:rsid w:val="6DEE12F0"/>
    <w:rsid w:val="6DF675C3"/>
    <w:rsid w:val="6E265AF3"/>
    <w:rsid w:val="6E8711FE"/>
    <w:rsid w:val="6E8B5327"/>
    <w:rsid w:val="6EAD5EEF"/>
    <w:rsid w:val="6F06FC0F"/>
    <w:rsid w:val="6F1647E5"/>
    <w:rsid w:val="6F1A509A"/>
    <w:rsid w:val="6F32CAD9"/>
    <w:rsid w:val="6F34282C"/>
    <w:rsid w:val="6F404471"/>
    <w:rsid w:val="6F6456D2"/>
    <w:rsid w:val="6FC4C90D"/>
    <w:rsid w:val="6FD0068F"/>
    <w:rsid w:val="6FD95C9F"/>
    <w:rsid w:val="700164C7"/>
    <w:rsid w:val="703FF193"/>
    <w:rsid w:val="70728A88"/>
    <w:rsid w:val="70767D3C"/>
    <w:rsid w:val="7077B872"/>
    <w:rsid w:val="7091A96A"/>
    <w:rsid w:val="709A6616"/>
    <w:rsid w:val="70B14CDA"/>
    <w:rsid w:val="70C31DF5"/>
    <w:rsid w:val="70DD7C9F"/>
    <w:rsid w:val="713BD391"/>
    <w:rsid w:val="713CED2C"/>
    <w:rsid w:val="7158764C"/>
    <w:rsid w:val="7174E540"/>
    <w:rsid w:val="717832A0"/>
    <w:rsid w:val="717C7B71"/>
    <w:rsid w:val="719C6B7E"/>
    <w:rsid w:val="71A437AB"/>
    <w:rsid w:val="71A66207"/>
    <w:rsid w:val="71B763A7"/>
    <w:rsid w:val="72110F65"/>
    <w:rsid w:val="721A9E35"/>
    <w:rsid w:val="724A2C76"/>
    <w:rsid w:val="72B73845"/>
    <w:rsid w:val="72C9A6C1"/>
    <w:rsid w:val="72CFF379"/>
    <w:rsid w:val="72E3454B"/>
    <w:rsid w:val="730BA30B"/>
    <w:rsid w:val="7320ACB7"/>
    <w:rsid w:val="732AE9C3"/>
    <w:rsid w:val="7368E42E"/>
    <w:rsid w:val="73969488"/>
    <w:rsid w:val="73BAD5C7"/>
    <w:rsid w:val="742599B6"/>
    <w:rsid w:val="742B8EF4"/>
    <w:rsid w:val="7430B3E5"/>
    <w:rsid w:val="743436C2"/>
    <w:rsid w:val="7471EBEB"/>
    <w:rsid w:val="74A954E4"/>
    <w:rsid w:val="74C04C8B"/>
    <w:rsid w:val="74DD3619"/>
    <w:rsid w:val="750C55E0"/>
    <w:rsid w:val="752493D2"/>
    <w:rsid w:val="753CA28E"/>
    <w:rsid w:val="754F933D"/>
    <w:rsid w:val="755372A6"/>
    <w:rsid w:val="7560EA66"/>
    <w:rsid w:val="756FC87A"/>
    <w:rsid w:val="75967971"/>
    <w:rsid w:val="759A54C4"/>
    <w:rsid w:val="759BD64D"/>
    <w:rsid w:val="75A67548"/>
    <w:rsid w:val="75A863E9"/>
    <w:rsid w:val="75D1B70F"/>
    <w:rsid w:val="75D4DD28"/>
    <w:rsid w:val="7605A853"/>
    <w:rsid w:val="761CDC83"/>
    <w:rsid w:val="76506C73"/>
    <w:rsid w:val="7650EFFA"/>
    <w:rsid w:val="76649B6F"/>
    <w:rsid w:val="7668606A"/>
    <w:rsid w:val="7678FB86"/>
    <w:rsid w:val="767F4367"/>
    <w:rsid w:val="76AED2FA"/>
    <w:rsid w:val="76CA2CE5"/>
    <w:rsid w:val="76CF742A"/>
    <w:rsid w:val="76EE6534"/>
    <w:rsid w:val="76F2582E"/>
    <w:rsid w:val="770C3A22"/>
    <w:rsid w:val="77151A22"/>
    <w:rsid w:val="77332E24"/>
    <w:rsid w:val="773497EE"/>
    <w:rsid w:val="7754EC1F"/>
    <w:rsid w:val="776D8DD5"/>
    <w:rsid w:val="777A0ED0"/>
    <w:rsid w:val="77A49C8C"/>
    <w:rsid w:val="77AF896C"/>
    <w:rsid w:val="77C40D5C"/>
    <w:rsid w:val="77D3A621"/>
    <w:rsid w:val="78103EC7"/>
    <w:rsid w:val="781CEAD6"/>
    <w:rsid w:val="783324B7"/>
    <w:rsid w:val="785112AC"/>
    <w:rsid w:val="785E51FD"/>
    <w:rsid w:val="787A8BB4"/>
    <w:rsid w:val="78D77F77"/>
    <w:rsid w:val="78E0834E"/>
    <w:rsid w:val="78E77C93"/>
    <w:rsid w:val="7912AED4"/>
    <w:rsid w:val="797BD21C"/>
    <w:rsid w:val="79AC0F28"/>
    <w:rsid w:val="79BFD37C"/>
    <w:rsid w:val="79DADF56"/>
    <w:rsid w:val="79DCF235"/>
    <w:rsid w:val="79F903D9"/>
    <w:rsid w:val="7A10F879"/>
    <w:rsid w:val="7A8DE7C0"/>
    <w:rsid w:val="7A980462"/>
    <w:rsid w:val="7AE1D29C"/>
    <w:rsid w:val="7B108CAB"/>
    <w:rsid w:val="7B112275"/>
    <w:rsid w:val="7B3B82C7"/>
    <w:rsid w:val="7B5680DE"/>
    <w:rsid w:val="7B5718AD"/>
    <w:rsid w:val="7B663191"/>
    <w:rsid w:val="7B82DDF9"/>
    <w:rsid w:val="7BA4EC9C"/>
    <w:rsid w:val="7BCDE9C8"/>
    <w:rsid w:val="7BD2022D"/>
    <w:rsid w:val="7BDD741F"/>
    <w:rsid w:val="7BF02E3A"/>
    <w:rsid w:val="7BF3484A"/>
    <w:rsid w:val="7C047F7B"/>
    <w:rsid w:val="7C095981"/>
    <w:rsid w:val="7C0AB09F"/>
    <w:rsid w:val="7C2A9B1C"/>
    <w:rsid w:val="7C9A85AF"/>
    <w:rsid w:val="7CA9F998"/>
    <w:rsid w:val="7D19F745"/>
    <w:rsid w:val="7D2281BD"/>
    <w:rsid w:val="7D29EB97"/>
    <w:rsid w:val="7D2B7D74"/>
    <w:rsid w:val="7D39BEFF"/>
    <w:rsid w:val="7D70A245"/>
    <w:rsid w:val="7D9C88EC"/>
    <w:rsid w:val="7DAB320A"/>
    <w:rsid w:val="7DD9F0BD"/>
    <w:rsid w:val="7E03E00D"/>
    <w:rsid w:val="7E1F94D4"/>
    <w:rsid w:val="7E5216B9"/>
    <w:rsid w:val="7E7E1151"/>
    <w:rsid w:val="7E840D6B"/>
    <w:rsid w:val="7E840DD5"/>
    <w:rsid w:val="7E8E509E"/>
    <w:rsid w:val="7EC150D0"/>
    <w:rsid w:val="7EDD36E9"/>
    <w:rsid w:val="7F0BA522"/>
    <w:rsid w:val="7F6FB3CF"/>
    <w:rsid w:val="7F7FBD48"/>
    <w:rsid w:val="7FABAEF5"/>
    <w:rsid w:val="7FB0CE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4E7E6A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="PMingLiU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5" w:qFormat="1"/>
    <w:lsdException w:name="heading 1" w:uiPriority="1" w:qFormat="1"/>
    <w:lsdException w:name="heading 2" w:semiHidden="1" w:uiPriority="2" w:unhideWhenUsed="1" w:qFormat="1"/>
    <w:lsdException w:name="heading 3" w:semiHidden="1" w:uiPriority="3" w:unhideWhenUsed="1" w:qFormat="1"/>
    <w:lsdException w:name="heading 4" w:semiHidden="1" w:uiPriority="5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4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6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9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4" w:uiPriority="44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Body,PRI Body"/>
    <w:uiPriority w:val="5"/>
    <w:qFormat/>
    <w:rsid w:val="00D75F76"/>
    <w:pPr>
      <w:spacing w:after="0" w:line="312" w:lineRule="auto"/>
    </w:pPr>
    <w:rPr>
      <w:rFonts w:ascii="Arial" w:eastAsia="MS PGothic" w:hAnsi="Arial" w:cs="Times New Roman"/>
      <w:sz w:val="20"/>
      <w:szCs w:val="20"/>
    </w:rPr>
  </w:style>
  <w:style w:type="paragraph" w:styleId="Heading1">
    <w:name w:val="heading 1"/>
    <w:aliases w:val="Section title"/>
    <w:basedOn w:val="Normal"/>
    <w:next w:val="Normal"/>
    <w:link w:val="Heading1Char"/>
    <w:uiPriority w:val="1"/>
    <w:qFormat/>
    <w:rsid w:val="008643B7"/>
    <w:pPr>
      <w:keepNext/>
      <w:keepLines/>
      <w:spacing w:before="240"/>
      <w:outlineLvl w:val="0"/>
    </w:pPr>
    <w:rPr>
      <w:rFonts w:eastAsiaTheme="majorEastAsia" w:cstheme="majorBidi"/>
      <w:caps/>
      <w:color w:val="2F5496" w:themeColor="accent1" w:themeShade="BF"/>
      <w:sz w:val="40"/>
      <w:szCs w:val="32"/>
    </w:rPr>
  </w:style>
  <w:style w:type="paragraph" w:styleId="Heading2">
    <w:name w:val="heading 2"/>
    <w:aliases w:val="SubHeading 1"/>
    <w:basedOn w:val="Normal"/>
    <w:next w:val="Normal"/>
    <w:link w:val="Heading2Char"/>
    <w:uiPriority w:val="2"/>
    <w:qFormat/>
    <w:rsid w:val="008643B7"/>
    <w:pPr>
      <w:keepNext/>
      <w:keepLines/>
      <w:spacing w:before="240" w:after="120"/>
      <w:outlineLvl w:val="1"/>
    </w:pPr>
    <w:rPr>
      <w:rFonts w:eastAsiaTheme="majorEastAsia" w:cstheme="majorBidi"/>
      <w:b/>
      <w:caps/>
      <w:color w:val="00B0F0"/>
      <w:sz w:val="28"/>
      <w:szCs w:val="26"/>
    </w:rPr>
  </w:style>
  <w:style w:type="paragraph" w:styleId="Heading3">
    <w:name w:val="heading 3"/>
    <w:aliases w:val="Sub-Sub heading,PRI Heading 3"/>
    <w:basedOn w:val="Normal"/>
    <w:next w:val="Normal"/>
    <w:link w:val="Heading3Char"/>
    <w:uiPriority w:val="3"/>
    <w:qFormat/>
    <w:rsid w:val="008643B7"/>
    <w:pPr>
      <w:keepNext/>
      <w:keepLines/>
      <w:spacing w:before="40"/>
      <w:ind w:left="720" w:hanging="720"/>
      <w:outlineLvl w:val="2"/>
    </w:pPr>
    <w:rPr>
      <w:rFonts w:eastAsiaTheme="majorEastAsia" w:cstheme="majorBidi"/>
      <w:b/>
      <w:caps/>
      <w:color w:val="0070C0"/>
      <w:sz w:val="24"/>
      <w:szCs w:val="24"/>
    </w:rPr>
  </w:style>
  <w:style w:type="paragraph" w:styleId="Heading4">
    <w:name w:val="heading 4"/>
    <w:aliases w:val="Heading #3"/>
    <w:basedOn w:val="Normal"/>
    <w:next w:val="Normal"/>
    <w:link w:val="Heading4Char"/>
    <w:uiPriority w:val="5"/>
    <w:qFormat/>
    <w:rsid w:val="008643B7"/>
    <w:pPr>
      <w:keepNext/>
      <w:keepLines/>
      <w:spacing w:before="40"/>
      <w:outlineLvl w:val="3"/>
    </w:pPr>
    <w:rPr>
      <w:rFonts w:eastAsiaTheme="majorEastAsia" w:cstheme="majorBidi"/>
      <w:b/>
      <w:iCs/>
      <w:color w:val="00B0F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9B05C4"/>
    <w:pPr>
      <w:keepNext/>
      <w:keepLines/>
      <w:numPr>
        <w:ilvl w:val="4"/>
        <w:numId w:val="7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B05C4"/>
    <w:pPr>
      <w:keepNext/>
      <w:keepLines/>
      <w:numPr>
        <w:ilvl w:val="5"/>
        <w:numId w:val="7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B05C4"/>
    <w:pPr>
      <w:keepNext/>
      <w:keepLines/>
      <w:numPr>
        <w:ilvl w:val="6"/>
        <w:numId w:val="7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B05C4"/>
    <w:pPr>
      <w:keepNext/>
      <w:keepLines/>
      <w:numPr>
        <w:ilvl w:val="7"/>
        <w:numId w:val="7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B05C4"/>
    <w:pPr>
      <w:keepNext/>
      <w:keepLines/>
      <w:numPr>
        <w:ilvl w:val="8"/>
        <w:numId w:val="7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Section title Char"/>
    <w:basedOn w:val="DefaultParagraphFont"/>
    <w:link w:val="Heading1"/>
    <w:uiPriority w:val="1"/>
    <w:rsid w:val="008643B7"/>
    <w:rPr>
      <w:rFonts w:ascii="Arial" w:eastAsiaTheme="majorEastAsia" w:hAnsi="Arial" w:cstheme="majorBidi"/>
      <w:caps/>
      <w:color w:val="2F5496" w:themeColor="accent1" w:themeShade="BF"/>
      <w:sz w:val="40"/>
      <w:szCs w:val="32"/>
    </w:rPr>
  </w:style>
  <w:style w:type="paragraph" w:styleId="Title">
    <w:name w:val="Title"/>
    <w:aliases w:val="Main title,PRI Title"/>
    <w:basedOn w:val="Normal"/>
    <w:next w:val="Normal"/>
    <w:link w:val="TitleChar"/>
    <w:qFormat/>
    <w:rsid w:val="00406E77"/>
    <w:pPr>
      <w:pBdr>
        <w:bottom w:val="single" w:sz="4" w:space="3" w:color="000000" w:themeColor="text1"/>
      </w:pBdr>
      <w:spacing w:before="3200" w:after="420" w:line="240" w:lineRule="auto"/>
      <w:contextualSpacing/>
    </w:pPr>
    <w:rPr>
      <w:rFonts w:eastAsiaTheme="majorEastAsia" w:cstheme="majorBidi"/>
      <w:caps/>
      <w:color w:val="000000" w:themeColor="text1"/>
      <w:spacing w:val="-10"/>
      <w:kern w:val="28"/>
      <w:sz w:val="48"/>
      <w:szCs w:val="56"/>
    </w:rPr>
  </w:style>
  <w:style w:type="character" w:customStyle="1" w:styleId="TitleChar">
    <w:name w:val="Title Char"/>
    <w:aliases w:val="Main title Char,PRI Title Char"/>
    <w:basedOn w:val="DefaultParagraphFont"/>
    <w:link w:val="Title"/>
    <w:rsid w:val="00406E77"/>
    <w:rPr>
      <w:rFonts w:ascii="Arial" w:eastAsiaTheme="majorEastAsia" w:hAnsi="Arial" w:cstheme="majorBidi"/>
      <w:caps/>
      <w:color w:val="000000" w:themeColor="text1"/>
      <w:spacing w:val="-10"/>
      <w:kern w:val="28"/>
      <w:sz w:val="48"/>
      <w:szCs w:val="56"/>
    </w:rPr>
  </w:style>
  <w:style w:type="character" w:customStyle="1" w:styleId="Heading2Char">
    <w:name w:val="Heading 2 Char"/>
    <w:aliases w:val="SubHeading 1 Char"/>
    <w:basedOn w:val="DefaultParagraphFont"/>
    <w:link w:val="Heading2"/>
    <w:uiPriority w:val="2"/>
    <w:rsid w:val="008643B7"/>
    <w:rPr>
      <w:rFonts w:ascii="Arial" w:eastAsiaTheme="majorEastAsia" w:hAnsi="Arial" w:cstheme="majorBidi"/>
      <w:b/>
      <w:caps/>
      <w:color w:val="00B0F0"/>
      <w:sz w:val="28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B05C4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05C4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aliases w:val="Sub-Sub heading Char,PRI Heading 3 Char"/>
    <w:basedOn w:val="DefaultParagraphFont"/>
    <w:link w:val="Heading3"/>
    <w:uiPriority w:val="3"/>
    <w:rsid w:val="008643B7"/>
    <w:rPr>
      <w:rFonts w:ascii="Arial" w:eastAsiaTheme="majorEastAsia" w:hAnsi="Arial" w:cstheme="majorBidi"/>
      <w:b/>
      <w:caps/>
      <w:color w:val="0070C0"/>
      <w:sz w:val="24"/>
      <w:szCs w:val="24"/>
    </w:rPr>
  </w:style>
  <w:style w:type="paragraph" w:styleId="ListParagraph">
    <w:name w:val="List Paragraph"/>
    <w:aliases w:val="PRI Bullets"/>
    <w:basedOn w:val="Normal"/>
    <w:uiPriority w:val="34"/>
    <w:qFormat/>
    <w:rsid w:val="009B05C4"/>
    <w:pPr>
      <w:ind w:left="720"/>
      <w:contextualSpacing/>
    </w:pPr>
  </w:style>
  <w:style w:type="character" w:customStyle="1" w:styleId="Heading4Char">
    <w:name w:val="Heading 4 Char"/>
    <w:aliases w:val="Heading #3 Char"/>
    <w:basedOn w:val="DefaultParagraphFont"/>
    <w:link w:val="Heading4"/>
    <w:uiPriority w:val="5"/>
    <w:rsid w:val="008643B7"/>
    <w:rPr>
      <w:rFonts w:ascii="Arial" w:eastAsiaTheme="majorEastAsia" w:hAnsi="Arial" w:cstheme="majorBidi"/>
      <w:b/>
      <w:iCs/>
      <w:color w:val="00B0F0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B05C4"/>
    <w:rPr>
      <w:rFonts w:asciiTheme="majorHAnsi" w:eastAsiaTheme="majorEastAsia" w:hAnsiTheme="majorHAnsi" w:cstheme="majorBidi"/>
      <w:color w:val="2F5496" w:themeColor="accent1" w:themeShade="BF"/>
      <w:sz w:val="20"/>
      <w:szCs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B05C4"/>
    <w:rPr>
      <w:rFonts w:asciiTheme="majorHAnsi" w:eastAsiaTheme="majorEastAsia" w:hAnsiTheme="majorHAnsi" w:cstheme="majorBidi"/>
      <w:color w:val="1F3763" w:themeColor="accent1" w:themeShade="7F"/>
      <w:sz w:val="20"/>
      <w:szCs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B05C4"/>
    <w:rPr>
      <w:rFonts w:asciiTheme="majorHAnsi" w:eastAsiaTheme="majorEastAsia" w:hAnsiTheme="majorHAnsi" w:cstheme="majorBidi"/>
      <w:i/>
      <w:iCs/>
      <w:color w:val="1F3763" w:themeColor="accent1" w:themeShade="7F"/>
      <w:sz w:val="20"/>
      <w:szCs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B05C4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B05C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A27FF8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27FF8"/>
    <w:rPr>
      <w:rFonts w:ascii="Arial" w:hAnsi="Arial"/>
      <w:sz w:val="20"/>
    </w:rPr>
  </w:style>
  <w:style w:type="paragraph" w:styleId="Footer">
    <w:name w:val="footer"/>
    <w:basedOn w:val="Normal"/>
    <w:link w:val="FooterChar"/>
    <w:uiPriority w:val="99"/>
    <w:unhideWhenUsed/>
    <w:rsid w:val="00A27FF8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27FF8"/>
    <w:rPr>
      <w:rFonts w:ascii="Arial" w:hAnsi="Arial"/>
      <w:sz w:val="20"/>
    </w:rPr>
  </w:style>
  <w:style w:type="character" w:styleId="PageNumber">
    <w:name w:val="page number"/>
    <w:basedOn w:val="DefaultParagraphFont"/>
    <w:uiPriority w:val="99"/>
    <w:semiHidden/>
    <w:unhideWhenUsed/>
    <w:rsid w:val="00A27FF8"/>
  </w:style>
  <w:style w:type="paragraph" w:styleId="TOCHeading">
    <w:name w:val="TOC Heading"/>
    <w:basedOn w:val="Normal"/>
    <w:next w:val="Normal"/>
    <w:uiPriority w:val="39"/>
    <w:unhideWhenUsed/>
    <w:qFormat/>
    <w:rsid w:val="00612767"/>
    <w:pPr>
      <w:spacing w:line="259" w:lineRule="auto"/>
    </w:pPr>
    <w:rPr>
      <w:rFonts w:eastAsiaTheme="majorEastAsia" w:cstheme="majorBidi"/>
      <w:color w:val="2F5496" w:themeColor="accent1" w:themeShade="BF"/>
      <w:sz w:val="40"/>
      <w:szCs w:val="32"/>
      <w:lang w:val="en-US"/>
    </w:rPr>
  </w:style>
  <w:style w:type="paragraph" w:styleId="TOC1">
    <w:name w:val="toc 1"/>
    <w:basedOn w:val="Heading1"/>
    <w:next w:val="Normal"/>
    <w:autoRedefine/>
    <w:uiPriority w:val="39"/>
    <w:unhideWhenUsed/>
    <w:qFormat/>
    <w:rsid w:val="00BD5F5C"/>
    <w:pPr>
      <w:tabs>
        <w:tab w:val="right" w:pos="9214"/>
      </w:tabs>
      <w:spacing w:after="100"/>
    </w:pPr>
    <w:rPr>
      <w:sz w:val="24"/>
    </w:rPr>
  </w:style>
  <w:style w:type="paragraph" w:styleId="TOC2">
    <w:name w:val="toc 2"/>
    <w:basedOn w:val="Normal"/>
    <w:next w:val="Normal"/>
    <w:autoRedefine/>
    <w:uiPriority w:val="39"/>
    <w:unhideWhenUsed/>
    <w:rsid w:val="001E38DD"/>
    <w:pPr>
      <w:tabs>
        <w:tab w:val="right" w:pos="9214"/>
      </w:tabs>
      <w:spacing w:after="100"/>
      <w:ind w:left="200"/>
    </w:pPr>
    <w:rPr>
      <w:noProof/>
    </w:rPr>
  </w:style>
  <w:style w:type="paragraph" w:styleId="TOC3">
    <w:name w:val="toc 3"/>
    <w:basedOn w:val="TOC2"/>
    <w:next w:val="Normal"/>
    <w:autoRedefine/>
    <w:uiPriority w:val="39"/>
    <w:unhideWhenUsed/>
    <w:rsid w:val="00934309"/>
    <w:pPr>
      <w:ind w:left="397"/>
    </w:pPr>
  </w:style>
  <w:style w:type="character" w:styleId="Hyperlink">
    <w:name w:val="Hyperlink"/>
    <w:basedOn w:val="DefaultParagraphFont"/>
    <w:uiPriority w:val="99"/>
    <w:qFormat/>
    <w:rsid w:val="00F5304A"/>
    <w:rPr>
      <w:color w:val="00B0F0"/>
      <w:u w:val="none"/>
    </w:rPr>
  </w:style>
  <w:style w:type="paragraph" w:styleId="ListBullet">
    <w:name w:val="List Bullet"/>
    <w:basedOn w:val="Normal"/>
    <w:uiPriority w:val="4"/>
    <w:qFormat/>
    <w:rsid w:val="009D76A6"/>
    <w:pPr>
      <w:numPr>
        <w:numId w:val="1"/>
      </w:numPr>
    </w:pPr>
  </w:style>
  <w:style w:type="paragraph" w:styleId="ListBullet2">
    <w:name w:val="List Bullet 2"/>
    <w:basedOn w:val="Normal"/>
    <w:uiPriority w:val="99"/>
    <w:semiHidden/>
    <w:unhideWhenUsed/>
    <w:rsid w:val="009D76A6"/>
    <w:pPr>
      <w:numPr>
        <w:numId w:val="2"/>
      </w:numPr>
      <w:contextualSpacing/>
    </w:pPr>
  </w:style>
  <w:style w:type="paragraph" w:styleId="ListBullet3">
    <w:name w:val="List Bullet 3"/>
    <w:basedOn w:val="Normal"/>
    <w:link w:val="ListBullet3Char"/>
    <w:uiPriority w:val="99"/>
    <w:unhideWhenUsed/>
    <w:rsid w:val="009D76A6"/>
    <w:pPr>
      <w:numPr>
        <w:numId w:val="5"/>
      </w:numPr>
      <w:contextualSpacing/>
    </w:pPr>
  </w:style>
  <w:style w:type="paragraph" w:styleId="Subtitle">
    <w:name w:val="Subtitle"/>
    <w:aliases w:val="Bullet list 2"/>
    <w:basedOn w:val="Normal"/>
    <w:next w:val="Normal"/>
    <w:link w:val="SubtitleChar"/>
    <w:uiPriority w:val="6"/>
    <w:qFormat/>
    <w:rsid w:val="00A747EF"/>
    <w:pPr>
      <w:numPr>
        <w:numId w:val="3"/>
      </w:numPr>
    </w:pPr>
    <w:rPr>
      <w:rFonts w:eastAsiaTheme="minorEastAsia" w:cs="Arial"/>
      <w:color w:val="000000" w:themeColor="text1"/>
    </w:rPr>
  </w:style>
  <w:style w:type="character" w:customStyle="1" w:styleId="SubtitleChar">
    <w:name w:val="Subtitle Char"/>
    <w:aliases w:val="Bullet list 2 Char"/>
    <w:basedOn w:val="DefaultParagraphFont"/>
    <w:link w:val="Subtitle"/>
    <w:uiPriority w:val="6"/>
    <w:rsid w:val="00FE09A7"/>
    <w:rPr>
      <w:rFonts w:ascii="Arial" w:eastAsiaTheme="minorEastAsia" w:hAnsi="Arial" w:cs="Arial"/>
      <w:color w:val="000000" w:themeColor="text1"/>
      <w:sz w:val="20"/>
      <w:szCs w:val="20"/>
    </w:rPr>
  </w:style>
  <w:style w:type="paragraph" w:customStyle="1" w:styleId="PRIQuoteBlue">
    <w:name w:val="PRI Quote Blue"/>
    <w:basedOn w:val="Quote"/>
    <w:link w:val="PRIQuoteBlueChar"/>
    <w:uiPriority w:val="8"/>
    <w:qFormat/>
    <w:rsid w:val="0057471B"/>
    <w:pPr>
      <w:spacing w:before="240" w:after="240"/>
      <w:ind w:left="0" w:right="0"/>
      <w:jc w:val="left"/>
    </w:pPr>
    <w:rPr>
      <w:i w:val="0"/>
      <w:iCs w:val="0"/>
      <w:color w:val="00B0F0"/>
      <w:sz w:val="32"/>
    </w:rPr>
  </w:style>
  <w:style w:type="character" w:customStyle="1" w:styleId="PRIQuoteBlueChar">
    <w:name w:val="PRI Quote Blue Char"/>
    <w:basedOn w:val="DefaultParagraphFont"/>
    <w:link w:val="PRIQuoteBlue"/>
    <w:uiPriority w:val="8"/>
    <w:rsid w:val="00FE09A7"/>
    <w:rPr>
      <w:rFonts w:ascii="Arial" w:eastAsia="MS PGothic" w:hAnsi="Arial" w:cs="Times New Roman"/>
      <w:color w:val="00B0F0"/>
      <w:sz w:val="32"/>
      <w:szCs w:val="20"/>
    </w:rPr>
  </w:style>
  <w:style w:type="paragraph" w:styleId="Quote">
    <w:name w:val="Quote"/>
    <w:basedOn w:val="Normal"/>
    <w:next w:val="Normal"/>
    <w:link w:val="QuoteChar"/>
    <w:uiPriority w:val="29"/>
    <w:rsid w:val="0057471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7471B"/>
    <w:rPr>
      <w:rFonts w:ascii="Arial" w:hAnsi="Arial"/>
      <w:i/>
      <w:iCs/>
      <w:color w:val="404040" w:themeColor="text1" w:themeTint="BF"/>
      <w:sz w:val="20"/>
    </w:rPr>
  </w:style>
  <w:style w:type="paragraph" w:customStyle="1" w:styleId="Bulletlist3">
    <w:name w:val="Bullet list 3"/>
    <w:basedOn w:val="ListBullet3"/>
    <w:link w:val="Bulletlist3Char"/>
    <w:uiPriority w:val="7"/>
    <w:qFormat/>
    <w:rsid w:val="00A747EF"/>
  </w:style>
  <w:style w:type="paragraph" w:customStyle="1" w:styleId="Bullestlist2">
    <w:name w:val="Bullest list 2"/>
    <w:basedOn w:val="ListBullet"/>
    <w:uiPriority w:val="7"/>
    <w:rsid w:val="00A747EF"/>
    <w:pPr>
      <w:numPr>
        <w:numId w:val="4"/>
      </w:numPr>
    </w:pPr>
  </w:style>
  <w:style w:type="table" w:styleId="TableGrid">
    <w:name w:val="Table Grid"/>
    <w:basedOn w:val="TableNormal"/>
    <w:uiPriority w:val="39"/>
    <w:rsid w:val="00184F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Bullet3Char">
    <w:name w:val="List Bullet 3 Char"/>
    <w:basedOn w:val="DefaultParagraphFont"/>
    <w:link w:val="ListBullet3"/>
    <w:uiPriority w:val="99"/>
    <w:rsid w:val="00A747EF"/>
    <w:rPr>
      <w:rFonts w:ascii="Arial" w:eastAsia="MS PGothic" w:hAnsi="Arial" w:cs="Times New Roman"/>
      <w:sz w:val="20"/>
      <w:szCs w:val="20"/>
    </w:rPr>
  </w:style>
  <w:style w:type="character" w:customStyle="1" w:styleId="Bulletlist3Char">
    <w:name w:val="Bullet list 3 Char"/>
    <w:basedOn w:val="ListBullet3Char"/>
    <w:link w:val="Bulletlist3"/>
    <w:uiPriority w:val="7"/>
    <w:rsid w:val="00FE09A7"/>
    <w:rPr>
      <w:rFonts w:ascii="Arial" w:eastAsia="MS PGothic" w:hAnsi="Arial" w:cs="Times New Roman"/>
      <w:sz w:val="20"/>
      <w:szCs w:val="20"/>
    </w:rPr>
  </w:style>
  <w:style w:type="table" w:customStyle="1" w:styleId="GridTable2-Accent51">
    <w:name w:val="Grid Table 2 - Accent 51"/>
    <w:basedOn w:val="TableNormal"/>
    <w:uiPriority w:val="47"/>
    <w:rsid w:val="00184F1A"/>
    <w:pPr>
      <w:spacing w:after="0" w:line="240" w:lineRule="auto"/>
    </w:pPr>
    <w:tblPr>
      <w:tblStyleRowBandSize w:val="1"/>
      <w:tblStyleColBandSize w:val="1"/>
      <w:tblBorders>
        <w:top w:val="single" w:sz="2" w:space="0" w:color="9CC2E5" w:themeColor="accent5" w:themeTint="99"/>
        <w:bottom w:val="single" w:sz="2" w:space="0" w:color="9CC2E5" w:themeColor="accent5" w:themeTint="99"/>
        <w:insideH w:val="single" w:sz="2" w:space="0" w:color="9CC2E5" w:themeColor="accent5" w:themeTint="99"/>
        <w:insideV w:val="single" w:sz="2" w:space="0" w:color="9CC2E5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UnresolvedMention1">
    <w:name w:val="Unresolved Mention1"/>
    <w:basedOn w:val="DefaultParagraphFont"/>
    <w:uiPriority w:val="99"/>
    <w:unhideWhenUsed/>
    <w:rsid w:val="00743B12"/>
    <w:rPr>
      <w:color w:val="808080"/>
      <w:shd w:val="clear" w:color="auto" w:fill="E6E6E6"/>
    </w:rPr>
  </w:style>
  <w:style w:type="paragraph" w:customStyle="1" w:styleId="Bullet1">
    <w:name w:val="Bullet 1"/>
    <w:basedOn w:val="Normal"/>
    <w:rsid w:val="00743B12"/>
    <w:pPr>
      <w:numPr>
        <w:numId w:val="6"/>
      </w:numPr>
      <w:spacing w:before="60" w:line="240" w:lineRule="auto"/>
    </w:pPr>
    <w:rPr>
      <w:rFonts w:ascii="Times New Roman" w:eastAsia="Times New Roman" w:hAnsi="Times New Roman"/>
      <w:sz w:val="24"/>
      <w:szCs w:val="24"/>
      <w:lang w:val="en-AU"/>
    </w:rPr>
  </w:style>
  <w:style w:type="paragraph" w:styleId="CommentText">
    <w:name w:val="annotation text"/>
    <w:basedOn w:val="Normal"/>
    <w:link w:val="CommentTextChar"/>
    <w:uiPriority w:val="99"/>
    <w:unhideWhenUsed/>
    <w:rsid w:val="00146249"/>
    <w:pPr>
      <w:spacing w:line="240" w:lineRule="auto"/>
    </w:pPr>
    <w:rPr>
      <w:rFonts w:ascii="Times New Roman" w:eastAsia="Times New Roman" w:hAnsi="Times New Roman"/>
    </w:rPr>
  </w:style>
  <w:style w:type="character" w:customStyle="1" w:styleId="CommentTextChar">
    <w:name w:val="Comment Text Char"/>
    <w:basedOn w:val="DefaultParagraphFont"/>
    <w:link w:val="CommentText"/>
    <w:uiPriority w:val="99"/>
    <w:rsid w:val="00146249"/>
    <w:rPr>
      <w:rFonts w:ascii="Times New Roman" w:eastAsia="Times New Roman" w:hAnsi="Times New Roman" w:cs="Times New Roman"/>
      <w:sz w:val="20"/>
      <w:szCs w:val="20"/>
    </w:rPr>
  </w:style>
  <w:style w:type="paragraph" w:customStyle="1" w:styleId="paragraph">
    <w:name w:val="paragraph"/>
    <w:basedOn w:val="Normal"/>
    <w:rsid w:val="00743B1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AU"/>
    </w:rPr>
  </w:style>
  <w:style w:type="character" w:customStyle="1" w:styleId="normaltextrun">
    <w:name w:val="normaltextrun"/>
    <w:basedOn w:val="DefaultParagraphFont"/>
    <w:rsid w:val="00743B12"/>
  </w:style>
  <w:style w:type="character" w:styleId="Strong">
    <w:name w:val="Strong"/>
    <w:basedOn w:val="DefaultParagraphFont"/>
    <w:uiPriority w:val="9"/>
    <w:qFormat/>
    <w:rsid w:val="00D77F40"/>
    <w:rPr>
      <w:b/>
      <w:bCs/>
    </w:rPr>
  </w:style>
  <w:style w:type="paragraph" w:styleId="NormalWeb">
    <w:name w:val="Normal (Web)"/>
    <w:basedOn w:val="Normal"/>
    <w:uiPriority w:val="99"/>
    <w:unhideWhenUsed/>
    <w:rsid w:val="00D75F76"/>
    <w:pPr>
      <w:spacing w:before="100" w:beforeAutospacing="1" w:after="100" w:afterAutospacing="1"/>
    </w:pPr>
    <w:rPr>
      <w:rFonts w:ascii="Times" w:hAnsi="Times"/>
    </w:rPr>
  </w:style>
  <w:style w:type="table" w:customStyle="1" w:styleId="PRITable2">
    <w:name w:val="PRI Table 2"/>
    <w:basedOn w:val="TableNormal"/>
    <w:uiPriority w:val="99"/>
    <w:rsid w:val="00D75F76"/>
    <w:pPr>
      <w:spacing w:after="0" w:line="312" w:lineRule="auto"/>
      <w:ind w:left="170" w:right="170" w:hanging="357"/>
    </w:pPr>
    <w:rPr>
      <w:rFonts w:ascii="Arial" w:eastAsia="MS PGothic" w:hAnsi="Arial" w:cs="Times New Roman"/>
      <w:sz w:val="20"/>
      <w:szCs w:val="20"/>
    </w:rPr>
    <w:tblPr>
      <w:tblBorders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  <w:insideH w:val="single" w:sz="4" w:space="0" w:color="808080"/>
        <w:insideV w:val="single" w:sz="4" w:space="0" w:color="808080"/>
      </w:tblBorders>
      <w:tblCellMar>
        <w:top w:w="113" w:type="dxa"/>
        <w:left w:w="0" w:type="dxa"/>
        <w:bottom w:w="113" w:type="dxa"/>
        <w:right w:w="0" w:type="dxa"/>
      </w:tblCellMar>
    </w:tblPr>
    <w:tcPr>
      <w:tcMar>
        <w:top w:w="57" w:type="dxa"/>
        <w:bottom w:w="57" w:type="dxa"/>
      </w:tcMar>
    </w:tcPr>
    <w:tblStylePr w:type="firstRow">
      <w:pPr>
        <w:wordWrap/>
        <w:spacing w:beforeLines="0" w:beforeAutospacing="0" w:afterLines="0" w:afterAutospacing="0"/>
        <w:ind w:leftChars="0" w:left="170" w:rightChars="0" w:right="170"/>
        <w:jc w:val="left"/>
      </w:pPr>
      <w:rPr>
        <w:rFonts w:ascii="Arial" w:hAnsi="Arial"/>
        <w:b/>
        <w:bCs/>
        <w:i w:val="0"/>
        <w:iCs w:val="0"/>
        <w:caps w:val="0"/>
        <w:smallCaps w:val="0"/>
        <w:strike w:val="0"/>
        <w:dstrike w:val="0"/>
        <w:vanish w:val="0"/>
        <w:color w:val="FFFFFF" w:themeColor="background1"/>
        <w:kern w:val="0"/>
        <w:sz w:val="24"/>
        <w:szCs w:val="24"/>
        <w:vertAlign w:val="baseline"/>
      </w:rPr>
      <w:tblPr/>
      <w:tcPr>
        <w:tc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FFFFFF"/>
        </w:tcBorders>
        <w:shd w:val="clear" w:color="auto" w:fill="1875C1"/>
      </w:tcPr>
    </w:tblStylePr>
    <w:tblStylePr w:type="firstCol">
      <w:rPr>
        <w:rFonts w:ascii="Arial" w:hAnsi="Arial"/>
        <w:b w:val="0"/>
        <w:i w:val="0"/>
        <w:sz w:val="20"/>
      </w:rPr>
    </w:tblStylePr>
  </w:style>
  <w:style w:type="paragraph" w:styleId="EndnoteText">
    <w:name w:val="endnote text"/>
    <w:basedOn w:val="Normal"/>
    <w:link w:val="EndnoteTextChar"/>
    <w:uiPriority w:val="99"/>
    <w:semiHidden/>
    <w:unhideWhenUsed/>
    <w:rsid w:val="00E83508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E83508"/>
    <w:rPr>
      <w:rFonts w:ascii="Arial" w:eastAsia="MS PGothic" w:hAnsi="Arial" w:cs="Times New Roman"/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E83508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unhideWhenUsed/>
    <w:rsid w:val="00E83508"/>
    <w:pPr>
      <w:spacing w:line="240" w:lineRule="auto"/>
    </w:pPr>
    <w:rPr>
      <w:color w:val="767171" w:themeColor="background2" w:themeShade="80"/>
      <w:sz w:val="16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E83508"/>
    <w:rPr>
      <w:rFonts w:ascii="Arial" w:eastAsia="MS PGothic" w:hAnsi="Arial" w:cs="Times New Roman"/>
      <w:color w:val="767171" w:themeColor="background2" w:themeShade="80"/>
      <w:sz w:val="16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E83508"/>
    <w:rPr>
      <w:vertAlign w:val="superscript"/>
    </w:rPr>
  </w:style>
  <w:style w:type="paragraph" w:customStyle="1" w:styleId="Footnotes">
    <w:name w:val="Footnotes"/>
    <w:basedOn w:val="FootnoteText"/>
    <w:next w:val="FootnoteText"/>
    <w:link w:val="FootnotesChar"/>
    <w:uiPriority w:val="5"/>
    <w:qFormat/>
    <w:rsid w:val="00AC0A51"/>
    <w:pPr>
      <w:widowControl w:val="0"/>
      <w:autoSpaceDE w:val="0"/>
      <w:autoSpaceDN w:val="0"/>
      <w:adjustRightInd w:val="0"/>
      <w:contextualSpacing/>
    </w:pPr>
  </w:style>
  <w:style w:type="character" w:customStyle="1" w:styleId="FootnotesChar">
    <w:name w:val="Footnotes Char"/>
    <w:basedOn w:val="FootnoteTextChar"/>
    <w:link w:val="Footnotes"/>
    <w:uiPriority w:val="5"/>
    <w:rsid w:val="00AC0A51"/>
    <w:rPr>
      <w:rFonts w:ascii="Arial" w:eastAsia="MS PGothic" w:hAnsi="Arial" w:cs="Times New Roman"/>
      <w:color w:val="767171" w:themeColor="background2" w:themeShade="80"/>
      <w:sz w:val="16"/>
      <w:szCs w:val="20"/>
    </w:rPr>
  </w:style>
  <w:style w:type="character" w:customStyle="1" w:styleId="eop">
    <w:name w:val="eop"/>
    <w:basedOn w:val="DefaultParagraphFont"/>
    <w:rsid w:val="00F573C1"/>
  </w:style>
  <w:style w:type="character" w:styleId="CommentReference">
    <w:name w:val="annotation reference"/>
    <w:basedOn w:val="DefaultParagraphFont"/>
    <w:uiPriority w:val="99"/>
    <w:semiHidden/>
    <w:unhideWhenUsed/>
    <w:rsid w:val="00F573C1"/>
    <w:rPr>
      <w:sz w:val="16"/>
      <w:szCs w:val="16"/>
    </w:rPr>
  </w:style>
  <w:style w:type="paragraph" w:customStyle="1" w:styleId="2Body">
    <w:name w:val="2 Body"/>
    <w:basedOn w:val="Normal"/>
    <w:uiPriority w:val="99"/>
    <w:rsid w:val="00AF407C"/>
    <w:pPr>
      <w:suppressAutoHyphens/>
      <w:autoSpaceDE w:val="0"/>
      <w:autoSpaceDN w:val="0"/>
      <w:adjustRightInd w:val="0"/>
      <w:spacing w:line="288" w:lineRule="auto"/>
      <w:textAlignment w:val="center"/>
    </w:pPr>
    <w:rPr>
      <w:rFonts w:ascii="Alright Sans Regular" w:eastAsiaTheme="minorHAnsi" w:hAnsi="Alright Sans Regular" w:cs="Alright Sans Regular"/>
      <w:color w:val="000000"/>
      <w:sz w:val="18"/>
      <w:szCs w:val="18"/>
    </w:rPr>
  </w:style>
  <w:style w:type="table" w:customStyle="1" w:styleId="GridTable4-Accent51">
    <w:name w:val="Grid Table 4 - Accent 51"/>
    <w:basedOn w:val="TableNormal"/>
    <w:uiPriority w:val="49"/>
    <w:rsid w:val="001F1948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F1948"/>
    <w:rPr>
      <w:rFonts w:ascii="Arial" w:eastAsia="MS PGothic" w:hAnsi="Arial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F1948"/>
    <w:rPr>
      <w:rFonts w:ascii="Arial" w:eastAsia="MS PGothic" w:hAnsi="Arial" w:cs="Times New Roman"/>
      <w:b/>
      <w:bCs/>
      <w:sz w:val="20"/>
      <w:szCs w:val="20"/>
      <w:lang w:val="en-AU"/>
    </w:rPr>
  </w:style>
  <w:style w:type="paragraph" w:styleId="Revision">
    <w:name w:val="Revision"/>
    <w:hidden/>
    <w:uiPriority w:val="99"/>
    <w:semiHidden/>
    <w:rsid w:val="0075786B"/>
    <w:pPr>
      <w:spacing w:after="0" w:line="240" w:lineRule="auto"/>
    </w:pPr>
    <w:rPr>
      <w:rFonts w:ascii="Arial" w:eastAsia="MS PGothic" w:hAnsi="Arial" w:cs="Times New Roman"/>
      <w:sz w:val="20"/>
      <w:szCs w:val="20"/>
    </w:rPr>
  </w:style>
  <w:style w:type="table" w:customStyle="1" w:styleId="GridTable4-Accent11">
    <w:name w:val="Grid Table 4 - Accent 11"/>
    <w:basedOn w:val="TableNormal"/>
    <w:uiPriority w:val="49"/>
    <w:rsid w:val="002F44C7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styleId="FollowedHyperlink">
    <w:name w:val="FollowedHyperlink"/>
    <w:basedOn w:val="DefaultParagraphFont"/>
    <w:uiPriority w:val="99"/>
    <w:semiHidden/>
    <w:unhideWhenUsed/>
    <w:rsid w:val="00A72B86"/>
    <w:rPr>
      <w:color w:val="954F72" w:themeColor="followedHyperlink"/>
      <w:u w:val="single"/>
    </w:rPr>
  </w:style>
  <w:style w:type="character" w:customStyle="1" w:styleId="Mention1">
    <w:name w:val="Mention1"/>
    <w:basedOn w:val="DefaultParagraphFont"/>
    <w:uiPriority w:val="99"/>
    <w:unhideWhenUsed/>
    <w:rsid w:val="007C41D6"/>
    <w:rPr>
      <w:color w:val="2B579A"/>
      <w:shd w:val="clear" w:color="auto" w:fill="E1DFDD"/>
    </w:rPr>
  </w:style>
  <w:style w:type="paragraph" w:customStyle="1" w:styleId="Indicatorsubsection">
    <w:name w:val="Indicator subsection"/>
    <w:basedOn w:val="Heading2"/>
    <w:uiPriority w:val="5"/>
    <w:qFormat/>
    <w:rsid w:val="003F337B"/>
    <w:pPr>
      <w:spacing w:before="0" w:after="100" w:afterAutospacing="1"/>
      <w:jc w:val="center"/>
    </w:pPr>
    <w:rPr>
      <w:rFonts w:eastAsia="Times New Roman" w:cs="Arial"/>
      <w:bCs/>
      <w:caps w:val="0"/>
      <w:color w:val="000000" w:themeColor="text1"/>
      <w:sz w:val="22"/>
      <w:szCs w:val="22"/>
      <w:lang w:val="en-US" w:eastAsia="en-GB"/>
    </w:rPr>
  </w:style>
  <w:style w:type="paragraph" w:styleId="TOC4">
    <w:name w:val="toc 4"/>
    <w:basedOn w:val="Normal"/>
    <w:next w:val="Normal"/>
    <w:autoRedefine/>
    <w:uiPriority w:val="39"/>
    <w:unhideWhenUsed/>
    <w:rsid w:val="002860A1"/>
    <w:pPr>
      <w:spacing w:after="100"/>
      <w:ind w:left="600"/>
    </w:pPr>
  </w:style>
  <w:style w:type="character" w:styleId="UnresolvedMention">
    <w:name w:val="Unresolved Mention"/>
    <w:basedOn w:val="DefaultParagraphFont"/>
    <w:uiPriority w:val="99"/>
    <w:unhideWhenUsed/>
    <w:rsid w:val="00736901"/>
    <w:rPr>
      <w:color w:val="605E5C"/>
      <w:shd w:val="clear" w:color="auto" w:fill="E1DFDD"/>
    </w:rPr>
  </w:style>
  <w:style w:type="table" w:styleId="GridTable4-Accent5">
    <w:name w:val="Grid Table 4 Accent 5"/>
    <w:basedOn w:val="TableNormal"/>
    <w:uiPriority w:val="49"/>
    <w:rsid w:val="006C546A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PlainTable4">
    <w:name w:val="Plain Table 4"/>
    <w:basedOn w:val="TableNormal"/>
    <w:uiPriority w:val="44"/>
    <w:rsid w:val="006C546A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ui-chatitem">
    <w:name w:val="ui-chat__item"/>
    <w:basedOn w:val="Normal"/>
    <w:rsid w:val="006C272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n-GB"/>
    </w:rPr>
  </w:style>
  <w:style w:type="character" w:customStyle="1" w:styleId="ui-text">
    <w:name w:val="ui-text"/>
    <w:basedOn w:val="DefaultParagraphFont"/>
    <w:rsid w:val="006C2729"/>
  </w:style>
  <w:style w:type="character" w:styleId="Mention">
    <w:name w:val="Mention"/>
    <w:basedOn w:val="DefaultParagraphFont"/>
    <w:uiPriority w:val="99"/>
    <w:unhideWhenUsed/>
    <w:rPr>
      <w:color w:val="2B579A"/>
      <w:shd w:val="clear" w:color="auto" w:fill="E6E6E6"/>
    </w:rPr>
  </w:style>
  <w:style w:type="character" w:customStyle="1" w:styleId="cf01">
    <w:name w:val="cf01"/>
    <w:basedOn w:val="DefaultParagraphFont"/>
    <w:rsid w:val="008E2ED7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198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74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46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18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453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19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80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44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86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41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9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55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03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309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456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41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22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59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83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8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50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83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384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741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836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785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354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583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627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57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3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4025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27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37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655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449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500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09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4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210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4701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9826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592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845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6212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5838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153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21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670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0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46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93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83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56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92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30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59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18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30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72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612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2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0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6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8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51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14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93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81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7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97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45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39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36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94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4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5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06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043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3252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967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9952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467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21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71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1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35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52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074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544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24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57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830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523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075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270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6464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11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5626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21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307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147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680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90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1833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17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4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234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825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91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56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744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21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611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959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266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943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331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390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033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04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141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71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78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66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456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9577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148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06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6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901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0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3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3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796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6672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506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0885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5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560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335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384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28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91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42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42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1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65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588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98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476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324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1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8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87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63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53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2564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024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900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807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638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32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261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304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5583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05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73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83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411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461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1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10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19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596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467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570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635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311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67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990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567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101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831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56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353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16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30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13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8037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676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02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958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735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455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484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695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760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04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499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43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464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0566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639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761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156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999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73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1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52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505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3805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324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9856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379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751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828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178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56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455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068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300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493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30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93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727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250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120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93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700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174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96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667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131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208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995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968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408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15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0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8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8553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371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45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8441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93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2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6862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852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56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847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8269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077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80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815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5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851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96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527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319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678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6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811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114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82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4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85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665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535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94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028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08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58964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04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412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109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30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872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165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282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961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176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221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8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79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567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754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2251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250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955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305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3163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732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310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503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5710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8484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979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08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6886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728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5646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8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4966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8056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9116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623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87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6759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9857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6234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818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0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3743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751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2905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4612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117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205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2709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53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576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4677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3530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3870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262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9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860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75735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5193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204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164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655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2698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9467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6595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8662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8473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964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5490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6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851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683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383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6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9464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5316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538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939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3369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33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422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324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990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065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264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555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462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302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8997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9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1585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08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4769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908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894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974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327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63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960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731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224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93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62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775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0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007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74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660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00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585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986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689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9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92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4318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762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4814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772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939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955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91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21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087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20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93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267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023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8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3532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22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691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442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793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8703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88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945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19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264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922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973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5798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320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548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2597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198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567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90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891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69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851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08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78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55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016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10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435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18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704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480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823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08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237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058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5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48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145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609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323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906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424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85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4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730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264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8041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0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74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5433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788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613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8228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18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246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21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57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07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72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6311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384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522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821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854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678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874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563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65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0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952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037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209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639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71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76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971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55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10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794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161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621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008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60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959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77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54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065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71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16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395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73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965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358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289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1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914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097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156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88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090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44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48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751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448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58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5637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26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53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28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6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4025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10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334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6093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52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64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62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22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21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2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688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3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20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55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537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349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22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24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6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9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99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965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634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94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1263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716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23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028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71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41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391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311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25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78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64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9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29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26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701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55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67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33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7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208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94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832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785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9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56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371670">
                  <w:marLeft w:val="-75"/>
                  <w:marRight w:val="0"/>
                  <w:marTop w:val="30"/>
                  <w:marBottom w:val="3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922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4567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892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4119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1676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835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9189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081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5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047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8236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3813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560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160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7642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320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556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002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554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8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fsb-tcfd.org/" TargetMode="External"/><Relationship Id="rId21" Type="http://schemas.openxmlformats.org/officeDocument/2006/relationships/hyperlink" Target="https://www.unpri.org/using-sasb-to-implement-pri-monitoring-and-disclosure-resources-for-private-equity/4904.article" TargetMode="External"/><Relationship Id="rId42" Type="http://schemas.openxmlformats.org/officeDocument/2006/relationships/hyperlink" Target="https://www.inrev.org/library/inrev-due-diligence-questionnaires-ddq" TargetMode="External"/><Relationship Id="rId47" Type="http://schemas.openxmlformats.org/officeDocument/2006/relationships/hyperlink" Target="https://www.inrev.org/library/inrev-due-diligence-questionnaires-ddq" TargetMode="External"/><Relationship Id="rId63" Type="http://schemas.openxmlformats.org/officeDocument/2006/relationships/hyperlink" Target="https://www.unpri.org/reporting-definitions" TargetMode="External"/><Relationship Id="rId68" Type="http://schemas.openxmlformats.org/officeDocument/2006/relationships/hyperlink" Target="https://www.unpri.org/reporting-and-assessment/reporting-framework-glossary/6937.article" TargetMode="External"/><Relationship Id="rId84" Type="http://schemas.openxmlformats.org/officeDocument/2006/relationships/hyperlink" Target="https://documents.gresb.com/generated_files/real_estate/2020/real_estate/reference_guide/complete.html" TargetMode="External"/><Relationship Id="rId89" Type="http://schemas.openxmlformats.org/officeDocument/2006/relationships/hyperlink" Target="https://www.unpri.org/reporting-definitions" TargetMode="External"/><Relationship Id="rId16" Type="http://schemas.openxmlformats.org/officeDocument/2006/relationships/hyperlink" Target="https://www.unpri.org/reporting-and-assessment/reporting-framework-glossary/6937.article" TargetMode="External"/><Relationship Id="rId11" Type="http://schemas.openxmlformats.org/officeDocument/2006/relationships/image" Target="media/image1.png"/><Relationship Id="rId32" Type="http://schemas.openxmlformats.org/officeDocument/2006/relationships/hyperlink" Target="https://www.unpri.org/reporting-definitions" TargetMode="External"/><Relationship Id="rId37" Type="http://schemas.openxmlformats.org/officeDocument/2006/relationships/hyperlink" Target="https://www.unpri.org/reporting-definitions" TargetMode="External"/><Relationship Id="rId53" Type="http://schemas.openxmlformats.org/officeDocument/2006/relationships/hyperlink" Target="https://www.unpri.org/an-introduction-to-responsible-investment/an-introduction-to-responsible-investment-real-estate/5628.article" TargetMode="External"/><Relationship Id="rId58" Type="http://schemas.openxmlformats.org/officeDocument/2006/relationships/hyperlink" Target="https://www.fitwel.org/" TargetMode="External"/><Relationship Id="rId74" Type="http://schemas.openxmlformats.org/officeDocument/2006/relationships/hyperlink" Target="https://www.unpri.org/reporting-definitions" TargetMode="External"/><Relationship Id="rId79" Type="http://schemas.openxmlformats.org/officeDocument/2006/relationships/hyperlink" Target="https://www.unpri.org/reporting-and-assessment/reporting-framework-glossary/6937.article" TargetMode="External"/><Relationship Id="rId5" Type="http://schemas.openxmlformats.org/officeDocument/2006/relationships/numbering" Target="numbering.xml"/><Relationship Id="rId90" Type="http://schemas.openxmlformats.org/officeDocument/2006/relationships/hyperlink" Target="https://www.unpri.org/reporting-definitions" TargetMode="External"/><Relationship Id="rId95" Type="http://schemas.openxmlformats.org/officeDocument/2006/relationships/hyperlink" Target="https://www.gresb.com/nl-en/" TargetMode="External"/><Relationship Id="rId22" Type="http://schemas.openxmlformats.org/officeDocument/2006/relationships/hyperlink" Target="https://www.unpri.org/reporting-definitions" TargetMode="External"/><Relationship Id="rId27" Type="http://schemas.openxmlformats.org/officeDocument/2006/relationships/hyperlink" Target="https://www.unglobalcompact.org/library/2" TargetMode="External"/><Relationship Id="rId43" Type="http://schemas.openxmlformats.org/officeDocument/2006/relationships/hyperlink" Target="https://www.unpri.org/reporting-definitions" TargetMode="External"/><Relationship Id="rId48" Type="http://schemas.openxmlformats.org/officeDocument/2006/relationships/hyperlink" Target="https://www.unpri.org/reporting-definitions" TargetMode="External"/><Relationship Id="rId64" Type="http://schemas.openxmlformats.org/officeDocument/2006/relationships/hyperlink" Target="https://www.unpri.org/an-introduction-to-responsible-investment/an-introduction-to-responsible-investment-private-equity/4941.article" TargetMode="External"/><Relationship Id="rId69" Type="http://schemas.openxmlformats.org/officeDocument/2006/relationships/hyperlink" Target="https://www.unpri.org/an-introduction-to-responsible-investment/an-introduction-to-responsible-investment-real-estate/5628.article" TargetMode="External"/><Relationship Id="rId80" Type="http://schemas.openxmlformats.org/officeDocument/2006/relationships/hyperlink" Target="https://www.unpri.org/reporting-definitions" TargetMode="External"/><Relationship Id="rId85" Type="http://schemas.openxmlformats.org/officeDocument/2006/relationships/hyperlink" Target="https://www.unpri.org/property/sustainable-real-estate-investment-implementing-the-paris-climate-agreement/138.article" TargetMode="External"/><Relationship Id="rId12" Type="http://schemas.openxmlformats.org/officeDocument/2006/relationships/image" Target="media/image2.png"/><Relationship Id="rId17" Type="http://schemas.openxmlformats.org/officeDocument/2006/relationships/hyperlink" Target="https://www.unpri.org/an-introduction-to-responsible-investment/an-introduction-to-responsible-investment-real-estate/5628.article" TargetMode="External"/><Relationship Id="rId25" Type="http://schemas.openxmlformats.org/officeDocument/2006/relationships/hyperlink" Target="https://www.sasb.org/" TargetMode="External"/><Relationship Id="rId33" Type="http://schemas.openxmlformats.org/officeDocument/2006/relationships/hyperlink" Target="https://www.unpri.org/reporting-and-assessment/reporting-framework-glossary/6937.article" TargetMode="External"/><Relationship Id="rId38" Type="http://schemas.openxmlformats.org/officeDocument/2006/relationships/hyperlink" Target="https://www.unpri.org/reporting-definitions" TargetMode="External"/><Relationship Id="rId46" Type="http://schemas.openxmlformats.org/officeDocument/2006/relationships/hyperlink" Target="https://www.unpri.org/real-estate/responsible-investment-ddq-for-real-estate-investors-/4453.article" TargetMode="External"/><Relationship Id="rId59" Type="http://schemas.openxmlformats.org/officeDocument/2006/relationships/hyperlink" Target="https://www.unpri.org/property/sustainable-real-estate-investment-implementing-the-paris-climate-agreement/138.article" TargetMode="External"/><Relationship Id="rId67" Type="http://schemas.openxmlformats.org/officeDocument/2006/relationships/hyperlink" Target="https://www.unpri.org/reporting-definitions" TargetMode="External"/><Relationship Id="rId20" Type="http://schemas.openxmlformats.org/officeDocument/2006/relationships/hyperlink" Target="https://www.unpri.org/reporting-definitions" TargetMode="External"/><Relationship Id="rId41" Type="http://schemas.openxmlformats.org/officeDocument/2006/relationships/hyperlink" Target="https://www.unpri.org/real-estate/responsible-investment-ddq-for-real-estate-investors-/4453.article" TargetMode="External"/><Relationship Id="rId54" Type="http://schemas.openxmlformats.org/officeDocument/2006/relationships/hyperlink" Target="https://www.unpri.org/reporting-definitions" TargetMode="External"/><Relationship Id="rId62" Type="http://schemas.openxmlformats.org/officeDocument/2006/relationships/hyperlink" Target="https://www.unpri.org/real-estate/sustainable-real-estate-investment-implementing-the-paris-climate-agreement/138.article" TargetMode="External"/><Relationship Id="rId70" Type="http://schemas.openxmlformats.org/officeDocument/2006/relationships/hyperlink" Target="https://www.unpri.org/real-estate/sustainable-real-estate-investment-implementing-the-paris-climate-agreement/138.article" TargetMode="External"/><Relationship Id="rId75" Type="http://schemas.openxmlformats.org/officeDocument/2006/relationships/hyperlink" Target="https://www.unpri.org/reporting-definitions" TargetMode="External"/><Relationship Id="rId83" Type="http://schemas.openxmlformats.org/officeDocument/2006/relationships/hyperlink" Target="https://documents.gresb.com/generated_files/real_estate/2022/real_estate/reference_guide/complete.html" TargetMode="External"/><Relationship Id="rId88" Type="http://schemas.openxmlformats.org/officeDocument/2006/relationships/hyperlink" Target="https://www.unpri.org/reporting-and-assessment/reporting-framework-glossary/6937.article" TargetMode="External"/><Relationship Id="rId91" Type="http://schemas.openxmlformats.org/officeDocument/2006/relationships/hyperlink" Target="https://www.unpri.org/property/sustainable-real-estate-investment-implementing-the-paris-climate-agreement/138.article" TargetMode="External"/><Relationship Id="rId9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hyperlink" Target="https://www.unpri.org/reporting-and-assessment/reporting-framework-glossary/6937.article" TargetMode="External"/><Relationship Id="rId23" Type="http://schemas.openxmlformats.org/officeDocument/2006/relationships/hyperlink" Target="https://www.unpri.org/reporting-and-assessment/reporting-framework-glossary/6937.article" TargetMode="External"/><Relationship Id="rId28" Type="http://schemas.openxmlformats.org/officeDocument/2006/relationships/hyperlink" Target="https://www.un.org/sustainabledevelopment/sustainable-development-goals/" TargetMode="External"/><Relationship Id="rId36" Type="http://schemas.openxmlformats.org/officeDocument/2006/relationships/hyperlink" Target="https://www.unpri.org/reporting-definitions" TargetMode="External"/><Relationship Id="rId49" Type="http://schemas.openxmlformats.org/officeDocument/2006/relationships/hyperlink" Target="https://www.unpri.org/reporting-and-assessment/reporting-framework-glossary/6937.article" TargetMode="External"/><Relationship Id="rId57" Type="http://schemas.openxmlformats.org/officeDocument/2006/relationships/hyperlink" Target="https://www.unpri.org/reporting-definitions" TargetMode="External"/><Relationship Id="rId10" Type="http://schemas.openxmlformats.org/officeDocument/2006/relationships/endnotes" Target="endnotes.xml"/><Relationship Id="rId31" Type="http://schemas.openxmlformats.org/officeDocument/2006/relationships/hyperlink" Target="https://www.unpri.org/reporting-definitions" TargetMode="External"/><Relationship Id="rId44" Type="http://schemas.openxmlformats.org/officeDocument/2006/relationships/hyperlink" Target="https://www.unpri.org/reporting-and-assessment/reporting-framework-glossary/6937.article" TargetMode="External"/><Relationship Id="rId52" Type="http://schemas.openxmlformats.org/officeDocument/2006/relationships/hyperlink" Target="https://www.unpri.org/reporting-and-assessment/reporting-framework-glossary/6937.article" TargetMode="External"/><Relationship Id="rId60" Type="http://schemas.openxmlformats.org/officeDocument/2006/relationships/hyperlink" Target="https://www.unpri.org/reporting-definitions" TargetMode="External"/><Relationship Id="rId65" Type="http://schemas.openxmlformats.org/officeDocument/2006/relationships/hyperlink" Target="https://www.unpri.org/real-estate/sustainable-real-estate-investment-implementing-the-paris-climate-agreement/138.article" TargetMode="External"/><Relationship Id="rId73" Type="http://schemas.openxmlformats.org/officeDocument/2006/relationships/hyperlink" Target="https://www.unpri.org/an-introduction-to-responsible-investment/an-introduction-to-responsible-investment-real-estate/5628.article" TargetMode="External"/><Relationship Id="rId78" Type="http://schemas.openxmlformats.org/officeDocument/2006/relationships/hyperlink" Target="https://toolkit.cdcgroup.com/investment-cycle/cdc-guidance/esg-action-plan/" TargetMode="External"/><Relationship Id="rId81" Type="http://schemas.openxmlformats.org/officeDocument/2006/relationships/hyperlink" Target="https://www.unpri.org/an-introduction-to-responsible-investment/an-introduction-to-responsible-investment-real-estate/5628.article" TargetMode="External"/><Relationship Id="rId86" Type="http://schemas.openxmlformats.org/officeDocument/2006/relationships/hyperlink" Target="https://documents.gresb.com/generated_files/real_estate/2022/real_estate/reference_guide/complete.html" TargetMode="External"/><Relationship Id="rId94" Type="http://schemas.openxmlformats.org/officeDocument/2006/relationships/hyperlink" Target="https://www.unpri.org/reporting-definitions" TargetMode="External"/><Relationship Id="rId99" Type="http://schemas.openxmlformats.org/officeDocument/2006/relationships/footer" Target="footer2.xml"/><Relationship Id="rId10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hyperlink" Target="https://www.unpri.org/reporting-definitions" TargetMode="External"/><Relationship Id="rId18" Type="http://schemas.openxmlformats.org/officeDocument/2006/relationships/hyperlink" Target="https://www.unpri.org/an-introduction-to-responsible-investment/an-introduction-to-responsible-investment-policy-structure-and-process/4917.article" TargetMode="External"/><Relationship Id="rId39" Type="http://schemas.openxmlformats.org/officeDocument/2006/relationships/hyperlink" Target="https://www.unpri.org/reporting-and-assessment/reporting-framework-glossary/6937.article" TargetMode="External"/><Relationship Id="rId34" Type="http://schemas.openxmlformats.org/officeDocument/2006/relationships/hyperlink" Target="https://www.unpri.org/reporting-and-assessment/reporting-framework-glossary/6937.article" TargetMode="External"/><Relationship Id="rId50" Type="http://schemas.openxmlformats.org/officeDocument/2006/relationships/hyperlink" Target="https://www.unpri.org/reporting-and-assessment/reporting-framework-glossary/6937.article" TargetMode="External"/><Relationship Id="rId55" Type="http://schemas.openxmlformats.org/officeDocument/2006/relationships/hyperlink" Target="https://www.unpri.org/reporting-definitions" TargetMode="External"/><Relationship Id="rId76" Type="http://schemas.openxmlformats.org/officeDocument/2006/relationships/hyperlink" Target="https://www.unpri.org/reporting-definitions" TargetMode="External"/><Relationship Id="rId97" Type="http://schemas.openxmlformats.org/officeDocument/2006/relationships/footer" Target="footer1.xml"/><Relationship Id="rId7" Type="http://schemas.openxmlformats.org/officeDocument/2006/relationships/settings" Target="settings.xml"/><Relationship Id="rId71" Type="http://schemas.openxmlformats.org/officeDocument/2006/relationships/hyperlink" Target="https://toolkit.cdcgroup.com/" TargetMode="External"/><Relationship Id="rId92" Type="http://schemas.openxmlformats.org/officeDocument/2006/relationships/hyperlink" Target="https://www.unpri.org/an-introduction-to-responsible-investment/an-introduction-to-responsible-investment-real-estate/5628.article" TargetMode="External"/><Relationship Id="rId2" Type="http://schemas.openxmlformats.org/officeDocument/2006/relationships/customXml" Target="../customXml/item2.xml"/><Relationship Id="rId29" Type="http://schemas.openxmlformats.org/officeDocument/2006/relationships/hyperlink" Target="https://documents.gresb.com/generated_files/real_estate/2022/real_estate/reference_guide/complete.html" TargetMode="External"/><Relationship Id="rId24" Type="http://schemas.openxmlformats.org/officeDocument/2006/relationships/hyperlink" Target="https://www.globalreporting.org/standards" TargetMode="External"/><Relationship Id="rId40" Type="http://schemas.openxmlformats.org/officeDocument/2006/relationships/hyperlink" Target="https://www.unpri.org/an-introduction-to-responsible-investment/an-introduction-to-responsible-investment-real-estate/5628.article" TargetMode="External"/><Relationship Id="rId45" Type="http://schemas.openxmlformats.org/officeDocument/2006/relationships/hyperlink" Target="https://www.unpri.org/an-introduction-to-responsible-investment/an-introduction-to-responsible-investment-real-estate/5628.article" TargetMode="External"/><Relationship Id="rId66" Type="http://schemas.openxmlformats.org/officeDocument/2006/relationships/hyperlink" Target="https://www.unpri.org/property/sustainable-real-estate-investment-implementing-the-paris-climate-agreement/138.article" TargetMode="External"/><Relationship Id="rId87" Type="http://schemas.openxmlformats.org/officeDocument/2006/relationships/hyperlink" Target="https://www.worldgbc.org/rating-tools" TargetMode="External"/><Relationship Id="rId61" Type="http://schemas.openxmlformats.org/officeDocument/2006/relationships/hyperlink" Target="https://www.unpri.org/an-introduction-to-responsible-investment/an-introduction-to-responsible-investment-private-equity/4941.article" TargetMode="External"/><Relationship Id="rId82" Type="http://schemas.openxmlformats.org/officeDocument/2006/relationships/hyperlink" Target="https://toolkit.cdcgroup.com/investment-cycle/cdc-guidance/esg-action-plan/" TargetMode="External"/><Relationship Id="rId19" Type="http://schemas.openxmlformats.org/officeDocument/2006/relationships/hyperlink" Target="https://www.unpri.org/reporting-definitions" TargetMode="External"/><Relationship Id="rId14" Type="http://schemas.openxmlformats.org/officeDocument/2006/relationships/hyperlink" Target="https://www.unpri.org/reporting-definitions" TargetMode="External"/><Relationship Id="rId30" Type="http://schemas.openxmlformats.org/officeDocument/2006/relationships/hyperlink" Target="https://documents.gresb.com/generated_files/real_estate/2020/real_estate/reference_guide/complete.html" TargetMode="External"/><Relationship Id="rId35" Type="http://schemas.openxmlformats.org/officeDocument/2006/relationships/hyperlink" Target="https://www.unpri.org/an-introduction-to-responsible-investment/an-introduction-to-responsible-investment-real-estate/5628.article" TargetMode="External"/><Relationship Id="rId56" Type="http://schemas.openxmlformats.org/officeDocument/2006/relationships/hyperlink" Target="https://www.unpri.org/property/sustainable-real-estate-investment-implementing-the-paris-climate-agreement/138.article" TargetMode="External"/><Relationship Id="rId77" Type="http://schemas.openxmlformats.org/officeDocument/2006/relationships/hyperlink" Target="https://www.unpri.org/an-introduction-to-responsible-investment/an-introduction-to-responsible-investment-real-estate/5628.article" TargetMode="External"/><Relationship Id="rId100" Type="http://schemas.openxmlformats.org/officeDocument/2006/relationships/fontTable" Target="fontTable.xml"/><Relationship Id="rId8" Type="http://schemas.openxmlformats.org/officeDocument/2006/relationships/webSettings" Target="webSettings.xml"/><Relationship Id="rId51" Type="http://schemas.openxmlformats.org/officeDocument/2006/relationships/hyperlink" Target="https://www.unpri.org/reporting-and-assessment/reporting-framework-glossary/6937.article" TargetMode="External"/><Relationship Id="rId72" Type="http://schemas.openxmlformats.org/officeDocument/2006/relationships/hyperlink" Target="https://www.unpri.org/reporting-definitions" TargetMode="External"/><Relationship Id="rId93" Type="http://schemas.openxmlformats.org/officeDocument/2006/relationships/hyperlink" Target="https://www.unpri.org/reporting-definitions" TargetMode="External"/><Relationship Id="rId98" Type="http://schemas.openxmlformats.org/officeDocument/2006/relationships/header" Target="header2.xml"/><Relationship Id="rId3" Type="http://schemas.openxmlformats.org/officeDocument/2006/relationships/customXml" Target="../customXml/item3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mailto:reporting@unpri.org" TargetMode="External"/><Relationship Id="rId1" Type="http://schemas.openxmlformats.org/officeDocument/2006/relationships/hyperlink" Target="mailto:reporting@unpri.org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mailto:reporting@unpri.org" TargetMode="External"/><Relationship Id="rId2" Type="http://schemas.openxmlformats.org/officeDocument/2006/relationships/hyperlink" Target="mailto:reporting@unpri.org" TargetMode="External"/><Relationship Id="rId1" Type="http://schemas.openxmlformats.org/officeDocument/2006/relationships/image" Target="media/image3.png"/><Relationship Id="rId5" Type="http://schemas.openxmlformats.org/officeDocument/2006/relationships/image" Target="media/image6.jpg"/><Relationship Id="rId4" Type="http://schemas.openxmlformats.org/officeDocument/2006/relationships/image" Target="media/image5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MingLiU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PMingLiU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5CC5734E0DE7E4DA66A598F41A9FD45" ma:contentTypeVersion="22" ma:contentTypeDescription="Create a new document." ma:contentTypeScope="" ma:versionID="b5d8bdbee1d5a4f89ca9892284b9ffc0">
  <xsd:schema xmlns:xsd="http://www.w3.org/2001/XMLSchema" xmlns:xs="http://www.w3.org/2001/XMLSchema" xmlns:p="http://schemas.microsoft.com/office/2006/metadata/properties" xmlns:ns2="7becdc6d-7c0a-4bd5-a4ea-fb4709a0340a" xmlns:ns3="d1f2cb5e-90ed-446c-b55a-c8efd3225fcc" xmlns:ns4="ce9f464a-38ab-4e51-b579-0fabda9351e2" targetNamespace="http://schemas.microsoft.com/office/2006/metadata/properties" ma:root="true" ma:fieldsID="27e0e753183daf74c2c912f6c9710ce3" ns2:_="" ns3:_="" ns4:_="">
    <xsd:import namespace="7becdc6d-7c0a-4bd5-a4ea-fb4709a0340a"/>
    <xsd:import namespace="d1f2cb5e-90ed-446c-b55a-c8efd3225fcc"/>
    <xsd:import namespace="ce9f464a-38ab-4e51-b579-0fabda9351e2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3:SharedWithDetails" minOccurs="0"/>
                <xsd:element ref="ns3:LastSharedByUser" minOccurs="0"/>
                <xsd:element ref="ns3:LastSharedByTime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4:MediaServiceOCR" minOccurs="0"/>
                <xsd:element ref="ns4:MediaServiceLocation" minOccurs="0"/>
                <xsd:element ref="ns4:MediaServiceEventHashCode" minOccurs="0"/>
                <xsd:element ref="ns4:MediaServiceGenerationTime" minOccurs="0"/>
                <xsd:element ref="ns4:MediaServiceAutoKeyPoints" minOccurs="0"/>
                <xsd:element ref="ns4:MediaServiceKeyPoints" minOccurs="0"/>
                <xsd:element ref="ns4:MediaLengthInSeconds" minOccurs="0"/>
                <xsd:element ref="ns4:Category" minOccurs="0"/>
                <xsd:element ref="ns4:lcf76f155ced4ddcb4097134ff3c332f" minOccurs="0"/>
                <xsd:element ref="ns3:TaxCatchAll" minOccurs="0"/>
                <xsd:element ref="ns4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ecdc6d-7c0a-4bd5-a4ea-fb4709a0340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haring Hint Hash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f2cb5e-90ed-446c-b55a-c8efd3225fcc" elementFormDefault="qualified">
    <xsd:import namespace="http://schemas.microsoft.com/office/2006/documentManagement/types"/>
    <xsd:import namespace="http://schemas.microsoft.com/office/infopath/2007/PartnerControls"/>
    <xsd:element name="SharedWithDetails" ma:index="10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1" nillable="true" ma:displayName="Last Shared By User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  <xsd:element name="TaxCatchAll" ma:index="27" nillable="true" ma:displayName="Taxonomy Catch All Column" ma:hidden="true" ma:list="{3c09748c-ffa1-40e6-81ea-584adcb248df}" ma:internalName="TaxCatchAll" ma:showField="CatchAllData" ma:web="d1f2cb5e-90ed-446c-b55a-c8efd3225f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9f464a-38ab-4e51-b579-0fabda9351e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5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6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2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Category" ma:index="24" nillable="true" ma:displayName="Category" ma:description="Select the new category from the list" ma:format="Dropdown" ma:internalName="Category">
      <xsd:simpleType>
        <xsd:restriction base="dms:Choice">
          <xsd:enumeration value="Bus Planning and Budget"/>
          <xsd:enumeration value="Categorisation and Applications"/>
          <xsd:enumeration value="Content Team"/>
          <xsd:enumeration value="Cross-team collaboration"/>
          <xsd:enumeration value="Events"/>
          <xsd:enumeration value="Francophone"/>
          <xsd:enumeration value="Hispanophone"/>
          <xsd:enumeration value="Internal reporting"/>
          <xsd:enumeration value="Marketing &amp; Comms"/>
          <xsd:enumeration value="Process &amp; Policies"/>
          <xsd:enumeration value="Reporting &amp; Assessment"/>
          <xsd:enumeration value="SR Ops Team"/>
          <xsd:enumeration value="Value Prop &amp; Sig Engagement Model"/>
          <xsd:enumeration value="Miscellaneous"/>
          <xsd:enumeration value="Z_UNASSIGNED"/>
        </xsd:restriction>
      </xsd:simple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0c3e079f-49a6-4469-a386-52a810ba090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8" nillable="true" ma:displayName="Sign-off status" ma:internalName="Sign_x002d_off_x0020_status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1f2cb5e-90ed-446c-b55a-c8efd3225fcc" xsi:nil="true"/>
    <SharedWithUsers xmlns="7becdc6d-7c0a-4bd5-a4ea-fb4709a0340a">
      <UserInfo>
        <DisplayName>Stephen Andrews</DisplayName>
        <AccountId>4562</AccountId>
        <AccountType/>
      </UserInfo>
      <UserInfo>
        <DisplayName>Mikael Homanen</DisplayName>
        <AccountId>3799</AccountId>
        <AccountType/>
      </UserInfo>
      <UserInfo>
        <DisplayName>Lauren Green</DisplayName>
        <AccountId>4327</AccountId>
        <AccountType/>
      </UserInfo>
      <UserInfo>
        <DisplayName>Luca Riganelli</DisplayName>
        <AccountId>12047</AccountId>
        <AccountType/>
      </UserInfo>
    </SharedWithUsers>
    <MediaLengthInSeconds xmlns="ce9f464a-38ab-4e51-b579-0fabda9351e2" xsi:nil="true"/>
    <lcf76f155ced4ddcb4097134ff3c332f xmlns="ce9f464a-38ab-4e51-b579-0fabda9351e2">
      <Terms xmlns="http://schemas.microsoft.com/office/infopath/2007/PartnerControls"/>
    </lcf76f155ced4ddcb4097134ff3c332f>
    <Category xmlns="ce9f464a-38ab-4e51-b579-0fabda9351e2" xsi:nil="true"/>
    <_Flow_SignoffStatus xmlns="ce9f464a-38ab-4e51-b579-0fabda9351e2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1FFDD6-51B8-4B5A-B6AA-708259202BD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becdc6d-7c0a-4bd5-a4ea-fb4709a0340a"/>
    <ds:schemaRef ds:uri="d1f2cb5e-90ed-446c-b55a-c8efd3225fcc"/>
    <ds:schemaRef ds:uri="ce9f464a-38ab-4e51-b579-0fabda9351e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3F1042D-ABE7-465B-B1B4-30A45C86180A}">
  <ds:schemaRefs>
    <ds:schemaRef ds:uri="http://schemas.microsoft.com/office/2006/metadata/properties"/>
    <ds:schemaRef ds:uri="http://schemas.microsoft.com/office/infopath/2007/PartnerControls"/>
    <ds:schemaRef ds:uri="d1f2cb5e-90ed-446c-b55a-c8efd3225fcc"/>
    <ds:schemaRef ds:uri="7becdc6d-7c0a-4bd5-a4ea-fb4709a0340a"/>
    <ds:schemaRef ds:uri="ce9f464a-38ab-4e51-b579-0fabda9351e2"/>
  </ds:schemaRefs>
</ds:datastoreItem>
</file>

<file path=customXml/itemProps3.xml><?xml version="1.0" encoding="utf-8"?>
<ds:datastoreItem xmlns:ds="http://schemas.openxmlformats.org/officeDocument/2006/customXml" ds:itemID="{E02D67AE-BE38-4AEB-907E-746F2BF46DB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F617635-813D-49E3-9427-560C041AD6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55</Pages>
  <Words>5433</Words>
  <Characters>30972</Characters>
  <Application>Microsoft Office Word</Application>
  <DocSecurity>0</DocSecurity>
  <Lines>258</Lines>
  <Paragraphs>72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36333</CharactersWithSpaces>
  <SharedDoc>false</SharedDoc>
  <HLinks>
    <vt:vector size="1020" baseType="variant">
      <vt:variant>
        <vt:i4>1900591</vt:i4>
      </vt:variant>
      <vt:variant>
        <vt:i4>630</vt:i4>
      </vt:variant>
      <vt:variant>
        <vt:i4>0</vt:i4>
      </vt:variant>
      <vt:variant>
        <vt:i4>5</vt:i4>
      </vt:variant>
      <vt:variant>
        <vt:lpwstr>https://ilpa.org/ilpa_esg_roadmap/esg_data_convergence_project/</vt:lpwstr>
      </vt:variant>
      <vt:variant>
        <vt:lpwstr/>
      </vt:variant>
      <vt:variant>
        <vt:i4>65539</vt:i4>
      </vt:variant>
      <vt:variant>
        <vt:i4>627</vt:i4>
      </vt:variant>
      <vt:variant>
        <vt:i4>0</vt:i4>
      </vt:variant>
      <vt:variant>
        <vt:i4>5</vt:i4>
      </vt:variant>
      <vt:variant>
        <vt:lpwstr>https://www.gresb.com/nl-en/</vt:lpwstr>
      </vt:variant>
      <vt:variant>
        <vt:lpwstr/>
      </vt:variant>
      <vt:variant>
        <vt:i4>7864365</vt:i4>
      </vt:variant>
      <vt:variant>
        <vt:i4>621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8060979</vt:i4>
      </vt:variant>
      <vt:variant>
        <vt:i4>618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https://www.unpri.org/an-introduction-to-responsible-investment/an-introduction-to-responsible-investment-real-estate/5628.article</vt:lpwstr>
      </vt:variant>
      <vt:variant>
        <vt:lpwstr/>
      </vt:variant>
      <vt:variant>
        <vt:i4>7864365</vt:i4>
      </vt:variant>
      <vt:variant>
        <vt:i4>615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612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3276848</vt:i4>
      </vt:variant>
      <vt:variant>
        <vt:i4>609</vt:i4>
      </vt:variant>
      <vt:variant>
        <vt:i4>0</vt:i4>
      </vt:variant>
      <vt:variant>
        <vt:i4>5</vt:i4>
      </vt:variant>
      <vt:variant>
        <vt:lpwstr>https://www.unpri.org/property/sustainable-real-estate-investment-implementing-the-paris-climate-agreement/138.article</vt:lpwstr>
      </vt:variant>
      <vt:variant>
        <vt:lpwstr/>
      </vt:variant>
      <vt:variant>
        <vt:i4>7864365</vt:i4>
      </vt:variant>
      <vt:variant>
        <vt:i4>603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600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917571</vt:i4>
      </vt:variant>
      <vt:variant>
        <vt:i4>597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594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65604</vt:i4>
      </vt:variant>
      <vt:variant>
        <vt:i4>591</vt:i4>
      </vt:variant>
      <vt:variant>
        <vt:i4>0</vt:i4>
      </vt:variant>
      <vt:variant>
        <vt:i4>5</vt:i4>
      </vt:variant>
      <vt:variant>
        <vt:lpwstr>https://www.worldgbc.org/rating-tools</vt:lpwstr>
      </vt:variant>
      <vt:variant>
        <vt:lpwstr/>
      </vt:variant>
      <vt:variant>
        <vt:i4>65604</vt:i4>
      </vt:variant>
      <vt:variant>
        <vt:i4>585</vt:i4>
      </vt:variant>
      <vt:variant>
        <vt:i4>0</vt:i4>
      </vt:variant>
      <vt:variant>
        <vt:i4>5</vt:i4>
      </vt:variant>
      <vt:variant>
        <vt:lpwstr>https://www.worldgbc.org/rating-tools</vt:lpwstr>
      </vt:variant>
      <vt:variant>
        <vt:lpwstr/>
      </vt:variant>
      <vt:variant>
        <vt:i4>6</vt:i4>
      </vt:variant>
      <vt:variant>
        <vt:i4>582</vt:i4>
      </vt:variant>
      <vt:variant>
        <vt:i4>0</vt:i4>
      </vt:variant>
      <vt:variant>
        <vt:i4>5</vt:i4>
      </vt:variant>
      <vt:variant>
        <vt:lpwstr>https://documents.gresb.com/generated_files/real_estate/2022/real_estate/reference_guide/complete.html</vt:lpwstr>
      </vt:variant>
      <vt:variant>
        <vt:lpwstr>building_certification_list</vt:lpwstr>
      </vt:variant>
      <vt:variant>
        <vt:i4>3276848</vt:i4>
      </vt:variant>
      <vt:variant>
        <vt:i4>579</vt:i4>
      </vt:variant>
      <vt:variant>
        <vt:i4>0</vt:i4>
      </vt:variant>
      <vt:variant>
        <vt:i4>5</vt:i4>
      </vt:variant>
      <vt:variant>
        <vt:lpwstr>https://www.unpri.org/property/sustainable-real-estate-investment-implementing-the-paris-climate-agreement/138.article</vt:lpwstr>
      </vt:variant>
      <vt:variant>
        <vt:lpwstr/>
      </vt:variant>
      <vt:variant>
        <vt:i4>6</vt:i4>
      </vt:variant>
      <vt:variant>
        <vt:i4>576</vt:i4>
      </vt:variant>
      <vt:variant>
        <vt:i4>0</vt:i4>
      </vt:variant>
      <vt:variant>
        <vt:i4>5</vt:i4>
      </vt:variant>
      <vt:variant>
        <vt:lpwstr>https://documents.gresb.com/generated_files/real_estate/2022/real_estate/reference_guide/complete.html</vt:lpwstr>
      </vt:variant>
      <vt:variant>
        <vt:lpwstr>building_certification_list</vt:lpwstr>
      </vt:variant>
      <vt:variant>
        <vt:i4>3866670</vt:i4>
      </vt:variant>
      <vt:variant>
        <vt:i4>564</vt:i4>
      </vt:variant>
      <vt:variant>
        <vt:i4>0</vt:i4>
      </vt:variant>
      <vt:variant>
        <vt:i4>5</vt:i4>
      </vt:variant>
      <vt:variant>
        <vt:lpwstr>https://toolkit.cdcgroup.com/investment-cycle/cdc-guidance/esg-action-plan/</vt:lpwstr>
      </vt:variant>
      <vt:variant>
        <vt:lpwstr/>
      </vt:variant>
      <vt:variant>
        <vt:i4>8060979</vt:i4>
      </vt:variant>
      <vt:variant>
        <vt:i4>561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https://www.unpri.org/an-introduction-to-responsible-investment/an-introduction-to-responsible-investment-real-estate/5628.article</vt:lpwstr>
      </vt:variant>
      <vt:variant>
        <vt:lpwstr/>
      </vt:variant>
      <vt:variant>
        <vt:i4>7864365</vt:i4>
      </vt:variant>
      <vt:variant>
        <vt:i4>558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3866670</vt:i4>
      </vt:variant>
      <vt:variant>
        <vt:i4>555</vt:i4>
      </vt:variant>
      <vt:variant>
        <vt:i4>0</vt:i4>
      </vt:variant>
      <vt:variant>
        <vt:i4>5</vt:i4>
      </vt:variant>
      <vt:variant>
        <vt:lpwstr>https://toolkit.cdcgroup.com/investment-cycle/cdc-guidance/esg-action-plan/</vt:lpwstr>
      </vt:variant>
      <vt:variant>
        <vt:lpwstr/>
      </vt:variant>
      <vt:variant>
        <vt:i4>8060979</vt:i4>
      </vt:variant>
      <vt:variant>
        <vt:i4>552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https://www.unpri.org/an-introduction-to-responsible-investment/an-introduction-to-responsible-investment-real-estate/5628.article</vt:lpwstr>
      </vt:variant>
      <vt:variant>
        <vt:lpwstr/>
      </vt:variant>
      <vt:variant>
        <vt:i4>7864365</vt:i4>
      </vt:variant>
      <vt:variant>
        <vt:i4>549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543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540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537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8060979</vt:i4>
      </vt:variant>
      <vt:variant>
        <vt:i4>534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https://www.unpri.org/an-introduction-to-responsible-investment/an-introduction-to-responsible-investment-real-estate/5628.article</vt:lpwstr>
      </vt:variant>
      <vt:variant>
        <vt:lpwstr/>
      </vt:variant>
      <vt:variant>
        <vt:i4>7864365</vt:i4>
      </vt:variant>
      <vt:variant>
        <vt:i4>531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4653058</vt:i4>
      </vt:variant>
      <vt:variant>
        <vt:i4>525</vt:i4>
      </vt:variant>
      <vt:variant>
        <vt:i4>0</vt:i4>
      </vt:variant>
      <vt:variant>
        <vt:i4>5</vt:i4>
      </vt:variant>
      <vt:variant>
        <vt:lpwstr>https://toolkit.cdcgroup.com/</vt:lpwstr>
      </vt:variant>
      <vt:variant>
        <vt:lpwstr/>
      </vt:variant>
      <vt:variant>
        <vt:i4>5308436</vt:i4>
      </vt:variant>
      <vt:variant>
        <vt:i4>522</vt:i4>
      </vt:variant>
      <vt:variant>
        <vt:i4>0</vt:i4>
      </vt:variant>
      <vt:variant>
        <vt:i4>5</vt:i4>
      </vt:variant>
      <vt:variant>
        <vt:lpwstr>https://www.unpri.org/real-estate/sustainable-real-estate-investment-implementing-the-paris-climate-agreement/138.article</vt:lpwstr>
      </vt:variant>
      <vt:variant>
        <vt:lpwstr/>
      </vt:variant>
      <vt:variant>
        <vt:i4>8060979</vt:i4>
      </vt:variant>
      <vt:variant>
        <vt:i4>519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https://www.unpri.org/an-introduction-to-responsible-investment/an-introduction-to-responsible-investment-real-estate/5628.article</vt:lpwstr>
      </vt:variant>
      <vt:variant>
        <vt:lpwstr/>
      </vt:variant>
      <vt:variant>
        <vt:i4>7864365</vt:i4>
      </vt:variant>
      <vt:variant>
        <vt:i4>516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513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917571</vt:i4>
      </vt:variant>
      <vt:variant>
        <vt:i4>510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7864365</vt:i4>
      </vt:variant>
      <vt:variant>
        <vt:i4>507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504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3276848</vt:i4>
      </vt:variant>
      <vt:variant>
        <vt:i4>501</vt:i4>
      </vt:variant>
      <vt:variant>
        <vt:i4>0</vt:i4>
      </vt:variant>
      <vt:variant>
        <vt:i4>5</vt:i4>
      </vt:variant>
      <vt:variant>
        <vt:lpwstr>https://www.unpri.org/property/sustainable-real-estate-investment-implementing-the-paris-climate-agreement/138.article</vt:lpwstr>
      </vt:variant>
      <vt:variant>
        <vt:lpwstr/>
      </vt:variant>
      <vt:variant>
        <vt:i4>5308436</vt:i4>
      </vt:variant>
      <vt:variant>
        <vt:i4>498</vt:i4>
      </vt:variant>
      <vt:variant>
        <vt:i4>0</vt:i4>
      </vt:variant>
      <vt:variant>
        <vt:i4>5</vt:i4>
      </vt:variant>
      <vt:variant>
        <vt:lpwstr>https://www.unpri.org/real-estate/sustainable-real-estate-investment-implementing-the-paris-climate-agreement/138.article</vt:lpwstr>
      </vt:variant>
      <vt:variant>
        <vt:lpwstr/>
      </vt:variant>
      <vt:variant>
        <vt:i4>4194316</vt:i4>
      </vt:variant>
      <vt:variant>
        <vt:i4>495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https://www.unpri.org/an-introduction-to-responsible-investment/an-introduction-to-responsible-investment-private-equity/4941.article</vt:lpwstr>
      </vt:variant>
      <vt:variant>
        <vt:lpwstr/>
      </vt:variant>
      <vt:variant>
        <vt:i4>7864365</vt:i4>
      </vt:variant>
      <vt:variant>
        <vt:i4>492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5308436</vt:i4>
      </vt:variant>
      <vt:variant>
        <vt:i4>489</vt:i4>
      </vt:variant>
      <vt:variant>
        <vt:i4>0</vt:i4>
      </vt:variant>
      <vt:variant>
        <vt:i4>5</vt:i4>
      </vt:variant>
      <vt:variant>
        <vt:lpwstr>https://www.unpri.org/real-estate/sustainable-real-estate-investment-implementing-the-paris-climate-agreement/138.article</vt:lpwstr>
      </vt:variant>
      <vt:variant>
        <vt:lpwstr/>
      </vt:variant>
      <vt:variant>
        <vt:i4>4194316</vt:i4>
      </vt:variant>
      <vt:variant>
        <vt:i4>486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https://www.unpri.org/an-introduction-to-responsible-investment/an-introduction-to-responsible-investment-private-equity/4941.article</vt:lpwstr>
      </vt:variant>
      <vt:variant>
        <vt:lpwstr/>
      </vt:variant>
      <vt:variant>
        <vt:i4>7864365</vt:i4>
      </vt:variant>
      <vt:variant>
        <vt:i4>483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3276848</vt:i4>
      </vt:variant>
      <vt:variant>
        <vt:i4>480</vt:i4>
      </vt:variant>
      <vt:variant>
        <vt:i4>0</vt:i4>
      </vt:variant>
      <vt:variant>
        <vt:i4>5</vt:i4>
      </vt:variant>
      <vt:variant>
        <vt:lpwstr>https://www.unpri.org/property/sustainable-real-estate-investment-implementing-the-paris-climate-agreement/138.article</vt:lpwstr>
      </vt:variant>
      <vt:variant>
        <vt:lpwstr/>
      </vt:variant>
      <vt:variant>
        <vt:i4>3276907</vt:i4>
      </vt:variant>
      <vt:variant>
        <vt:i4>477</vt:i4>
      </vt:variant>
      <vt:variant>
        <vt:i4>0</vt:i4>
      </vt:variant>
      <vt:variant>
        <vt:i4>5</vt:i4>
      </vt:variant>
      <vt:variant>
        <vt:lpwstr>https://www.fitwel.org/</vt:lpwstr>
      </vt:variant>
      <vt:variant>
        <vt:lpwstr/>
      </vt:variant>
      <vt:variant>
        <vt:i4>3997728</vt:i4>
      </vt:variant>
      <vt:variant>
        <vt:i4>474</vt:i4>
      </vt:variant>
      <vt:variant>
        <vt:i4>0</vt:i4>
      </vt:variant>
      <vt:variant>
        <vt:i4>5</vt:i4>
      </vt:variant>
      <vt:variant>
        <vt:lpwstr>https://www.wellcertified.com/</vt:lpwstr>
      </vt:variant>
      <vt:variant>
        <vt:lpwstr/>
      </vt:variant>
      <vt:variant>
        <vt:i4>131078</vt:i4>
      </vt:variant>
      <vt:variant>
        <vt:i4>470</vt:i4>
      </vt:variant>
      <vt:variant>
        <vt:i4>0</vt:i4>
      </vt:variant>
      <vt:variant>
        <vt:i4>5</vt:i4>
      </vt:variant>
      <vt:variant>
        <vt:lpwstr>https://documents.gresb.com/generated_files/real_estate/2020/real_estate/reference_guide/complete.html</vt:lpwstr>
      </vt:variant>
      <vt:variant>
        <vt:lpwstr>building_certification_list</vt:lpwstr>
      </vt:variant>
      <vt:variant>
        <vt:i4>6</vt:i4>
      </vt:variant>
      <vt:variant>
        <vt:i4>468</vt:i4>
      </vt:variant>
      <vt:variant>
        <vt:i4>0</vt:i4>
      </vt:variant>
      <vt:variant>
        <vt:i4>5</vt:i4>
      </vt:variant>
      <vt:variant>
        <vt:lpwstr>https://documents.gresb.com/generated_files/real_estate/2022/real_estate/reference_guide/complete.html</vt:lpwstr>
      </vt:variant>
      <vt:variant>
        <vt:lpwstr>building_certification_list</vt:lpwstr>
      </vt:variant>
      <vt:variant>
        <vt:i4>7864365</vt:i4>
      </vt:variant>
      <vt:variant>
        <vt:i4>465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462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3276848</vt:i4>
      </vt:variant>
      <vt:variant>
        <vt:i4>459</vt:i4>
      </vt:variant>
      <vt:variant>
        <vt:i4>0</vt:i4>
      </vt:variant>
      <vt:variant>
        <vt:i4>5</vt:i4>
      </vt:variant>
      <vt:variant>
        <vt:lpwstr>https://www.unpri.org/property/sustainable-real-estate-investment-implementing-the-paris-climate-agreement/138.article</vt:lpwstr>
      </vt:variant>
      <vt:variant>
        <vt:lpwstr/>
      </vt:variant>
      <vt:variant>
        <vt:i4>7864365</vt:i4>
      </vt:variant>
      <vt:variant>
        <vt:i4>456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453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8060979</vt:i4>
      </vt:variant>
      <vt:variant>
        <vt:i4>450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https://www.unpri.org/an-introduction-to-responsible-investment/an-introduction-to-responsible-investment-real-estate/5628.article</vt:lpwstr>
      </vt:variant>
      <vt:variant>
        <vt:lpwstr/>
      </vt:variant>
      <vt:variant>
        <vt:i4>7864365</vt:i4>
      </vt:variant>
      <vt:variant>
        <vt:i4>447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441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438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5701663</vt:i4>
      </vt:variant>
      <vt:variant>
        <vt:i4>435</vt:i4>
      </vt:variant>
      <vt:variant>
        <vt:i4>0</vt:i4>
      </vt:variant>
      <vt:variant>
        <vt:i4>5</vt:i4>
      </vt:variant>
      <vt:variant>
        <vt:lpwstr>https://www.inrev.org/library/inrev-due-diligence-questionnaires-ddq</vt:lpwstr>
      </vt:variant>
      <vt:variant>
        <vt:lpwstr/>
      </vt:variant>
      <vt:variant>
        <vt:i4>5898247</vt:i4>
      </vt:variant>
      <vt:variant>
        <vt:i4>432</vt:i4>
      </vt:variant>
      <vt:variant>
        <vt:i4>0</vt:i4>
      </vt:variant>
      <vt:variant>
        <vt:i4>5</vt:i4>
      </vt:variant>
      <vt:variant>
        <vt:lpwstr>https://www.unpri.org/real-estate/responsible-investment-ddq-for-real-estate-investors-/4453.article</vt:lpwstr>
      </vt:variant>
      <vt:variant>
        <vt:lpwstr/>
      </vt:variant>
      <vt:variant>
        <vt:i4>8060979</vt:i4>
      </vt:variant>
      <vt:variant>
        <vt:i4>429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https://www.unpri.org/an-introduction-to-responsible-investment/an-introduction-to-responsible-investment-real-estate/5628.article</vt:lpwstr>
      </vt:variant>
      <vt:variant>
        <vt:lpwstr/>
      </vt:variant>
      <vt:variant>
        <vt:i4>7864365</vt:i4>
      </vt:variant>
      <vt:variant>
        <vt:i4>426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420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417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5701663</vt:i4>
      </vt:variant>
      <vt:variant>
        <vt:i4>414</vt:i4>
      </vt:variant>
      <vt:variant>
        <vt:i4>0</vt:i4>
      </vt:variant>
      <vt:variant>
        <vt:i4>5</vt:i4>
      </vt:variant>
      <vt:variant>
        <vt:lpwstr>https://www.inrev.org/library/inrev-due-diligence-questionnaires-ddq</vt:lpwstr>
      </vt:variant>
      <vt:variant>
        <vt:lpwstr/>
      </vt:variant>
      <vt:variant>
        <vt:i4>5898247</vt:i4>
      </vt:variant>
      <vt:variant>
        <vt:i4>411</vt:i4>
      </vt:variant>
      <vt:variant>
        <vt:i4>0</vt:i4>
      </vt:variant>
      <vt:variant>
        <vt:i4>5</vt:i4>
      </vt:variant>
      <vt:variant>
        <vt:lpwstr>https://www.unpri.org/real-estate/responsible-investment-ddq-for-real-estate-investors-/4453.article</vt:lpwstr>
      </vt:variant>
      <vt:variant>
        <vt:lpwstr/>
      </vt:variant>
      <vt:variant>
        <vt:i4>8060979</vt:i4>
      </vt:variant>
      <vt:variant>
        <vt:i4>408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https://www.unpri.org/an-introduction-to-responsible-investment/an-introduction-to-responsible-investment-real-estate/5628.article</vt:lpwstr>
      </vt:variant>
      <vt:variant>
        <vt:lpwstr/>
      </vt:variant>
      <vt:variant>
        <vt:i4>7864365</vt:i4>
      </vt:variant>
      <vt:variant>
        <vt:i4>405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399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396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393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390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387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8060979</vt:i4>
      </vt:variant>
      <vt:variant>
        <vt:i4>384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https://www.unpri.org/an-introduction-to-responsible-investment/an-introduction-to-responsible-investment-real-estate/5628.article</vt:lpwstr>
      </vt:variant>
      <vt:variant>
        <vt:lpwstr/>
      </vt:variant>
      <vt:variant>
        <vt:i4>7864365</vt:i4>
      </vt:variant>
      <vt:variant>
        <vt:i4>381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378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375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1769540</vt:i4>
      </vt:variant>
      <vt:variant>
        <vt:i4>372</vt:i4>
      </vt:variant>
      <vt:variant>
        <vt:i4>0</vt:i4>
      </vt:variant>
      <vt:variant>
        <vt:i4>5</vt:i4>
      </vt:variant>
      <vt:variant>
        <vt:lpwstr>https://www.unpri.org/using-sasb-to-implement-pri-monitoring-and-disclosure-resources-for-private-equity/4904.article</vt:lpwstr>
      </vt:variant>
      <vt:variant>
        <vt:lpwstr/>
      </vt:variant>
      <vt:variant>
        <vt:i4>131078</vt:i4>
      </vt:variant>
      <vt:variant>
        <vt:i4>368</vt:i4>
      </vt:variant>
      <vt:variant>
        <vt:i4>0</vt:i4>
      </vt:variant>
      <vt:variant>
        <vt:i4>5</vt:i4>
      </vt:variant>
      <vt:variant>
        <vt:lpwstr>https://documents.gresb.com/generated_files/real_estate/2020/real_estate/reference_guide/complete.html</vt:lpwstr>
      </vt:variant>
      <vt:variant>
        <vt:lpwstr>building_certification_list</vt:lpwstr>
      </vt:variant>
      <vt:variant>
        <vt:i4>6</vt:i4>
      </vt:variant>
      <vt:variant>
        <vt:i4>366</vt:i4>
      </vt:variant>
      <vt:variant>
        <vt:i4>0</vt:i4>
      </vt:variant>
      <vt:variant>
        <vt:i4>5</vt:i4>
      </vt:variant>
      <vt:variant>
        <vt:lpwstr>https://documents.gresb.com/generated_files/real_estate/2022/real_estate/reference_guide/complete.html</vt:lpwstr>
      </vt:variant>
      <vt:variant>
        <vt:lpwstr>building_certification_list</vt:lpwstr>
      </vt:variant>
      <vt:variant>
        <vt:i4>4194398</vt:i4>
      </vt:variant>
      <vt:variant>
        <vt:i4>363</vt:i4>
      </vt:variant>
      <vt:variant>
        <vt:i4>0</vt:i4>
      </vt:variant>
      <vt:variant>
        <vt:i4>5</vt:i4>
      </vt:variant>
      <vt:variant>
        <vt:lpwstr>https://www.un.org/sustainabledevelopment/sustainable-development-goals/</vt:lpwstr>
      </vt:variant>
      <vt:variant>
        <vt:lpwstr/>
      </vt:variant>
      <vt:variant>
        <vt:i4>852057</vt:i4>
      </vt:variant>
      <vt:variant>
        <vt:i4>360</vt:i4>
      </vt:variant>
      <vt:variant>
        <vt:i4>0</vt:i4>
      </vt:variant>
      <vt:variant>
        <vt:i4>5</vt:i4>
      </vt:variant>
      <vt:variant>
        <vt:lpwstr>https://www.unglobalcompact.org/library/2</vt:lpwstr>
      </vt:variant>
      <vt:variant>
        <vt:lpwstr/>
      </vt:variant>
      <vt:variant>
        <vt:i4>8257582</vt:i4>
      </vt:variant>
      <vt:variant>
        <vt:i4>357</vt:i4>
      </vt:variant>
      <vt:variant>
        <vt:i4>0</vt:i4>
      </vt:variant>
      <vt:variant>
        <vt:i4>5</vt:i4>
      </vt:variant>
      <vt:variant>
        <vt:lpwstr>https://gresb.com/</vt:lpwstr>
      </vt:variant>
      <vt:variant>
        <vt:lpwstr/>
      </vt:variant>
      <vt:variant>
        <vt:i4>1638410</vt:i4>
      </vt:variant>
      <vt:variant>
        <vt:i4>354</vt:i4>
      </vt:variant>
      <vt:variant>
        <vt:i4>0</vt:i4>
      </vt:variant>
      <vt:variant>
        <vt:i4>5</vt:i4>
      </vt:variant>
      <vt:variant>
        <vt:lpwstr>https://www.fsb-tcfd.org/</vt:lpwstr>
      </vt:variant>
      <vt:variant>
        <vt:lpwstr/>
      </vt:variant>
      <vt:variant>
        <vt:i4>4390940</vt:i4>
      </vt:variant>
      <vt:variant>
        <vt:i4>351</vt:i4>
      </vt:variant>
      <vt:variant>
        <vt:i4>0</vt:i4>
      </vt:variant>
      <vt:variant>
        <vt:i4>5</vt:i4>
      </vt:variant>
      <vt:variant>
        <vt:lpwstr>https://www.sasb.org/</vt:lpwstr>
      </vt:variant>
      <vt:variant>
        <vt:lpwstr/>
      </vt:variant>
      <vt:variant>
        <vt:i4>5636187</vt:i4>
      </vt:variant>
      <vt:variant>
        <vt:i4>348</vt:i4>
      </vt:variant>
      <vt:variant>
        <vt:i4>0</vt:i4>
      </vt:variant>
      <vt:variant>
        <vt:i4>5</vt:i4>
      </vt:variant>
      <vt:variant>
        <vt:lpwstr>https://www.globalreporting.org/standards</vt:lpwstr>
      </vt:variant>
      <vt:variant>
        <vt:lpwstr/>
      </vt:variant>
      <vt:variant>
        <vt:i4>917571</vt:i4>
      </vt:variant>
      <vt:variant>
        <vt:i4>345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7864365</vt:i4>
      </vt:variant>
      <vt:variant>
        <vt:i4>342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339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1769540</vt:i4>
      </vt:variant>
      <vt:variant>
        <vt:i4>336</vt:i4>
      </vt:variant>
      <vt:variant>
        <vt:i4>0</vt:i4>
      </vt:variant>
      <vt:variant>
        <vt:i4>5</vt:i4>
      </vt:variant>
      <vt:variant>
        <vt:lpwstr>https://www.unpri.org/using-sasb-to-implement-pri-monitoring-and-disclosure-resources-for-private-equity/4904.article</vt:lpwstr>
      </vt:variant>
      <vt:variant>
        <vt:lpwstr/>
      </vt:variant>
      <vt:variant>
        <vt:i4>7864365</vt:i4>
      </vt:variant>
      <vt:variant>
        <vt:i4>333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5177350</vt:i4>
      </vt:variant>
      <vt:variant>
        <vt:i4>330</vt:i4>
      </vt:variant>
      <vt:variant>
        <vt:i4>0</vt:i4>
      </vt:variant>
      <vt:variant>
        <vt:i4>5</vt:i4>
      </vt:variant>
      <vt:variant>
        <vt:lpwstr>https://www.unpri.org/private-equity/incorporating-responsible-investment-requirements-into-private-equity-fund-terms/118.article</vt:lpwstr>
      </vt:variant>
      <vt:variant>
        <vt:lpwstr/>
      </vt:variant>
      <vt:variant>
        <vt:i4>917571</vt:i4>
      </vt:variant>
      <vt:variant>
        <vt:i4>321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7864362</vt:i4>
      </vt:variant>
      <vt:variant>
        <vt:i4>318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https://www.unpri.org/an-introduction-to-responsible-investment/an-introduction-to-responsible-investment-policy-structure-and-process/4917.article</vt:lpwstr>
      </vt:variant>
      <vt:variant>
        <vt:lpwstr/>
      </vt:variant>
      <vt:variant>
        <vt:i4>8060979</vt:i4>
      </vt:variant>
      <vt:variant>
        <vt:i4>315</vt:i4>
      </vt:variant>
      <vt:variant>
        <vt:i4>0</vt:i4>
      </vt:variant>
      <vt:variant>
        <vt:i4>5</vt:i4>
      </vt:variant>
      <vt:variant>
        <vt:lpwstr>https://www.unpri.org/an-introduction-to-responsible-investment/an-introduction-to-responsible-investment-real-estate/5628.article</vt:lpwstr>
      </vt:variant>
      <vt:variant>
        <vt:lpwstr/>
      </vt:variant>
      <vt:variant>
        <vt:i4>917571</vt:i4>
      </vt:variant>
      <vt:variant>
        <vt:i4>312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917571</vt:i4>
      </vt:variant>
      <vt:variant>
        <vt:i4>309</vt:i4>
      </vt:variant>
      <vt:variant>
        <vt:i4>0</vt:i4>
      </vt:variant>
      <vt:variant>
        <vt:i4>5</vt:i4>
      </vt:variant>
      <vt:variant>
        <vt:lpwstr>https://www.unpri.org/reporting-and-assessment/reporting-framework-glossary/6937.article</vt:lpwstr>
      </vt:variant>
      <vt:variant>
        <vt:lpwstr/>
      </vt:variant>
      <vt:variant>
        <vt:i4>7864365</vt:i4>
      </vt:variant>
      <vt:variant>
        <vt:i4>306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303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300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297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294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7864365</vt:i4>
      </vt:variant>
      <vt:variant>
        <vt:i4>291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1835057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_Toc119008927</vt:lpwstr>
      </vt:variant>
      <vt:variant>
        <vt:i4>1835057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_Toc119008926</vt:lpwstr>
      </vt:variant>
      <vt:variant>
        <vt:i4>1835057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_Toc119008925</vt:lpwstr>
      </vt:variant>
      <vt:variant>
        <vt:i4>1835057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_Toc119008924</vt:lpwstr>
      </vt:variant>
      <vt:variant>
        <vt:i4>1835057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_Toc119008923</vt:lpwstr>
      </vt:variant>
      <vt:variant>
        <vt:i4>1835057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_Toc119008922</vt:lpwstr>
      </vt:variant>
      <vt:variant>
        <vt:i4>1835057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_Toc119008921</vt:lpwstr>
      </vt:variant>
      <vt:variant>
        <vt:i4>1835057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_Toc119008920</vt:lpwstr>
      </vt:variant>
      <vt:variant>
        <vt:i4>2031665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_Toc119008919</vt:lpwstr>
      </vt:variant>
      <vt:variant>
        <vt:i4>2031665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_Toc119008918</vt:lpwstr>
      </vt:variant>
      <vt:variant>
        <vt:i4>2031665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_Toc119008917</vt:lpwstr>
      </vt:variant>
      <vt:variant>
        <vt:i4>2031665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_Toc119008916</vt:lpwstr>
      </vt:variant>
      <vt:variant>
        <vt:i4>2031665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_Toc119008915</vt:lpwstr>
      </vt:variant>
      <vt:variant>
        <vt:i4>2031665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_Toc119008914</vt:lpwstr>
      </vt:variant>
      <vt:variant>
        <vt:i4>2031665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_Toc119008913</vt:lpwstr>
      </vt:variant>
      <vt:variant>
        <vt:i4>2031665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_Toc119008912</vt:lpwstr>
      </vt:variant>
      <vt:variant>
        <vt:i4>2031665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_Toc119008911</vt:lpwstr>
      </vt:variant>
      <vt:variant>
        <vt:i4>2031665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_Toc119008910</vt:lpwstr>
      </vt:variant>
      <vt:variant>
        <vt:i4>1966129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_Toc119008909</vt:lpwstr>
      </vt:variant>
      <vt:variant>
        <vt:i4>1966129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_Toc119008908</vt:lpwstr>
      </vt:variant>
      <vt:variant>
        <vt:i4>1966129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_Toc119008907</vt:lpwstr>
      </vt:variant>
      <vt:variant>
        <vt:i4>1966129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_Toc119008906</vt:lpwstr>
      </vt:variant>
      <vt:variant>
        <vt:i4>1966129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_Toc119008905</vt:lpwstr>
      </vt:variant>
      <vt:variant>
        <vt:i4>1966129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_Toc119008904</vt:lpwstr>
      </vt:variant>
      <vt:variant>
        <vt:i4>1966129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_Toc119008903</vt:lpwstr>
      </vt:variant>
      <vt:variant>
        <vt:i4>1966129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_Toc119008902</vt:lpwstr>
      </vt:variant>
      <vt:variant>
        <vt:i4>1966129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_Toc119008901</vt:lpwstr>
      </vt:variant>
      <vt:variant>
        <vt:i4>1966129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_Toc119008900</vt:lpwstr>
      </vt:variant>
      <vt:variant>
        <vt:i4>1507376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_Toc119008899</vt:lpwstr>
      </vt:variant>
      <vt:variant>
        <vt:i4>1507376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_Toc119008898</vt:lpwstr>
      </vt:variant>
      <vt:variant>
        <vt:i4>1507376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_Toc119008897</vt:lpwstr>
      </vt:variant>
      <vt:variant>
        <vt:i4>1507376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_Toc119008896</vt:lpwstr>
      </vt:variant>
      <vt:variant>
        <vt:i4>1507376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_Toc119008895</vt:lpwstr>
      </vt:variant>
      <vt:variant>
        <vt:i4>1507376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_Toc119008894</vt:lpwstr>
      </vt:variant>
      <vt:variant>
        <vt:i4>1507376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_Toc119008893</vt:lpwstr>
      </vt:variant>
      <vt:variant>
        <vt:i4>1507376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_Toc119008892</vt:lpwstr>
      </vt:variant>
      <vt:variant>
        <vt:i4>1507376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_Toc119008891</vt:lpwstr>
      </vt:variant>
      <vt:variant>
        <vt:i4>1507376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_Toc119008890</vt:lpwstr>
      </vt:variant>
      <vt:variant>
        <vt:i4>1441840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_Toc119008889</vt:lpwstr>
      </vt:variant>
      <vt:variant>
        <vt:i4>1441840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_Toc119008888</vt:lpwstr>
      </vt:variant>
      <vt:variant>
        <vt:i4>1441840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_Toc119008887</vt:lpwstr>
      </vt:variant>
      <vt:variant>
        <vt:i4>1441840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_Toc119008886</vt:lpwstr>
      </vt:variant>
      <vt:variant>
        <vt:i4>1441840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_Toc119008885</vt:lpwstr>
      </vt:variant>
      <vt:variant>
        <vt:i4>1441840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_Toc119008884</vt:lpwstr>
      </vt:variant>
      <vt:variant>
        <vt:i4>1441840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_Toc119008883</vt:lpwstr>
      </vt:variant>
      <vt:variant>
        <vt:i4>1441840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_Toc119008882</vt:lpwstr>
      </vt:variant>
      <vt:variant>
        <vt:i4>7929880</vt:i4>
      </vt:variant>
      <vt:variant>
        <vt:i4>60</vt:i4>
      </vt:variant>
      <vt:variant>
        <vt:i4>0</vt:i4>
      </vt:variant>
      <vt:variant>
        <vt:i4>5</vt:i4>
      </vt:variant>
      <vt:variant>
        <vt:lpwstr>mailto:matthew.ulterino@unpri.org</vt:lpwstr>
      </vt:variant>
      <vt:variant>
        <vt:lpwstr/>
      </vt:variant>
      <vt:variant>
        <vt:i4>7929880</vt:i4>
      </vt:variant>
      <vt:variant>
        <vt:i4>57</vt:i4>
      </vt:variant>
      <vt:variant>
        <vt:i4>0</vt:i4>
      </vt:variant>
      <vt:variant>
        <vt:i4>5</vt:i4>
      </vt:variant>
      <vt:variant>
        <vt:lpwstr>mailto:matthew.ulterino@unpri.org</vt:lpwstr>
      </vt:variant>
      <vt:variant>
        <vt:lpwstr/>
      </vt:variant>
      <vt:variant>
        <vt:i4>7929880</vt:i4>
      </vt:variant>
      <vt:variant>
        <vt:i4>54</vt:i4>
      </vt:variant>
      <vt:variant>
        <vt:i4>0</vt:i4>
      </vt:variant>
      <vt:variant>
        <vt:i4>5</vt:i4>
      </vt:variant>
      <vt:variant>
        <vt:lpwstr>mailto:matthew.ulterino@unpri.org</vt:lpwstr>
      </vt:variant>
      <vt:variant>
        <vt:lpwstr/>
      </vt:variant>
      <vt:variant>
        <vt:i4>131078</vt:i4>
      </vt:variant>
      <vt:variant>
        <vt:i4>51</vt:i4>
      </vt:variant>
      <vt:variant>
        <vt:i4>0</vt:i4>
      </vt:variant>
      <vt:variant>
        <vt:i4>5</vt:i4>
      </vt:variant>
      <vt:variant>
        <vt:lpwstr>https://documents.gresb.com/generated_files/real_estate/2020/real_estate/reference_guide/complete.html</vt:lpwstr>
      </vt:variant>
      <vt:variant>
        <vt:lpwstr>building_certification_list</vt:lpwstr>
      </vt:variant>
      <vt:variant>
        <vt:i4>7929880</vt:i4>
      </vt:variant>
      <vt:variant>
        <vt:i4>48</vt:i4>
      </vt:variant>
      <vt:variant>
        <vt:i4>0</vt:i4>
      </vt:variant>
      <vt:variant>
        <vt:i4>5</vt:i4>
      </vt:variant>
      <vt:variant>
        <vt:lpwstr>mailto:matthew.ulterino@unpri.org</vt:lpwstr>
      </vt:variant>
      <vt:variant>
        <vt:lpwstr/>
      </vt:variant>
      <vt:variant>
        <vt:i4>7929880</vt:i4>
      </vt:variant>
      <vt:variant>
        <vt:i4>45</vt:i4>
      </vt:variant>
      <vt:variant>
        <vt:i4>0</vt:i4>
      </vt:variant>
      <vt:variant>
        <vt:i4>5</vt:i4>
      </vt:variant>
      <vt:variant>
        <vt:lpwstr>mailto:matthew.ulterino@unpri.org</vt:lpwstr>
      </vt:variant>
      <vt:variant>
        <vt:lpwstr/>
      </vt:variant>
      <vt:variant>
        <vt:i4>7929880</vt:i4>
      </vt:variant>
      <vt:variant>
        <vt:i4>42</vt:i4>
      </vt:variant>
      <vt:variant>
        <vt:i4>0</vt:i4>
      </vt:variant>
      <vt:variant>
        <vt:i4>5</vt:i4>
      </vt:variant>
      <vt:variant>
        <vt:lpwstr>mailto:matthew.ulterino@unpri.org</vt:lpwstr>
      </vt:variant>
      <vt:variant>
        <vt:lpwstr/>
      </vt:variant>
      <vt:variant>
        <vt:i4>7929880</vt:i4>
      </vt:variant>
      <vt:variant>
        <vt:i4>39</vt:i4>
      </vt:variant>
      <vt:variant>
        <vt:i4>0</vt:i4>
      </vt:variant>
      <vt:variant>
        <vt:i4>5</vt:i4>
      </vt:variant>
      <vt:variant>
        <vt:lpwstr>mailto:matthew.ulterino@unpri.org</vt:lpwstr>
      </vt:variant>
      <vt:variant>
        <vt:lpwstr/>
      </vt:variant>
      <vt:variant>
        <vt:i4>2555992</vt:i4>
      </vt:variant>
      <vt:variant>
        <vt:i4>36</vt:i4>
      </vt:variant>
      <vt:variant>
        <vt:i4>0</vt:i4>
      </vt:variant>
      <vt:variant>
        <vt:i4>5</vt:i4>
      </vt:variant>
      <vt:variant>
        <vt:lpwstr>mailto:lauren.green@unpri.org</vt:lpwstr>
      </vt:variant>
      <vt:variant>
        <vt:lpwstr/>
      </vt:variant>
      <vt:variant>
        <vt:i4>1900644</vt:i4>
      </vt:variant>
      <vt:variant>
        <vt:i4>33</vt:i4>
      </vt:variant>
      <vt:variant>
        <vt:i4>0</vt:i4>
      </vt:variant>
      <vt:variant>
        <vt:i4>5</vt:i4>
      </vt:variant>
      <vt:variant>
        <vt:lpwstr>mailto:simon.whistler@unpri.org</vt:lpwstr>
      </vt:variant>
      <vt:variant>
        <vt:lpwstr/>
      </vt:variant>
      <vt:variant>
        <vt:i4>1900644</vt:i4>
      </vt:variant>
      <vt:variant>
        <vt:i4>30</vt:i4>
      </vt:variant>
      <vt:variant>
        <vt:i4>0</vt:i4>
      </vt:variant>
      <vt:variant>
        <vt:i4>5</vt:i4>
      </vt:variant>
      <vt:variant>
        <vt:lpwstr>mailto:simon.whistler@unpri.org</vt:lpwstr>
      </vt:variant>
      <vt:variant>
        <vt:lpwstr/>
      </vt:variant>
      <vt:variant>
        <vt:i4>3407966</vt:i4>
      </vt:variant>
      <vt:variant>
        <vt:i4>27</vt:i4>
      </vt:variant>
      <vt:variant>
        <vt:i4>0</vt:i4>
      </vt:variant>
      <vt:variant>
        <vt:i4>5</vt:i4>
      </vt:variant>
      <vt:variant>
        <vt:lpwstr>mailto:giulia.scaminaci@unpri.org</vt:lpwstr>
      </vt:variant>
      <vt:variant>
        <vt:lpwstr/>
      </vt:variant>
      <vt:variant>
        <vt:i4>3407966</vt:i4>
      </vt:variant>
      <vt:variant>
        <vt:i4>24</vt:i4>
      </vt:variant>
      <vt:variant>
        <vt:i4>0</vt:i4>
      </vt:variant>
      <vt:variant>
        <vt:i4>5</vt:i4>
      </vt:variant>
      <vt:variant>
        <vt:lpwstr>mailto:giulia.scaminaci@unpri.org</vt:lpwstr>
      </vt:variant>
      <vt:variant>
        <vt:lpwstr/>
      </vt:variant>
      <vt:variant>
        <vt:i4>3407966</vt:i4>
      </vt:variant>
      <vt:variant>
        <vt:i4>21</vt:i4>
      </vt:variant>
      <vt:variant>
        <vt:i4>0</vt:i4>
      </vt:variant>
      <vt:variant>
        <vt:i4>5</vt:i4>
      </vt:variant>
      <vt:variant>
        <vt:lpwstr>mailto:giulia.scaminaci@unpri.org</vt:lpwstr>
      </vt:variant>
      <vt:variant>
        <vt:lpwstr/>
      </vt:variant>
      <vt:variant>
        <vt:i4>2555992</vt:i4>
      </vt:variant>
      <vt:variant>
        <vt:i4>18</vt:i4>
      </vt:variant>
      <vt:variant>
        <vt:i4>0</vt:i4>
      </vt:variant>
      <vt:variant>
        <vt:i4>5</vt:i4>
      </vt:variant>
      <vt:variant>
        <vt:lpwstr>mailto:lauren.green@unpri.org</vt:lpwstr>
      </vt:variant>
      <vt:variant>
        <vt:lpwstr/>
      </vt:variant>
      <vt:variant>
        <vt:i4>5767171</vt:i4>
      </vt:variant>
      <vt:variant>
        <vt:i4>15</vt:i4>
      </vt:variant>
      <vt:variant>
        <vt:i4>0</vt:i4>
      </vt:variant>
      <vt:variant>
        <vt:i4>5</vt:i4>
      </vt:variant>
      <vt:variant>
        <vt:lpwstr>https://gresb.com/nl-en/</vt:lpwstr>
      </vt:variant>
      <vt:variant>
        <vt:lpwstr/>
      </vt:variant>
      <vt:variant>
        <vt:i4>3407966</vt:i4>
      </vt:variant>
      <vt:variant>
        <vt:i4>12</vt:i4>
      </vt:variant>
      <vt:variant>
        <vt:i4>0</vt:i4>
      </vt:variant>
      <vt:variant>
        <vt:i4>5</vt:i4>
      </vt:variant>
      <vt:variant>
        <vt:lpwstr>mailto:giulia.scaminaci@unpri.org</vt:lpwstr>
      </vt:variant>
      <vt:variant>
        <vt:lpwstr/>
      </vt:variant>
      <vt:variant>
        <vt:i4>2555992</vt:i4>
      </vt:variant>
      <vt:variant>
        <vt:i4>9</vt:i4>
      </vt:variant>
      <vt:variant>
        <vt:i4>0</vt:i4>
      </vt:variant>
      <vt:variant>
        <vt:i4>5</vt:i4>
      </vt:variant>
      <vt:variant>
        <vt:lpwstr>mailto:lauren.green@unpri.org</vt:lpwstr>
      </vt:variant>
      <vt:variant>
        <vt:lpwstr/>
      </vt:variant>
      <vt:variant>
        <vt:i4>917608</vt:i4>
      </vt:variant>
      <vt:variant>
        <vt:i4>6</vt:i4>
      </vt:variant>
      <vt:variant>
        <vt:i4>0</vt:i4>
      </vt:variant>
      <vt:variant>
        <vt:i4>5</vt:i4>
      </vt:variant>
      <vt:variant>
        <vt:lpwstr>mailto:irene.diaz@unpri.org</vt:lpwstr>
      </vt:variant>
      <vt:variant>
        <vt:lpwstr/>
      </vt:variant>
      <vt:variant>
        <vt:i4>2555992</vt:i4>
      </vt:variant>
      <vt:variant>
        <vt:i4>3</vt:i4>
      </vt:variant>
      <vt:variant>
        <vt:i4>0</vt:i4>
      </vt:variant>
      <vt:variant>
        <vt:i4>5</vt:i4>
      </vt:variant>
      <vt:variant>
        <vt:lpwstr>mailto:lauren.green@unpri.org</vt:lpwstr>
      </vt:variant>
      <vt:variant>
        <vt:lpwstr/>
      </vt:variant>
      <vt:variant>
        <vt:i4>7864365</vt:i4>
      </vt:variant>
      <vt:variant>
        <vt:i4>0</vt:i4>
      </vt:variant>
      <vt:variant>
        <vt:i4>0</vt:i4>
      </vt:variant>
      <vt:variant>
        <vt:i4>5</vt:i4>
      </vt:variant>
      <vt:variant>
        <vt:lpwstr>https://www.unpri.org/reporting-definitions</vt:lpwstr>
      </vt:variant>
      <vt:variant>
        <vt:lpwstr/>
      </vt:variant>
      <vt:variant>
        <vt:i4>7864410</vt:i4>
      </vt:variant>
      <vt:variant>
        <vt:i4>6</vt:i4>
      </vt:variant>
      <vt:variant>
        <vt:i4>0</vt:i4>
      </vt:variant>
      <vt:variant>
        <vt:i4>5</vt:i4>
      </vt:variant>
      <vt:variant>
        <vt:lpwstr>mailto:reporting@unpri.org</vt:lpwstr>
      </vt:variant>
      <vt:variant>
        <vt:lpwstr/>
      </vt:variant>
      <vt:variant>
        <vt:i4>7864410</vt:i4>
      </vt:variant>
      <vt:variant>
        <vt:i4>3</vt:i4>
      </vt:variant>
      <vt:variant>
        <vt:i4>0</vt:i4>
      </vt:variant>
      <vt:variant>
        <vt:i4>5</vt:i4>
      </vt:variant>
      <vt:variant>
        <vt:lpwstr>mailto:reporting@unpri.org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>, docId:2F629E43D777BE77AE65FE7D4D131A69</cp:keywords>
  <dc:description/>
  <cp:lastModifiedBy/>
  <cp:revision>1</cp:revision>
  <dcterms:created xsi:type="dcterms:W3CDTF">2022-12-16T15:21:00Z</dcterms:created>
  <dcterms:modified xsi:type="dcterms:W3CDTF">2023-05-19T11:01:00Z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15700</vt:r8>
  </property>
  <property fmtid="{D5CDD505-2E9C-101B-9397-08002B2CF9AE}" pid="3" name="Lastedited">
    <vt:lpwstr/>
  </property>
  <property fmtid="{D5CDD505-2E9C-101B-9397-08002B2CF9AE}" pid="4" name="MediaServiceImageTags">
    <vt:lpwstr/>
  </property>
  <property fmtid="{D5CDD505-2E9C-101B-9397-08002B2CF9AE}" pid="5" name="xd_ProgID">
    <vt:lpwstr/>
  </property>
  <property fmtid="{D5CDD505-2E9C-101B-9397-08002B2CF9AE}" pid="6" name="ContentTypeId">
    <vt:lpwstr>0x01010005CC5734E0DE7E4DA66A598F41A9FD45</vt:lpwstr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xd_Signature">
    <vt:bool>false</vt:bool>
  </property>
</Properties>
</file>